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61F1C" w14:textId="2DEB5439" w:rsidR="004801DD" w:rsidRPr="00F0203A" w:rsidRDefault="004801DD" w:rsidP="004801DD">
      <w:pPr>
        <w:pStyle w:val="Kop1-nw"/>
      </w:pPr>
      <w:bookmarkStart w:id="0" w:name="_Toc334096301"/>
      <w:r w:rsidRPr="004E0B07">
        <w:drawing>
          <wp:anchor distT="0" distB="0" distL="114300" distR="114300" simplePos="0" relativeHeight="251658240" behindDoc="1" locked="0" layoutInCell="1" allowOverlap="1" wp14:anchorId="070BC188" wp14:editId="417FBAAD">
            <wp:simplePos x="0" y="0"/>
            <wp:positionH relativeFrom="page">
              <wp:posOffset>6439839</wp:posOffset>
            </wp:positionH>
            <wp:positionV relativeFrom="page">
              <wp:posOffset>231306</wp:posOffset>
            </wp:positionV>
            <wp:extent cx="666115" cy="1080135"/>
            <wp:effectExtent l="0" t="0" r="0" b="0"/>
            <wp:wrapNone/>
            <wp:docPr id="3" name="Afbeelding 3" descr="n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w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115" cy="1080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0B07">
        <w:t>Bijlage</w:t>
      </w:r>
      <w:bookmarkEnd w:id="0"/>
      <w:r w:rsidR="00FC573C">
        <w:t xml:space="preserve"> </w:t>
      </w:r>
      <w:r w:rsidR="00444630">
        <w:t>G</w:t>
      </w:r>
      <w:r w:rsidR="00FE0AD7">
        <w:t xml:space="preserve">: </w:t>
      </w:r>
      <w:r w:rsidR="00AC19CA">
        <w:t>Beantwoording</w:t>
      </w:r>
      <w:r>
        <w:t xml:space="preserve"> </w:t>
      </w:r>
      <w:r w:rsidR="004C6FEE">
        <w:t xml:space="preserve">G1, G2, G3 en G4 </w:t>
      </w:r>
    </w:p>
    <w:p w14:paraId="1FE28E3E" w14:textId="2D74F117" w:rsidR="00512AE4" w:rsidRDefault="00FE0AD7" w:rsidP="00417890">
      <w:pPr>
        <w:rPr>
          <w:rFonts w:ascii="Saira ExtraCondensed Light" w:hAnsi="Saira ExtraCondensed Light" w:cs="Calibri"/>
          <w:color w:val="00657C"/>
          <w:sz w:val="33"/>
          <w:szCs w:val="33"/>
        </w:rPr>
      </w:pPr>
      <w:r w:rsidRPr="00930A5B">
        <w:rPr>
          <w:rFonts w:ascii="Saira ExtraCondensed Light" w:hAnsi="Saira ExtraCondensed Light" w:cs="Calibri"/>
          <w:color w:val="00657C"/>
          <w:sz w:val="33"/>
          <w:szCs w:val="33"/>
        </w:rPr>
        <w:t>Europese aanbesteding</w:t>
      </w:r>
      <w:r w:rsidR="00930A5B" w:rsidRPr="00930A5B">
        <w:rPr>
          <w:rFonts w:ascii="Saira ExtraCondensed Light" w:hAnsi="Saira ExtraCondensed Light" w:cs="Calibri"/>
          <w:color w:val="00657C"/>
          <w:sz w:val="33"/>
          <w:szCs w:val="33"/>
        </w:rPr>
        <w:t xml:space="preserve"> </w:t>
      </w:r>
      <w:r w:rsidR="00E847EC" w:rsidRPr="00E847EC">
        <w:rPr>
          <w:rFonts w:ascii="Saira ExtraCondensed Light" w:hAnsi="Saira ExtraCondensed Light" w:cs="Calibri"/>
          <w:color w:val="00657C"/>
          <w:sz w:val="33"/>
          <w:szCs w:val="33"/>
        </w:rPr>
        <w:t>Peil.burgerschap mbo 2028-2029</w:t>
      </w:r>
    </w:p>
    <w:p w14:paraId="323E8A44" w14:textId="77777777" w:rsidR="00417890" w:rsidRPr="00E441BA" w:rsidRDefault="00417890" w:rsidP="00417890">
      <w:pPr>
        <w:rPr>
          <w:rFonts w:ascii="Saira ExtraCondensed Light" w:hAnsi="Saira ExtraCondensed Light" w:cs="Calibri"/>
          <w:color w:val="00657C"/>
          <w:sz w:val="32"/>
          <w:szCs w:val="32"/>
        </w:rPr>
      </w:pPr>
    </w:p>
    <w:p w14:paraId="2B1D7E99" w14:textId="77777777" w:rsidR="00645037" w:rsidRDefault="004801DD" w:rsidP="00C0457D">
      <w:pPr>
        <w:tabs>
          <w:tab w:val="left" w:pos="6458"/>
        </w:tabs>
        <w:overflowPunct w:val="0"/>
        <w:autoSpaceDE w:val="0"/>
        <w:autoSpaceDN w:val="0"/>
        <w:adjustRightInd w:val="0"/>
        <w:spacing w:line="240" w:lineRule="exact"/>
        <w:textAlignment w:val="baseline"/>
        <w:rPr>
          <w:rFonts w:ascii="Calibri" w:hAnsi="Calibri" w:cs="Calibri"/>
          <w:sz w:val="19"/>
          <w:szCs w:val="19"/>
        </w:rPr>
      </w:pPr>
      <w:r w:rsidRPr="00512AE4">
        <w:rPr>
          <w:rFonts w:ascii="Calibri" w:hAnsi="Calibri" w:cs="Calibri"/>
          <w:sz w:val="19"/>
          <w:szCs w:val="19"/>
        </w:rPr>
        <w:t>Dit Inschrijfformulier betreft de Inschrijving op Gunningscriterium 1</w:t>
      </w:r>
      <w:r w:rsidR="004C6FEE" w:rsidRPr="00512AE4">
        <w:rPr>
          <w:rFonts w:ascii="Calibri" w:hAnsi="Calibri" w:cs="Calibri"/>
          <w:sz w:val="19"/>
          <w:szCs w:val="19"/>
        </w:rPr>
        <w:t xml:space="preserve">, 2 , 3 en 4. Geef uw beantwoording in de tekstvakken op de volgende pagina’s, per gunningcriterium. </w:t>
      </w:r>
    </w:p>
    <w:p w14:paraId="64F48686" w14:textId="77777777" w:rsidR="00645037" w:rsidRDefault="00645037" w:rsidP="00C0457D">
      <w:pPr>
        <w:tabs>
          <w:tab w:val="left" w:pos="6458"/>
        </w:tabs>
        <w:overflowPunct w:val="0"/>
        <w:autoSpaceDE w:val="0"/>
        <w:autoSpaceDN w:val="0"/>
        <w:adjustRightInd w:val="0"/>
        <w:spacing w:line="240" w:lineRule="exact"/>
        <w:textAlignment w:val="baseline"/>
        <w:rPr>
          <w:rFonts w:ascii="Calibri" w:hAnsi="Calibri" w:cs="Calibri"/>
          <w:sz w:val="19"/>
          <w:szCs w:val="19"/>
        </w:rPr>
      </w:pPr>
    </w:p>
    <w:p w14:paraId="15D3AB36" w14:textId="258E7393" w:rsidR="00C0457D" w:rsidRPr="00454D30" w:rsidRDefault="00C0457D" w:rsidP="00C0457D">
      <w:pPr>
        <w:tabs>
          <w:tab w:val="left" w:pos="6458"/>
        </w:tabs>
        <w:overflowPunct w:val="0"/>
        <w:autoSpaceDE w:val="0"/>
        <w:autoSpaceDN w:val="0"/>
        <w:adjustRightInd w:val="0"/>
        <w:spacing w:line="240" w:lineRule="exact"/>
        <w:textAlignment w:val="baseline"/>
        <w:rPr>
          <w:rFonts w:ascii="Calibri" w:hAnsi="Calibri" w:cs="Calibri"/>
          <w:i/>
          <w:iCs/>
          <w:sz w:val="19"/>
          <w:szCs w:val="17"/>
        </w:rPr>
      </w:pPr>
      <w:r w:rsidRPr="00454D30">
        <w:rPr>
          <w:rFonts w:ascii="Calibri" w:hAnsi="Calibri" w:cs="Calibri"/>
          <w:i/>
          <w:iCs/>
          <w:sz w:val="19"/>
          <w:szCs w:val="17"/>
        </w:rPr>
        <w:t xml:space="preserve">Gebruik dit document voor de beantwoording van de gunningscriteria. </w:t>
      </w:r>
    </w:p>
    <w:p w14:paraId="1B4D8BEC" w14:textId="745BFB53" w:rsidR="004C6FEE" w:rsidRPr="00512AE4" w:rsidRDefault="004C6FEE" w:rsidP="004801DD">
      <w:pPr>
        <w:rPr>
          <w:rFonts w:ascii="Calibri" w:hAnsi="Calibri" w:cs="Calibri"/>
          <w:sz w:val="19"/>
          <w:szCs w:val="19"/>
        </w:rPr>
      </w:pPr>
    </w:p>
    <w:p w14:paraId="028E51B8" w14:textId="5D7E23E8" w:rsidR="004C6FEE" w:rsidRPr="00512AE4" w:rsidRDefault="004C6FEE" w:rsidP="004801DD">
      <w:pPr>
        <w:rPr>
          <w:rFonts w:ascii="Calibri" w:hAnsi="Calibri" w:cs="Calibri"/>
          <w:sz w:val="19"/>
          <w:szCs w:val="19"/>
        </w:rPr>
      </w:pPr>
      <w:r w:rsidRPr="00512AE4">
        <w:rPr>
          <w:rFonts w:ascii="Calibri" w:hAnsi="Calibri" w:cs="Calibri"/>
          <w:sz w:val="19"/>
          <w:szCs w:val="19"/>
        </w:rPr>
        <w:t>Let op het maximaal aantal pagina’s per gunningcriterium:</w:t>
      </w:r>
    </w:p>
    <w:p w14:paraId="4B34672D" w14:textId="16F257DA" w:rsidR="004C6FEE" w:rsidRPr="00630777" w:rsidRDefault="004C6FEE" w:rsidP="004801DD">
      <w:pPr>
        <w:rPr>
          <w:rFonts w:ascii="Calibri" w:hAnsi="Calibri" w:cs="Calibri"/>
          <w:sz w:val="19"/>
        </w:rPr>
      </w:pPr>
      <w:r w:rsidRPr="00630777">
        <w:rPr>
          <w:rFonts w:ascii="Calibri" w:hAnsi="Calibri" w:cs="Calibri"/>
          <w:sz w:val="19"/>
          <w:szCs w:val="19"/>
        </w:rPr>
        <w:t xml:space="preserve">G1 </w:t>
      </w:r>
      <w:r w:rsidRPr="00630777">
        <w:rPr>
          <w:rFonts w:ascii="Calibri" w:hAnsi="Calibri" w:cs="Calibri"/>
          <w:sz w:val="19"/>
        </w:rPr>
        <w:t>Kwaliteit van het onderzoeksplan</w:t>
      </w:r>
      <w:r w:rsidRPr="00630777">
        <w:rPr>
          <w:rFonts w:ascii="Calibri" w:hAnsi="Calibri" w:cs="Calibri"/>
          <w:sz w:val="19"/>
        </w:rPr>
        <w:tab/>
        <w:t xml:space="preserve"> - maximaal </w:t>
      </w:r>
      <w:r w:rsidR="004B2E21">
        <w:rPr>
          <w:rFonts w:ascii="Calibri" w:hAnsi="Calibri" w:cs="Calibri"/>
          <w:sz w:val="19"/>
        </w:rPr>
        <w:t>17</w:t>
      </w:r>
      <w:r w:rsidR="00417890">
        <w:rPr>
          <w:rFonts w:ascii="Calibri" w:hAnsi="Calibri" w:cs="Calibri"/>
          <w:sz w:val="19"/>
        </w:rPr>
        <w:t xml:space="preserve"> </w:t>
      </w:r>
      <w:r w:rsidRPr="00630777">
        <w:rPr>
          <w:rFonts w:ascii="Calibri" w:hAnsi="Calibri" w:cs="Calibri"/>
          <w:sz w:val="19"/>
        </w:rPr>
        <w:t>pagina’s</w:t>
      </w:r>
      <w:r w:rsidR="00C04BE4">
        <w:rPr>
          <w:rFonts w:ascii="Calibri" w:hAnsi="Calibri" w:cs="Calibri"/>
          <w:sz w:val="19"/>
        </w:rPr>
        <w:t>;</w:t>
      </w:r>
      <w:r w:rsidRPr="00630777">
        <w:rPr>
          <w:rFonts w:ascii="Calibri" w:hAnsi="Calibri" w:cs="Calibri"/>
          <w:sz w:val="19"/>
        </w:rPr>
        <w:tab/>
      </w:r>
      <w:r w:rsidRPr="00630777">
        <w:rPr>
          <w:rFonts w:ascii="Calibri" w:hAnsi="Calibri" w:cs="Calibri"/>
          <w:sz w:val="19"/>
        </w:rPr>
        <w:tab/>
      </w:r>
      <w:r w:rsidRPr="00630777">
        <w:rPr>
          <w:rFonts w:ascii="Calibri" w:hAnsi="Calibri" w:cs="Calibri"/>
          <w:sz w:val="19"/>
        </w:rPr>
        <w:tab/>
      </w:r>
      <w:r w:rsidRPr="00630777">
        <w:rPr>
          <w:rFonts w:ascii="Calibri" w:hAnsi="Calibri" w:cs="Calibri"/>
          <w:sz w:val="19"/>
        </w:rPr>
        <w:tab/>
      </w:r>
      <w:r w:rsidRPr="00630777">
        <w:rPr>
          <w:rFonts w:ascii="Calibri" w:hAnsi="Calibri" w:cs="Calibri"/>
          <w:sz w:val="19"/>
        </w:rPr>
        <w:tab/>
      </w:r>
    </w:p>
    <w:p w14:paraId="709F205F" w14:textId="73CD853B" w:rsidR="004C6FEE" w:rsidRPr="00630777" w:rsidRDefault="004C6FEE" w:rsidP="004801DD">
      <w:pPr>
        <w:rPr>
          <w:rFonts w:ascii="Calibri" w:hAnsi="Calibri" w:cs="Calibri"/>
          <w:sz w:val="19"/>
          <w:highlight w:val="green"/>
        </w:rPr>
      </w:pPr>
      <w:r w:rsidRPr="00630777">
        <w:rPr>
          <w:rFonts w:ascii="Calibri" w:hAnsi="Calibri" w:cs="Calibri"/>
          <w:sz w:val="19"/>
        </w:rPr>
        <w:t>G2 Kwaliteit van het beoogde instrumentarium – maximaal</w:t>
      </w:r>
      <w:r w:rsidR="004B2E21">
        <w:rPr>
          <w:rFonts w:ascii="Calibri" w:hAnsi="Calibri" w:cs="Calibri"/>
          <w:sz w:val="19"/>
        </w:rPr>
        <w:t xml:space="preserve"> 6</w:t>
      </w:r>
      <w:r w:rsidRPr="00630777">
        <w:rPr>
          <w:rFonts w:ascii="Calibri" w:hAnsi="Calibri" w:cs="Calibri"/>
          <w:sz w:val="19"/>
        </w:rPr>
        <w:t xml:space="preserve"> pagina’s</w:t>
      </w:r>
      <w:r w:rsidR="00C04BE4">
        <w:rPr>
          <w:rFonts w:ascii="Calibri" w:hAnsi="Calibri" w:cs="Calibri"/>
          <w:sz w:val="19"/>
        </w:rPr>
        <w:t>;</w:t>
      </w:r>
    </w:p>
    <w:p w14:paraId="3AD56ED5" w14:textId="10DABA6B" w:rsidR="004C6FEE" w:rsidRPr="00630777" w:rsidRDefault="004C6FEE" w:rsidP="004801DD">
      <w:pPr>
        <w:rPr>
          <w:rFonts w:ascii="Calibri" w:hAnsi="Calibri" w:cs="Calibri"/>
          <w:sz w:val="19"/>
          <w:highlight w:val="green"/>
        </w:rPr>
      </w:pPr>
      <w:r w:rsidRPr="00630777">
        <w:rPr>
          <w:rFonts w:ascii="Calibri" w:hAnsi="Calibri" w:cs="Calibri"/>
          <w:sz w:val="19"/>
        </w:rPr>
        <w:t xml:space="preserve">G3 Kwaliteit van het afnamedesign en het plan voor werving en feedback – maximaal </w:t>
      </w:r>
      <w:r w:rsidR="004B2E21">
        <w:rPr>
          <w:rFonts w:ascii="Calibri" w:hAnsi="Calibri" w:cs="Calibri"/>
          <w:sz w:val="19"/>
        </w:rPr>
        <w:t>6</w:t>
      </w:r>
      <w:r w:rsidR="00417890">
        <w:rPr>
          <w:rFonts w:ascii="Calibri" w:hAnsi="Calibri" w:cs="Calibri"/>
          <w:sz w:val="19"/>
        </w:rPr>
        <w:t xml:space="preserve"> </w:t>
      </w:r>
      <w:r w:rsidRPr="00630777">
        <w:rPr>
          <w:rFonts w:ascii="Calibri" w:hAnsi="Calibri" w:cs="Calibri"/>
          <w:sz w:val="19"/>
        </w:rPr>
        <w:t>pagina’s</w:t>
      </w:r>
      <w:r w:rsidR="00C04BE4">
        <w:rPr>
          <w:rFonts w:ascii="Calibri" w:hAnsi="Calibri" w:cs="Calibri"/>
          <w:sz w:val="19"/>
        </w:rPr>
        <w:t>;</w:t>
      </w:r>
    </w:p>
    <w:p w14:paraId="6BB54426" w14:textId="699814FF" w:rsidR="004C6FEE" w:rsidRDefault="004C6FEE" w:rsidP="004801DD">
      <w:pPr>
        <w:rPr>
          <w:rFonts w:ascii="Calibri" w:hAnsi="Calibri" w:cs="Calibri"/>
          <w:sz w:val="19"/>
        </w:rPr>
      </w:pPr>
      <w:r w:rsidRPr="00630777">
        <w:rPr>
          <w:rFonts w:ascii="Calibri" w:hAnsi="Calibri" w:cs="Calibri"/>
          <w:sz w:val="19"/>
        </w:rPr>
        <w:t xml:space="preserve">G4 Kwaliteit onderzoeksteam – maximaal </w:t>
      </w:r>
      <w:r w:rsidR="00453A41">
        <w:rPr>
          <w:rFonts w:ascii="Calibri" w:hAnsi="Calibri" w:cs="Calibri"/>
          <w:sz w:val="19"/>
        </w:rPr>
        <w:t>5</w:t>
      </w:r>
      <w:r w:rsidRPr="00630777">
        <w:rPr>
          <w:rFonts w:ascii="Calibri" w:hAnsi="Calibri" w:cs="Calibri"/>
          <w:sz w:val="19"/>
        </w:rPr>
        <w:t xml:space="preserve"> pagina’s</w:t>
      </w:r>
      <w:r w:rsidR="00C04BE4">
        <w:rPr>
          <w:rFonts w:ascii="Calibri" w:hAnsi="Calibri" w:cs="Calibri"/>
          <w:sz w:val="19"/>
        </w:rPr>
        <w:t>.</w:t>
      </w:r>
    </w:p>
    <w:p w14:paraId="7D85EBD4" w14:textId="5A52918A" w:rsidR="004C6FEE" w:rsidRDefault="004C6FEE" w:rsidP="004801DD">
      <w:pPr>
        <w:rPr>
          <w:rFonts w:ascii="Calibri" w:hAnsi="Calibri" w:cs="Calibri"/>
          <w:sz w:val="19"/>
        </w:rPr>
      </w:pPr>
    </w:p>
    <w:tbl>
      <w:tblPr>
        <w:tblpPr w:leftFromText="141" w:rightFromText="141" w:vertAnchor="text" w:horzAnchor="margin" w:tblpY="-35"/>
        <w:tblOverlap w:val="neve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2496"/>
        <w:gridCol w:w="6505"/>
      </w:tblGrid>
      <w:tr w:rsidR="004C6FEE" w:rsidRPr="00D0249B" w14:paraId="5FE76C2F" w14:textId="77777777" w:rsidTr="004C6FEE">
        <w:trPr>
          <w:cantSplit/>
        </w:trPr>
        <w:tc>
          <w:tcPr>
            <w:tcW w:w="9001" w:type="dxa"/>
            <w:gridSpan w:val="2"/>
            <w:shd w:val="clear" w:color="auto" w:fill="FFFFFF"/>
          </w:tcPr>
          <w:p w14:paraId="43BA5F51" w14:textId="77777777" w:rsidR="004C6FEE" w:rsidRPr="00D0249B" w:rsidRDefault="004C6FEE" w:rsidP="004C6FEE">
            <w:pPr>
              <w:rPr>
                <w:rFonts w:ascii="Calibri" w:hAnsi="Calibri" w:cs="Calibri"/>
                <w:b/>
                <w:sz w:val="19"/>
                <w:szCs w:val="19"/>
              </w:rPr>
            </w:pPr>
            <w:r>
              <w:rPr>
                <w:rFonts w:ascii="Calibri" w:hAnsi="Calibri" w:cs="Calibri"/>
                <w:b/>
                <w:sz w:val="19"/>
                <w:szCs w:val="19"/>
              </w:rPr>
              <w:t>Ondertekening</w:t>
            </w:r>
          </w:p>
        </w:tc>
      </w:tr>
      <w:tr w:rsidR="004C6FEE" w:rsidRPr="00B63EEB" w14:paraId="2B0DEB53" w14:textId="77777777" w:rsidTr="004C6FEE">
        <w:tblPrEx>
          <w:tblCellMar>
            <w:top w:w="0" w:type="dxa"/>
            <w:bottom w:w="0" w:type="dxa"/>
          </w:tblCellMar>
        </w:tblPrEx>
        <w:trPr>
          <w:trHeight w:val="318"/>
        </w:trPr>
        <w:tc>
          <w:tcPr>
            <w:tcW w:w="2496" w:type="dxa"/>
            <w:shd w:val="clear" w:color="auto" w:fill="E0E0E0"/>
          </w:tcPr>
          <w:p w14:paraId="4C2E2509" w14:textId="77777777" w:rsidR="004C6FEE" w:rsidRDefault="004C6FEE" w:rsidP="004C6FEE">
            <w:pPr>
              <w:rPr>
                <w:rFonts w:ascii="Calibri" w:hAnsi="Calibri" w:cs="Calibri"/>
                <w:sz w:val="19"/>
                <w:szCs w:val="19"/>
              </w:rPr>
            </w:pPr>
            <w:r>
              <w:rPr>
                <w:rFonts w:ascii="Calibri" w:hAnsi="Calibri" w:cs="Calibri"/>
                <w:sz w:val="19"/>
                <w:szCs w:val="19"/>
              </w:rPr>
              <w:t>Naam Inschrijver</w:t>
            </w:r>
          </w:p>
          <w:p w14:paraId="214F9B92" w14:textId="77777777" w:rsidR="004C6FEE" w:rsidRPr="00B63EEB" w:rsidRDefault="004C6FEE" w:rsidP="004C6FEE">
            <w:pPr>
              <w:rPr>
                <w:rFonts w:ascii="Calibri" w:hAnsi="Calibri" w:cs="Calibri"/>
                <w:sz w:val="19"/>
                <w:szCs w:val="19"/>
              </w:rPr>
            </w:pPr>
          </w:p>
        </w:tc>
        <w:tc>
          <w:tcPr>
            <w:tcW w:w="6505" w:type="dxa"/>
            <w:vAlign w:val="center"/>
          </w:tcPr>
          <w:p w14:paraId="060FE697" w14:textId="77777777" w:rsidR="004C6FEE" w:rsidRPr="00B63EEB" w:rsidRDefault="004C6FEE" w:rsidP="004C6FEE">
            <w:pPr>
              <w:tabs>
                <w:tab w:val="left" w:pos="-1070"/>
                <w:tab w:val="left" w:pos="-848"/>
                <w:tab w:val="left" w:pos="-282"/>
                <w:tab w:val="left" w:pos="284"/>
                <w:tab w:val="left" w:pos="850"/>
                <w:tab w:val="left" w:pos="2779"/>
              </w:tabs>
              <w:rPr>
                <w:rFonts w:ascii="Calibri" w:hAnsi="Calibri" w:cs="Calibri"/>
                <w:sz w:val="19"/>
                <w:szCs w:val="19"/>
              </w:rPr>
            </w:pPr>
          </w:p>
        </w:tc>
      </w:tr>
      <w:tr w:rsidR="004C6FEE" w:rsidRPr="00B63EEB" w14:paraId="653F3D5F" w14:textId="77777777" w:rsidTr="004C6FEE">
        <w:tblPrEx>
          <w:tblCellMar>
            <w:top w:w="0" w:type="dxa"/>
            <w:bottom w:w="0" w:type="dxa"/>
          </w:tblCellMar>
        </w:tblPrEx>
        <w:trPr>
          <w:trHeight w:val="318"/>
        </w:trPr>
        <w:tc>
          <w:tcPr>
            <w:tcW w:w="2496" w:type="dxa"/>
            <w:shd w:val="clear" w:color="auto" w:fill="E0E0E0"/>
          </w:tcPr>
          <w:p w14:paraId="50099908" w14:textId="77777777" w:rsidR="004C6FEE" w:rsidRDefault="004C6FEE" w:rsidP="004C6FEE">
            <w:pPr>
              <w:rPr>
                <w:rFonts w:ascii="Calibri" w:hAnsi="Calibri" w:cs="Calibri"/>
                <w:sz w:val="19"/>
                <w:szCs w:val="19"/>
              </w:rPr>
            </w:pPr>
            <w:r>
              <w:rPr>
                <w:rFonts w:ascii="Calibri" w:hAnsi="Calibri" w:cs="Calibri"/>
                <w:sz w:val="19"/>
                <w:szCs w:val="19"/>
              </w:rPr>
              <w:t>Naam ondertekenaar</w:t>
            </w:r>
          </w:p>
          <w:p w14:paraId="1B40A57F" w14:textId="77777777" w:rsidR="004C6FEE" w:rsidRPr="00B63EEB" w:rsidRDefault="004C6FEE" w:rsidP="004C6FEE">
            <w:pPr>
              <w:rPr>
                <w:rFonts w:ascii="Calibri" w:hAnsi="Calibri" w:cs="Calibri"/>
                <w:sz w:val="19"/>
                <w:szCs w:val="19"/>
              </w:rPr>
            </w:pPr>
          </w:p>
        </w:tc>
        <w:tc>
          <w:tcPr>
            <w:tcW w:w="6505" w:type="dxa"/>
            <w:vAlign w:val="center"/>
          </w:tcPr>
          <w:p w14:paraId="1A19A798" w14:textId="77777777" w:rsidR="004C6FEE" w:rsidRPr="00B63EEB" w:rsidRDefault="004C6FEE" w:rsidP="004C6FEE">
            <w:pPr>
              <w:tabs>
                <w:tab w:val="left" w:pos="-1070"/>
                <w:tab w:val="left" w:pos="-848"/>
                <w:tab w:val="left" w:pos="-282"/>
                <w:tab w:val="left" w:pos="284"/>
                <w:tab w:val="left" w:pos="850"/>
                <w:tab w:val="left" w:pos="2779"/>
              </w:tabs>
              <w:rPr>
                <w:rFonts w:ascii="Calibri" w:hAnsi="Calibri" w:cs="Calibri"/>
                <w:sz w:val="19"/>
                <w:szCs w:val="19"/>
              </w:rPr>
            </w:pPr>
          </w:p>
        </w:tc>
      </w:tr>
      <w:tr w:rsidR="004C6FEE" w:rsidRPr="00B63EEB" w14:paraId="1ED68BA0" w14:textId="77777777" w:rsidTr="004C6FEE">
        <w:tblPrEx>
          <w:tblCellMar>
            <w:top w:w="0" w:type="dxa"/>
            <w:bottom w:w="0" w:type="dxa"/>
          </w:tblCellMar>
        </w:tblPrEx>
        <w:trPr>
          <w:trHeight w:val="318"/>
        </w:trPr>
        <w:tc>
          <w:tcPr>
            <w:tcW w:w="2496" w:type="dxa"/>
            <w:shd w:val="clear" w:color="auto" w:fill="E0E0E0"/>
          </w:tcPr>
          <w:p w14:paraId="46224678" w14:textId="77777777" w:rsidR="004C6FEE" w:rsidRDefault="004C6FEE" w:rsidP="004C6FEE">
            <w:pPr>
              <w:rPr>
                <w:rFonts w:ascii="Calibri" w:hAnsi="Calibri" w:cs="Calibri"/>
                <w:sz w:val="19"/>
                <w:szCs w:val="19"/>
              </w:rPr>
            </w:pPr>
            <w:r>
              <w:rPr>
                <w:rFonts w:ascii="Calibri" w:hAnsi="Calibri" w:cs="Calibri"/>
                <w:sz w:val="19"/>
                <w:szCs w:val="19"/>
              </w:rPr>
              <w:t>Functie ondertekenaar</w:t>
            </w:r>
          </w:p>
          <w:p w14:paraId="2BF64515" w14:textId="77777777" w:rsidR="004C6FEE" w:rsidRPr="00B63EEB" w:rsidRDefault="004C6FEE" w:rsidP="004C6FEE">
            <w:pPr>
              <w:rPr>
                <w:rFonts w:ascii="Calibri" w:hAnsi="Calibri" w:cs="Calibri"/>
                <w:sz w:val="19"/>
                <w:szCs w:val="19"/>
              </w:rPr>
            </w:pPr>
          </w:p>
        </w:tc>
        <w:tc>
          <w:tcPr>
            <w:tcW w:w="6505" w:type="dxa"/>
            <w:vAlign w:val="center"/>
          </w:tcPr>
          <w:p w14:paraId="21C50827" w14:textId="77777777" w:rsidR="004C6FEE" w:rsidRPr="00B63EEB" w:rsidRDefault="004C6FEE" w:rsidP="004C6FEE">
            <w:pPr>
              <w:tabs>
                <w:tab w:val="left" w:pos="-1070"/>
                <w:tab w:val="left" w:pos="-848"/>
                <w:tab w:val="left" w:pos="-282"/>
                <w:tab w:val="left" w:pos="284"/>
                <w:tab w:val="left" w:pos="850"/>
                <w:tab w:val="left" w:pos="2779"/>
              </w:tabs>
              <w:rPr>
                <w:rFonts w:ascii="Calibri" w:hAnsi="Calibri" w:cs="Calibri"/>
                <w:sz w:val="19"/>
                <w:szCs w:val="19"/>
              </w:rPr>
            </w:pPr>
          </w:p>
        </w:tc>
      </w:tr>
      <w:tr w:rsidR="004C6FEE" w:rsidRPr="00B63EEB" w14:paraId="224FBC56" w14:textId="77777777" w:rsidTr="004C6FEE">
        <w:tblPrEx>
          <w:tblCellMar>
            <w:top w:w="0" w:type="dxa"/>
            <w:bottom w:w="0" w:type="dxa"/>
          </w:tblCellMar>
        </w:tblPrEx>
        <w:trPr>
          <w:trHeight w:val="318"/>
        </w:trPr>
        <w:tc>
          <w:tcPr>
            <w:tcW w:w="2496" w:type="dxa"/>
            <w:shd w:val="clear" w:color="auto" w:fill="E0E0E0"/>
          </w:tcPr>
          <w:p w14:paraId="27B7293B" w14:textId="77777777" w:rsidR="004C6FEE" w:rsidRPr="00B63EEB" w:rsidRDefault="004C6FEE" w:rsidP="004C6FEE">
            <w:pPr>
              <w:rPr>
                <w:rFonts w:ascii="Calibri" w:hAnsi="Calibri" w:cs="Calibri"/>
                <w:sz w:val="19"/>
                <w:szCs w:val="19"/>
              </w:rPr>
            </w:pPr>
            <w:r w:rsidRPr="00B63EEB">
              <w:rPr>
                <w:rFonts w:ascii="Calibri" w:hAnsi="Calibri" w:cs="Calibri"/>
                <w:sz w:val="19"/>
                <w:szCs w:val="19"/>
              </w:rPr>
              <w:t>Handtekening:</w:t>
            </w:r>
          </w:p>
          <w:p w14:paraId="38B58770" w14:textId="77777777" w:rsidR="004C6FEE" w:rsidRPr="00B63EEB" w:rsidRDefault="004C6FEE" w:rsidP="004C6FEE">
            <w:pPr>
              <w:rPr>
                <w:rFonts w:ascii="Calibri" w:hAnsi="Calibri" w:cs="Calibri"/>
                <w:sz w:val="19"/>
                <w:szCs w:val="19"/>
              </w:rPr>
            </w:pPr>
          </w:p>
        </w:tc>
        <w:tc>
          <w:tcPr>
            <w:tcW w:w="6505" w:type="dxa"/>
            <w:vAlign w:val="center"/>
          </w:tcPr>
          <w:p w14:paraId="2719A6B6" w14:textId="77777777" w:rsidR="004C6FEE" w:rsidRPr="00B63EEB" w:rsidRDefault="004C6FEE" w:rsidP="004C6FEE">
            <w:pPr>
              <w:tabs>
                <w:tab w:val="left" w:pos="-1070"/>
                <w:tab w:val="left" w:pos="-848"/>
                <w:tab w:val="left" w:pos="-282"/>
                <w:tab w:val="left" w:pos="284"/>
                <w:tab w:val="left" w:pos="850"/>
                <w:tab w:val="left" w:pos="2779"/>
              </w:tabs>
              <w:rPr>
                <w:rFonts w:ascii="Calibri" w:hAnsi="Calibri" w:cs="Calibri"/>
                <w:sz w:val="19"/>
                <w:szCs w:val="19"/>
              </w:rPr>
            </w:pPr>
          </w:p>
          <w:p w14:paraId="1E1D517C" w14:textId="77777777" w:rsidR="004C6FEE" w:rsidRPr="00B63EEB" w:rsidRDefault="004C6FEE" w:rsidP="004C6FEE">
            <w:pPr>
              <w:tabs>
                <w:tab w:val="left" w:pos="-1070"/>
                <w:tab w:val="left" w:pos="-848"/>
                <w:tab w:val="left" w:pos="-282"/>
                <w:tab w:val="left" w:pos="284"/>
                <w:tab w:val="left" w:pos="850"/>
                <w:tab w:val="left" w:pos="2779"/>
              </w:tabs>
              <w:rPr>
                <w:rFonts w:ascii="Calibri" w:hAnsi="Calibri" w:cs="Calibri"/>
                <w:sz w:val="19"/>
                <w:szCs w:val="19"/>
              </w:rPr>
            </w:pPr>
          </w:p>
          <w:p w14:paraId="65CBD2D1" w14:textId="77777777" w:rsidR="004C6FEE" w:rsidRPr="00B63EEB" w:rsidRDefault="004C6FEE" w:rsidP="004C6FEE">
            <w:pPr>
              <w:tabs>
                <w:tab w:val="left" w:pos="-1070"/>
                <w:tab w:val="left" w:pos="-848"/>
                <w:tab w:val="left" w:pos="-282"/>
                <w:tab w:val="left" w:pos="284"/>
                <w:tab w:val="left" w:pos="850"/>
                <w:tab w:val="left" w:pos="2779"/>
              </w:tabs>
              <w:rPr>
                <w:rFonts w:ascii="Calibri" w:hAnsi="Calibri" w:cs="Calibri"/>
                <w:sz w:val="19"/>
                <w:szCs w:val="19"/>
              </w:rPr>
            </w:pPr>
          </w:p>
          <w:p w14:paraId="576394C9" w14:textId="77777777" w:rsidR="004C6FEE" w:rsidRPr="00B63EEB" w:rsidRDefault="004C6FEE" w:rsidP="004C6FEE">
            <w:pPr>
              <w:tabs>
                <w:tab w:val="left" w:pos="-1070"/>
                <w:tab w:val="left" w:pos="-848"/>
                <w:tab w:val="left" w:pos="-282"/>
                <w:tab w:val="left" w:pos="284"/>
                <w:tab w:val="left" w:pos="850"/>
                <w:tab w:val="left" w:pos="2779"/>
              </w:tabs>
              <w:rPr>
                <w:rFonts w:ascii="Calibri" w:hAnsi="Calibri" w:cs="Calibri"/>
                <w:sz w:val="19"/>
                <w:szCs w:val="19"/>
              </w:rPr>
            </w:pPr>
          </w:p>
        </w:tc>
      </w:tr>
      <w:tr w:rsidR="004C6FEE" w:rsidRPr="00B63EEB" w14:paraId="6E9B8854" w14:textId="77777777" w:rsidTr="004C6FEE">
        <w:tblPrEx>
          <w:tblCellMar>
            <w:top w:w="0" w:type="dxa"/>
            <w:bottom w:w="0" w:type="dxa"/>
          </w:tblCellMar>
        </w:tblPrEx>
        <w:trPr>
          <w:trHeight w:val="318"/>
        </w:trPr>
        <w:tc>
          <w:tcPr>
            <w:tcW w:w="2496" w:type="dxa"/>
            <w:tcBorders>
              <w:bottom w:val="single" w:sz="4" w:space="0" w:color="auto"/>
            </w:tcBorders>
            <w:shd w:val="clear" w:color="auto" w:fill="E0E0E0"/>
          </w:tcPr>
          <w:p w14:paraId="67F8F67F" w14:textId="77777777" w:rsidR="004C6FEE" w:rsidRPr="00B63EEB" w:rsidRDefault="004C6FEE" w:rsidP="004C6FEE">
            <w:pPr>
              <w:rPr>
                <w:rFonts w:ascii="Calibri" w:hAnsi="Calibri" w:cs="Calibri"/>
                <w:sz w:val="19"/>
                <w:szCs w:val="19"/>
              </w:rPr>
            </w:pPr>
            <w:r w:rsidRPr="00B63EEB">
              <w:rPr>
                <w:rFonts w:ascii="Calibri" w:hAnsi="Calibri" w:cs="Calibri"/>
                <w:sz w:val="19"/>
                <w:szCs w:val="19"/>
              </w:rPr>
              <w:t>Datum:</w:t>
            </w:r>
            <w:r w:rsidRPr="00B63EEB">
              <w:rPr>
                <w:rFonts w:ascii="Calibri" w:hAnsi="Calibri" w:cs="Calibri"/>
                <w:sz w:val="19"/>
                <w:szCs w:val="19"/>
              </w:rPr>
              <w:tab/>
            </w:r>
          </w:p>
          <w:p w14:paraId="55155C5F" w14:textId="77777777" w:rsidR="004C6FEE" w:rsidRPr="00B63EEB" w:rsidRDefault="004C6FEE" w:rsidP="004C6FEE">
            <w:pPr>
              <w:rPr>
                <w:rFonts w:ascii="Calibri" w:hAnsi="Calibri" w:cs="Calibri"/>
                <w:sz w:val="19"/>
                <w:szCs w:val="19"/>
              </w:rPr>
            </w:pPr>
          </w:p>
        </w:tc>
        <w:tc>
          <w:tcPr>
            <w:tcW w:w="6505" w:type="dxa"/>
            <w:tcBorders>
              <w:bottom w:val="single" w:sz="4" w:space="0" w:color="auto"/>
            </w:tcBorders>
            <w:vAlign w:val="center"/>
          </w:tcPr>
          <w:p w14:paraId="2F859A7B" w14:textId="77777777" w:rsidR="004C6FEE" w:rsidRPr="00B63EEB" w:rsidRDefault="004C6FEE" w:rsidP="004C6FEE">
            <w:pPr>
              <w:tabs>
                <w:tab w:val="left" w:pos="-1070"/>
                <w:tab w:val="left" w:pos="-848"/>
                <w:tab w:val="left" w:pos="-282"/>
                <w:tab w:val="left" w:pos="284"/>
                <w:tab w:val="left" w:pos="850"/>
                <w:tab w:val="left" w:pos="2779"/>
              </w:tabs>
              <w:rPr>
                <w:rFonts w:ascii="Calibri" w:hAnsi="Calibri" w:cs="Calibri"/>
                <w:sz w:val="19"/>
                <w:szCs w:val="19"/>
              </w:rPr>
            </w:pPr>
          </w:p>
          <w:p w14:paraId="33841EBA" w14:textId="77777777" w:rsidR="004C6FEE" w:rsidRPr="00B63EEB" w:rsidRDefault="004C6FEE" w:rsidP="004C6FEE">
            <w:pPr>
              <w:tabs>
                <w:tab w:val="left" w:pos="-1070"/>
                <w:tab w:val="left" w:pos="-848"/>
                <w:tab w:val="left" w:pos="-282"/>
                <w:tab w:val="left" w:pos="284"/>
                <w:tab w:val="left" w:pos="850"/>
                <w:tab w:val="left" w:pos="2779"/>
              </w:tabs>
              <w:rPr>
                <w:rFonts w:ascii="Calibri" w:hAnsi="Calibri" w:cs="Calibri"/>
                <w:sz w:val="19"/>
                <w:szCs w:val="19"/>
              </w:rPr>
            </w:pPr>
          </w:p>
        </w:tc>
      </w:tr>
    </w:tbl>
    <w:p w14:paraId="2CA64828" w14:textId="66153BDE" w:rsidR="004C6FEE" w:rsidRDefault="004C6FEE" w:rsidP="004801DD">
      <w:pPr>
        <w:rPr>
          <w:rFonts w:ascii="Calibri" w:hAnsi="Calibri" w:cs="Calibri"/>
          <w:sz w:val="19"/>
        </w:rPr>
      </w:pPr>
    </w:p>
    <w:p w14:paraId="57A6A889" w14:textId="77777777" w:rsidR="004C6FEE" w:rsidRPr="004C6FEE" w:rsidRDefault="004C6FEE" w:rsidP="004801DD">
      <w:pPr>
        <w:rPr>
          <w:rFonts w:ascii="Calibri" w:hAnsi="Calibri" w:cs="Calibri"/>
          <w:sz w:val="19"/>
        </w:rPr>
      </w:pPr>
    </w:p>
    <w:p w14:paraId="10F93A74" w14:textId="5227847C" w:rsidR="004C6FEE" w:rsidRDefault="004C6FEE" w:rsidP="004801DD">
      <w:pPr>
        <w:rPr>
          <w:rFonts w:ascii="Calibri" w:hAnsi="Calibri" w:cs="Calibri"/>
          <w:sz w:val="19"/>
          <w:szCs w:val="19"/>
        </w:rPr>
      </w:pPr>
      <w:r>
        <w:rPr>
          <w:rFonts w:ascii="Calibri" w:hAnsi="Calibri" w:cs="Calibri"/>
          <w:sz w:val="19"/>
          <w:szCs w:val="19"/>
        </w:rPr>
        <w:t xml:space="preserve"> </w:t>
      </w:r>
    </w:p>
    <w:p w14:paraId="59CBA41F" w14:textId="77777777" w:rsidR="004C6FEE" w:rsidRDefault="004C6FEE">
      <w:pPr>
        <w:spacing w:after="240" w:line="260" w:lineRule="atLeast"/>
        <w:rPr>
          <w:rFonts w:ascii="Calibri" w:hAnsi="Calibri" w:cs="Calibri"/>
          <w:b/>
          <w:sz w:val="19"/>
          <w:szCs w:val="19"/>
        </w:rPr>
      </w:pPr>
      <w:r>
        <w:rPr>
          <w:rFonts w:ascii="Calibri" w:hAnsi="Calibri" w:cs="Calibri"/>
          <w:b/>
          <w:sz w:val="19"/>
          <w:szCs w:val="19"/>
        </w:rPr>
        <w:br w:type="page"/>
      </w:r>
    </w:p>
    <w:p w14:paraId="613A5CA6" w14:textId="2E8C5877" w:rsidR="004C6FEE" w:rsidRPr="005025C2" w:rsidRDefault="001B65BE" w:rsidP="002E054C">
      <w:pPr>
        <w:spacing w:after="240" w:line="260" w:lineRule="atLeast"/>
        <w:rPr>
          <w:rFonts w:ascii="Arial" w:hAnsi="Arial" w:cs="Arial"/>
          <w:b/>
          <w:sz w:val="20"/>
          <w:szCs w:val="20"/>
        </w:rPr>
      </w:pPr>
      <w:r w:rsidRPr="005025C2">
        <w:rPr>
          <w:rFonts w:ascii="Arial" w:hAnsi="Arial" w:cs="Arial"/>
          <w:b/>
          <w:sz w:val="20"/>
          <w:szCs w:val="20"/>
        </w:rPr>
        <w:lastRenderedPageBreak/>
        <w:t xml:space="preserve">Uitwerking </w:t>
      </w:r>
      <w:r w:rsidR="004C6FEE" w:rsidRPr="005025C2">
        <w:rPr>
          <w:rFonts w:ascii="Arial" w:hAnsi="Arial" w:cs="Arial"/>
          <w:b/>
          <w:sz w:val="20"/>
          <w:szCs w:val="20"/>
        </w:rPr>
        <w:t xml:space="preserve">G1: Kwaliteit van het onderzoeksplan - maximaal </w:t>
      </w:r>
      <w:r w:rsidR="008C265A">
        <w:rPr>
          <w:rFonts w:ascii="Arial" w:hAnsi="Arial" w:cs="Arial"/>
          <w:b/>
          <w:sz w:val="20"/>
          <w:szCs w:val="20"/>
        </w:rPr>
        <w:t>17</w:t>
      </w:r>
      <w:r w:rsidR="004C6FEE" w:rsidRPr="005025C2">
        <w:rPr>
          <w:rFonts w:ascii="Arial" w:hAnsi="Arial" w:cs="Arial"/>
          <w:b/>
          <w:sz w:val="20"/>
          <w:szCs w:val="20"/>
        </w:rPr>
        <w:t xml:space="preserve"> pagina’s</w:t>
      </w:r>
    </w:p>
    <w:sdt>
      <w:sdtPr>
        <w:rPr>
          <w:rFonts w:ascii="Calibri" w:hAnsi="Calibri" w:cs="Calibri"/>
          <w:i/>
          <w:sz w:val="19"/>
          <w:szCs w:val="19"/>
        </w:rPr>
        <w:id w:val="-1586762785"/>
        <w:placeholder>
          <w:docPart w:val="4ECA4DDA3A064462A84960937580B249"/>
        </w:placeholder>
      </w:sdtPr>
      <w:sdtEndPr>
        <w:rPr>
          <w:rFonts w:ascii="Arial" w:hAnsi="Arial" w:cs="Arial"/>
          <w:sz w:val="20"/>
          <w:szCs w:val="20"/>
        </w:rPr>
      </w:sdtEndPr>
      <w:sdtContent>
        <w:p w14:paraId="0D5082B3" w14:textId="77777777" w:rsidR="00170B7A" w:rsidRPr="008C265A" w:rsidRDefault="00170B7A" w:rsidP="00170B7A">
          <w:pPr>
            <w:spacing w:line="240" w:lineRule="auto"/>
            <w:rPr>
              <w:rFonts w:ascii="Arial" w:hAnsi="Arial" w:cs="Arial"/>
              <w:sz w:val="20"/>
              <w:szCs w:val="20"/>
            </w:rPr>
          </w:pPr>
          <w:r w:rsidRPr="008C265A">
            <w:rPr>
              <w:rFonts w:ascii="Arial" w:eastAsia="Calibri" w:hAnsi="Arial" w:cs="Arial"/>
              <w:sz w:val="20"/>
              <w:szCs w:val="20"/>
            </w:rPr>
            <w:t>De Inschrijver beschrijft in een onderzoeksplan de wijze waarop de Inschrijver het gehele onderzoek uitvoert. De Aanbestedende dienst wil inzicht krijgen in hoe de Inschrijver</w:t>
          </w:r>
          <w:r w:rsidRPr="008C265A">
            <w:rPr>
              <w:rFonts w:ascii="Arial" w:hAnsi="Arial" w:cs="Arial"/>
              <w:sz w:val="20"/>
              <w:szCs w:val="20"/>
            </w:rPr>
            <w:t xml:space="preserve"> Peil.burgerschap mbo 2028-2029</w:t>
          </w:r>
          <w:r w:rsidRPr="008C265A">
            <w:rPr>
              <w:rFonts w:ascii="Arial" w:eastAsia="Calibri" w:hAnsi="Arial" w:cs="Arial"/>
              <w:sz w:val="20"/>
              <w:szCs w:val="20"/>
            </w:rPr>
            <w:t>, in aanvulling op het Programma van Eisen (bijlage A) en het Beschrijvend document, zo effectief en efficiënt mogelijk gaat uitvoeren. In het onderzoeksplan wordt tevens het tijdpad met hierin de belangrijkste mijlpalen van het onderzoek opgenomen. Het onderzoeksplan zal beoordeeld worden op de volgende punten:</w:t>
          </w:r>
        </w:p>
        <w:p w14:paraId="64B2BACE" w14:textId="77777777" w:rsidR="00170B7A" w:rsidRPr="008C265A" w:rsidRDefault="00170B7A" w:rsidP="00170B7A">
          <w:pPr>
            <w:spacing w:line="240" w:lineRule="auto"/>
            <w:contextualSpacing/>
            <w:rPr>
              <w:rFonts w:ascii="Arial" w:eastAsia="Calibri" w:hAnsi="Arial" w:cs="Arial"/>
              <w:sz w:val="20"/>
              <w:szCs w:val="20"/>
            </w:rPr>
          </w:pPr>
          <w:r w:rsidRPr="008C265A">
            <w:rPr>
              <w:rFonts w:ascii="Arial" w:eastAsia="Calibri" w:hAnsi="Arial" w:cs="Arial"/>
              <w:sz w:val="20"/>
              <w:szCs w:val="20"/>
            </w:rPr>
            <w:t xml:space="preserve"> </w:t>
          </w:r>
          <w:r w:rsidRPr="008C265A">
            <w:rPr>
              <w:rFonts w:ascii="Arial" w:eastAsia="Calibri" w:hAnsi="Arial" w:cs="Arial"/>
              <w:sz w:val="20"/>
              <w:szCs w:val="20"/>
            </w:rPr>
            <w:tab/>
          </w:r>
        </w:p>
        <w:p w14:paraId="37B5705D" w14:textId="77777777" w:rsidR="00170B7A" w:rsidRPr="008C265A" w:rsidRDefault="00170B7A" w:rsidP="00170B7A">
          <w:pPr>
            <w:spacing w:line="240" w:lineRule="auto"/>
            <w:contextualSpacing/>
            <w:rPr>
              <w:rFonts w:ascii="Arial" w:eastAsia="Calibri" w:hAnsi="Arial" w:cs="Arial"/>
              <w:sz w:val="20"/>
              <w:szCs w:val="20"/>
            </w:rPr>
          </w:pPr>
          <w:r w:rsidRPr="008C265A">
            <w:rPr>
              <w:rFonts w:ascii="Arial" w:eastAsia="Calibri" w:hAnsi="Arial" w:cs="Arial"/>
              <w:sz w:val="20"/>
              <w:szCs w:val="20"/>
            </w:rPr>
            <w:t xml:space="preserve">a) helderheid, volledigheid en haalbaarheid van het plan van aanpak; </w:t>
          </w:r>
        </w:p>
        <w:p w14:paraId="46A47F78" w14:textId="77777777" w:rsidR="00170B7A" w:rsidRPr="008C265A" w:rsidRDefault="00170B7A" w:rsidP="00170B7A">
          <w:pPr>
            <w:spacing w:line="240" w:lineRule="auto"/>
            <w:contextualSpacing/>
            <w:rPr>
              <w:rFonts w:ascii="Arial" w:eastAsia="Calibri" w:hAnsi="Arial" w:cs="Arial"/>
              <w:sz w:val="20"/>
              <w:szCs w:val="20"/>
            </w:rPr>
          </w:pPr>
          <w:r w:rsidRPr="008C265A">
            <w:rPr>
              <w:rFonts w:ascii="Arial" w:eastAsia="Calibri" w:hAnsi="Arial" w:cs="Arial"/>
              <w:sz w:val="20"/>
              <w:szCs w:val="20"/>
            </w:rPr>
            <w:t xml:space="preserve">b) kwaliteit van de onderbouwing van de gemaakte keuzes; </w:t>
          </w:r>
        </w:p>
        <w:p w14:paraId="1BFF01B0" w14:textId="77777777" w:rsidR="008C265A" w:rsidRPr="008C265A" w:rsidRDefault="008C265A" w:rsidP="008C265A">
          <w:pPr>
            <w:spacing w:line="240" w:lineRule="auto"/>
            <w:contextualSpacing/>
            <w:rPr>
              <w:rFonts w:ascii="Arial" w:eastAsia="Calibri" w:hAnsi="Arial" w:cs="Arial"/>
              <w:sz w:val="20"/>
              <w:szCs w:val="20"/>
            </w:rPr>
          </w:pPr>
          <w:r w:rsidRPr="008C265A">
            <w:rPr>
              <w:rFonts w:ascii="Arial" w:eastAsia="Calibri" w:hAnsi="Arial" w:cs="Arial"/>
              <w:sz w:val="20"/>
              <w:szCs w:val="20"/>
            </w:rPr>
            <w:t xml:space="preserve">c) mate waarin het onderzoeksplan beantwoording van de onderzoeksvragen mogelijk maakt; </w:t>
          </w:r>
        </w:p>
        <w:p w14:paraId="0F23B2B2" w14:textId="7FEEF13A" w:rsidR="008C265A" w:rsidRPr="008C265A" w:rsidRDefault="008C265A" w:rsidP="008C265A">
          <w:pPr>
            <w:spacing w:line="240" w:lineRule="auto"/>
            <w:contextualSpacing/>
            <w:rPr>
              <w:rFonts w:ascii="Arial" w:eastAsia="Calibri" w:hAnsi="Arial" w:cs="Arial"/>
              <w:sz w:val="20"/>
              <w:szCs w:val="20"/>
            </w:rPr>
          </w:pPr>
          <w:r w:rsidRPr="008C265A">
            <w:rPr>
              <w:rFonts w:ascii="Arial" w:eastAsia="Calibri" w:hAnsi="Arial" w:cs="Arial"/>
              <w:sz w:val="20"/>
              <w:szCs w:val="20"/>
            </w:rPr>
            <w:t>d) kwaliteit van de uitwerking van het conceptueel model met algemene en domeinspecifieke kenmerken van studenten, docenten en onderwijslocaties (incl. het burgerschapsonderwijs) die naar verwachting</w:t>
          </w:r>
          <w:r>
            <w:rPr>
              <w:rFonts w:ascii="Arial" w:eastAsia="Calibri" w:hAnsi="Arial" w:cs="Arial"/>
              <w:sz w:val="20"/>
              <w:szCs w:val="20"/>
            </w:rPr>
            <w:t xml:space="preserve"> </w:t>
          </w:r>
          <w:r w:rsidRPr="008C265A">
            <w:rPr>
              <w:rFonts w:ascii="Arial" w:eastAsia="Calibri" w:hAnsi="Arial" w:cs="Arial"/>
              <w:sz w:val="20"/>
              <w:szCs w:val="20"/>
            </w:rPr>
            <w:t xml:space="preserve">samenhangen met de burgerschapscompetenties van studenten; </w:t>
          </w:r>
        </w:p>
        <w:p w14:paraId="678B1527" w14:textId="77777777" w:rsidR="008C265A" w:rsidRPr="008C265A" w:rsidRDefault="008C265A" w:rsidP="008C265A">
          <w:pPr>
            <w:spacing w:line="240" w:lineRule="auto"/>
            <w:contextualSpacing/>
            <w:rPr>
              <w:rFonts w:ascii="Arial" w:eastAsia="Calibri" w:hAnsi="Arial" w:cs="Arial"/>
              <w:sz w:val="20"/>
              <w:szCs w:val="20"/>
            </w:rPr>
          </w:pPr>
          <w:r w:rsidRPr="008C265A">
            <w:rPr>
              <w:rFonts w:ascii="Arial" w:eastAsia="Calibri" w:hAnsi="Arial" w:cs="Arial"/>
              <w:sz w:val="20"/>
              <w:szCs w:val="20"/>
            </w:rPr>
            <w:t xml:space="preserve">e) Kwaliteit van de uitwerking van het conceptueel model (inclusief toetsmatrijs) voor de toets burgerschap; </w:t>
          </w:r>
        </w:p>
        <w:p w14:paraId="5FC6E511" w14:textId="230BF57D" w:rsidR="008C265A" w:rsidRPr="008C265A" w:rsidRDefault="008C265A" w:rsidP="008C265A">
          <w:pPr>
            <w:spacing w:line="240" w:lineRule="auto"/>
            <w:contextualSpacing/>
            <w:rPr>
              <w:rFonts w:ascii="Arial" w:eastAsia="Calibri" w:hAnsi="Arial" w:cs="Arial"/>
              <w:sz w:val="20"/>
              <w:szCs w:val="20"/>
            </w:rPr>
          </w:pPr>
          <w:r w:rsidRPr="008C265A">
            <w:rPr>
              <w:rFonts w:ascii="Arial" w:eastAsia="Calibri" w:hAnsi="Arial" w:cs="Arial"/>
              <w:sz w:val="20"/>
              <w:szCs w:val="20"/>
            </w:rPr>
            <w:t>f) kwaliteit van de voorgestelde wijze van dataverzameling, datamanagement en data-analyse (incl. omgang</w:t>
          </w:r>
          <w:r>
            <w:rPr>
              <w:rFonts w:ascii="Arial" w:eastAsia="Calibri" w:hAnsi="Arial" w:cs="Arial"/>
              <w:sz w:val="20"/>
              <w:szCs w:val="20"/>
            </w:rPr>
            <w:t xml:space="preserve"> </w:t>
          </w:r>
          <w:r w:rsidRPr="008C265A">
            <w:rPr>
              <w:rFonts w:ascii="Arial" w:eastAsia="Calibri" w:hAnsi="Arial" w:cs="Arial"/>
              <w:sz w:val="20"/>
              <w:szCs w:val="20"/>
            </w:rPr>
            <w:t xml:space="preserve">met ontbrekende waarden); </w:t>
          </w:r>
        </w:p>
        <w:p w14:paraId="6C4E9C1C" w14:textId="77777777" w:rsidR="008C265A" w:rsidRPr="008C265A" w:rsidRDefault="008C265A" w:rsidP="008C265A">
          <w:pPr>
            <w:spacing w:line="240" w:lineRule="auto"/>
            <w:contextualSpacing/>
            <w:rPr>
              <w:rFonts w:ascii="Arial" w:eastAsia="Calibri" w:hAnsi="Arial" w:cs="Arial"/>
              <w:sz w:val="20"/>
              <w:szCs w:val="20"/>
            </w:rPr>
          </w:pPr>
          <w:r w:rsidRPr="008C265A">
            <w:rPr>
              <w:rFonts w:ascii="Arial" w:eastAsia="Calibri" w:hAnsi="Arial" w:cs="Arial"/>
              <w:sz w:val="20"/>
              <w:szCs w:val="20"/>
            </w:rPr>
            <w:t xml:space="preserve">g) kwaliteit en innovativiteit van de voorgestelde wijze van dataverzameling voor het verdiepend </w:t>
          </w:r>
        </w:p>
        <w:p w14:paraId="1EC7BD55" w14:textId="77777777" w:rsidR="008C265A" w:rsidRPr="008C265A" w:rsidRDefault="008C265A" w:rsidP="008C265A">
          <w:pPr>
            <w:spacing w:line="240" w:lineRule="auto"/>
            <w:rPr>
              <w:rFonts w:ascii="Arial" w:eastAsia="Calibri" w:hAnsi="Arial" w:cs="Arial"/>
              <w:sz w:val="20"/>
              <w:szCs w:val="20"/>
            </w:rPr>
          </w:pPr>
          <w:r w:rsidRPr="008C265A">
            <w:rPr>
              <w:rFonts w:ascii="Arial" w:eastAsia="Calibri" w:hAnsi="Arial" w:cs="Arial"/>
              <w:sz w:val="20"/>
              <w:szCs w:val="20"/>
            </w:rPr>
            <w:t xml:space="preserve">   onderzoek; </w:t>
          </w:r>
        </w:p>
        <w:p w14:paraId="6FB733BA" w14:textId="77777777" w:rsidR="008C265A" w:rsidRPr="008C265A" w:rsidRDefault="008C265A" w:rsidP="008C265A">
          <w:pPr>
            <w:spacing w:line="240" w:lineRule="auto"/>
            <w:contextualSpacing/>
            <w:rPr>
              <w:rFonts w:ascii="Arial" w:eastAsia="Calibri" w:hAnsi="Arial" w:cs="Arial"/>
              <w:sz w:val="20"/>
              <w:szCs w:val="20"/>
            </w:rPr>
          </w:pPr>
          <w:r w:rsidRPr="008C265A">
            <w:rPr>
              <w:rFonts w:ascii="Arial" w:eastAsia="Calibri" w:hAnsi="Arial" w:cs="Arial"/>
              <w:sz w:val="20"/>
              <w:szCs w:val="20"/>
            </w:rPr>
            <w:t xml:space="preserve">h) concreet onderbouwd voorstel voor de criteria voor de selectie en aantal onderwijslocaties voor het </w:t>
          </w:r>
        </w:p>
        <w:p w14:paraId="62485C35" w14:textId="77777777" w:rsidR="008C265A" w:rsidRPr="008C265A" w:rsidRDefault="008C265A" w:rsidP="008C265A">
          <w:pPr>
            <w:spacing w:line="240" w:lineRule="auto"/>
            <w:contextualSpacing/>
            <w:rPr>
              <w:rFonts w:ascii="Arial" w:eastAsia="Calibri" w:hAnsi="Arial" w:cs="Arial"/>
              <w:sz w:val="20"/>
              <w:szCs w:val="20"/>
            </w:rPr>
          </w:pPr>
          <w:r w:rsidRPr="008C265A">
            <w:rPr>
              <w:rFonts w:ascii="Arial" w:eastAsia="Calibri" w:hAnsi="Arial" w:cs="Arial"/>
              <w:sz w:val="20"/>
              <w:szCs w:val="20"/>
            </w:rPr>
            <w:t xml:space="preserve">    verdiepend onderzoek; </w:t>
          </w:r>
        </w:p>
        <w:p w14:paraId="0D063DFD" w14:textId="77777777" w:rsidR="008C265A" w:rsidRPr="008C265A" w:rsidRDefault="008C265A" w:rsidP="008C265A">
          <w:pPr>
            <w:spacing w:line="240" w:lineRule="auto"/>
            <w:contextualSpacing/>
            <w:rPr>
              <w:rFonts w:ascii="Arial" w:eastAsia="Calibri" w:hAnsi="Arial" w:cs="Arial"/>
              <w:sz w:val="20"/>
              <w:szCs w:val="20"/>
            </w:rPr>
          </w:pPr>
          <w:r w:rsidRPr="008C265A">
            <w:rPr>
              <w:rFonts w:ascii="Arial" w:eastAsia="Calibri" w:hAnsi="Arial" w:cs="Arial"/>
              <w:sz w:val="20"/>
              <w:szCs w:val="20"/>
            </w:rPr>
            <w:t xml:space="preserve">i) tijdpad dat aansluit bij de in paragraaf 1.3.7 gespecificeerde looptijd; </w:t>
          </w:r>
        </w:p>
        <w:p w14:paraId="4384D97E" w14:textId="77777777" w:rsidR="008C265A" w:rsidRPr="008C265A" w:rsidRDefault="008C265A" w:rsidP="008C265A">
          <w:pPr>
            <w:spacing w:line="240" w:lineRule="auto"/>
            <w:contextualSpacing/>
            <w:rPr>
              <w:rFonts w:ascii="Arial" w:eastAsia="Calibri" w:hAnsi="Arial" w:cs="Arial"/>
              <w:sz w:val="20"/>
              <w:szCs w:val="20"/>
            </w:rPr>
          </w:pPr>
          <w:r w:rsidRPr="008C265A">
            <w:rPr>
              <w:rFonts w:ascii="Arial" w:eastAsia="Calibri" w:hAnsi="Arial" w:cs="Arial"/>
              <w:sz w:val="20"/>
              <w:szCs w:val="20"/>
            </w:rPr>
            <w:t xml:space="preserve">j) adequate onderbouwing van de gevraagde middelen (bijlage I Prijzenblad); </w:t>
          </w:r>
        </w:p>
        <w:p w14:paraId="2A8BE1BA" w14:textId="710196EA" w:rsidR="008C265A" w:rsidRPr="008C265A" w:rsidRDefault="008C265A" w:rsidP="008C265A">
          <w:pPr>
            <w:spacing w:line="240" w:lineRule="auto"/>
            <w:contextualSpacing/>
            <w:rPr>
              <w:rFonts w:ascii="Arial" w:eastAsia="Calibri" w:hAnsi="Arial" w:cs="Arial"/>
              <w:sz w:val="20"/>
              <w:szCs w:val="20"/>
            </w:rPr>
          </w:pPr>
          <w:r w:rsidRPr="008C265A">
            <w:rPr>
              <w:rFonts w:ascii="Arial" w:eastAsia="Calibri" w:hAnsi="Arial" w:cs="Arial"/>
              <w:sz w:val="20"/>
              <w:szCs w:val="20"/>
            </w:rPr>
            <w:t>k) goede balans tussen investeringen in instrumentsamenstelling/-ontwikkeling, dataverzameling en  analyses ter beantwoording van de onderzoeksvragen.</w:t>
          </w:r>
        </w:p>
        <w:p w14:paraId="535F573D" w14:textId="77777777" w:rsidR="008C265A" w:rsidRPr="008C265A" w:rsidRDefault="008C265A" w:rsidP="008C265A">
          <w:pPr>
            <w:spacing w:line="240" w:lineRule="auto"/>
            <w:rPr>
              <w:rFonts w:ascii="Arial" w:hAnsi="Arial" w:cs="Arial"/>
              <w:sz w:val="20"/>
              <w:szCs w:val="20"/>
            </w:rPr>
          </w:pPr>
        </w:p>
        <w:p w14:paraId="608D3ABD" w14:textId="2523A38F" w:rsidR="004801DD" w:rsidRPr="008C265A" w:rsidRDefault="008C265A" w:rsidP="008C265A">
          <w:pPr>
            <w:spacing w:line="240" w:lineRule="auto"/>
            <w:rPr>
              <w:rFonts w:ascii="Arial" w:hAnsi="Arial" w:cs="Arial"/>
              <w:i/>
              <w:sz w:val="20"/>
              <w:szCs w:val="20"/>
            </w:rPr>
          </w:pPr>
          <w:r w:rsidRPr="008C265A">
            <w:rPr>
              <w:rFonts w:ascii="Arial" w:hAnsi="Arial" w:cs="Arial"/>
              <w:sz w:val="20"/>
              <w:szCs w:val="20"/>
            </w:rPr>
            <w:t>De beschrijving mag niet langer zijn dan 17 pagina’s A4 (enkelzijdig, lettertype Arial, lettergrootte 10) inclusief eventuele tabellen, figuren en bronverwijzingen. Verwijzingen naar internetpagina’s of andere externe bronnen zijn niet toegestaan en worden niet meegenomen in de beoordeling.</w:t>
          </w:r>
        </w:p>
      </w:sdtContent>
    </w:sdt>
    <w:p w14:paraId="3D15F82B" w14:textId="77777777" w:rsidR="004C6FEE" w:rsidRDefault="004C6FEE">
      <w:pPr>
        <w:spacing w:after="240" w:line="260" w:lineRule="atLeast"/>
        <w:rPr>
          <w:rFonts w:ascii="Calibri" w:hAnsi="Calibri" w:cs="Calibri"/>
          <w:b/>
          <w:sz w:val="19"/>
          <w:szCs w:val="19"/>
        </w:rPr>
      </w:pPr>
      <w:r>
        <w:rPr>
          <w:rFonts w:ascii="Calibri" w:hAnsi="Calibri" w:cs="Calibri"/>
          <w:b/>
          <w:sz w:val="19"/>
          <w:szCs w:val="19"/>
        </w:rPr>
        <w:br w:type="page"/>
      </w:r>
    </w:p>
    <w:p w14:paraId="53719AFD" w14:textId="7D1961B6" w:rsidR="004C6FEE" w:rsidRPr="0056047D" w:rsidRDefault="004C6FEE" w:rsidP="004C6FEE">
      <w:pPr>
        <w:spacing w:after="240" w:line="260" w:lineRule="atLeast"/>
        <w:rPr>
          <w:rFonts w:ascii="Arial" w:hAnsi="Arial" w:cs="Arial"/>
          <w:b/>
          <w:sz w:val="20"/>
          <w:szCs w:val="20"/>
        </w:rPr>
      </w:pPr>
      <w:r w:rsidRPr="0056047D">
        <w:rPr>
          <w:rFonts w:ascii="Arial" w:hAnsi="Arial" w:cs="Arial"/>
          <w:b/>
          <w:sz w:val="20"/>
          <w:szCs w:val="20"/>
        </w:rPr>
        <w:t xml:space="preserve">Uitwerking G2: Kwaliteit van het beoogde instrumentarium – maximaal </w:t>
      </w:r>
      <w:r w:rsidR="0056047D">
        <w:rPr>
          <w:rFonts w:ascii="Arial" w:hAnsi="Arial" w:cs="Arial"/>
          <w:b/>
          <w:sz w:val="20"/>
          <w:szCs w:val="20"/>
        </w:rPr>
        <w:t>6</w:t>
      </w:r>
      <w:r w:rsidRPr="0056047D">
        <w:rPr>
          <w:rFonts w:ascii="Arial" w:hAnsi="Arial" w:cs="Arial"/>
          <w:b/>
          <w:sz w:val="20"/>
          <w:szCs w:val="20"/>
        </w:rPr>
        <w:t xml:space="preserve"> pagina’s</w:t>
      </w:r>
    </w:p>
    <w:sdt>
      <w:sdtPr>
        <w:rPr>
          <w:rFonts w:ascii="Arial" w:hAnsi="Arial" w:cs="Arial"/>
          <w:i/>
          <w:sz w:val="20"/>
          <w:szCs w:val="20"/>
        </w:rPr>
        <w:id w:val="543182810"/>
        <w:placeholder>
          <w:docPart w:val="294BD660C7D7483DADAC32B0AFD8B70C"/>
        </w:placeholder>
      </w:sdtPr>
      <w:sdtEndPr/>
      <w:sdtContent>
        <w:p w14:paraId="3B2FCEC7" w14:textId="77777777" w:rsidR="00F17494" w:rsidRPr="00F17494" w:rsidRDefault="00F17494" w:rsidP="00F17494">
          <w:pPr>
            <w:spacing w:line="240" w:lineRule="auto"/>
            <w:contextualSpacing/>
            <w:rPr>
              <w:rFonts w:ascii="Arial" w:eastAsia="Calibri" w:hAnsi="Arial" w:cs="Arial"/>
              <w:sz w:val="20"/>
              <w:szCs w:val="20"/>
            </w:rPr>
          </w:pPr>
          <w:r w:rsidRPr="00F17494">
            <w:rPr>
              <w:rFonts w:ascii="Arial" w:eastAsia="Calibri" w:hAnsi="Arial" w:cs="Arial"/>
              <w:sz w:val="20"/>
              <w:szCs w:val="20"/>
            </w:rPr>
            <w:t>Voor het peilingsonderzoek zal een voorstel moeten worden gedaan voor het meetinstrumentarium, conform de uitgangspunten in paragraaf 1.3 van dit document. Inschrijver moet in de beschrijving van het beoogde instrumentarium in ieder geval ingaan op de volgende onderdelen:</w:t>
          </w:r>
        </w:p>
        <w:p w14:paraId="341C6B5B" w14:textId="77777777" w:rsidR="00F17494" w:rsidRPr="00F17494" w:rsidRDefault="00F17494" w:rsidP="00F17494">
          <w:pPr>
            <w:spacing w:line="240" w:lineRule="auto"/>
            <w:contextualSpacing/>
            <w:rPr>
              <w:rFonts w:ascii="Arial" w:eastAsia="Calibri" w:hAnsi="Arial" w:cs="Arial"/>
              <w:sz w:val="20"/>
              <w:szCs w:val="20"/>
            </w:rPr>
          </w:pPr>
          <w:r w:rsidRPr="00F17494">
            <w:rPr>
              <w:rFonts w:ascii="Arial" w:eastAsia="Calibri" w:hAnsi="Arial" w:cs="Arial"/>
              <w:sz w:val="20"/>
              <w:szCs w:val="20"/>
            </w:rPr>
            <w:t xml:space="preserve">  </w:t>
          </w:r>
        </w:p>
        <w:p w14:paraId="1A0A14CF" w14:textId="1DECB85F" w:rsidR="00F17494" w:rsidRPr="00F17494" w:rsidRDefault="00F17494" w:rsidP="00F17494">
          <w:pPr>
            <w:spacing w:line="240" w:lineRule="auto"/>
            <w:contextualSpacing/>
            <w:rPr>
              <w:rFonts w:ascii="Arial" w:eastAsia="Calibri" w:hAnsi="Arial" w:cs="Arial"/>
              <w:sz w:val="20"/>
              <w:szCs w:val="20"/>
            </w:rPr>
          </w:pPr>
          <w:r w:rsidRPr="00F17494">
            <w:rPr>
              <w:rFonts w:ascii="Arial" w:eastAsia="Calibri" w:hAnsi="Arial" w:cs="Arial"/>
              <w:sz w:val="20"/>
              <w:szCs w:val="20"/>
            </w:rPr>
            <w:t xml:space="preserve">a) concreet en onderbouwd voorstel voor het in te zetten instrumentarium voor het in kaart brengen van de burgerschapscompetenties van studenten; </w:t>
          </w:r>
        </w:p>
        <w:p w14:paraId="4A367A48" w14:textId="66362C18" w:rsidR="00F17494" w:rsidRPr="00F17494" w:rsidRDefault="00F17494" w:rsidP="00F17494">
          <w:pPr>
            <w:spacing w:line="240" w:lineRule="auto"/>
            <w:contextualSpacing/>
            <w:rPr>
              <w:rFonts w:ascii="Arial" w:eastAsia="Calibri" w:hAnsi="Arial" w:cs="Arial"/>
              <w:sz w:val="20"/>
              <w:szCs w:val="20"/>
            </w:rPr>
          </w:pPr>
          <w:r w:rsidRPr="00F17494">
            <w:rPr>
              <w:rFonts w:ascii="Arial" w:eastAsia="Calibri" w:hAnsi="Arial" w:cs="Arial"/>
              <w:sz w:val="20"/>
              <w:szCs w:val="20"/>
            </w:rPr>
            <w:t xml:space="preserve">b) concreet en onderbouwd voorstel voor het in te zetten instrumentarium voor het in kaart brengen van de kenmerken van studenten, docenten en onderwijslocaties (incl. het burgerschapsonderwijs); </w:t>
          </w:r>
        </w:p>
        <w:p w14:paraId="2F466945" w14:textId="3C366FA9" w:rsidR="00F17494" w:rsidRPr="00F17494" w:rsidRDefault="00F17494" w:rsidP="00F17494">
          <w:pPr>
            <w:spacing w:line="240" w:lineRule="auto"/>
            <w:contextualSpacing/>
            <w:rPr>
              <w:rFonts w:ascii="Arial" w:eastAsia="Calibri" w:hAnsi="Arial" w:cs="Arial"/>
              <w:sz w:val="20"/>
              <w:szCs w:val="20"/>
            </w:rPr>
          </w:pPr>
          <w:r w:rsidRPr="00F17494">
            <w:rPr>
              <w:rFonts w:ascii="Arial" w:eastAsia="Calibri" w:hAnsi="Arial" w:cs="Arial"/>
              <w:sz w:val="20"/>
              <w:szCs w:val="20"/>
            </w:rPr>
            <w:t>c) concreet en onderbouwd voorstel voor het in te zetten instrumentarium waarmee in het verdiepend onderzoek</w:t>
          </w:r>
          <w:r>
            <w:rPr>
              <w:rFonts w:ascii="Arial" w:eastAsia="Calibri" w:hAnsi="Arial" w:cs="Arial"/>
              <w:sz w:val="20"/>
              <w:szCs w:val="20"/>
            </w:rPr>
            <w:t xml:space="preserve"> </w:t>
          </w:r>
          <w:r w:rsidRPr="00F17494">
            <w:rPr>
              <w:rFonts w:ascii="Arial" w:eastAsia="Calibri" w:hAnsi="Arial" w:cs="Arial"/>
              <w:sz w:val="20"/>
              <w:szCs w:val="20"/>
            </w:rPr>
            <w:t xml:space="preserve">informatie wordt verzameld over het door studenten genoten burgerschapsonderwijs in de vooropleiding en de ervaring van docenten met de verschillen tussen studenten bij het verzorgen van burgerschapsonderwijs (incl. de gebruikte verwerkings- en analysesoftware voor de verwerking en data-analyse van de kwalitatieve data); </w:t>
          </w:r>
        </w:p>
        <w:p w14:paraId="1DA777D1" w14:textId="5F652C0A" w:rsidR="00F17494" w:rsidRPr="00F17494" w:rsidRDefault="00F17494" w:rsidP="00F17494">
          <w:pPr>
            <w:spacing w:line="240" w:lineRule="auto"/>
            <w:contextualSpacing/>
            <w:rPr>
              <w:rFonts w:ascii="Arial" w:eastAsia="Calibri" w:hAnsi="Arial" w:cs="Arial"/>
              <w:sz w:val="20"/>
              <w:szCs w:val="20"/>
            </w:rPr>
          </w:pPr>
          <w:r w:rsidRPr="00F17494">
            <w:rPr>
              <w:rFonts w:ascii="Arial" w:eastAsia="Calibri" w:hAnsi="Arial" w:cs="Arial"/>
              <w:sz w:val="20"/>
              <w:szCs w:val="20"/>
            </w:rPr>
            <w:t>d) kwaliteit van de procedures waarmee de betrouwbaarheid en validiteit van het beoogde instrumentarium worden</w:t>
          </w:r>
          <w:r>
            <w:rPr>
              <w:rFonts w:ascii="Arial" w:eastAsia="Calibri" w:hAnsi="Arial" w:cs="Arial"/>
              <w:sz w:val="20"/>
              <w:szCs w:val="20"/>
            </w:rPr>
            <w:t xml:space="preserve"> </w:t>
          </w:r>
          <w:r w:rsidRPr="00F17494">
            <w:rPr>
              <w:rFonts w:ascii="Arial" w:eastAsia="Calibri" w:hAnsi="Arial" w:cs="Arial"/>
              <w:sz w:val="20"/>
              <w:szCs w:val="20"/>
            </w:rPr>
            <w:t>onderzocht en geborgd (met specifieke aandacht voor de constructvaliditeit) met voor de te ontwikkelen toets de richtlijnen van het COTAN Beoordelingssysteem (Evers, Lucassen, Meijer &amp; Sijtsma, 2010)</w:t>
          </w:r>
          <w:r w:rsidR="008C47B8">
            <w:rPr>
              <w:rFonts w:ascii="Arial" w:eastAsia="Calibri" w:hAnsi="Arial" w:cs="Arial"/>
              <w:sz w:val="20"/>
              <w:szCs w:val="20"/>
            </w:rPr>
            <w:t>;</w:t>
          </w:r>
          <w:r w:rsidRPr="00F17494">
            <w:rPr>
              <w:rFonts w:ascii="Arial" w:eastAsia="Calibri" w:hAnsi="Arial" w:cs="Arial"/>
              <w:sz w:val="20"/>
              <w:szCs w:val="20"/>
            </w:rPr>
            <w:t xml:space="preserve"> </w:t>
          </w:r>
        </w:p>
        <w:p w14:paraId="1C301AB3" w14:textId="54DBC1A5" w:rsidR="00F17494" w:rsidRPr="00F17494" w:rsidRDefault="00F17494" w:rsidP="00F17494">
          <w:pPr>
            <w:spacing w:line="240" w:lineRule="auto"/>
            <w:contextualSpacing/>
            <w:rPr>
              <w:rFonts w:ascii="Arial" w:eastAsia="Calibri" w:hAnsi="Arial" w:cs="Arial"/>
              <w:sz w:val="20"/>
              <w:szCs w:val="20"/>
            </w:rPr>
          </w:pPr>
          <w:r w:rsidRPr="00F17494">
            <w:rPr>
              <w:rFonts w:ascii="Arial" w:eastAsia="Calibri" w:hAnsi="Arial" w:cs="Arial"/>
              <w:sz w:val="20"/>
              <w:szCs w:val="20"/>
            </w:rPr>
            <w:t>e) de geschiktheid van de gekozen psychometrische analyses, zowel voor de puntschatter van de vaardigheid en</w:t>
          </w:r>
          <w:r w:rsidR="0030636A">
            <w:rPr>
              <w:rFonts w:ascii="Arial" w:eastAsia="Calibri" w:hAnsi="Arial" w:cs="Arial"/>
              <w:sz w:val="20"/>
              <w:szCs w:val="20"/>
            </w:rPr>
            <w:t xml:space="preserve"> </w:t>
          </w:r>
          <w:r w:rsidRPr="00F17494">
            <w:rPr>
              <w:rFonts w:ascii="Arial" w:eastAsia="Calibri" w:hAnsi="Arial" w:cs="Arial"/>
              <w:sz w:val="20"/>
              <w:szCs w:val="20"/>
            </w:rPr>
            <w:t xml:space="preserve">plausible values, als voor de schaalconstructie van gemeten student-, docent- en schoolkenmerken in de vragenlijsten. </w:t>
          </w:r>
        </w:p>
        <w:p w14:paraId="7C7CFC2C" w14:textId="77777777" w:rsidR="00F17494" w:rsidRPr="00F17494" w:rsidRDefault="00F17494" w:rsidP="00F17494">
          <w:pPr>
            <w:spacing w:line="240" w:lineRule="auto"/>
            <w:contextualSpacing/>
            <w:rPr>
              <w:rFonts w:ascii="Arial" w:eastAsia="Calibri" w:hAnsi="Arial" w:cs="Arial"/>
              <w:sz w:val="20"/>
              <w:szCs w:val="20"/>
            </w:rPr>
          </w:pPr>
        </w:p>
        <w:p w14:paraId="61E31832" w14:textId="77777777" w:rsidR="00F17494" w:rsidRPr="00F17494" w:rsidRDefault="00F17494" w:rsidP="00F17494">
          <w:pPr>
            <w:spacing w:line="240" w:lineRule="auto"/>
            <w:contextualSpacing/>
            <w:rPr>
              <w:rFonts w:ascii="Arial" w:eastAsia="Calibri" w:hAnsi="Arial" w:cs="Arial"/>
              <w:sz w:val="20"/>
              <w:szCs w:val="20"/>
            </w:rPr>
          </w:pPr>
          <w:r w:rsidRPr="00F17494">
            <w:rPr>
              <w:rFonts w:ascii="Arial" w:eastAsia="Calibri" w:hAnsi="Arial" w:cs="Arial"/>
              <w:sz w:val="20"/>
              <w:szCs w:val="20"/>
            </w:rPr>
            <w:t xml:space="preserve">De beschrijving mag niet langer zijn dan 6 pagina’s A4 (enkelzijdig, lettertype Arial, lettergrootte 10) inclusief eventuele tabellen, figuren en bronverwijzingen. </w:t>
          </w:r>
        </w:p>
        <w:p w14:paraId="30C9E712" w14:textId="60242BE0" w:rsidR="000B5ECB" w:rsidRPr="0056047D" w:rsidRDefault="000B5ECB" w:rsidP="00530F1F">
          <w:pPr>
            <w:spacing w:line="240" w:lineRule="auto"/>
            <w:rPr>
              <w:rFonts w:ascii="Arial" w:hAnsi="Arial" w:cs="Arial"/>
              <w:sz w:val="20"/>
              <w:szCs w:val="20"/>
            </w:rPr>
          </w:pPr>
        </w:p>
        <w:p w14:paraId="4853ACD5" w14:textId="4CB268B1" w:rsidR="004C6FEE" w:rsidRPr="0056047D" w:rsidRDefault="009369C2" w:rsidP="004C6FEE">
          <w:pPr>
            <w:rPr>
              <w:rFonts w:ascii="Arial" w:hAnsi="Arial" w:cs="Arial"/>
              <w:i/>
              <w:sz w:val="20"/>
              <w:szCs w:val="20"/>
            </w:rPr>
          </w:pPr>
        </w:p>
      </w:sdtContent>
    </w:sdt>
    <w:p w14:paraId="58C40F1B" w14:textId="77777777" w:rsidR="004C6FEE" w:rsidRPr="0056047D" w:rsidRDefault="004C6FEE" w:rsidP="004C6FEE">
      <w:pPr>
        <w:spacing w:after="240" w:line="260" w:lineRule="atLeast"/>
        <w:rPr>
          <w:rFonts w:ascii="Arial" w:hAnsi="Arial" w:cs="Arial"/>
          <w:b/>
          <w:sz w:val="20"/>
          <w:szCs w:val="20"/>
        </w:rPr>
      </w:pPr>
    </w:p>
    <w:p w14:paraId="51334A1F" w14:textId="77777777" w:rsidR="004C6FEE" w:rsidRPr="0056047D" w:rsidRDefault="004C6FEE">
      <w:pPr>
        <w:spacing w:after="240" w:line="260" w:lineRule="atLeast"/>
        <w:rPr>
          <w:rFonts w:ascii="Arial" w:hAnsi="Arial" w:cs="Arial"/>
          <w:b/>
          <w:sz w:val="20"/>
          <w:szCs w:val="20"/>
        </w:rPr>
      </w:pPr>
      <w:r w:rsidRPr="0056047D">
        <w:rPr>
          <w:rFonts w:ascii="Arial" w:hAnsi="Arial" w:cs="Arial"/>
          <w:b/>
          <w:sz w:val="20"/>
          <w:szCs w:val="20"/>
        </w:rPr>
        <w:br w:type="page"/>
      </w:r>
    </w:p>
    <w:p w14:paraId="1EFD5558" w14:textId="5DE7E456" w:rsidR="004C6FEE" w:rsidRPr="0056047D" w:rsidRDefault="004C6FEE" w:rsidP="004C6FEE">
      <w:pPr>
        <w:spacing w:after="240" w:line="260" w:lineRule="atLeast"/>
        <w:rPr>
          <w:rFonts w:ascii="Arial" w:hAnsi="Arial" w:cs="Arial"/>
          <w:b/>
          <w:sz w:val="20"/>
          <w:szCs w:val="20"/>
        </w:rPr>
      </w:pPr>
      <w:r w:rsidRPr="0056047D">
        <w:rPr>
          <w:rFonts w:ascii="Arial" w:hAnsi="Arial" w:cs="Arial"/>
          <w:b/>
          <w:sz w:val="20"/>
          <w:szCs w:val="20"/>
        </w:rPr>
        <w:t xml:space="preserve">Uitwerking G3: Kwaliteit van het afnamedesign en het plan voor werving en feedback – maximaal </w:t>
      </w:r>
      <w:r w:rsidR="00F62012">
        <w:rPr>
          <w:rFonts w:ascii="Arial" w:hAnsi="Arial" w:cs="Arial"/>
          <w:b/>
          <w:sz w:val="20"/>
          <w:szCs w:val="20"/>
        </w:rPr>
        <w:t>6</w:t>
      </w:r>
      <w:r w:rsidRPr="0056047D">
        <w:rPr>
          <w:rFonts w:ascii="Arial" w:hAnsi="Arial" w:cs="Arial"/>
          <w:b/>
          <w:sz w:val="20"/>
          <w:szCs w:val="20"/>
        </w:rPr>
        <w:t xml:space="preserve"> pagina’s</w:t>
      </w:r>
    </w:p>
    <w:sdt>
      <w:sdtPr>
        <w:rPr>
          <w:rFonts w:ascii="Arial" w:hAnsi="Arial" w:cs="Arial"/>
          <w:i/>
          <w:sz w:val="20"/>
          <w:szCs w:val="20"/>
        </w:rPr>
        <w:id w:val="424852650"/>
        <w:placeholder>
          <w:docPart w:val="9C7C978F0E6647C0821195F6DB9339D3"/>
        </w:placeholder>
      </w:sdtPr>
      <w:sdtEndPr/>
      <w:sdtContent>
        <w:p w14:paraId="060C080F" w14:textId="77777777" w:rsidR="00F60D7C" w:rsidRPr="00F60D7C" w:rsidRDefault="00F60D7C" w:rsidP="00F60D7C">
          <w:pPr>
            <w:spacing w:line="240" w:lineRule="auto"/>
            <w:contextualSpacing/>
            <w:rPr>
              <w:rFonts w:ascii="Arial" w:eastAsia="Calibri" w:hAnsi="Arial" w:cs="Arial"/>
              <w:sz w:val="20"/>
              <w:szCs w:val="20"/>
            </w:rPr>
          </w:pPr>
          <w:r w:rsidRPr="00F60D7C">
            <w:rPr>
              <w:rFonts w:ascii="Arial" w:eastAsia="Calibri" w:hAnsi="Arial" w:cs="Arial"/>
              <w:sz w:val="20"/>
              <w:szCs w:val="20"/>
            </w:rPr>
            <w:t>Zoals in paragraaf 1.3 staat beschreven, is het zeer belangrijk dat het beoogde responspercentage wordt behaald. Aanbestedende dienst hecht grote waarde aan een duidelijk plan van aanpak voor de werving, om het responspercentage te behalen. Daarnaast moet ook het afnamedesign en de inrichting van de afnamedag duidelijk worden. Inschrijver moet in de beschrijving in ieder geval ingaan op de volgende onderdelen:</w:t>
          </w:r>
        </w:p>
        <w:p w14:paraId="169DCBA4" w14:textId="77777777" w:rsidR="00F60D7C" w:rsidRPr="00F60D7C" w:rsidRDefault="00F60D7C" w:rsidP="00F60D7C">
          <w:pPr>
            <w:spacing w:line="240" w:lineRule="auto"/>
            <w:contextualSpacing/>
            <w:rPr>
              <w:rFonts w:ascii="Arial" w:eastAsia="Calibri" w:hAnsi="Arial" w:cs="Arial"/>
              <w:sz w:val="20"/>
              <w:szCs w:val="20"/>
            </w:rPr>
          </w:pPr>
        </w:p>
        <w:p w14:paraId="06D2C0DE" w14:textId="609F9850" w:rsidR="00F60D7C" w:rsidRPr="00F60D7C" w:rsidRDefault="00F60D7C" w:rsidP="00F60D7C">
          <w:pPr>
            <w:spacing w:line="240" w:lineRule="auto"/>
            <w:contextualSpacing/>
            <w:rPr>
              <w:rFonts w:ascii="Arial" w:eastAsia="Calibri" w:hAnsi="Arial" w:cs="Arial"/>
              <w:sz w:val="20"/>
              <w:szCs w:val="20"/>
            </w:rPr>
          </w:pPr>
          <w:r w:rsidRPr="00F60D7C">
            <w:rPr>
              <w:rFonts w:ascii="Arial" w:eastAsia="Calibri" w:hAnsi="Arial" w:cs="Arial"/>
              <w:sz w:val="20"/>
              <w:szCs w:val="20"/>
            </w:rPr>
            <w:t xml:space="preserve">a) haalbaarheid en geschiktheid van het afnamedesign met het oog op het verkrijgen van een betrouwbaar, volledig en landelijk representatief beeld van de burgerschapscompetenties van studenten in het eerste verblijfsjaar in het mbo (incl. het burgerschapsonderwijs); </w:t>
          </w:r>
        </w:p>
        <w:p w14:paraId="5E3DC5E9" w14:textId="77777777" w:rsidR="00F60D7C" w:rsidRPr="00F60D7C" w:rsidRDefault="00F60D7C" w:rsidP="00F60D7C">
          <w:pPr>
            <w:spacing w:line="240" w:lineRule="auto"/>
            <w:contextualSpacing/>
            <w:rPr>
              <w:rFonts w:ascii="Arial" w:eastAsia="Calibri" w:hAnsi="Arial" w:cs="Arial"/>
              <w:sz w:val="20"/>
              <w:szCs w:val="20"/>
            </w:rPr>
          </w:pPr>
          <w:r w:rsidRPr="00F60D7C">
            <w:rPr>
              <w:rFonts w:ascii="Arial" w:eastAsia="Calibri" w:hAnsi="Arial" w:cs="Arial"/>
              <w:sz w:val="20"/>
              <w:szCs w:val="20"/>
            </w:rPr>
            <w:t>b) kwaliteit van het steekproefplan (2</w:t>
          </w:r>
          <w:r w:rsidRPr="00F60D7C">
            <w:rPr>
              <w:rFonts w:ascii="Arial" w:eastAsia="Calibri" w:hAnsi="Arial" w:cs="Arial"/>
              <w:sz w:val="20"/>
              <w:szCs w:val="20"/>
              <w:vertAlign w:val="superscript"/>
            </w:rPr>
            <w:t>e</w:t>
          </w:r>
          <w:r w:rsidRPr="00F60D7C">
            <w:rPr>
              <w:rFonts w:ascii="Arial" w:eastAsia="Calibri" w:hAnsi="Arial" w:cs="Arial"/>
              <w:sz w:val="20"/>
              <w:szCs w:val="20"/>
            </w:rPr>
            <w:t xml:space="preserve"> stap) en de voorgestelde wijze van wegen van de resultaten; </w:t>
          </w:r>
        </w:p>
        <w:p w14:paraId="02DE5D81" w14:textId="77777777" w:rsidR="00F60D7C" w:rsidRPr="00F60D7C" w:rsidRDefault="00F60D7C" w:rsidP="00F60D7C">
          <w:pPr>
            <w:spacing w:line="240" w:lineRule="auto"/>
            <w:contextualSpacing/>
            <w:rPr>
              <w:rFonts w:ascii="Arial" w:eastAsia="Calibri" w:hAnsi="Arial" w:cs="Arial"/>
              <w:sz w:val="20"/>
              <w:szCs w:val="20"/>
            </w:rPr>
          </w:pPr>
          <w:r w:rsidRPr="00F60D7C">
            <w:rPr>
              <w:rFonts w:ascii="Arial" w:eastAsia="Calibri" w:hAnsi="Arial" w:cs="Arial"/>
              <w:sz w:val="20"/>
              <w:szCs w:val="20"/>
            </w:rPr>
            <w:t xml:space="preserve">c) specificatie van de uitsluitingscriteria op het niveau van studenten; </w:t>
          </w:r>
        </w:p>
        <w:p w14:paraId="0674798A" w14:textId="0650F42B" w:rsidR="00F60D7C" w:rsidRPr="00F60D7C" w:rsidRDefault="00F60D7C" w:rsidP="00F60D7C">
          <w:pPr>
            <w:spacing w:line="240" w:lineRule="auto"/>
            <w:contextualSpacing/>
            <w:rPr>
              <w:rFonts w:ascii="Arial" w:eastAsia="Calibri" w:hAnsi="Arial" w:cs="Arial"/>
              <w:sz w:val="20"/>
              <w:szCs w:val="20"/>
            </w:rPr>
          </w:pPr>
          <w:r w:rsidRPr="00F60D7C">
            <w:rPr>
              <w:rFonts w:ascii="Arial" w:eastAsia="Calibri" w:hAnsi="Arial" w:cs="Arial"/>
              <w:sz w:val="20"/>
              <w:szCs w:val="20"/>
            </w:rPr>
            <w:t xml:space="preserve">d) efficiëntie van de opzet van de afnamedag in relatie tot de gevraagde inspanningen van onderwijslocaties, docenten en studenten; </w:t>
          </w:r>
        </w:p>
        <w:p w14:paraId="3D6763B9" w14:textId="77777777" w:rsidR="00F60D7C" w:rsidRPr="00F60D7C" w:rsidRDefault="00F60D7C" w:rsidP="00F60D7C">
          <w:pPr>
            <w:spacing w:line="240" w:lineRule="auto"/>
            <w:contextualSpacing/>
            <w:rPr>
              <w:rFonts w:ascii="Arial" w:eastAsia="Calibri" w:hAnsi="Arial" w:cs="Arial"/>
              <w:sz w:val="20"/>
              <w:szCs w:val="20"/>
            </w:rPr>
          </w:pPr>
          <w:r w:rsidRPr="00F60D7C">
            <w:rPr>
              <w:rFonts w:ascii="Arial" w:eastAsia="Calibri" w:hAnsi="Arial" w:cs="Arial"/>
              <w:sz w:val="20"/>
              <w:szCs w:val="20"/>
            </w:rPr>
            <w:t xml:space="preserve">e) verwachte effectiviteit, originaliteit en innovativiteit van de voorgestelde aanpak voor werving en het </w:t>
          </w:r>
        </w:p>
        <w:p w14:paraId="426979B6" w14:textId="77777777" w:rsidR="00F60D7C" w:rsidRPr="00F60D7C" w:rsidRDefault="00F60D7C" w:rsidP="00F60D7C">
          <w:pPr>
            <w:spacing w:line="240" w:lineRule="auto"/>
            <w:contextualSpacing/>
            <w:rPr>
              <w:rFonts w:ascii="Arial" w:eastAsia="Calibri" w:hAnsi="Arial" w:cs="Arial"/>
              <w:sz w:val="20"/>
              <w:szCs w:val="20"/>
            </w:rPr>
          </w:pPr>
          <w:r w:rsidRPr="00F60D7C">
            <w:rPr>
              <w:rFonts w:ascii="Arial" w:eastAsia="Calibri" w:hAnsi="Arial" w:cs="Arial"/>
              <w:sz w:val="20"/>
              <w:szCs w:val="20"/>
            </w:rPr>
            <w:t xml:space="preserve">   optimaliseren van het responspercentage; </w:t>
          </w:r>
        </w:p>
        <w:p w14:paraId="636F1C39" w14:textId="77777777" w:rsidR="00F60D7C" w:rsidRPr="00F60D7C" w:rsidRDefault="00F60D7C" w:rsidP="00F60D7C">
          <w:pPr>
            <w:spacing w:line="240" w:lineRule="auto"/>
            <w:contextualSpacing/>
            <w:rPr>
              <w:rFonts w:ascii="Arial" w:eastAsia="Calibri" w:hAnsi="Arial" w:cs="Arial"/>
              <w:sz w:val="20"/>
              <w:szCs w:val="20"/>
            </w:rPr>
          </w:pPr>
          <w:r w:rsidRPr="00F60D7C">
            <w:rPr>
              <w:rFonts w:ascii="Arial" w:eastAsia="Calibri" w:hAnsi="Arial" w:cs="Arial"/>
              <w:sz w:val="20"/>
              <w:szCs w:val="20"/>
            </w:rPr>
            <w:t xml:space="preserve">f) relevante en betekenisvolle feedback aan de deelnemende onderwijslocaties; </w:t>
          </w:r>
        </w:p>
        <w:p w14:paraId="1EFE01A2" w14:textId="6DE62CB4" w:rsidR="00F60D7C" w:rsidRPr="00F60D7C" w:rsidRDefault="00F60D7C" w:rsidP="00F60D7C">
          <w:pPr>
            <w:spacing w:line="240" w:lineRule="auto"/>
            <w:contextualSpacing/>
            <w:rPr>
              <w:rFonts w:ascii="Arial" w:eastAsia="Calibri" w:hAnsi="Arial" w:cs="Arial"/>
              <w:sz w:val="20"/>
              <w:szCs w:val="20"/>
            </w:rPr>
          </w:pPr>
          <w:r w:rsidRPr="00F60D7C">
            <w:rPr>
              <w:rFonts w:ascii="Arial" w:eastAsia="Calibri" w:hAnsi="Arial" w:cs="Arial"/>
              <w:sz w:val="20"/>
              <w:szCs w:val="20"/>
            </w:rPr>
            <w:t>g) activiteiten om belanghebbenden en andere geïnteresseerden vooraf en tijdens de looptijd van het project te informeren.</w:t>
          </w:r>
        </w:p>
        <w:p w14:paraId="77BFD06E" w14:textId="749BA07B" w:rsidR="004C6FEE" w:rsidRPr="0056047D" w:rsidRDefault="00F60D7C" w:rsidP="00F60D7C">
          <w:pPr>
            <w:spacing w:line="240" w:lineRule="auto"/>
            <w:contextualSpacing/>
            <w:rPr>
              <w:rFonts w:ascii="Arial" w:hAnsi="Arial" w:cs="Arial"/>
              <w:i/>
              <w:sz w:val="20"/>
              <w:szCs w:val="20"/>
            </w:rPr>
          </w:pPr>
          <w:r w:rsidRPr="00F60D7C">
            <w:rPr>
              <w:rFonts w:ascii="Arial" w:hAnsi="Arial" w:cs="Arial"/>
              <w:sz w:val="20"/>
              <w:szCs w:val="20"/>
            </w:rPr>
            <w:br/>
            <w:t>De beschrijving mag niet langer zijn dan 6 pagina’s A4 (enkelzijdig, lettertype Arial, lettergrootte 10) inclusief eventuele tabellen, figuren en bronverwijzingen. Verwijzingen naar internetpagina’s of andere externe bronnen zijn niet toegestaan en worden niet meegenomen in de beoordeling.</w:t>
          </w:r>
          <w:r>
            <w:rPr>
              <w:rFonts w:ascii="Arial" w:hAnsi="Arial" w:cs="Arial"/>
              <w:sz w:val="20"/>
              <w:szCs w:val="20"/>
            </w:rPr>
            <w:t xml:space="preserve"> </w:t>
          </w:r>
        </w:p>
      </w:sdtContent>
    </w:sdt>
    <w:p w14:paraId="64C994A2" w14:textId="77777777" w:rsidR="004C6FEE" w:rsidRPr="0056047D" w:rsidRDefault="004C6FEE" w:rsidP="004C6FEE">
      <w:pPr>
        <w:spacing w:after="240" w:line="260" w:lineRule="atLeast"/>
        <w:rPr>
          <w:rFonts w:ascii="Arial" w:hAnsi="Arial" w:cs="Arial"/>
          <w:b/>
          <w:sz w:val="20"/>
          <w:szCs w:val="20"/>
        </w:rPr>
      </w:pPr>
    </w:p>
    <w:p w14:paraId="64F961CA" w14:textId="77777777" w:rsidR="004C6FEE" w:rsidRPr="0056047D" w:rsidRDefault="004C6FEE">
      <w:pPr>
        <w:spacing w:after="240" w:line="260" w:lineRule="atLeast"/>
        <w:rPr>
          <w:rFonts w:ascii="Arial" w:hAnsi="Arial" w:cs="Arial"/>
          <w:b/>
          <w:sz w:val="20"/>
          <w:szCs w:val="20"/>
        </w:rPr>
      </w:pPr>
      <w:r w:rsidRPr="0056047D">
        <w:rPr>
          <w:rFonts w:ascii="Arial" w:hAnsi="Arial" w:cs="Arial"/>
          <w:b/>
          <w:sz w:val="20"/>
          <w:szCs w:val="20"/>
        </w:rPr>
        <w:br w:type="page"/>
      </w:r>
    </w:p>
    <w:p w14:paraId="2A32B4DC" w14:textId="592AA0B3" w:rsidR="004C6FEE" w:rsidRPr="0056047D" w:rsidRDefault="004C6FEE" w:rsidP="004C6FEE">
      <w:pPr>
        <w:spacing w:after="240" w:line="260" w:lineRule="atLeast"/>
        <w:rPr>
          <w:rFonts w:ascii="Arial" w:hAnsi="Arial" w:cs="Arial"/>
          <w:b/>
          <w:sz w:val="20"/>
          <w:szCs w:val="20"/>
        </w:rPr>
      </w:pPr>
      <w:r w:rsidRPr="0056047D">
        <w:rPr>
          <w:rFonts w:ascii="Arial" w:hAnsi="Arial" w:cs="Arial"/>
          <w:b/>
          <w:sz w:val="20"/>
          <w:szCs w:val="20"/>
        </w:rPr>
        <w:t xml:space="preserve">Uitwerking G4: Kwaliteit onderzoeksteam – maximaal </w:t>
      </w:r>
      <w:r w:rsidR="006F7789">
        <w:rPr>
          <w:rFonts w:ascii="Arial" w:hAnsi="Arial" w:cs="Arial"/>
          <w:b/>
          <w:sz w:val="20"/>
          <w:szCs w:val="20"/>
        </w:rPr>
        <w:t>5</w:t>
      </w:r>
      <w:r w:rsidRPr="0056047D">
        <w:rPr>
          <w:rFonts w:ascii="Arial" w:hAnsi="Arial" w:cs="Arial"/>
          <w:b/>
          <w:sz w:val="20"/>
          <w:szCs w:val="20"/>
        </w:rPr>
        <w:t xml:space="preserve"> pagina’s</w:t>
      </w:r>
    </w:p>
    <w:sdt>
      <w:sdtPr>
        <w:rPr>
          <w:rFonts w:ascii="Arial" w:hAnsi="Arial" w:cs="Arial"/>
          <w:i/>
          <w:sz w:val="20"/>
          <w:szCs w:val="20"/>
        </w:rPr>
        <w:id w:val="-452334591"/>
        <w:placeholder>
          <w:docPart w:val="4D75FB6073804CC49D6D622F7341F2EF"/>
        </w:placeholder>
      </w:sdtPr>
      <w:sdtEndPr/>
      <w:sdtContent>
        <w:p w14:paraId="2E065CC0" w14:textId="77777777" w:rsidR="00DE085D" w:rsidRPr="00CA78ED" w:rsidRDefault="00DE085D" w:rsidP="00DE085D">
          <w:pPr>
            <w:spacing w:line="240" w:lineRule="auto"/>
            <w:rPr>
              <w:rFonts w:ascii="Arial" w:eastAsia="Calibri" w:hAnsi="Arial" w:cs="Arial"/>
              <w:sz w:val="20"/>
              <w:szCs w:val="20"/>
            </w:rPr>
          </w:pPr>
          <w:r w:rsidRPr="00CA78ED">
            <w:rPr>
              <w:rFonts w:ascii="Arial" w:eastAsia="Calibri" w:hAnsi="Arial" w:cs="Arial"/>
              <w:sz w:val="20"/>
              <w:szCs w:val="20"/>
            </w:rPr>
            <w:t xml:space="preserve">Aanbestedende dienst hecht er groot belang aan dat het uitgevoerde onderzoek van een goede kwaliteit is. Het is daarbij van groot belang dat het voorgestelde team beschikt over relevante expertise voor het uit te voeren onderzoek. Inschrijver beschrijft en beargumenteert daarom in ieder geval: </w:t>
          </w:r>
        </w:p>
        <w:p w14:paraId="4520F91F" w14:textId="77777777" w:rsidR="00DE085D" w:rsidRPr="00CA78ED" w:rsidRDefault="00DE085D" w:rsidP="00DE085D">
          <w:pPr>
            <w:pStyle w:val="Lijstalinea"/>
            <w:spacing w:line="240" w:lineRule="auto"/>
            <w:rPr>
              <w:rFonts w:ascii="Arial" w:eastAsia="Calibri" w:hAnsi="Arial" w:cs="Arial"/>
              <w:sz w:val="20"/>
              <w:szCs w:val="20"/>
            </w:rPr>
          </w:pPr>
          <w:r w:rsidRPr="00CA78ED">
            <w:rPr>
              <w:rFonts w:ascii="Arial" w:eastAsia="Calibri" w:hAnsi="Arial" w:cs="Arial"/>
              <w:sz w:val="20"/>
              <w:szCs w:val="20"/>
            </w:rPr>
            <w:t xml:space="preserve"> </w:t>
          </w:r>
        </w:p>
        <w:p w14:paraId="6C312B58" w14:textId="68BD1F9B" w:rsidR="00DE085D" w:rsidRPr="00CA78ED" w:rsidRDefault="00DE085D" w:rsidP="00DE085D">
          <w:pPr>
            <w:spacing w:line="240" w:lineRule="auto"/>
            <w:rPr>
              <w:rFonts w:ascii="Arial" w:eastAsia="Calibri" w:hAnsi="Arial" w:cs="Arial"/>
              <w:sz w:val="20"/>
              <w:szCs w:val="20"/>
            </w:rPr>
          </w:pPr>
          <w:r w:rsidRPr="00CA78ED">
            <w:rPr>
              <w:rFonts w:ascii="Arial" w:eastAsia="Calibri" w:hAnsi="Arial" w:cs="Arial"/>
              <w:sz w:val="20"/>
              <w:szCs w:val="20"/>
            </w:rPr>
            <w:t>a) kennis van het Nederlandse onderwijsveld in het vo en mbo, het hebben van een netwerk daarbinnen en de</w:t>
          </w:r>
          <w:r w:rsidR="00CA78ED">
            <w:rPr>
              <w:rFonts w:ascii="Arial" w:eastAsia="Calibri" w:hAnsi="Arial" w:cs="Arial"/>
              <w:sz w:val="20"/>
              <w:szCs w:val="20"/>
            </w:rPr>
            <w:t xml:space="preserve"> </w:t>
          </w:r>
          <w:r w:rsidRPr="00CA78ED">
            <w:rPr>
              <w:rFonts w:ascii="Arial" w:eastAsia="Calibri" w:hAnsi="Arial" w:cs="Arial"/>
              <w:sz w:val="20"/>
              <w:szCs w:val="20"/>
            </w:rPr>
            <w:t xml:space="preserve">bereidheid om het onderwijsveld te betrekken bij onder andere de validering van het instrumentarium; </w:t>
          </w:r>
        </w:p>
        <w:p w14:paraId="2955F0A6" w14:textId="38D47202" w:rsidR="00DE085D" w:rsidRPr="00CA78ED" w:rsidRDefault="00DE085D" w:rsidP="00DE085D">
          <w:pPr>
            <w:spacing w:line="240" w:lineRule="auto"/>
            <w:rPr>
              <w:rFonts w:ascii="Arial" w:eastAsia="Calibri" w:hAnsi="Arial" w:cs="Arial"/>
              <w:sz w:val="20"/>
              <w:szCs w:val="20"/>
            </w:rPr>
          </w:pPr>
          <w:r w:rsidRPr="00CA78ED">
            <w:rPr>
              <w:rFonts w:ascii="Arial" w:eastAsia="Calibri" w:hAnsi="Arial" w:cs="Arial"/>
              <w:sz w:val="20"/>
              <w:szCs w:val="20"/>
            </w:rPr>
            <w:t>b) aantoonbare expertise op het terrein van burgerschap in het vo en mbo of een onderbouwd voorstel om deze te</w:t>
          </w:r>
          <w:r w:rsidR="00CA78ED">
            <w:rPr>
              <w:rFonts w:ascii="Arial" w:eastAsia="Calibri" w:hAnsi="Arial" w:cs="Arial"/>
              <w:sz w:val="20"/>
              <w:szCs w:val="20"/>
            </w:rPr>
            <w:t xml:space="preserve"> </w:t>
          </w:r>
          <w:r w:rsidRPr="00CA78ED">
            <w:rPr>
              <w:rFonts w:ascii="Arial" w:eastAsia="Calibri" w:hAnsi="Arial" w:cs="Arial"/>
              <w:sz w:val="20"/>
              <w:szCs w:val="20"/>
            </w:rPr>
            <w:t xml:space="preserve">werven; </w:t>
          </w:r>
        </w:p>
        <w:p w14:paraId="60FDDF21" w14:textId="77777777" w:rsidR="00DE085D" w:rsidRPr="00CA78ED" w:rsidRDefault="00DE085D" w:rsidP="00DE085D">
          <w:pPr>
            <w:spacing w:line="240" w:lineRule="auto"/>
            <w:rPr>
              <w:rFonts w:ascii="Arial" w:eastAsia="Calibri" w:hAnsi="Arial" w:cs="Arial"/>
              <w:sz w:val="20"/>
              <w:szCs w:val="20"/>
            </w:rPr>
          </w:pPr>
          <w:r w:rsidRPr="00CA78ED">
            <w:rPr>
              <w:rFonts w:ascii="Arial" w:eastAsia="Calibri" w:hAnsi="Arial" w:cs="Arial"/>
              <w:sz w:val="20"/>
              <w:szCs w:val="20"/>
            </w:rPr>
            <w:t xml:space="preserve">c) ervaring met grootschalige dataverzameling en –analyse; </w:t>
          </w:r>
        </w:p>
        <w:p w14:paraId="0665D221" w14:textId="77777777" w:rsidR="00DE085D" w:rsidRPr="00CA78ED" w:rsidRDefault="00DE085D" w:rsidP="00DE085D">
          <w:pPr>
            <w:spacing w:line="240" w:lineRule="auto"/>
            <w:rPr>
              <w:rFonts w:ascii="Arial" w:eastAsia="Calibri" w:hAnsi="Arial" w:cs="Arial"/>
              <w:sz w:val="20"/>
              <w:szCs w:val="20"/>
            </w:rPr>
          </w:pPr>
          <w:r w:rsidRPr="00CA78ED">
            <w:rPr>
              <w:rFonts w:ascii="Arial" w:eastAsia="Calibri" w:hAnsi="Arial" w:cs="Arial"/>
              <w:sz w:val="20"/>
              <w:szCs w:val="20"/>
            </w:rPr>
            <w:t xml:space="preserve">d) ervaring met steekproeftrekking en weging; </w:t>
          </w:r>
        </w:p>
        <w:p w14:paraId="0B3AE700" w14:textId="77777777" w:rsidR="00DE085D" w:rsidRPr="00CA78ED" w:rsidRDefault="00DE085D" w:rsidP="00DE085D">
          <w:pPr>
            <w:spacing w:line="240" w:lineRule="auto"/>
            <w:rPr>
              <w:rFonts w:ascii="Arial" w:eastAsia="Calibri" w:hAnsi="Arial" w:cs="Arial"/>
              <w:sz w:val="20"/>
              <w:szCs w:val="20"/>
            </w:rPr>
          </w:pPr>
          <w:r w:rsidRPr="00CA78ED">
            <w:rPr>
              <w:rFonts w:ascii="Arial" w:eastAsia="Calibri" w:hAnsi="Arial" w:cs="Arial"/>
              <w:sz w:val="20"/>
              <w:szCs w:val="20"/>
            </w:rPr>
            <w:t xml:space="preserve">e) ervaring met instrumentontwikkeling; </w:t>
          </w:r>
        </w:p>
        <w:p w14:paraId="7999AEA9" w14:textId="3AAE735D" w:rsidR="00DE085D" w:rsidRPr="00CA78ED" w:rsidRDefault="00DE085D" w:rsidP="00DE085D">
          <w:pPr>
            <w:spacing w:line="240" w:lineRule="auto"/>
            <w:rPr>
              <w:rFonts w:ascii="Arial" w:eastAsia="Calibri" w:hAnsi="Arial" w:cs="Arial"/>
              <w:sz w:val="20"/>
              <w:szCs w:val="20"/>
            </w:rPr>
          </w:pPr>
          <w:r w:rsidRPr="00CA78ED">
            <w:rPr>
              <w:rFonts w:ascii="Arial" w:eastAsia="Calibri" w:hAnsi="Arial" w:cs="Arial"/>
              <w:sz w:val="20"/>
              <w:szCs w:val="20"/>
            </w:rPr>
            <w:t xml:space="preserve">f) kennis van de uitvoering van de (digitale) dataverzamelingen en aantoonbare ervaring met (succesvol verlopen) toetsing; </w:t>
          </w:r>
        </w:p>
        <w:p w14:paraId="17CE7A04" w14:textId="0070EF56" w:rsidR="00DE085D" w:rsidRPr="00CA78ED" w:rsidRDefault="00DE085D" w:rsidP="00DE085D">
          <w:pPr>
            <w:spacing w:line="240" w:lineRule="auto"/>
            <w:rPr>
              <w:rFonts w:ascii="Arial" w:eastAsia="Calibri" w:hAnsi="Arial" w:cs="Arial"/>
              <w:sz w:val="20"/>
              <w:szCs w:val="20"/>
            </w:rPr>
          </w:pPr>
          <w:r w:rsidRPr="00CA78ED">
            <w:rPr>
              <w:rFonts w:ascii="Arial" w:eastAsia="Calibri" w:hAnsi="Arial" w:cs="Arial"/>
              <w:sz w:val="20"/>
              <w:szCs w:val="20"/>
            </w:rPr>
            <w:t xml:space="preserve">g) aantoonbare ervaring met succesvol verlopen werving van instellingen en respondenten; </w:t>
          </w:r>
        </w:p>
        <w:p w14:paraId="672B9F3A" w14:textId="77777777" w:rsidR="00DE085D" w:rsidRPr="00CA78ED" w:rsidRDefault="00DE085D" w:rsidP="00DE085D">
          <w:pPr>
            <w:spacing w:line="240" w:lineRule="auto"/>
            <w:rPr>
              <w:rFonts w:ascii="Arial" w:eastAsia="Calibri" w:hAnsi="Arial" w:cs="Arial"/>
              <w:sz w:val="20"/>
              <w:szCs w:val="20"/>
            </w:rPr>
          </w:pPr>
          <w:r w:rsidRPr="00CA78ED">
            <w:rPr>
              <w:rFonts w:ascii="Arial" w:eastAsia="Calibri" w:hAnsi="Arial" w:cs="Arial"/>
              <w:sz w:val="20"/>
              <w:szCs w:val="20"/>
            </w:rPr>
            <w:t xml:space="preserve">h) een overzicht van de bijdrage van elk individueel teamlid aan het onderzoek, bijvoorbeeld werving, </w:t>
          </w:r>
        </w:p>
        <w:p w14:paraId="0F88619E" w14:textId="77777777" w:rsidR="00DE085D" w:rsidRPr="00CA78ED" w:rsidRDefault="00DE085D" w:rsidP="00DE085D">
          <w:pPr>
            <w:spacing w:line="240" w:lineRule="auto"/>
            <w:rPr>
              <w:rFonts w:ascii="Arial" w:eastAsia="Calibri" w:hAnsi="Arial" w:cs="Arial"/>
              <w:sz w:val="20"/>
              <w:szCs w:val="20"/>
            </w:rPr>
          </w:pPr>
          <w:r w:rsidRPr="00CA78ED">
            <w:rPr>
              <w:rFonts w:ascii="Arial" w:eastAsia="Calibri" w:hAnsi="Arial" w:cs="Arial"/>
              <w:sz w:val="20"/>
              <w:szCs w:val="20"/>
            </w:rPr>
            <w:t xml:space="preserve">    instrumentontwikkeling, analyse toetsen. </w:t>
          </w:r>
        </w:p>
        <w:p w14:paraId="7E15B34D" w14:textId="77777777" w:rsidR="00DE085D" w:rsidRPr="00CA78ED" w:rsidRDefault="00DE085D" w:rsidP="00DE085D">
          <w:pPr>
            <w:spacing w:line="240" w:lineRule="auto"/>
            <w:rPr>
              <w:rFonts w:ascii="Arial" w:eastAsia="Calibri" w:hAnsi="Arial" w:cs="Arial"/>
              <w:sz w:val="20"/>
              <w:szCs w:val="20"/>
            </w:rPr>
          </w:pPr>
        </w:p>
        <w:p w14:paraId="64CEFDA0" w14:textId="091DE4CC" w:rsidR="000B5ECB" w:rsidRPr="0056047D" w:rsidRDefault="00DE085D" w:rsidP="00C72A6F">
          <w:pPr>
            <w:spacing w:line="240" w:lineRule="auto"/>
            <w:rPr>
              <w:rFonts w:ascii="Arial" w:hAnsi="Arial" w:cs="Arial"/>
              <w:sz w:val="20"/>
              <w:szCs w:val="20"/>
            </w:rPr>
          </w:pPr>
          <w:r w:rsidRPr="00CA78ED">
            <w:rPr>
              <w:rFonts w:ascii="Arial" w:eastAsia="Calibri" w:hAnsi="Arial" w:cs="Arial"/>
              <w:sz w:val="20"/>
              <w:szCs w:val="20"/>
            </w:rPr>
            <w:t>De beschrijving mag niet langer zijn dan 5 pagina’s A4 (enkelzijdig, lettertype Arial, lettergrootte 10) inclusief eventuele tabellen, figuren en bronverwijzingen. Verwijzingen naar internetpagina’s of andere externe bronnen zijn niet toegestaan en worden niet meegenomen in de beoordeling.</w:t>
          </w:r>
        </w:p>
        <w:p w14:paraId="76512593" w14:textId="73E4CE6B" w:rsidR="004C6FEE" w:rsidRPr="0056047D" w:rsidRDefault="009369C2" w:rsidP="004C6FEE">
          <w:pPr>
            <w:rPr>
              <w:rFonts w:ascii="Arial" w:hAnsi="Arial" w:cs="Arial"/>
              <w:i/>
              <w:sz w:val="20"/>
              <w:szCs w:val="20"/>
            </w:rPr>
          </w:pPr>
        </w:p>
      </w:sdtContent>
    </w:sdt>
    <w:p w14:paraId="1C800270" w14:textId="32A68EDB" w:rsidR="001B65BE" w:rsidRPr="0056047D" w:rsidRDefault="001B65BE" w:rsidP="004801DD">
      <w:pPr>
        <w:rPr>
          <w:rFonts w:ascii="Arial" w:hAnsi="Arial" w:cs="Arial"/>
          <w:sz w:val="20"/>
          <w:szCs w:val="20"/>
        </w:rPr>
      </w:pPr>
    </w:p>
    <w:p w14:paraId="68854572" w14:textId="77777777" w:rsidR="00B01353" w:rsidRPr="0056047D" w:rsidRDefault="00B01353" w:rsidP="00075A55">
      <w:pPr>
        <w:rPr>
          <w:rFonts w:ascii="Arial" w:hAnsi="Arial" w:cs="Arial"/>
          <w:sz w:val="20"/>
          <w:szCs w:val="20"/>
        </w:rPr>
      </w:pPr>
    </w:p>
    <w:sectPr w:rsidR="00B01353" w:rsidRPr="0056047D" w:rsidSect="00C770F1">
      <w:footerReference w:type="default" r:id="rId12"/>
      <w:footerReference w:type="first" r:id="rId13"/>
      <w:footnotePr>
        <w:numRestart w:val="eachPage"/>
      </w:footnotePr>
      <w:pgSz w:w="11906" w:h="16838"/>
      <w:pgMar w:top="1418" w:right="1417" w:bottom="1418" w:left="1417" w:header="993" w:footer="4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82B0D" w14:textId="77777777" w:rsidR="00CB0AB9" w:rsidRDefault="00CB0AB9" w:rsidP="00A71E94">
      <w:pPr>
        <w:spacing w:line="240" w:lineRule="auto"/>
      </w:pPr>
      <w:r>
        <w:separator/>
      </w:r>
    </w:p>
    <w:p w14:paraId="75F8919F" w14:textId="77777777" w:rsidR="00CB0AB9" w:rsidRDefault="00CB0AB9"/>
  </w:endnote>
  <w:endnote w:type="continuationSeparator" w:id="0">
    <w:p w14:paraId="41775157" w14:textId="77777777" w:rsidR="00CB0AB9" w:rsidRDefault="00CB0AB9" w:rsidP="00A71E94">
      <w:pPr>
        <w:spacing w:line="240" w:lineRule="auto"/>
      </w:pPr>
      <w:r>
        <w:continuationSeparator/>
      </w:r>
    </w:p>
    <w:p w14:paraId="1978462F" w14:textId="77777777" w:rsidR="00CB0AB9" w:rsidRDefault="00CB0AB9"/>
  </w:endnote>
  <w:endnote w:type="continuationNotice" w:id="1">
    <w:p w14:paraId="640F355C" w14:textId="77777777" w:rsidR="00CB0AB9" w:rsidRDefault="00CB0A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ira ExtraCondensed Medium">
    <w:altName w:val="Calibri"/>
    <w:charset w:val="00"/>
    <w:family w:val="auto"/>
    <w:pitch w:val="variable"/>
    <w:sig w:usb0="2000000F" w:usb1="00000000" w:usb2="00000000" w:usb3="00000000" w:csb0="00000193" w:csb1="00000000"/>
  </w:font>
  <w:font w:name="Saira ExtraCondensed Light">
    <w:altName w:val="Calibri"/>
    <w:charset w:val="00"/>
    <w:family w:val="auto"/>
    <w:pitch w:val="variable"/>
    <w:sig w:usb0="2000000F"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Cs w:val="16"/>
      </w:rPr>
      <w:id w:val="-1266606466"/>
      <w:docPartObj>
        <w:docPartGallery w:val="Page Numbers (Bottom of Page)"/>
        <w:docPartUnique/>
      </w:docPartObj>
    </w:sdtPr>
    <w:sdtEndPr/>
    <w:sdtContent>
      <w:sdt>
        <w:sdtPr>
          <w:rPr>
            <w:rFonts w:asciiTheme="minorHAnsi" w:hAnsiTheme="minorHAnsi" w:cstheme="minorHAnsi"/>
            <w:szCs w:val="16"/>
          </w:rPr>
          <w:id w:val="-1769616900"/>
          <w:docPartObj>
            <w:docPartGallery w:val="Page Numbers (Top of Page)"/>
            <w:docPartUnique/>
          </w:docPartObj>
        </w:sdtPr>
        <w:sdtEndPr/>
        <w:sdtContent>
          <w:p w14:paraId="748F5842" w14:textId="7DE267B9" w:rsidR="001B65BE" w:rsidRPr="001B65BE" w:rsidRDefault="001B65BE">
            <w:pPr>
              <w:pStyle w:val="Voettekst"/>
              <w:jc w:val="right"/>
              <w:rPr>
                <w:rFonts w:asciiTheme="minorHAnsi" w:hAnsiTheme="minorHAnsi" w:cstheme="minorHAnsi"/>
                <w:szCs w:val="16"/>
              </w:rPr>
            </w:pPr>
            <w:r w:rsidRPr="001B65BE">
              <w:rPr>
                <w:rFonts w:asciiTheme="minorHAnsi" w:hAnsiTheme="minorHAnsi" w:cstheme="minorHAnsi"/>
                <w:szCs w:val="16"/>
              </w:rPr>
              <w:t xml:space="preserve">Pagina </w:t>
            </w:r>
            <w:r w:rsidRPr="001B65BE">
              <w:rPr>
                <w:rFonts w:asciiTheme="minorHAnsi" w:hAnsiTheme="minorHAnsi" w:cstheme="minorHAnsi"/>
                <w:b/>
                <w:bCs/>
                <w:szCs w:val="16"/>
              </w:rPr>
              <w:fldChar w:fldCharType="begin"/>
            </w:r>
            <w:r w:rsidRPr="001B65BE">
              <w:rPr>
                <w:rFonts w:asciiTheme="minorHAnsi" w:hAnsiTheme="minorHAnsi" w:cstheme="minorHAnsi"/>
                <w:b/>
                <w:bCs/>
                <w:szCs w:val="16"/>
              </w:rPr>
              <w:instrText>PAGE</w:instrText>
            </w:r>
            <w:r w:rsidRPr="001B65BE">
              <w:rPr>
                <w:rFonts w:asciiTheme="minorHAnsi" w:hAnsiTheme="minorHAnsi" w:cstheme="minorHAnsi"/>
                <w:b/>
                <w:bCs/>
                <w:szCs w:val="16"/>
              </w:rPr>
              <w:fldChar w:fldCharType="separate"/>
            </w:r>
            <w:r w:rsidR="00AC19CA">
              <w:rPr>
                <w:rFonts w:asciiTheme="minorHAnsi" w:hAnsiTheme="minorHAnsi" w:cstheme="minorHAnsi"/>
                <w:b/>
                <w:bCs/>
                <w:noProof/>
                <w:szCs w:val="16"/>
              </w:rPr>
              <w:t>5</w:t>
            </w:r>
            <w:r w:rsidRPr="001B65BE">
              <w:rPr>
                <w:rFonts w:asciiTheme="minorHAnsi" w:hAnsiTheme="minorHAnsi" w:cstheme="minorHAnsi"/>
                <w:b/>
                <w:bCs/>
                <w:szCs w:val="16"/>
              </w:rPr>
              <w:fldChar w:fldCharType="end"/>
            </w:r>
            <w:r w:rsidRPr="001B65BE">
              <w:rPr>
                <w:rFonts w:asciiTheme="minorHAnsi" w:hAnsiTheme="minorHAnsi" w:cstheme="minorHAnsi"/>
                <w:szCs w:val="16"/>
              </w:rPr>
              <w:t xml:space="preserve"> van </w:t>
            </w:r>
            <w:r w:rsidRPr="001B65BE">
              <w:rPr>
                <w:rFonts w:asciiTheme="minorHAnsi" w:hAnsiTheme="minorHAnsi" w:cstheme="minorHAnsi"/>
                <w:b/>
                <w:bCs/>
                <w:szCs w:val="16"/>
              </w:rPr>
              <w:fldChar w:fldCharType="begin"/>
            </w:r>
            <w:r w:rsidRPr="001B65BE">
              <w:rPr>
                <w:rFonts w:asciiTheme="minorHAnsi" w:hAnsiTheme="minorHAnsi" w:cstheme="minorHAnsi"/>
                <w:b/>
                <w:bCs/>
                <w:szCs w:val="16"/>
              </w:rPr>
              <w:instrText>NUMPAGES</w:instrText>
            </w:r>
            <w:r w:rsidRPr="001B65BE">
              <w:rPr>
                <w:rFonts w:asciiTheme="minorHAnsi" w:hAnsiTheme="minorHAnsi" w:cstheme="minorHAnsi"/>
                <w:b/>
                <w:bCs/>
                <w:szCs w:val="16"/>
              </w:rPr>
              <w:fldChar w:fldCharType="separate"/>
            </w:r>
            <w:r w:rsidR="00AC19CA">
              <w:rPr>
                <w:rFonts w:asciiTheme="minorHAnsi" w:hAnsiTheme="minorHAnsi" w:cstheme="minorHAnsi"/>
                <w:b/>
                <w:bCs/>
                <w:noProof/>
                <w:szCs w:val="16"/>
              </w:rPr>
              <w:t>5</w:t>
            </w:r>
            <w:r w:rsidRPr="001B65BE">
              <w:rPr>
                <w:rFonts w:asciiTheme="minorHAnsi" w:hAnsiTheme="minorHAnsi" w:cstheme="minorHAnsi"/>
                <w:b/>
                <w:bCs/>
                <w:szCs w:val="16"/>
              </w:rPr>
              <w:fldChar w:fldCharType="end"/>
            </w:r>
          </w:p>
        </w:sdtContent>
      </w:sdt>
    </w:sdtContent>
  </w:sdt>
  <w:p w14:paraId="3A39D416" w14:textId="77777777" w:rsidR="005B423F" w:rsidRDefault="005B423F" w:rsidP="00C770F1">
    <w:pPr>
      <w:pStyle w:val="Voettekst"/>
      <w:ind w:left="-99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854703"/>
      <w:docPartObj>
        <w:docPartGallery w:val="Page Numbers (Bottom of Page)"/>
        <w:docPartUnique/>
      </w:docPartObj>
    </w:sdtPr>
    <w:sdtEndPr/>
    <w:sdtContent>
      <w:sdt>
        <w:sdtPr>
          <w:id w:val="442349941"/>
          <w:docPartObj>
            <w:docPartGallery w:val="Page Numbers (Top of Page)"/>
            <w:docPartUnique/>
          </w:docPartObj>
        </w:sdtPr>
        <w:sdtEndPr/>
        <w:sdtContent>
          <w:p w14:paraId="6B7096AB" w14:textId="041E2CB8" w:rsidR="001B65BE" w:rsidRDefault="001B65BE">
            <w:pPr>
              <w:pStyle w:val="Voettekst"/>
              <w:jc w:val="right"/>
            </w:pPr>
            <w:r w:rsidRPr="001B65BE">
              <w:rPr>
                <w:rFonts w:asciiTheme="minorHAnsi" w:hAnsiTheme="minorHAnsi" w:cstheme="minorHAnsi"/>
                <w:szCs w:val="16"/>
              </w:rPr>
              <w:t xml:space="preserve">Pagina </w:t>
            </w:r>
            <w:r w:rsidRPr="001B65BE">
              <w:rPr>
                <w:rFonts w:asciiTheme="minorHAnsi" w:hAnsiTheme="minorHAnsi" w:cstheme="minorHAnsi"/>
                <w:b/>
                <w:bCs/>
                <w:szCs w:val="16"/>
              </w:rPr>
              <w:fldChar w:fldCharType="begin"/>
            </w:r>
            <w:r w:rsidRPr="001B65BE">
              <w:rPr>
                <w:rFonts w:asciiTheme="minorHAnsi" w:hAnsiTheme="minorHAnsi" w:cstheme="minorHAnsi"/>
                <w:b/>
                <w:bCs/>
                <w:szCs w:val="16"/>
              </w:rPr>
              <w:instrText>PAGE</w:instrText>
            </w:r>
            <w:r w:rsidRPr="001B65BE">
              <w:rPr>
                <w:rFonts w:asciiTheme="minorHAnsi" w:hAnsiTheme="minorHAnsi" w:cstheme="minorHAnsi"/>
                <w:b/>
                <w:bCs/>
                <w:szCs w:val="16"/>
              </w:rPr>
              <w:fldChar w:fldCharType="separate"/>
            </w:r>
            <w:r w:rsidR="00AC19CA">
              <w:rPr>
                <w:rFonts w:asciiTheme="minorHAnsi" w:hAnsiTheme="minorHAnsi" w:cstheme="minorHAnsi"/>
                <w:b/>
                <w:bCs/>
                <w:noProof/>
                <w:szCs w:val="16"/>
              </w:rPr>
              <w:t>1</w:t>
            </w:r>
            <w:r w:rsidRPr="001B65BE">
              <w:rPr>
                <w:rFonts w:asciiTheme="minorHAnsi" w:hAnsiTheme="minorHAnsi" w:cstheme="minorHAnsi"/>
                <w:b/>
                <w:bCs/>
                <w:szCs w:val="16"/>
              </w:rPr>
              <w:fldChar w:fldCharType="end"/>
            </w:r>
            <w:r w:rsidRPr="001B65BE">
              <w:rPr>
                <w:rFonts w:asciiTheme="minorHAnsi" w:hAnsiTheme="minorHAnsi" w:cstheme="minorHAnsi"/>
                <w:szCs w:val="16"/>
              </w:rPr>
              <w:t xml:space="preserve"> van </w:t>
            </w:r>
            <w:r w:rsidRPr="001B65BE">
              <w:rPr>
                <w:rFonts w:asciiTheme="minorHAnsi" w:hAnsiTheme="minorHAnsi" w:cstheme="minorHAnsi"/>
                <w:b/>
                <w:bCs/>
                <w:szCs w:val="16"/>
              </w:rPr>
              <w:fldChar w:fldCharType="begin"/>
            </w:r>
            <w:r w:rsidRPr="001B65BE">
              <w:rPr>
                <w:rFonts w:asciiTheme="minorHAnsi" w:hAnsiTheme="minorHAnsi" w:cstheme="minorHAnsi"/>
                <w:b/>
                <w:bCs/>
                <w:szCs w:val="16"/>
              </w:rPr>
              <w:instrText>NUMPAGES</w:instrText>
            </w:r>
            <w:r w:rsidRPr="001B65BE">
              <w:rPr>
                <w:rFonts w:asciiTheme="minorHAnsi" w:hAnsiTheme="minorHAnsi" w:cstheme="minorHAnsi"/>
                <w:b/>
                <w:bCs/>
                <w:szCs w:val="16"/>
              </w:rPr>
              <w:fldChar w:fldCharType="separate"/>
            </w:r>
            <w:r w:rsidR="00AC19CA">
              <w:rPr>
                <w:rFonts w:asciiTheme="minorHAnsi" w:hAnsiTheme="minorHAnsi" w:cstheme="minorHAnsi"/>
                <w:b/>
                <w:bCs/>
                <w:noProof/>
                <w:szCs w:val="16"/>
              </w:rPr>
              <w:t>5</w:t>
            </w:r>
            <w:r w:rsidRPr="001B65BE">
              <w:rPr>
                <w:rFonts w:asciiTheme="minorHAnsi" w:hAnsiTheme="minorHAnsi" w:cstheme="minorHAnsi"/>
                <w:b/>
                <w:bCs/>
                <w:szCs w:val="16"/>
              </w:rPr>
              <w:fldChar w:fldCharType="end"/>
            </w:r>
          </w:p>
        </w:sdtContent>
      </w:sdt>
    </w:sdtContent>
  </w:sdt>
  <w:p w14:paraId="59510C7D" w14:textId="77777777" w:rsidR="004D61D1" w:rsidRDefault="004D61D1" w:rsidP="00C770F1">
    <w:pPr>
      <w:pStyle w:val="Voettekst"/>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E9141" w14:textId="77777777" w:rsidR="00CB0AB9" w:rsidRDefault="00CB0AB9" w:rsidP="00065DDF">
      <w:pPr>
        <w:pStyle w:val="Voetnoottekst"/>
      </w:pPr>
      <w:r>
        <w:separator/>
      </w:r>
    </w:p>
    <w:p w14:paraId="0B771CF8" w14:textId="77777777" w:rsidR="00CB0AB9" w:rsidRDefault="00CB0AB9" w:rsidP="00065DDF">
      <w:pPr>
        <w:pStyle w:val="Voetnoottekst"/>
      </w:pPr>
    </w:p>
  </w:footnote>
  <w:footnote w:type="continuationSeparator" w:id="0">
    <w:p w14:paraId="379AF393" w14:textId="77777777" w:rsidR="00CB0AB9" w:rsidRDefault="00CB0AB9" w:rsidP="00A71E94">
      <w:pPr>
        <w:spacing w:line="240" w:lineRule="auto"/>
      </w:pPr>
      <w:r>
        <w:continuationSeparator/>
      </w:r>
    </w:p>
    <w:p w14:paraId="4E7F1728" w14:textId="77777777" w:rsidR="00CB0AB9" w:rsidRDefault="00CB0AB9"/>
  </w:footnote>
  <w:footnote w:type="continuationNotice" w:id="1">
    <w:p w14:paraId="5DEC9C7B" w14:textId="77777777" w:rsidR="00CB0AB9" w:rsidRDefault="00CB0AB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6566B"/>
    <w:multiLevelType w:val="multilevel"/>
    <w:tmpl w:val="9D8ECF9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5581E4B"/>
    <w:multiLevelType w:val="hybridMultilevel"/>
    <w:tmpl w:val="1486B3FC"/>
    <w:lvl w:ilvl="0" w:tplc="0413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AE535EF"/>
    <w:multiLevelType w:val="hybridMultilevel"/>
    <w:tmpl w:val="5F163348"/>
    <w:lvl w:ilvl="0" w:tplc="04130017">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1449E8"/>
    <w:multiLevelType w:val="hybridMultilevel"/>
    <w:tmpl w:val="0BE254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9F62E29"/>
    <w:multiLevelType w:val="hybridMultilevel"/>
    <w:tmpl w:val="0BE6E44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BBB180C"/>
    <w:multiLevelType w:val="hybridMultilevel"/>
    <w:tmpl w:val="76DE9E6A"/>
    <w:lvl w:ilvl="0" w:tplc="04130017">
      <w:start w:val="5"/>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58D3B0F"/>
    <w:multiLevelType w:val="hybridMultilevel"/>
    <w:tmpl w:val="02A82204"/>
    <w:lvl w:ilvl="0" w:tplc="31DC4D0A">
      <w:start w:val="7"/>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8E06337"/>
    <w:multiLevelType w:val="multilevel"/>
    <w:tmpl w:val="EA0ECC74"/>
    <w:name w:val="Lijst 1 2 3 "/>
    <w:lvl w:ilvl="0">
      <w:start w:val="1"/>
      <w:numFmt w:val="decimal"/>
      <w:pStyle w:val="Lijstlevel1Nummering123"/>
      <w:lvlText w:val="%1."/>
      <w:lvlJc w:val="left"/>
      <w:pPr>
        <w:ind w:left="340" w:hanging="340"/>
      </w:pPr>
      <w:rPr>
        <w:rFonts w:hint="default"/>
        <w:color w:val="18657C"/>
      </w:rPr>
    </w:lvl>
    <w:lvl w:ilvl="1">
      <w:start w:val="1"/>
      <w:numFmt w:val="decimal"/>
      <w:lvlText w:val="%2."/>
      <w:lvlJc w:val="left"/>
      <w:pPr>
        <w:ind w:left="680" w:hanging="340"/>
      </w:pPr>
      <w:rPr>
        <w:rFonts w:hint="default"/>
        <w:color w:val="18657C"/>
      </w:rPr>
    </w:lvl>
    <w:lvl w:ilvl="2">
      <w:start w:val="1"/>
      <w:numFmt w:val="decimal"/>
      <w:lvlText w:val="%3."/>
      <w:lvlJc w:val="left"/>
      <w:pPr>
        <w:ind w:left="1020" w:hanging="340"/>
      </w:pPr>
      <w:rPr>
        <w:rFonts w:hint="default"/>
        <w:color w:val="18657C"/>
      </w:rPr>
    </w:lvl>
    <w:lvl w:ilvl="3">
      <w:start w:val="1"/>
      <w:numFmt w:val="decimal"/>
      <w:lvlText w:val="%4."/>
      <w:lvlJc w:val="left"/>
      <w:pPr>
        <w:ind w:left="1360" w:hanging="340"/>
      </w:pPr>
      <w:rPr>
        <w:rFonts w:hint="default"/>
        <w:color w:val="18657C"/>
      </w:rPr>
    </w:lvl>
    <w:lvl w:ilvl="4">
      <w:start w:val="1"/>
      <w:numFmt w:val="decimal"/>
      <w:lvlText w:val="%5."/>
      <w:lvlJc w:val="left"/>
      <w:pPr>
        <w:ind w:left="1700" w:hanging="340"/>
      </w:pPr>
      <w:rPr>
        <w:rFonts w:hint="default"/>
        <w:color w:val="18657C"/>
      </w:rPr>
    </w:lvl>
    <w:lvl w:ilvl="5">
      <w:start w:val="1"/>
      <w:numFmt w:val="decimal"/>
      <w:lvlText w:val="%6."/>
      <w:lvlJc w:val="left"/>
      <w:pPr>
        <w:ind w:left="2040" w:hanging="340"/>
      </w:pPr>
      <w:rPr>
        <w:rFonts w:hint="default"/>
        <w:color w:val="18657C"/>
      </w:rPr>
    </w:lvl>
    <w:lvl w:ilvl="6">
      <w:start w:val="1"/>
      <w:numFmt w:val="decimal"/>
      <w:lvlText w:val="%7."/>
      <w:lvlJc w:val="left"/>
      <w:pPr>
        <w:ind w:left="2380" w:hanging="340"/>
      </w:pPr>
      <w:rPr>
        <w:rFonts w:hint="default"/>
        <w:color w:val="18657C"/>
      </w:rPr>
    </w:lvl>
    <w:lvl w:ilvl="7">
      <w:start w:val="1"/>
      <w:numFmt w:val="decimal"/>
      <w:lvlText w:val="%8."/>
      <w:lvlJc w:val="left"/>
      <w:pPr>
        <w:ind w:left="2720" w:hanging="340"/>
      </w:pPr>
      <w:rPr>
        <w:rFonts w:hint="default"/>
        <w:color w:val="18657C"/>
      </w:rPr>
    </w:lvl>
    <w:lvl w:ilvl="8">
      <w:start w:val="1"/>
      <w:numFmt w:val="decimal"/>
      <w:lvlText w:val="%9."/>
      <w:lvlJc w:val="left"/>
      <w:pPr>
        <w:ind w:left="3060" w:hanging="340"/>
      </w:pPr>
      <w:rPr>
        <w:rFonts w:hint="default"/>
        <w:color w:val="18657C"/>
      </w:rPr>
    </w:lvl>
  </w:abstractNum>
  <w:abstractNum w:abstractNumId="8" w15:restartNumberingAfterBreak="0">
    <w:nsid w:val="2DF84BA1"/>
    <w:multiLevelType w:val="multilevel"/>
    <w:tmpl w:val="4EF8D3BC"/>
    <w:lvl w:ilvl="0">
      <w:start w:val="1"/>
      <w:numFmt w:val="bullet"/>
      <w:pStyle w:val="Lijstlevel1Opsommingdash"/>
      <w:lvlText w:val=""/>
      <w:lvlJc w:val="left"/>
      <w:pPr>
        <w:ind w:left="340" w:hanging="340"/>
      </w:pPr>
      <w:rPr>
        <w:rFonts w:ascii="Symbol" w:hAnsi="Symbol" w:hint="default"/>
        <w:color w:val="18657C"/>
      </w:rPr>
    </w:lvl>
    <w:lvl w:ilvl="1">
      <w:start w:val="1"/>
      <w:numFmt w:val="bullet"/>
      <w:lvlText w:val=""/>
      <w:lvlJc w:val="left"/>
      <w:pPr>
        <w:ind w:left="680" w:hanging="340"/>
      </w:pPr>
      <w:rPr>
        <w:rFonts w:ascii="Symbol" w:hAnsi="Symbol" w:hint="default"/>
        <w:color w:val="18657C"/>
      </w:rPr>
    </w:lvl>
    <w:lvl w:ilvl="2">
      <w:start w:val="1"/>
      <w:numFmt w:val="bullet"/>
      <w:lvlText w:val=""/>
      <w:lvlJc w:val="left"/>
      <w:pPr>
        <w:ind w:left="1020" w:hanging="340"/>
      </w:pPr>
      <w:rPr>
        <w:rFonts w:ascii="Symbol" w:hAnsi="Symbol" w:hint="default"/>
        <w:color w:val="18657C"/>
      </w:rPr>
    </w:lvl>
    <w:lvl w:ilvl="3">
      <w:start w:val="1"/>
      <w:numFmt w:val="bullet"/>
      <w:lvlText w:val=""/>
      <w:lvlJc w:val="left"/>
      <w:pPr>
        <w:ind w:left="1360" w:hanging="340"/>
      </w:pPr>
      <w:rPr>
        <w:rFonts w:ascii="Symbol" w:hAnsi="Symbol" w:hint="default"/>
        <w:color w:val="18657C"/>
      </w:rPr>
    </w:lvl>
    <w:lvl w:ilvl="4">
      <w:start w:val="1"/>
      <w:numFmt w:val="bullet"/>
      <w:lvlText w:val=""/>
      <w:lvlJc w:val="left"/>
      <w:pPr>
        <w:ind w:left="1700" w:hanging="340"/>
      </w:pPr>
      <w:rPr>
        <w:rFonts w:ascii="Symbol" w:hAnsi="Symbol" w:hint="default"/>
        <w:color w:val="18657C"/>
      </w:rPr>
    </w:lvl>
    <w:lvl w:ilvl="5">
      <w:start w:val="1"/>
      <w:numFmt w:val="bullet"/>
      <w:lvlText w:val=""/>
      <w:lvlJc w:val="left"/>
      <w:pPr>
        <w:ind w:left="2040" w:hanging="340"/>
      </w:pPr>
      <w:rPr>
        <w:rFonts w:ascii="Symbol" w:hAnsi="Symbol" w:hint="default"/>
        <w:color w:val="18657C"/>
      </w:rPr>
    </w:lvl>
    <w:lvl w:ilvl="6">
      <w:start w:val="1"/>
      <w:numFmt w:val="bullet"/>
      <w:lvlText w:val=""/>
      <w:lvlJc w:val="left"/>
      <w:pPr>
        <w:ind w:left="2380" w:hanging="340"/>
      </w:pPr>
      <w:rPr>
        <w:rFonts w:ascii="Symbol" w:hAnsi="Symbol" w:hint="default"/>
        <w:color w:val="18657C"/>
      </w:rPr>
    </w:lvl>
    <w:lvl w:ilvl="7">
      <w:start w:val="1"/>
      <w:numFmt w:val="bullet"/>
      <w:lvlText w:val=""/>
      <w:lvlJc w:val="left"/>
      <w:pPr>
        <w:ind w:left="2720" w:hanging="340"/>
      </w:pPr>
      <w:rPr>
        <w:rFonts w:ascii="Symbol" w:hAnsi="Symbol" w:hint="default"/>
        <w:color w:val="18657C"/>
      </w:rPr>
    </w:lvl>
    <w:lvl w:ilvl="8">
      <w:start w:val="1"/>
      <w:numFmt w:val="bullet"/>
      <w:lvlText w:val=""/>
      <w:lvlJc w:val="left"/>
      <w:pPr>
        <w:ind w:left="3060" w:hanging="340"/>
      </w:pPr>
      <w:rPr>
        <w:rFonts w:ascii="Symbol" w:hAnsi="Symbol" w:hint="default"/>
        <w:color w:val="18657C"/>
      </w:rPr>
    </w:lvl>
  </w:abstractNum>
  <w:abstractNum w:abstractNumId="9" w15:restartNumberingAfterBreak="0">
    <w:nsid w:val="31997A77"/>
    <w:multiLevelType w:val="hybridMultilevel"/>
    <w:tmpl w:val="F714805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23A27C5"/>
    <w:multiLevelType w:val="hybridMultilevel"/>
    <w:tmpl w:val="D40C473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EB681A"/>
    <w:multiLevelType w:val="hybridMultilevel"/>
    <w:tmpl w:val="11809C3A"/>
    <w:lvl w:ilvl="0" w:tplc="31DC4D0A">
      <w:start w:val="7"/>
      <w:numFmt w:val="bullet"/>
      <w:lvlText w:val="-"/>
      <w:lvlJc w:val="left"/>
      <w:pPr>
        <w:ind w:left="720" w:hanging="360"/>
      </w:pPr>
      <w:rPr>
        <w:rFonts w:ascii="Verdana" w:eastAsiaTheme="minorHAnsi"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2705D0"/>
    <w:multiLevelType w:val="hybridMultilevel"/>
    <w:tmpl w:val="6F5C8E6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25E2D0E"/>
    <w:multiLevelType w:val="hybridMultilevel"/>
    <w:tmpl w:val="8F4281B6"/>
    <w:lvl w:ilvl="0" w:tplc="0413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54A03BB1"/>
    <w:multiLevelType w:val="hybridMultilevel"/>
    <w:tmpl w:val="C62E877C"/>
    <w:lvl w:ilvl="0" w:tplc="0413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F07603E"/>
    <w:multiLevelType w:val="hybridMultilevel"/>
    <w:tmpl w:val="EEEC93D2"/>
    <w:lvl w:ilvl="0" w:tplc="579A321E">
      <w:numFmt w:val="bullet"/>
      <w:lvlText w:val="-"/>
      <w:lvlJc w:val="left"/>
      <w:pPr>
        <w:ind w:left="720" w:hanging="36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12B77AA"/>
    <w:multiLevelType w:val="multilevel"/>
    <w:tmpl w:val="FCE20DF8"/>
    <w:lvl w:ilvl="0">
      <w:start w:val="1"/>
      <w:numFmt w:val="bullet"/>
      <w:pStyle w:val="Lijstlevel2Opsomminggeslotenpunt"/>
      <w:lvlText w:val=""/>
      <w:lvlJc w:val="left"/>
      <w:pPr>
        <w:ind w:left="1475" w:hanging="340"/>
      </w:pPr>
      <w:rPr>
        <w:rFonts w:ascii="Symbol" w:hAnsi="Symbol" w:hint="default"/>
        <w:color w:val="18657C"/>
      </w:rPr>
    </w:lvl>
    <w:lvl w:ilvl="1">
      <w:start w:val="1"/>
      <w:numFmt w:val="bullet"/>
      <w:lvlText w:val="o"/>
      <w:lvlJc w:val="left"/>
      <w:pPr>
        <w:ind w:left="1815" w:hanging="340"/>
      </w:pPr>
      <w:rPr>
        <w:rFonts w:ascii="Courier New" w:hAnsi="Courier New" w:hint="default"/>
        <w:color w:val="18657C"/>
      </w:rPr>
    </w:lvl>
    <w:lvl w:ilvl="2">
      <w:start w:val="1"/>
      <w:numFmt w:val="bullet"/>
      <w:lvlText w:val=""/>
      <w:lvlJc w:val="left"/>
      <w:pPr>
        <w:ind w:left="2155" w:hanging="340"/>
      </w:pPr>
      <w:rPr>
        <w:rFonts w:ascii="Wingdings" w:hAnsi="Wingdings" w:hint="default"/>
      </w:rPr>
    </w:lvl>
    <w:lvl w:ilvl="3">
      <w:start w:val="1"/>
      <w:numFmt w:val="bullet"/>
      <w:lvlText w:val=""/>
      <w:lvlJc w:val="left"/>
      <w:pPr>
        <w:ind w:left="2495" w:hanging="340"/>
      </w:pPr>
      <w:rPr>
        <w:rFonts w:ascii="Symbol" w:hAnsi="Symbol" w:hint="default"/>
      </w:rPr>
    </w:lvl>
    <w:lvl w:ilvl="4">
      <w:start w:val="1"/>
      <w:numFmt w:val="bullet"/>
      <w:lvlText w:val="o"/>
      <w:lvlJc w:val="left"/>
      <w:pPr>
        <w:ind w:left="2835" w:hanging="340"/>
      </w:pPr>
      <w:rPr>
        <w:rFonts w:ascii="Courier New" w:hAnsi="Courier New" w:cs="Courier New" w:hint="default"/>
      </w:rPr>
    </w:lvl>
    <w:lvl w:ilvl="5">
      <w:start w:val="1"/>
      <w:numFmt w:val="bullet"/>
      <w:lvlText w:val=""/>
      <w:lvlJc w:val="left"/>
      <w:pPr>
        <w:ind w:left="3175" w:hanging="340"/>
      </w:pPr>
      <w:rPr>
        <w:rFonts w:ascii="Wingdings" w:hAnsi="Wingdings" w:hint="default"/>
      </w:rPr>
    </w:lvl>
    <w:lvl w:ilvl="6">
      <w:start w:val="1"/>
      <w:numFmt w:val="bullet"/>
      <w:lvlText w:val=""/>
      <w:lvlJc w:val="left"/>
      <w:pPr>
        <w:ind w:left="3515" w:hanging="340"/>
      </w:pPr>
      <w:rPr>
        <w:rFonts w:ascii="Symbol" w:hAnsi="Symbol" w:hint="default"/>
      </w:rPr>
    </w:lvl>
    <w:lvl w:ilvl="7">
      <w:start w:val="1"/>
      <w:numFmt w:val="bullet"/>
      <w:lvlText w:val="o"/>
      <w:lvlJc w:val="left"/>
      <w:pPr>
        <w:ind w:left="3855" w:hanging="340"/>
      </w:pPr>
      <w:rPr>
        <w:rFonts w:ascii="Courier New" w:hAnsi="Courier New" w:cs="Courier New" w:hint="default"/>
      </w:rPr>
    </w:lvl>
    <w:lvl w:ilvl="8">
      <w:start w:val="1"/>
      <w:numFmt w:val="bullet"/>
      <w:lvlText w:val=""/>
      <w:lvlJc w:val="left"/>
      <w:pPr>
        <w:ind w:left="4195" w:hanging="340"/>
      </w:pPr>
      <w:rPr>
        <w:rFonts w:ascii="Wingdings" w:hAnsi="Wingdings" w:hint="default"/>
      </w:rPr>
    </w:lvl>
  </w:abstractNum>
  <w:abstractNum w:abstractNumId="17" w15:restartNumberingAfterBreak="0">
    <w:nsid w:val="75F80DE2"/>
    <w:multiLevelType w:val="hybridMultilevel"/>
    <w:tmpl w:val="9D1E222C"/>
    <w:lvl w:ilvl="0" w:tplc="579A321E">
      <w:numFmt w:val="bullet"/>
      <w:lvlText w:val="-"/>
      <w:lvlJc w:val="left"/>
      <w:pPr>
        <w:ind w:left="720" w:hanging="36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92960D4"/>
    <w:multiLevelType w:val="multilevel"/>
    <w:tmpl w:val="98300F42"/>
    <w:lvl w:ilvl="0">
      <w:start w:val="1"/>
      <w:numFmt w:val="lowerLetter"/>
      <w:lvlText w:val="%1."/>
      <w:lvlJc w:val="left"/>
      <w:pPr>
        <w:ind w:left="340" w:hanging="340"/>
      </w:pPr>
      <w:rPr>
        <w:rFonts w:hint="default"/>
        <w:color w:val="18657C"/>
      </w:rPr>
    </w:lvl>
    <w:lvl w:ilvl="1">
      <w:start w:val="1"/>
      <w:numFmt w:val="lowerLetter"/>
      <w:pStyle w:val="Lijstlevel2Nummeringabc"/>
      <w:lvlText w:val="%2."/>
      <w:lvlJc w:val="left"/>
      <w:pPr>
        <w:ind w:left="680" w:hanging="340"/>
      </w:pPr>
      <w:rPr>
        <w:rFonts w:hint="default"/>
        <w:color w:val="18657C"/>
      </w:rPr>
    </w:lvl>
    <w:lvl w:ilvl="2">
      <w:start w:val="1"/>
      <w:numFmt w:val="lowerLetter"/>
      <w:lvlText w:val="%3."/>
      <w:lvlJc w:val="left"/>
      <w:pPr>
        <w:ind w:left="1020" w:hanging="340"/>
      </w:pPr>
      <w:rPr>
        <w:rFonts w:hint="default"/>
        <w:color w:val="18657C"/>
      </w:rPr>
    </w:lvl>
    <w:lvl w:ilvl="3">
      <w:start w:val="1"/>
      <w:numFmt w:val="lowerLetter"/>
      <w:lvlText w:val="%4."/>
      <w:lvlJc w:val="left"/>
      <w:pPr>
        <w:ind w:left="1360" w:hanging="340"/>
      </w:pPr>
      <w:rPr>
        <w:rFonts w:hint="default"/>
        <w:color w:val="18657C"/>
      </w:rPr>
    </w:lvl>
    <w:lvl w:ilvl="4">
      <w:start w:val="1"/>
      <w:numFmt w:val="lowerLetter"/>
      <w:lvlText w:val="%5."/>
      <w:lvlJc w:val="left"/>
      <w:pPr>
        <w:ind w:left="1700" w:hanging="340"/>
      </w:pPr>
      <w:rPr>
        <w:rFonts w:hint="default"/>
        <w:color w:val="18657C"/>
      </w:rPr>
    </w:lvl>
    <w:lvl w:ilvl="5">
      <w:start w:val="1"/>
      <w:numFmt w:val="lowerLetter"/>
      <w:lvlText w:val="%6."/>
      <w:lvlJc w:val="left"/>
      <w:pPr>
        <w:ind w:left="2040" w:hanging="340"/>
      </w:pPr>
      <w:rPr>
        <w:rFonts w:hint="default"/>
        <w:color w:val="18657C"/>
      </w:rPr>
    </w:lvl>
    <w:lvl w:ilvl="6">
      <w:start w:val="1"/>
      <w:numFmt w:val="lowerLetter"/>
      <w:lvlText w:val="%7."/>
      <w:lvlJc w:val="left"/>
      <w:pPr>
        <w:ind w:left="2380" w:hanging="340"/>
      </w:pPr>
      <w:rPr>
        <w:rFonts w:hint="default"/>
        <w:color w:val="18657C"/>
      </w:rPr>
    </w:lvl>
    <w:lvl w:ilvl="7">
      <w:start w:val="1"/>
      <w:numFmt w:val="lowerLetter"/>
      <w:lvlText w:val="%8."/>
      <w:lvlJc w:val="left"/>
      <w:pPr>
        <w:ind w:left="2720" w:hanging="340"/>
      </w:pPr>
      <w:rPr>
        <w:rFonts w:hint="default"/>
        <w:color w:val="18657C"/>
      </w:rPr>
    </w:lvl>
    <w:lvl w:ilvl="8">
      <w:start w:val="1"/>
      <w:numFmt w:val="lowerLetter"/>
      <w:lvlText w:val="%9."/>
      <w:lvlJc w:val="left"/>
      <w:pPr>
        <w:ind w:left="3060" w:hanging="340"/>
      </w:pPr>
      <w:rPr>
        <w:rFonts w:hint="default"/>
        <w:color w:val="18657C"/>
      </w:rPr>
    </w:lvl>
  </w:abstractNum>
  <w:abstractNum w:abstractNumId="19" w15:restartNumberingAfterBreak="0">
    <w:nsid w:val="798A06A2"/>
    <w:multiLevelType w:val="hybridMultilevel"/>
    <w:tmpl w:val="685299BA"/>
    <w:lvl w:ilvl="0" w:tplc="04130017">
      <w:start w:val="1"/>
      <w:numFmt w:val="lowerLetter"/>
      <w:lvlText w:val="%1)"/>
      <w:lvlJc w:val="left"/>
      <w:pPr>
        <w:ind w:left="107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7DD06832"/>
    <w:multiLevelType w:val="hybridMultilevel"/>
    <w:tmpl w:val="1D14D3FA"/>
    <w:lvl w:ilvl="0" w:tplc="579A321E">
      <w:numFmt w:val="bullet"/>
      <w:lvlText w:val="-"/>
      <w:lvlJc w:val="left"/>
      <w:pPr>
        <w:ind w:left="720" w:hanging="36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3717689">
    <w:abstractNumId w:val="16"/>
  </w:num>
  <w:num w:numId="2" w16cid:durableId="2076581495">
    <w:abstractNumId w:val="0"/>
  </w:num>
  <w:num w:numId="3" w16cid:durableId="964310684">
    <w:abstractNumId w:val="8"/>
  </w:num>
  <w:num w:numId="4" w16cid:durableId="351345165">
    <w:abstractNumId w:val="18"/>
  </w:num>
  <w:num w:numId="5" w16cid:durableId="1644234467">
    <w:abstractNumId w:val="7"/>
  </w:num>
  <w:num w:numId="6" w16cid:durableId="1975214192">
    <w:abstractNumId w:val="3"/>
  </w:num>
  <w:num w:numId="7" w16cid:durableId="328673686">
    <w:abstractNumId w:val="17"/>
  </w:num>
  <w:num w:numId="8" w16cid:durableId="1749301829">
    <w:abstractNumId w:val="15"/>
  </w:num>
  <w:num w:numId="9" w16cid:durableId="457073044">
    <w:abstractNumId w:val="20"/>
  </w:num>
  <w:num w:numId="10" w16cid:durableId="1867675253">
    <w:abstractNumId w:val="11"/>
  </w:num>
  <w:num w:numId="11" w16cid:durableId="1406222266">
    <w:abstractNumId w:val="6"/>
  </w:num>
  <w:num w:numId="12" w16cid:durableId="981152141">
    <w:abstractNumId w:val="4"/>
  </w:num>
  <w:num w:numId="13" w16cid:durableId="226889553">
    <w:abstractNumId w:val="9"/>
  </w:num>
  <w:num w:numId="14" w16cid:durableId="1865168288">
    <w:abstractNumId w:val="10"/>
  </w:num>
  <w:num w:numId="15" w16cid:durableId="1693188910">
    <w:abstractNumId w:val="12"/>
  </w:num>
  <w:num w:numId="16" w16cid:durableId="19752566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04484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79500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37180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1610666">
    <w:abstractNumId w:val="5"/>
  </w:num>
  <w:num w:numId="21" w16cid:durableId="1908956900">
    <w:abstractNumId w:val="2"/>
  </w:num>
  <w:num w:numId="22" w16cid:durableId="733167614">
    <w:abstractNumId w:val="19"/>
  </w:num>
  <w:num w:numId="23" w16cid:durableId="711729459">
    <w:abstractNumId w:val="14"/>
  </w:num>
  <w:num w:numId="24" w16cid:durableId="1497457213">
    <w:abstractNumId w:val="1"/>
  </w:num>
  <w:num w:numId="25" w16cid:durableId="95100947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775a1a36-5459-4b0c-beb2-822cfd008af8"/>
  </w:docVars>
  <w:rsids>
    <w:rsidRoot w:val="00D84C58"/>
    <w:rsid w:val="000064EF"/>
    <w:rsid w:val="00010672"/>
    <w:rsid w:val="0001515C"/>
    <w:rsid w:val="00015592"/>
    <w:rsid w:val="000168DD"/>
    <w:rsid w:val="00016BAF"/>
    <w:rsid w:val="000171CB"/>
    <w:rsid w:val="00020771"/>
    <w:rsid w:val="0002252F"/>
    <w:rsid w:val="000227DC"/>
    <w:rsid w:val="000228C5"/>
    <w:rsid w:val="00023362"/>
    <w:rsid w:val="00024563"/>
    <w:rsid w:val="00026BD2"/>
    <w:rsid w:val="00031CA6"/>
    <w:rsid w:val="00031DD4"/>
    <w:rsid w:val="000328BC"/>
    <w:rsid w:val="00034363"/>
    <w:rsid w:val="00035024"/>
    <w:rsid w:val="00036AE7"/>
    <w:rsid w:val="00037549"/>
    <w:rsid w:val="00037E13"/>
    <w:rsid w:val="00041845"/>
    <w:rsid w:val="000432D2"/>
    <w:rsid w:val="00047661"/>
    <w:rsid w:val="000509C3"/>
    <w:rsid w:val="000521C4"/>
    <w:rsid w:val="00052F88"/>
    <w:rsid w:val="00053C8E"/>
    <w:rsid w:val="000551EC"/>
    <w:rsid w:val="0006424A"/>
    <w:rsid w:val="0006482E"/>
    <w:rsid w:val="00065DDF"/>
    <w:rsid w:val="000677DE"/>
    <w:rsid w:val="000679A6"/>
    <w:rsid w:val="00073671"/>
    <w:rsid w:val="00073B19"/>
    <w:rsid w:val="00075A55"/>
    <w:rsid w:val="00086886"/>
    <w:rsid w:val="0009126C"/>
    <w:rsid w:val="000922C2"/>
    <w:rsid w:val="000950BB"/>
    <w:rsid w:val="00095EBD"/>
    <w:rsid w:val="000961F1"/>
    <w:rsid w:val="00096B2C"/>
    <w:rsid w:val="000A3F61"/>
    <w:rsid w:val="000A45D6"/>
    <w:rsid w:val="000B06C8"/>
    <w:rsid w:val="000B3512"/>
    <w:rsid w:val="000B5ECB"/>
    <w:rsid w:val="000C0A95"/>
    <w:rsid w:val="000C4541"/>
    <w:rsid w:val="000C4B4C"/>
    <w:rsid w:val="000D0655"/>
    <w:rsid w:val="000D0950"/>
    <w:rsid w:val="000D484F"/>
    <w:rsid w:val="000D62C4"/>
    <w:rsid w:val="000D6B2E"/>
    <w:rsid w:val="000D6D2B"/>
    <w:rsid w:val="000E284E"/>
    <w:rsid w:val="000E61C0"/>
    <w:rsid w:val="000F0FC7"/>
    <w:rsid w:val="000F2BB0"/>
    <w:rsid w:val="001010B4"/>
    <w:rsid w:val="00111E8A"/>
    <w:rsid w:val="00113E2F"/>
    <w:rsid w:val="0011503F"/>
    <w:rsid w:val="0012289C"/>
    <w:rsid w:val="001238E4"/>
    <w:rsid w:val="00124200"/>
    <w:rsid w:val="001340AF"/>
    <w:rsid w:val="0013577D"/>
    <w:rsid w:val="00136C41"/>
    <w:rsid w:val="00140887"/>
    <w:rsid w:val="001432B8"/>
    <w:rsid w:val="00143F41"/>
    <w:rsid w:val="00144894"/>
    <w:rsid w:val="00145290"/>
    <w:rsid w:val="0014552B"/>
    <w:rsid w:val="00146547"/>
    <w:rsid w:val="0014747D"/>
    <w:rsid w:val="0015013B"/>
    <w:rsid w:val="001528F1"/>
    <w:rsid w:val="0015517C"/>
    <w:rsid w:val="00160744"/>
    <w:rsid w:val="001636E8"/>
    <w:rsid w:val="0016694C"/>
    <w:rsid w:val="00170B7A"/>
    <w:rsid w:val="00170C44"/>
    <w:rsid w:val="00173495"/>
    <w:rsid w:val="00176536"/>
    <w:rsid w:val="00186B61"/>
    <w:rsid w:val="00190998"/>
    <w:rsid w:val="00193B06"/>
    <w:rsid w:val="00194FFE"/>
    <w:rsid w:val="00195D9C"/>
    <w:rsid w:val="00196405"/>
    <w:rsid w:val="001A07F6"/>
    <w:rsid w:val="001A0E7A"/>
    <w:rsid w:val="001A246B"/>
    <w:rsid w:val="001A347A"/>
    <w:rsid w:val="001A46BA"/>
    <w:rsid w:val="001A5DEE"/>
    <w:rsid w:val="001A64E6"/>
    <w:rsid w:val="001B5C2B"/>
    <w:rsid w:val="001B65BE"/>
    <w:rsid w:val="001C5F9F"/>
    <w:rsid w:val="001D276F"/>
    <w:rsid w:val="001D3987"/>
    <w:rsid w:val="001E62F4"/>
    <w:rsid w:val="001E639F"/>
    <w:rsid w:val="001E6C19"/>
    <w:rsid w:val="001F1211"/>
    <w:rsid w:val="001F1EB9"/>
    <w:rsid w:val="001F3CA6"/>
    <w:rsid w:val="001F4299"/>
    <w:rsid w:val="001F61DC"/>
    <w:rsid w:val="001F669D"/>
    <w:rsid w:val="001F6CAC"/>
    <w:rsid w:val="001F6DCF"/>
    <w:rsid w:val="00200F54"/>
    <w:rsid w:val="0020400B"/>
    <w:rsid w:val="00213BD6"/>
    <w:rsid w:val="0021770D"/>
    <w:rsid w:val="0021775E"/>
    <w:rsid w:val="00225736"/>
    <w:rsid w:val="00230C4C"/>
    <w:rsid w:val="00230EEE"/>
    <w:rsid w:val="002319F6"/>
    <w:rsid w:val="00240325"/>
    <w:rsid w:val="002411E0"/>
    <w:rsid w:val="00243290"/>
    <w:rsid w:val="00243546"/>
    <w:rsid w:val="00244F6E"/>
    <w:rsid w:val="0024560F"/>
    <w:rsid w:val="00246700"/>
    <w:rsid w:val="00246CA3"/>
    <w:rsid w:val="00247311"/>
    <w:rsid w:val="00253DF8"/>
    <w:rsid w:val="0025734B"/>
    <w:rsid w:val="002608DD"/>
    <w:rsid w:val="0026328A"/>
    <w:rsid w:val="00264AF8"/>
    <w:rsid w:val="0026595A"/>
    <w:rsid w:val="002710F8"/>
    <w:rsid w:val="002756C4"/>
    <w:rsid w:val="00275842"/>
    <w:rsid w:val="00276BF9"/>
    <w:rsid w:val="00277F06"/>
    <w:rsid w:val="002833E3"/>
    <w:rsid w:val="00284DB7"/>
    <w:rsid w:val="00286BF9"/>
    <w:rsid w:val="002914C9"/>
    <w:rsid w:val="002942DF"/>
    <w:rsid w:val="00295715"/>
    <w:rsid w:val="002A161A"/>
    <w:rsid w:val="002A5073"/>
    <w:rsid w:val="002A5CB5"/>
    <w:rsid w:val="002A7790"/>
    <w:rsid w:val="002B0900"/>
    <w:rsid w:val="002B48FA"/>
    <w:rsid w:val="002B710E"/>
    <w:rsid w:val="002C2BB6"/>
    <w:rsid w:val="002C48B6"/>
    <w:rsid w:val="002C4DA9"/>
    <w:rsid w:val="002C6D14"/>
    <w:rsid w:val="002D324C"/>
    <w:rsid w:val="002D4D94"/>
    <w:rsid w:val="002D6522"/>
    <w:rsid w:val="002E054C"/>
    <w:rsid w:val="002E0BDB"/>
    <w:rsid w:val="002E27FA"/>
    <w:rsid w:val="002E633D"/>
    <w:rsid w:val="002F03DB"/>
    <w:rsid w:val="002F476D"/>
    <w:rsid w:val="002F4F34"/>
    <w:rsid w:val="002F5024"/>
    <w:rsid w:val="0030636A"/>
    <w:rsid w:val="00310958"/>
    <w:rsid w:val="00313B99"/>
    <w:rsid w:val="003140ED"/>
    <w:rsid w:val="0031729C"/>
    <w:rsid w:val="003172B6"/>
    <w:rsid w:val="00320349"/>
    <w:rsid w:val="00323769"/>
    <w:rsid w:val="003251AA"/>
    <w:rsid w:val="003278CA"/>
    <w:rsid w:val="003307F6"/>
    <w:rsid w:val="00333F9E"/>
    <w:rsid w:val="00341F1B"/>
    <w:rsid w:val="00342808"/>
    <w:rsid w:val="0034551B"/>
    <w:rsid w:val="003524E9"/>
    <w:rsid w:val="0035358C"/>
    <w:rsid w:val="003569F9"/>
    <w:rsid w:val="0035742C"/>
    <w:rsid w:val="0035752B"/>
    <w:rsid w:val="00361399"/>
    <w:rsid w:val="003629D4"/>
    <w:rsid w:val="00367EC0"/>
    <w:rsid w:val="0037097E"/>
    <w:rsid w:val="0037122D"/>
    <w:rsid w:val="003718E2"/>
    <w:rsid w:val="00372C69"/>
    <w:rsid w:val="0037495F"/>
    <w:rsid w:val="00374DEA"/>
    <w:rsid w:val="003832FD"/>
    <w:rsid w:val="00384F39"/>
    <w:rsid w:val="003853F3"/>
    <w:rsid w:val="003874DD"/>
    <w:rsid w:val="00387BFD"/>
    <w:rsid w:val="003916E5"/>
    <w:rsid w:val="0039190D"/>
    <w:rsid w:val="00391F5A"/>
    <w:rsid w:val="00394CEC"/>
    <w:rsid w:val="00395311"/>
    <w:rsid w:val="003A01AA"/>
    <w:rsid w:val="003B230C"/>
    <w:rsid w:val="003B59FE"/>
    <w:rsid w:val="003B62D6"/>
    <w:rsid w:val="003C0598"/>
    <w:rsid w:val="003C2907"/>
    <w:rsid w:val="003C4151"/>
    <w:rsid w:val="003D175D"/>
    <w:rsid w:val="003D32F1"/>
    <w:rsid w:val="003D45A3"/>
    <w:rsid w:val="003D765D"/>
    <w:rsid w:val="003E37C8"/>
    <w:rsid w:val="003E41A7"/>
    <w:rsid w:val="003E6502"/>
    <w:rsid w:val="003F618D"/>
    <w:rsid w:val="004001DF"/>
    <w:rsid w:val="004034CD"/>
    <w:rsid w:val="00404803"/>
    <w:rsid w:val="00406B59"/>
    <w:rsid w:val="004077FD"/>
    <w:rsid w:val="004079E6"/>
    <w:rsid w:val="004110E3"/>
    <w:rsid w:val="004126D5"/>
    <w:rsid w:val="00414373"/>
    <w:rsid w:val="004164FF"/>
    <w:rsid w:val="00417890"/>
    <w:rsid w:val="00417BDF"/>
    <w:rsid w:val="004300C0"/>
    <w:rsid w:val="004328C0"/>
    <w:rsid w:val="00433ED3"/>
    <w:rsid w:val="00435AFE"/>
    <w:rsid w:val="0043767D"/>
    <w:rsid w:val="00437B7D"/>
    <w:rsid w:val="00441626"/>
    <w:rsid w:val="00441804"/>
    <w:rsid w:val="00442EFA"/>
    <w:rsid w:val="00444630"/>
    <w:rsid w:val="00444AC5"/>
    <w:rsid w:val="00445F59"/>
    <w:rsid w:val="0045222F"/>
    <w:rsid w:val="00452BFF"/>
    <w:rsid w:val="00453A41"/>
    <w:rsid w:val="00455F16"/>
    <w:rsid w:val="004562D9"/>
    <w:rsid w:val="00457293"/>
    <w:rsid w:val="004575C0"/>
    <w:rsid w:val="00457CB5"/>
    <w:rsid w:val="00462304"/>
    <w:rsid w:val="00462574"/>
    <w:rsid w:val="0046593A"/>
    <w:rsid w:val="0046678A"/>
    <w:rsid w:val="004714BC"/>
    <w:rsid w:val="0047350E"/>
    <w:rsid w:val="00477613"/>
    <w:rsid w:val="004801DD"/>
    <w:rsid w:val="00486576"/>
    <w:rsid w:val="00490750"/>
    <w:rsid w:val="00494A91"/>
    <w:rsid w:val="004A1DEA"/>
    <w:rsid w:val="004A1E76"/>
    <w:rsid w:val="004A447D"/>
    <w:rsid w:val="004A5435"/>
    <w:rsid w:val="004B1A9F"/>
    <w:rsid w:val="004B213E"/>
    <w:rsid w:val="004B2E21"/>
    <w:rsid w:val="004B601F"/>
    <w:rsid w:val="004C1380"/>
    <w:rsid w:val="004C3E30"/>
    <w:rsid w:val="004C45EE"/>
    <w:rsid w:val="004C5AB8"/>
    <w:rsid w:val="004C6FEE"/>
    <w:rsid w:val="004C70FC"/>
    <w:rsid w:val="004C75E3"/>
    <w:rsid w:val="004C7DE9"/>
    <w:rsid w:val="004D1994"/>
    <w:rsid w:val="004D5991"/>
    <w:rsid w:val="004D61D1"/>
    <w:rsid w:val="004E3ED4"/>
    <w:rsid w:val="004E5F8B"/>
    <w:rsid w:val="004E6232"/>
    <w:rsid w:val="004E71B7"/>
    <w:rsid w:val="004F6EA2"/>
    <w:rsid w:val="00500082"/>
    <w:rsid w:val="00500260"/>
    <w:rsid w:val="00500268"/>
    <w:rsid w:val="005025C2"/>
    <w:rsid w:val="00504AFD"/>
    <w:rsid w:val="00504CA3"/>
    <w:rsid w:val="00506E54"/>
    <w:rsid w:val="0050728B"/>
    <w:rsid w:val="005107B4"/>
    <w:rsid w:val="00512AE4"/>
    <w:rsid w:val="00513100"/>
    <w:rsid w:val="00513417"/>
    <w:rsid w:val="00513DD2"/>
    <w:rsid w:val="00514D7B"/>
    <w:rsid w:val="0051577F"/>
    <w:rsid w:val="0052111A"/>
    <w:rsid w:val="00522C36"/>
    <w:rsid w:val="00522C77"/>
    <w:rsid w:val="00523741"/>
    <w:rsid w:val="00524381"/>
    <w:rsid w:val="00524F09"/>
    <w:rsid w:val="00526021"/>
    <w:rsid w:val="00526C9D"/>
    <w:rsid w:val="00530B64"/>
    <w:rsid w:val="00530F1F"/>
    <w:rsid w:val="005360DC"/>
    <w:rsid w:val="00541A75"/>
    <w:rsid w:val="005420CB"/>
    <w:rsid w:val="005434B9"/>
    <w:rsid w:val="005435F2"/>
    <w:rsid w:val="00550A73"/>
    <w:rsid w:val="00550F50"/>
    <w:rsid w:val="00556944"/>
    <w:rsid w:val="0056047D"/>
    <w:rsid w:val="00562D5F"/>
    <w:rsid w:val="00567DAC"/>
    <w:rsid w:val="00571883"/>
    <w:rsid w:val="00572223"/>
    <w:rsid w:val="005737E7"/>
    <w:rsid w:val="00574CD3"/>
    <w:rsid w:val="0058144A"/>
    <w:rsid w:val="005820B3"/>
    <w:rsid w:val="00583574"/>
    <w:rsid w:val="00584D57"/>
    <w:rsid w:val="00584E41"/>
    <w:rsid w:val="005902BA"/>
    <w:rsid w:val="005A245E"/>
    <w:rsid w:val="005A3775"/>
    <w:rsid w:val="005B423F"/>
    <w:rsid w:val="005C0C16"/>
    <w:rsid w:val="005C0F3B"/>
    <w:rsid w:val="005D0578"/>
    <w:rsid w:val="005D05D1"/>
    <w:rsid w:val="005D2D9E"/>
    <w:rsid w:val="005D64B6"/>
    <w:rsid w:val="005E48F2"/>
    <w:rsid w:val="005E4E61"/>
    <w:rsid w:val="005E6AC4"/>
    <w:rsid w:val="005F2E44"/>
    <w:rsid w:val="005F546A"/>
    <w:rsid w:val="00606006"/>
    <w:rsid w:val="00612184"/>
    <w:rsid w:val="00621E87"/>
    <w:rsid w:val="006223AF"/>
    <w:rsid w:val="00630777"/>
    <w:rsid w:val="00633A8B"/>
    <w:rsid w:val="006447F2"/>
    <w:rsid w:val="00645037"/>
    <w:rsid w:val="006467B6"/>
    <w:rsid w:val="00652A40"/>
    <w:rsid w:val="00662E41"/>
    <w:rsid w:val="006656F3"/>
    <w:rsid w:val="006664AB"/>
    <w:rsid w:val="00672EC7"/>
    <w:rsid w:val="00674EE7"/>
    <w:rsid w:val="0069148D"/>
    <w:rsid w:val="00697D28"/>
    <w:rsid w:val="006A56AE"/>
    <w:rsid w:val="006A6743"/>
    <w:rsid w:val="006B1095"/>
    <w:rsid w:val="006B4BED"/>
    <w:rsid w:val="006C309A"/>
    <w:rsid w:val="006C5B84"/>
    <w:rsid w:val="006D01F3"/>
    <w:rsid w:val="006D2916"/>
    <w:rsid w:val="006D4E64"/>
    <w:rsid w:val="006D7130"/>
    <w:rsid w:val="006E2EB4"/>
    <w:rsid w:val="006F042F"/>
    <w:rsid w:val="006F12DC"/>
    <w:rsid w:val="006F1398"/>
    <w:rsid w:val="006F1866"/>
    <w:rsid w:val="006F3A3D"/>
    <w:rsid w:val="006F4728"/>
    <w:rsid w:val="006F6733"/>
    <w:rsid w:val="006F7789"/>
    <w:rsid w:val="0070511E"/>
    <w:rsid w:val="00705BE1"/>
    <w:rsid w:val="00705E05"/>
    <w:rsid w:val="00711170"/>
    <w:rsid w:val="00713468"/>
    <w:rsid w:val="00714349"/>
    <w:rsid w:val="00714F77"/>
    <w:rsid w:val="007162EC"/>
    <w:rsid w:val="00717940"/>
    <w:rsid w:val="00722C5B"/>
    <w:rsid w:val="00734B8E"/>
    <w:rsid w:val="00736157"/>
    <w:rsid w:val="00737246"/>
    <w:rsid w:val="007450D4"/>
    <w:rsid w:val="00747F53"/>
    <w:rsid w:val="0075069C"/>
    <w:rsid w:val="00751BD2"/>
    <w:rsid w:val="00753944"/>
    <w:rsid w:val="00755DB1"/>
    <w:rsid w:val="00764CC6"/>
    <w:rsid w:val="0076504F"/>
    <w:rsid w:val="0077196A"/>
    <w:rsid w:val="00772032"/>
    <w:rsid w:val="007728EE"/>
    <w:rsid w:val="00781912"/>
    <w:rsid w:val="00782615"/>
    <w:rsid w:val="00782942"/>
    <w:rsid w:val="0078397D"/>
    <w:rsid w:val="007846DF"/>
    <w:rsid w:val="007901AC"/>
    <w:rsid w:val="00790A3A"/>
    <w:rsid w:val="00791025"/>
    <w:rsid w:val="0079539B"/>
    <w:rsid w:val="007955DB"/>
    <w:rsid w:val="007A01E8"/>
    <w:rsid w:val="007A050A"/>
    <w:rsid w:val="007A319A"/>
    <w:rsid w:val="007A5206"/>
    <w:rsid w:val="007B4D82"/>
    <w:rsid w:val="007B661A"/>
    <w:rsid w:val="007C0F0C"/>
    <w:rsid w:val="007C2857"/>
    <w:rsid w:val="007C3F3F"/>
    <w:rsid w:val="007C7CB1"/>
    <w:rsid w:val="007D088E"/>
    <w:rsid w:val="007D555B"/>
    <w:rsid w:val="007D55CE"/>
    <w:rsid w:val="007D5811"/>
    <w:rsid w:val="007E20BF"/>
    <w:rsid w:val="007E2428"/>
    <w:rsid w:val="007E2506"/>
    <w:rsid w:val="007E37B8"/>
    <w:rsid w:val="007E4178"/>
    <w:rsid w:val="007E562E"/>
    <w:rsid w:val="007E692C"/>
    <w:rsid w:val="007E693B"/>
    <w:rsid w:val="007F09EA"/>
    <w:rsid w:val="007F2A54"/>
    <w:rsid w:val="007F368F"/>
    <w:rsid w:val="007F4166"/>
    <w:rsid w:val="008023AB"/>
    <w:rsid w:val="008077AE"/>
    <w:rsid w:val="00813CB9"/>
    <w:rsid w:val="008147E6"/>
    <w:rsid w:val="00816B4B"/>
    <w:rsid w:val="00816ECB"/>
    <w:rsid w:val="008228BF"/>
    <w:rsid w:val="00827F58"/>
    <w:rsid w:val="008431E3"/>
    <w:rsid w:val="008447A1"/>
    <w:rsid w:val="00846306"/>
    <w:rsid w:val="00851C12"/>
    <w:rsid w:val="00862C23"/>
    <w:rsid w:val="00870AE6"/>
    <w:rsid w:val="00873E96"/>
    <w:rsid w:val="00875AE3"/>
    <w:rsid w:val="0087787F"/>
    <w:rsid w:val="008835B3"/>
    <w:rsid w:val="00886FA8"/>
    <w:rsid w:val="00887535"/>
    <w:rsid w:val="008950A5"/>
    <w:rsid w:val="008960FF"/>
    <w:rsid w:val="008A6B32"/>
    <w:rsid w:val="008A6F1E"/>
    <w:rsid w:val="008B1A4D"/>
    <w:rsid w:val="008C265A"/>
    <w:rsid w:val="008C44B8"/>
    <w:rsid w:val="008C47B8"/>
    <w:rsid w:val="008D40C3"/>
    <w:rsid w:val="008E3D34"/>
    <w:rsid w:val="008E4F7F"/>
    <w:rsid w:val="008E5857"/>
    <w:rsid w:val="008E6546"/>
    <w:rsid w:val="008E73FC"/>
    <w:rsid w:val="008F38B6"/>
    <w:rsid w:val="008F59B9"/>
    <w:rsid w:val="008F6EE4"/>
    <w:rsid w:val="0090028D"/>
    <w:rsid w:val="00901451"/>
    <w:rsid w:val="009015A0"/>
    <w:rsid w:val="0090191A"/>
    <w:rsid w:val="00903F3A"/>
    <w:rsid w:val="00911396"/>
    <w:rsid w:val="00911C43"/>
    <w:rsid w:val="00914C24"/>
    <w:rsid w:val="00915815"/>
    <w:rsid w:val="0091767F"/>
    <w:rsid w:val="00921295"/>
    <w:rsid w:val="00921ECF"/>
    <w:rsid w:val="00922F19"/>
    <w:rsid w:val="00930A5B"/>
    <w:rsid w:val="0093274E"/>
    <w:rsid w:val="009344EF"/>
    <w:rsid w:val="00934E54"/>
    <w:rsid w:val="0093589E"/>
    <w:rsid w:val="009369C2"/>
    <w:rsid w:val="00937931"/>
    <w:rsid w:val="00937E04"/>
    <w:rsid w:val="00941C57"/>
    <w:rsid w:val="00943208"/>
    <w:rsid w:val="0094378D"/>
    <w:rsid w:val="00943CD6"/>
    <w:rsid w:val="009521D8"/>
    <w:rsid w:val="00954F5B"/>
    <w:rsid w:val="009553CA"/>
    <w:rsid w:val="00962203"/>
    <w:rsid w:val="0096247F"/>
    <w:rsid w:val="00963ACC"/>
    <w:rsid w:val="00966A98"/>
    <w:rsid w:val="0097058B"/>
    <w:rsid w:val="009715D1"/>
    <w:rsid w:val="0097196C"/>
    <w:rsid w:val="009747B8"/>
    <w:rsid w:val="0098418B"/>
    <w:rsid w:val="009860B4"/>
    <w:rsid w:val="009879BC"/>
    <w:rsid w:val="00990951"/>
    <w:rsid w:val="00990B3A"/>
    <w:rsid w:val="009912E4"/>
    <w:rsid w:val="0099428B"/>
    <w:rsid w:val="009958B0"/>
    <w:rsid w:val="00995C1D"/>
    <w:rsid w:val="009974CB"/>
    <w:rsid w:val="009977A8"/>
    <w:rsid w:val="009A0D0D"/>
    <w:rsid w:val="009A0DCF"/>
    <w:rsid w:val="009A3F71"/>
    <w:rsid w:val="009A6382"/>
    <w:rsid w:val="009B21EF"/>
    <w:rsid w:val="009B48B3"/>
    <w:rsid w:val="009C0377"/>
    <w:rsid w:val="009C3236"/>
    <w:rsid w:val="009D34D2"/>
    <w:rsid w:val="009D3D47"/>
    <w:rsid w:val="009D43D5"/>
    <w:rsid w:val="009E0531"/>
    <w:rsid w:val="009E10C4"/>
    <w:rsid w:val="009E777B"/>
    <w:rsid w:val="009F02E9"/>
    <w:rsid w:val="009F6E31"/>
    <w:rsid w:val="00A008A4"/>
    <w:rsid w:val="00A0245A"/>
    <w:rsid w:val="00A0464A"/>
    <w:rsid w:val="00A05F7F"/>
    <w:rsid w:val="00A07D1C"/>
    <w:rsid w:val="00A11210"/>
    <w:rsid w:val="00A112EF"/>
    <w:rsid w:val="00A154CC"/>
    <w:rsid w:val="00A15FEC"/>
    <w:rsid w:val="00A221A8"/>
    <w:rsid w:val="00A25A9C"/>
    <w:rsid w:val="00A27BB0"/>
    <w:rsid w:val="00A300BE"/>
    <w:rsid w:val="00A36B4C"/>
    <w:rsid w:val="00A379F2"/>
    <w:rsid w:val="00A417B5"/>
    <w:rsid w:val="00A4194E"/>
    <w:rsid w:val="00A4294B"/>
    <w:rsid w:val="00A471F6"/>
    <w:rsid w:val="00A51C4D"/>
    <w:rsid w:val="00A54A6A"/>
    <w:rsid w:val="00A57375"/>
    <w:rsid w:val="00A57A61"/>
    <w:rsid w:val="00A62DD9"/>
    <w:rsid w:val="00A6351C"/>
    <w:rsid w:val="00A6471C"/>
    <w:rsid w:val="00A657FF"/>
    <w:rsid w:val="00A65CAB"/>
    <w:rsid w:val="00A6746D"/>
    <w:rsid w:val="00A707F6"/>
    <w:rsid w:val="00A71E94"/>
    <w:rsid w:val="00A73725"/>
    <w:rsid w:val="00A75EC6"/>
    <w:rsid w:val="00A76FF2"/>
    <w:rsid w:val="00A8753B"/>
    <w:rsid w:val="00A87C9C"/>
    <w:rsid w:val="00A90C74"/>
    <w:rsid w:val="00A955EC"/>
    <w:rsid w:val="00A9666E"/>
    <w:rsid w:val="00AA53AA"/>
    <w:rsid w:val="00AB2147"/>
    <w:rsid w:val="00AB7FB7"/>
    <w:rsid w:val="00AC00E0"/>
    <w:rsid w:val="00AC0E63"/>
    <w:rsid w:val="00AC19CA"/>
    <w:rsid w:val="00AC27EA"/>
    <w:rsid w:val="00AC6328"/>
    <w:rsid w:val="00AD2027"/>
    <w:rsid w:val="00AD6279"/>
    <w:rsid w:val="00AE01C4"/>
    <w:rsid w:val="00AE1871"/>
    <w:rsid w:val="00AE1DBC"/>
    <w:rsid w:val="00AE6429"/>
    <w:rsid w:val="00AF5743"/>
    <w:rsid w:val="00B01051"/>
    <w:rsid w:val="00B01353"/>
    <w:rsid w:val="00B038D9"/>
    <w:rsid w:val="00B04F09"/>
    <w:rsid w:val="00B05231"/>
    <w:rsid w:val="00B070B6"/>
    <w:rsid w:val="00B11CB5"/>
    <w:rsid w:val="00B21F97"/>
    <w:rsid w:val="00B228EB"/>
    <w:rsid w:val="00B2499B"/>
    <w:rsid w:val="00B2595B"/>
    <w:rsid w:val="00B331E7"/>
    <w:rsid w:val="00B34D6C"/>
    <w:rsid w:val="00B50E1C"/>
    <w:rsid w:val="00B51661"/>
    <w:rsid w:val="00B57009"/>
    <w:rsid w:val="00B6381A"/>
    <w:rsid w:val="00B66CD5"/>
    <w:rsid w:val="00B728AB"/>
    <w:rsid w:val="00B77F42"/>
    <w:rsid w:val="00B83194"/>
    <w:rsid w:val="00B83AEC"/>
    <w:rsid w:val="00B90875"/>
    <w:rsid w:val="00B90EF6"/>
    <w:rsid w:val="00B92C73"/>
    <w:rsid w:val="00B934E6"/>
    <w:rsid w:val="00B95634"/>
    <w:rsid w:val="00B97A2F"/>
    <w:rsid w:val="00B97F9E"/>
    <w:rsid w:val="00BB4F94"/>
    <w:rsid w:val="00BB53F2"/>
    <w:rsid w:val="00BC53E9"/>
    <w:rsid w:val="00BC570B"/>
    <w:rsid w:val="00BD1801"/>
    <w:rsid w:val="00BD3FB5"/>
    <w:rsid w:val="00BE177D"/>
    <w:rsid w:val="00BE1E06"/>
    <w:rsid w:val="00BE38AD"/>
    <w:rsid w:val="00BE3954"/>
    <w:rsid w:val="00BE40AE"/>
    <w:rsid w:val="00BE42D9"/>
    <w:rsid w:val="00BE63E9"/>
    <w:rsid w:val="00BF3929"/>
    <w:rsid w:val="00BF6B04"/>
    <w:rsid w:val="00C007D8"/>
    <w:rsid w:val="00C00DC8"/>
    <w:rsid w:val="00C01E37"/>
    <w:rsid w:val="00C022A2"/>
    <w:rsid w:val="00C0457D"/>
    <w:rsid w:val="00C04BE4"/>
    <w:rsid w:val="00C04FA9"/>
    <w:rsid w:val="00C105B6"/>
    <w:rsid w:val="00C204A2"/>
    <w:rsid w:val="00C22DE9"/>
    <w:rsid w:val="00C23092"/>
    <w:rsid w:val="00C247EA"/>
    <w:rsid w:val="00C26247"/>
    <w:rsid w:val="00C3473A"/>
    <w:rsid w:val="00C375B1"/>
    <w:rsid w:val="00C37E4C"/>
    <w:rsid w:val="00C4139E"/>
    <w:rsid w:val="00C46E82"/>
    <w:rsid w:val="00C50649"/>
    <w:rsid w:val="00C51A44"/>
    <w:rsid w:val="00C55CBB"/>
    <w:rsid w:val="00C56B01"/>
    <w:rsid w:val="00C66D3A"/>
    <w:rsid w:val="00C6743B"/>
    <w:rsid w:val="00C7200B"/>
    <w:rsid w:val="00C72A6F"/>
    <w:rsid w:val="00C7500B"/>
    <w:rsid w:val="00C770F1"/>
    <w:rsid w:val="00C853E0"/>
    <w:rsid w:val="00C90119"/>
    <w:rsid w:val="00C92E2A"/>
    <w:rsid w:val="00C93F88"/>
    <w:rsid w:val="00C947DD"/>
    <w:rsid w:val="00C96C01"/>
    <w:rsid w:val="00CA0D74"/>
    <w:rsid w:val="00CA0F09"/>
    <w:rsid w:val="00CA11CB"/>
    <w:rsid w:val="00CA68C4"/>
    <w:rsid w:val="00CA6E36"/>
    <w:rsid w:val="00CA78ED"/>
    <w:rsid w:val="00CB0AB9"/>
    <w:rsid w:val="00CB2998"/>
    <w:rsid w:val="00CB6973"/>
    <w:rsid w:val="00CC08A0"/>
    <w:rsid w:val="00CC1974"/>
    <w:rsid w:val="00CD58F9"/>
    <w:rsid w:val="00CE0009"/>
    <w:rsid w:val="00CE13F6"/>
    <w:rsid w:val="00CE2753"/>
    <w:rsid w:val="00CE3F51"/>
    <w:rsid w:val="00CE5634"/>
    <w:rsid w:val="00CE7236"/>
    <w:rsid w:val="00CF3877"/>
    <w:rsid w:val="00CF51BA"/>
    <w:rsid w:val="00D017D9"/>
    <w:rsid w:val="00D01A00"/>
    <w:rsid w:val="00D03FD2"/>
    <w:rsid w:val="00D041C9"/>
    <w:rsid w:val="00D043E2"/>
    <w:rsid w:val="00D0687B"/>
    <w:rsid w:val="00D07AAC"/>
    <w:rsid w:val="00D10E40"/>
    <w:rsid w:val="00D11F7C"/>
    <w:rsid w:val="00D145C5"/>
    <w:rsid w:val="00D14A96"/>
    <w:rsid w:val="00D14C33"/>
    <w:rsid w:val="00D16905"/>
    <w:rsid w:val="00D227A0"/>
    <w:rsid w:val="00D2528E"/>
    <w:rsid w:val="00D276DC"/>
    <w:rsid w:val="00D36888"/>
    <w:rsid w:val="00D46352"/>
    <w:rsid w:val="00D46B12"/>
    <w:rsid w:val="00D51402"/>
    <w:rsid w:val="00D51839"/>
    <w:rsid w:val="00D54390"/>
    <w:rsid w:val="00D639D2"/>
    <w:rsid w:val="00D63C4B"/>
    <w:rsid w:val="00D703B5"/>
    <w:rsid w:val="00D712A9"/>
    <w:rsid w:val="00D71DED"/>
    <w:rsid w:val="00D72EB4"/>
    <w:rsid w:val="00D768E8"/>
    <w:rsid w:val="00D8053C"/>
    <w:rsid w:val="00D80F5E"/>
    <w:rsid w:val="00D84C58"/>
    <w:rsid w:val="00D87A58"/>
    <w:rsid w:val="00D9425F"/>
    <w:rsid w:val="00D96B71"/>
    <w:rsid w:val="00DA1A99"/>
    <w:rsid w:val="00DA7B55"/>
    <w:rsid w:val="00DB1FBF"/>
    <w:rsid w:val="00DB25BA"/>
    <w:rsid w:val="00DB5254"/>
    <w:rsid w:val="00DC15A5"/>
    <w:rsid w:val="00DC2A7F"/>
    <w:rsid w:val="00DC5923"/>
    <w:rsid w:val="00DC6F7B"/>
    <w:rsid w:val="00DD4660"/>
    <w:rsid w:val="00DE0389"/>
    <w:rsid w:val="00DE085D"/>
    <w:rsid w:val="00DE1020"/>
    <w:rsid w:val="00DE1A00"/>
    <w:rsid w:val="00DE6E51"/>
    <w:rsid w:val="00DF1D1F"/>
    <w:rsid w:val="00DF1ECE"/>
    <w:rsid w:val="00DF7DA9"/>
    <w:rsid w:val="00E0472A"/>
    <w:rsid w:val="00E06970"/>
    <w:rsid w:val="00E10B18"/>
    <w:rsid w:val="00E1137E"/>
    <w:rsid w:val="00E141F6"/>
    <w:rsid w:val="00E2186E"/>
    <w:rsid w:val="00E25091"/>
    <w:rsid w:val="00E2520A"/>
    <w:rsid w:val="00E25EEC"/>
    <w:rsid w:val="00E2656F"/>
    <w:rsid w:val="00E271B7"/>
    <w:rsid w:val="00E312A0"/>
    <w:rsid w:val="00E31CD9"/>
    <w:rsid w:val="00E3257A"/>
    <w:rsid w:val="00E441BA"/>
    <w:rsid w:val="00E45821"/>
    <w:rsid w:val="00E500CF"/>
    <w:rsid w:val="00E5019F"/>
    <w:rsid w:val="00E50351"/>
    <w:rsid w:val="00E55AA7"/>
    <w:rsid w:val="00E610DC"/>
    <w:rsid w:val="00E617A1"/>
    <w:rsid w:val="00E6183F"/>
    <w:rsid w:val="00E62B85"/>
    <w:rsid w:val="00E67DCD"/>
    <w:rsid w:val="00E76209"/>
    <w:rsid w:val="00E80A1A"/>
    <w:rsid w:val="00E823F8"/>
    <w:rsid w:val="00E847EC"/>
    <w:rsid w:val="00E84930"/>
    <w:rsid w:val="00E86F0F"/>
    <w:rsid w:val="00E8770C"/>
    <w:rsid w:val="00E901D8"/>
    <w:rsid w:val="00EA02D1"/>
    <w:rsid w:val="00EA23C7"/>
    <w:rsid w:val="00EA7CBD"/>
    <w:rsid w:val="00EB29A7"/>
    <w:rsid w:val="00EB40A1"/>
    <w:rsid w:val="00EB6403"/>
    <w:rsid w:val="00EC012B"/>
    <w:rsid w:val="00EC5A86"/>
    <w:rsid w:val="00ED09D6"/>
    <w:rsid w:val="00ED2DC8"/>
    <w:rsid w:val="00EE01E0"/>
    <w:rsid w:val="00EF0C37"/>
    <w:rsid w:val="00EF19E6"/>
    <w:rsid w:val="00EF4196"/>
    <w:rsid w:val="00F02F2F"/>
    <w:rsid w:val="00F03C29"/>
    <w:rsid w:val="00F0429D"/>
    <w:rsid w:val="00F050D7"/>
    <w:rsid w:val="00F12573"/>
    <w:rsid w:val="00F1509F"/>
    <w:rsid w:val="00F15A19"/>
    <w:rsid w:val="00F16F09"/>
    <w:rsid w:val="00F17494"/>
    <w:rsid w:val="00F2733F"/>
    <w:rsid w:val="00F27350"/>
    <w:rsid w:val="00F30A47"/>
    <w:rsid w:val="00F33168"/>
    <w:rsid w:val="00F331CC"/>
    <w:rsid w:val="00F43C06"/>
    <w:rsid w:val="00F46805"/>
    <w:rsid w:val="00F46D36"/>
    <w:rsid w:val="00F47065"/>
    <w:rsid w:val="00F55553"/>
    <w:rsid w:val="00F57160"/>
    <w:rsid w:val="00F60D7C"/>
    <w:rsid w:val="00F62012"/>
    <w:rsid w:val="00F636AF"/>
    <w:rsid w:val="00F661B1"/>
    <w:rsid w:val="00F70978"/>
    <w:rsid w:val="00F71A3E"/>
    <w:rsid w:val="00F7552C"/>
    <w:rsid w:val="00F76368"/>
    <w:rsid w:val="00F77D74"/>
    <w:rsid w:val="00F826D9"/>
    <w:rsid w:val="00F82EC8"/>
    <w:rsid w:val="00F83911"/>
    <w:rsid w:val="00F846F9"/>
    <w:rsid w:val="00F85B67"/>
    <w:rsid w:val="00F86205"/>
    <w:rsid w:val="00F90B02"/>
    <w:rsid w:val="00F94525"/>
    <w:rsid w:val="00FA0190"/>
    <w:rsid w:val="00FA1008"/>
    <w:rsid w:val="00FA1FD8"/>
    <w:rsid w:val="00FA2342"/>
    <w:rsid w:val="00FA30EB"/>
    <w:rsid w:val="00FA62B1"/>
    <w:rsid w:val="00FB0352"/>
    <w:rsid w:val="00FB0DDE"/>
    <w:rsid w:val="00FB2777"/>
    <w:rsid w:val="00FB2E2E"/>
    <w:rsid w:val="00FB4239"/>
    <w:rsid w:val="00FB7597"/>
    <w:rsid w:val="00FC3B68"/>
    <w:rsid w:val="00FC55F6"/>
    <w:rsid w:val="00FC573C"/>
    <w:rsid w:val="00FC6D81"/>
    <w:rsid w:val="00FD13CC"/>
    <w:rsid w:val="00FD2478"/>
    <w:rsid w:val="00FD349D"/>
    <w:rsid w:val="00FD434D"/>
    <w:rsid w:val="00FD5579"/>
    <w:rsid w:val="00FD763B"/>
    <w:rsid w:val="00FE0AD7"/>
    <w:rsid w:val="00FE1020"/>
    <w:rsid w:val="00FE11D5"/>
    <w:rsid w:val="00FE334E"/>
    <w:rsid w:val="00FE44D2"/>
    <w:rsid w:val="00FE575D"/>
    <w:rsid w:val="00FF0973"/>
    <w:rsid w:val="00FF507C"/>
    <w:rsid w:val="00FF7E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58BD7"/>
  <w15:chartTrackingRefBased/>
  <w15:docId w15:val="{F123CC63-4AAF-4722-BDAB-E358FFD3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19"/>
        <w:szCs w:val="19"/>
        <w:lang w:val="nl-NL" w:eastAsia="en-US" w:bidi="ar-SA"/>
      </w:rPr>
    </w:rPrDefault>
    <w:pPrDefault>
      <w:pPr>
        <w:spacing w:after="240" w:line="260" w:lineRule="atLeast"/>
      </w:pPr>
    </w:pPrDefault>
  </w:docDefaults>
  <w:latentStyles w:defLockedState="0" w:defUIPriority="99" w:defSemiHidden="0" w:defUnhideWhenUsed="0" w:defQFormat="0" w:count="376">
    <w:lsdException w:name="Normal" w:uiPriority="0" w:qFormat="1"/>
    <w:lsdException w:name="heading 1" w:semiHidden="1" w:uiPriority="0" w:qFormat="1"/>
    <w:lsdException w:name="heading 2" w:semiHidden="1" w:uiPriority="0" w:qFormat="1"/>
    <w:lsdException w:name="heading 3" w:semiHidden="1" w:uiPriority="0" w:qFormat="1"/>
    <w:lsdException w:name="heading 4" w:semiHidden="1" w:qFormat="1"/>
    <w:lsdException w:name="heading 5" w:semiHidden="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uiPriority="0"/>
    <w:lsdException w:name="annotation text" w:semiHidden="1" w:uiPriority="0"/>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qFormat="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0"/>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0"/>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semiHidden="1" w:qFormat="1"/>
    <w:lsdException w:name="Intense Reference" w:semiHidden="1"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01DD"/>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Kop2"/>
    <w:link w:val="Kop1Char"/>
    <w:uiPriority w:val="1"/>
    <w:qFormat/>
    <w:rsid w:val="00E141F6"/>
    <w:pPr>
      <w:keepNext/>
      <w:pageBreakBefore/>
      <w:outlineLvl w:val="0"/>
    </w:pPr>
    <w:rPr>
      <w:rFonts w:asciiTheme="majorHAnsi" w:eastAsiaTheme="majorEastAsia" w:hAnsiTheme="majorHAnsi" w:cstheme="majorBidi"/>
      <w:noProof/>
      <w:color w:val="18657C"/>
      <w:sz w:val="48"/>
      <w:szCs w:val="32"/>
      <w:u w:color="808080"/>
    </w:rPr>
  </w:style>
  <w:style w:type="paragraph" w:styleId="Kop2">
    <w:name w:val="heading 2"/>
    <w:basedOn w:val="Standaard"/>
    <w:next w:val="Standaard"/>
    <w:link w:val="Kop2Char"/>
    <w:uiPriority w:val="1"/>
    <w:qFormat/>
    <w:rsid w:val="00E141F6"/>
    <w:pPr>
      <w:keepNext/>
      <w:spacing w:before="120" w:after="120"/>
      <w:outlineLvl w:val="1"/>
    </w:pPr>
    <w:rPr>
      <w:rFonts w:asciiTheme="majorHAnsi" w:eastAsiaTheme="majorEastAsia" w:hAnsiTheme="majorHAnsi" w:cstheme="majorBidi"/>
      <w:noProof/>
      <w:color w:val="18657C"/>
      <w:sz w:val="36"/>
      <w:szCs w:val="26"/>
      <w:u w:color="808080"/>
    </w:rPr>
  </w:style>
  <w:style w:type="paragraph" w:styleId="Kop3">
    <w:name w:val="heading 3"/>
    <w:basedOn w:val="Standaard"/>
    <w:next w:val="Standaard"/>
    <w:link w:val="Kop3Char"/>
    <w:uiPriority w:val="1"/>
    <w:qFormat/>
    <w:rsid w:val="00E141F6"/>
    <w:pPr>
      <w:keepNext/>
      <w:keepLines/>
      <w:spacing w:before="120"/>
      <w:outlineLvl w:val="2"/>
    </w:pPr>
    <w:rPr>
      <w:rFonts w:asciiTheme="majorHAnsi" w:eastAsiaTheme="majorEastAsia" w:hAnsiTheme="majorHAnsi" w:cstheme="majorBidi"/>
      <w:noProof/>
      <w:color w:val="18657C"/>
      <w:sz w:val="28"/>
      <w:szCs w:val="17"/>
      <w:u w:color="808080"/>
      <w:lang w:val="en-GB"/>
    </w:rPr>
  </w:style>
  <w:style w:type="paragraph" w:styleId="Kop4">
    <w:name w:val="heading 4"/>
    <w:basedOn w:val="Kop3"/>
    <w:link w:val="Kop4Char"/>
    <w:uiPriority w:val="1"/>
    <w:qFormat/>
    <w:rsid w:val="00937E04"/>
    <w:pPr>
      <w:outlineLvl w:val="3"/>
    </w:pPr>
    <w:rPr>
      <w:sz w:val="24"/>
      <w:szCs w:val="24"/>
    </w:rPr>
  </w:style>
  <w:style w:type="paragraph" w:styleId="Kop5">
    <w:name w:val="heading 5"/>
    <w:basedOn w:val="Standaard"/>
    <w:next w:val="Standaard"/>
    <w:link w:val="Kop5Char"/>
    <w:uiPriority w:val="99"/>
    <w:semiHidden/>
    <w:rsid w:val="005E6AC4"/>
    <w:pPr>
      <w:keepNext/>
      <w:numPr>
        <w:ilvl w:val="4"/>
        <w:numId w:val="2"/>
      </w:numPr>
      <w:spacing w:before="240"/>
      <w:outlineLvl w:val="4"/>
    </w:pPr>
    <w:rPr>
      <w:bCs/>
      <w:i/>
      <w:iCs/>
      <w:szCs w:val="26"/>
    </w:rPr>
  </w:style>
  <w:style w:type="paragraph" w:styleId="Kop6">
    <w:name w:val="heading 6"/>
    <w:basedOn w:val="Standaard"/>
    <w:next w:val="Standaard"/>
    <w:link w:val="Kop6Char"/>
    <w:uiPriority w:val="1"/>
    <w:semiHidden/>
    <w:qFormat/>
    <w:rsid w:val="008B1A4D"/>
    <w:pPr>
      <w:keepNext/>
      <w:keepLines/>
      <w:spacing w:before="40"/>
      <w:outlineLvl w:val="5"/>
    </w:pPr>
    <w:rPr>
      <w:rFonts w:asciiTheme="majorHAnsi" w:eastAsiaTheme="majorEastAsia" w:hAnsiTheme="majorHAnsi" w:cstheme="majorBidi"/>
      <w:color w:val="0C323D" w:themeColor="accent1" w:themeShade="80"/>
    </w:rPr>
  </w:style>
  <w:style w:type="paragraph" w:styleId="Kop7">
    <w:name w:val="heading 7"/>
    <w:basedOn w:val="Standaard"/>
    <w:next w:val="Standaard"/>
    <w:link w:val="Kop7Char"/>
    <w:uiPriority w:val="1"/>
    <w:semiHidden/>
    <w:qFormat/>
    <w:rsid w:val="008B1A4D"/>
    <w:pPr>
      <w:keepNext/>
      <w:keepLines/>
      <w:spacing w:before="40"/>
      <w:outlineLvl w:val="6"/>
    </w:pPr>
    <w:rPr>
      <w:rFonts w:asciiTheme="majorHAnsi" w:eastAsiaTheme="majorEastAsia" w:hAnsiTheme="majorHAnsi" w:cstheme="majorBidi"/>
      <w:i/>
      <w:iCs/>
      <w:color w:val="0C323D" w:themeColor="accent1" w:themeShade="80"/>
    </w:rPr>
  </w:style>
  <w:style w:type="paragraph" w:styleId="Kop8">
    <w:name w:val="heading 8"/>
    <w:basedOn w:val="Standaard"/>
    <w:next w:val="Standaard"/>
    <w:link w:val="Kop8Char"/>
    <w:uiPriority w:val="1"/>
    <w:semiHidden/>
    <w:qFormat/>
    <w:rsid w:val="008B1A4D"/>
    <w:pPr>
      <w:keepNext/>
      <w:keepLines/>
      <w:spacing w:before="40"/>
      <w:outlineLvl w:val="7"/>
    </w:pPr>
    <w:rPr>
      <w:rFonts w:asciiTheme="majorHAnsi" w:eastAsiaTheme="majorEastAsia" w:hAnsiTheme="majorHAnsi" w:cstheme="majorBidi"/>
      <w:color w:val="0C323D" w:themeColor="accent1" w:themeShade="80"/>
      <w:sz w:val="21"/>
      <w:szCs w:val="21"/>
    </w:rPr>
  </w:style>
  <w:style w:type="paragraph" w:styleId="Kop9">
    <w:name w:val="heading 9"/>
    <w:basedOn w:val="Standaard"/>
    <w:next w:val="Standaard"/>
    <w:link w:val="Kop9Char"/>
    <w:uiPriority w:val="1"/>
    <w:semiHidden/>
    <w:qFormat/>
    <w:rsid w:val="008B1A4D"/>
    <w:pPr>
      <w:keepNext/>
      <w:keepLines/>
      <w:spacing w:before="40"/>
      <w:outlineLvl w:val="8"/>
    </w:pPr>
    <w:rPr>
      <w:rFonts w:asciiTheme="majorHAnsi" w:eastAsiaTheme="majorEastAsia" w:hAnsiTheme="majorHAnsi" w:cstheme="majorBidi"/>
      <w:i/>
      <w:iCs/>
      <w:color w:val="0C323D" w:themeColor="accent1" w:themeShade="80"/>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ijstlevel1Nummering123">
    <w:name w:val="Lijst level 1. Nummering 1 2 3"/>
    <w:uiPriority w:val="2"/>
    <w:qFormat/>
    <w:rsid w:val="00AB7FB7"/>
    <w:pPr>
      <w:numPr>
        <w:numId w:val="5"/>
      </w:numPr>
      <w:tabs>
        <w:tab w:val="left" w:pos="1361"/>
      </w:tabs>
      <w:spacing w:after="0"/>
    </w:pPr>
    <w:rPr>
      <w:noProof/>
      <w:sz w:val="20"/>
      <w:szCs w:val="17"/>
      <w:lang w:val="en-US"/>
    </w:rPr>
  </w:style>
  <w:style w:type="paragraph" w:customStyle="1" w:styleId="Colofon">
    <w:name w:val="Colofon"/>
    <w:basedOn w:val="Standaard"/>
    <w:uiPriority w:val="3"/>
    <w:semiHidden/>
    <w:rsid w:val="00144894"/>
    <w:pPr>
      <w:spacing w:line="260" w:lineRule="exact"/>
      <w:ind w:left="680"/>
    </w:pPr>
    <w:rPr>
      <w:sz w:val="14"/>
      <w:szCs w:val="17"/>
      <w:u w:color="808080"/>
    </w:rPr>
  </w:style>
  <w:style w:type="paragraph" w:customStyle="1" w:styleId="Voettekst8pt">
    <w:name w:val="Voettekst 8 pt"/>
    <w:basedOn w:val="Geenafstand"/>
    <w:link w:val="Voettekst8ptChar"/>
    <w:uiPriority w:val="4"/>
    <w:qFormat/>
    <w:rsid w:val="004328C0"/>
    <w:pPr>
      <w:ind w:left="680" w:hanging="340"/>
    </w:pPr>
    <w:rPr>
      <w:sz w:val="16"/>
    </w:rPr>
  </w:style>
  <w:style w:type="character" w:customStyle="1" w:styleId="Kop1Char">
    <w:name w:val="Kop 1 Char"/>
    <w:basedOn w:val="Standaardalinea-lettertype"/>
    <w:link w:val="Kop1"/>
    <w:uiPriority w:val="1"/>
    <w:rsid w:val="00E141F6"/>
    <w:rPr>
      <w:rFonts w:asciiTheme="majorHAnsi" w:eastAsiaTheme="majorEastAsia" w:hAnsiTheme="majorHAnsi" w:cstheme="majorBidi"/>
      <w:noProof/>
      <w:color w:val="18657C"/>
      <w:sz w:val="48"/>
      <w:szCs w:val="32"/>
      <w:u w:color="808080"/>
    </w:rPr>
  </w:style>
  <w:style w:type="paragraph" w:customStyle="1" w:styleId="BodyQuote">
    <w:name w:val="Body Quote"/>
    <w:basedOn w:val="Standaard"/>
    <w:link w:val="BodyQuoteChar"/>
    <w:semiHidden/>
    <w:qFormat/>
    <w:rsid w:val="00031DD4"/>
    <w:pPr>
      <w:keepLines/>
      <w:spacing w:after="200"/>
      <w:ind w:left="680"/>
    </w:pPr>
    <w:rPr>
      <w:rFonts w:ascii="Calibri Light" w:hAnsi="Calibri Light" w:cs="Calibri Light"/>
      <w:i/>
      <w:color w:val="18657C"/>
      <w:szCs w:val="17"/>
    </w:rPr>
  </w:style>
  <w:style w:type="character" w:customStyle="1" w:styleId="BodyQuoteChar">
    <w:name w:val="Body Quote Char"/>
    <w:basedOn w:val="Standaardalinea-lettertype"/>
    <w:link w:val="BodyQuote"/>
    <w:semiHidden/>
    <w:rsid w:val="00A112EF"/>
    <w:rPr>
      <w:rFonts w:ascii="Calibri Light" w:hAnsi="Calibri Light" w:cs="Calibri Light"/>
      <w:i/>
      <w:color w:val="18657C"/>
      <w:szCs w:val="17"/>
    </w:rPr>
  </w:style>
  <w:style w:type="paragraph" w:customStyle="1" w:styleId="BodyUitlichtingtekst">
    <w:name w:val="Body Uitlichting tekst"/>
    <w:basedOn w:val="Standaard"/>
    <w:link w:val="BodyUitlichtingtekstChar"/>
    <w:semiHidden/>
    <w:qFormat/>
    <w:rsid w:val="00031DD4"/>
    <w:pPr>
      <w:keepLines/>
      <w:spacing w:after="200"/>
      <w:ind w:left="680"/>
    </w:pPr>
    <w:rPr>
      <w:color w:val="18657C"/>
      <w:szCs w:val="17"/>
    </w:rPr>
  </w:style>
  <w:style w:type="character" w:customStyle="1" w:styleId="BodyUitlichtingtekstChar">
    <w:name w:val="Body Uitlichting tekst Char"/>
    <w:basedOn w:val="Standaardalinea-lettertype"/>
    <w:link w:val="BodyUitlichtingtekst"/>
    <w:semiHidden/>
    <w:rsid w:val="00A112EF"/>
    <w:rPr>
      <w:color w:val="18657C"/>
      <w:szCs w:val="17"/>
    </w:rPr>
  </w:style>
  <w:style w:type="character" w:customStyle="1" w:styleId="Voettekst8ptChar">
    <w:name w:val="Voettekst 8 pt Char"/>
    <w:basedOn w:val="Standaardalinea-lettertype"/>
    <w:link w:val="Voettekst8pt"/>
    <w:uiPriority w:val="4"/>
    <w:rsid w:val="004328C0"/>
    <w:rPr>
      <w:rFonts w:eastAsiaTheme="minorEastAsia"/>
      <w:sz w:val="16"/>
      <w:szCs w:val="20"/>
      <w:lang w:val="en-US" w:eastAsia="ja-JP"/>
    </w:rPr>
  </w:style>
  <w:style w:type="character" w:styleId="Tekstvantijdelijkeaanduiding">
    <w:name w:val="Placeholder Text"/>
    <w:basedOn w:val="Standaardalinea-lettertype"/>
    <w:uiPriority w:val="99"/>
    <w:semiHidden/>
    <w:rsid w:val="005C0C16"/>
    <w:rPr>
      <w:color w:val="808080"/>
    </w:rPr>
  </w:style>
  <w:style w:type="paragraph" w:customStyle="1" w:styleId="Lijstlevel2Nummeringabc">
    <w:name w:val="Lijst level 2. Nummering a b c"/>
    <w:uiPriority w:val="2"/>
    <w:qFormat/>
    <w:rsid w:val="00AB7FB7"/>
    <w:pPr>
      <w:numPr>
        <w:ilvl w:val="1"/>
        <w:numId w:val="4"/>
      </w:numPr>
      <w:spacing w:after="0"/>
    </w:pPr>
    <w:rPr>
      <w:sz w:val="20"/>
      <w:szCs w:val="17"/>
    </w:rPr>
  </w:style>
  <w:style w:type="paragraph" w:styleId="Lijstalinea">
    <w:name w:val="List Paragraph"/>
    <w:basedOn w:val="Standaard"/>
    <w:link w:val="LijstalineaChar"/>
    <w:uiPriority w:val="34"/>
    <w:qFormat/>
    <w:rsid w:val="00DA1A99"/>
    <w:pPr>
      <w:ind w:left="720"/>
      <w:contextualSpacing/>
    </w:pPr>
  </w:style>
  <w:style w:type="paragraph" w:customStyle="1" w:styleId="Lijstlevel2Opsomminggeslotenpunt">
    <w:name w:val="Lijst level 2. Opsomming gesloten punt"/>
    <w:uiPriority w:val="2"/>
    <w:qFormat/>
    <w:rsid w:val="00AB7FB7"/>
    <w:pPr>
      <w:keepLines/>
      <w:numPr>
        <w:numId w:val="1"/>
      </w:numPr>
      <w:spacing w:after="0"/>
      <w:ind w:left="680"/>
    </w:pPr>
    <w:rPr>
      <w:sz w:val="20"/>
      <w:szCs w:val="17"/>
    </w:rPr>
  </w:style>
  <w:style w:type="paragraph" w:customStyle="1" w:styleId="Lijstlevel1Opsommingdash">
    <w:name w:val="Lijst level 1. Opsomming dash –"/>
    <w:uiPriority w:val="2"/>
    <w:qFormat/>
    <w:rsid w:val="00AB7FB7"/>
    <w:pPr>
      <w:numPr>
        <w:numId w:val="3"/>
      </w:numPr>
      <w:spacing w:after="0"/>
    </w:pPr>
    <w:rPr>
      <w:sz w:val="20"/>
    </w:rPr>
  </w:style>
  <w:style w:type="paragraph" w:styleId="Kopvaninhoudsopgave">
    <w:name w:val="TOC Heading"/>
    <w:basedOn w:val="Kop1"/>
    <w:next w:val="Standaard"/>
    <w:uiPriority w:val="39"/>
    <w:semiHidden/>
    <w:qFormat/>
    <w:rsid w:val="004164FF"/>
    <w:pPr>
      <w:keepLines/>
      <w:pageBreakBefore w:val="0"/>
      <w:spacing w:before="240" w:line="259" w:lineRule="auto"/>
      <w:outlineLvl w:val="9"/>
    </w:pPr>
    <w:rPr>
      <w:b/>
      <w:color w:val="124B5C" w:themeColor="accent1" w:themeShade="BF"/>
      <w:sz w:val="32"/>
    </w:rPr>
  </w:style>
  <w:style w:type="paragraph" w:styleId="Bloktekst">
    <w:name w:val="Block Text"/>
    <w:basedOn w:val="Standaard"/>
    <w:uiPriority w:val="99"/>
    <w:semiHidden/>
    <w:rsid w:val="005E6AC4"/>
    <w:pPr>
      <w:pBdr>
        <w:top w:val="single" w:sz="2" w:space="10" w:color="18657C"/>
        <w:left w:val="single" w:sz="2" w:space="10" w:color="18657C"/>
        <w:bottom w:val="single" w:sz="2" w:space="10" w:color="18657C"/>
        <w:right w:val="single" w:sz="2" w:space="10" w:color="18657C"/>
      </w:pBdr>
      <w:ind w:left="1152" w:right="1152"/>
    </w:pPr>
    <w:rPr>
      <w:rFonts w:asciiTheme="minorHAnsi" w:eastAsiaTheme="minorEastAsia" w:hAnsiTheme="minorHAnsi"/>
      <w:i/>
      <w:iCs/>
      <w:color w:val="18657C"/>
    </w:rPr>
  </w:style>
  <w:style w:type="paragraph" w:styleId="Bronvermelding">
    <w:name w:val="table of authorities"/>
    <w:basedOn w:val="Standaard"/>
    <w:next w:val="Standaard"/>
    <w:uiPriority w:val="99"/>
    <w:semiHidden/>
    <w:rsid w:val="005E6AC4"/>
    <w:pPr>
      <w:ind w:left="200" w:hanging="200"/>
    </w:pPr>
  </w:style>
  <w:style w:type="paragraph" w:styleId="Duidelijkcitaat">
    <w:name w:val="Intense Quote"/>
    <w:basedOn w:val="Standaard"/>
    <w:next w:val="Standaard"/>
    <w:link w:val="DuidelijkcitaatChar"/>
    <w:uiPriority w:val="99"/>
    <w:semiHidden/>
    <w:qFormat/>
    <w:rsid w:val="005E6AC4"/>
    <w:pPr>
      <w:pBdr>
        <w:top w:val="single" w:sz="4" w:space="10" w:color="18657C"/>
        <w:bottom w:val="single" w:sz="4" w:space="10" w:color="18657C"/>
      </w:pBdr>
      <w:spacing w:before="360" w:after="360"/>
      <w:ind w:left="864" w:right="864"/>
      <w:jc w:val="center"/>
    </w:pPr>
    <w:rPr>
      <w:i/>
      <w:iCs/>
      <w:color w:val="18657C"/>
    </w:rPr>
  </w:style>
  <w:style w:type="character" w:customStyle="1" w:styleId="DuidelijkcitaatChar">
    <w:name w:val="Duidelijk citaat Char"/>
    <w:basedOn w:val="Standaardalinea-lettertype"/>
    <w:link w:val="Duidelijkcitaat"/>
    <w:uiPriority w:val="99"/>
    <w:semiHidden/>
    <w:rsid w:val="005E6AC4"/>
    <w:rPr>
      <w:i/>
      <w:iCs/>
      <w:color w:val="18657C"/>
    </w:rPr>
  </w:style>
  <w:style w:type="character" w:styleId="Eindnootmarkering">
    <w:name w:val="endnote reference"/>
    <w:uiPriority w:val="99"/>
    <w:semiHidden/>
    <w:rsid w:val="005E6AC4"/>
    <w:rPr>
      <w:vertAlign w:val="superscript"/>
    </w:rPr>
  </w:style>
  <w:style w:type="paragraph" w:styleId="Eindnoottekst">
    <w:name w:val="endnote text"/>
    <w:basedOn w:val="Standaard"/>
    <w:link w:val="EindnoottekstChar"/>
    <w:uiPriority w:val="99"/>
    <w:semiHidden/>
    <w:rsid w:val="005E6AC4"/>
  </w:style>
  <w:style w:type="character" w:customStyle="1" w:styleId="EindnoottekstChar">
    <w:name w:val="Eindnoottekst Char"/>
    <w:basedOn w:val="Standaardalinea-lettertype"/>
    <w:link w:val="Eindnoottekst"/>
    <w:uiPriority w:val="99"/>
    <w:semiHidden/>
    <w:rsid w:val="005E6AC4"/>
  </w:style>
  <w:style w:type="paragraph" w:styleId="Geenafstand">
    <w:name w:val="No Spacing"/>
    <w:aliases w:val="Nieuwe standaard"/>
    <w:basedOn w:val="Standaard"/>
    <w:link w:val="GeenafstandChar"/>
    <w:uiPriority w:val="1"/>
    <w:rsid w:val="00911C43"/>
    <w:rPr>
      <w:rFonts w:eastAsiaTheme="minorEastAsia"/>
      <w:szCs w:val="20"/>
      <w:lang w:val="en-US" w:eastAsia="ja-JP"/>
    </w:rPr>
  </w:style>
  <w:style w:type="character" w:customStyle="1" w:styleId="GeenafstandChar">
    <w:name w:val="Geen afstand Char"/>
    <w:aliases w:val="Nieuwe standaard Char"/>
    <w:basedOn w:val="Standaardalinea-lettertype"/>
    <w:link w:val="Geenafstand"/>
    <w:uiPriority w:val="1"/>
    <w:rsid w:val="00911C43"/>
    <w:rPr>
      <w:rFonts w:eastAsiaTheme="minorEastAsia"/>
      <w:szCs w:val="20"/>
      <w:lang w:val="en-US" w:eastAsia="ja-JP"/>
    </w:rPr>
  </w:style>
  <w:style w:type="table" w:styleId="Gemiddeldearcering1-accent1">
    <w:name w:val="Medium Shading 1 Accent 1"/>
    <w:basedOn w:val="Standaardtabel"/>
    <w:uiPriority w:val="63"/>
    <w:rsid w:val="005E6AC4"/>
    <w:pPr>
      <w:spacing w:after="0" w:line="240" w:lineRule="auto"/>
    </w:pPr>
    <w:rPr>
      <w:color w:val="18657C" w:themeColor="text2"/>
      <w:sz w:val="20"/>
      <w:szCs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tblBorders>
    </w:tblPr>
    <w:tblStylePr w:type="firstRow">
      <w:pPr>
        <w:spacing w:beforeLines="0" w:before="0" w:beforeAutospacing="0" w:afterLines="0" w:after="0" w:afterAutospacing="0" w:line="240" w:lineRule="auto"/>
      </w:pPr>
      <w:rPr>
        <w:b/>
        <w:bCs/>
        <w:color w:val="F2F2F2" w:themeColor="background1"/>
      </w:rPr>
      <w:tblPr/>
      <w:tcPr>
        <w:tc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shd w:val="clear" w:color="auto" w:fill="18657C" w:themeFill="accent1"/>
      </w:tcPr>
    </w:tblStylePr>
    <w:tblStylePr w:type="lastRow">
      <w:pPr>
        <w:spacing w:beforeLines="0" w:before="0" w:beforeAutospacing="0" w:afterLines="0" w:after="0" w:afterAutospacing="0" w:line="240" w:lineRule="auto"/>
      </w:pPr>
      <w:rPr>
        <w:b/>
        <w:bCs/>
      </w:rPr>
      <w:tblPr/>
      <w:tcPr>
        <w:tcBorders>
          <w:top w:val="double" w:sz="6"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2F0" w:themeFill="accent1" w:themeFillTint="3F"/>
      </w:tcPr>
    </w:tblStylePr>
    <w:tblStylePr w:type="band1Horz">
      <w:tblPr/>
      <w:tcPr>
        <w:tcBorders>
          <w:insideH w:val="nil"/>
          <w:insideV w:val="nil"/>
        </w:tcBorders>
        <w:shd w:val="clear" w:color="auto" w:fill="B3E2F0" w:themeFill="accent1" w:themeFillTint="3F"/>
      </w:tcPr>
    </w:tblStylePr>
    <w:tblStylePr w:type="band2Horz">
      <w:tblPr/>
      <w:tcPr>
        <w:tcBorders>
          <w:insideH w:val="nil"/>
          <w:insideV w:val="nil"/>
        </w:tcBorders>
      </w:tcPr>
    </w:tblStylePr>
  </w:style>
  <w:style w:type="table" w:styleId="Gemiddeldelijst1-accent4">
    <w:name w:val="Medium List 1 Accent 4"/>
    <w:basedOn w:val="Standaardtabel"/>
    <w:uiPriority w:val="65"/>
    <w:rsid w:val="005E6AC4"/>
    <w:pPr>
      <w:spacing w:after="0" w:line="240" w:lineRule="auto"/>
    </w:pPr>
    <w:rPr>
      <w:color w:val="18657C" w:themeColor="text1"/>
      <w:sz w:val="20"/>
      <w:szCs w:val="20"/>
    </w:rPr>
    <w:tblPr>
      <w:tblStyleRowBandSize w:val="1"/>
      <w:tblStyleColBandSize w:val="1"/>
      <w:tblBorders>
        <w:top w:val="single" w:sz="8" w:space="0" w:color="F9B232" w:themeColor="accent4"/>
        <w:bottom w:val="single" w:sz="8" w:space="0" w:color="F9B232" w:themeColor="accent4"/>
      </w:tblBorders>
    </w:tblPr>
    <w:tblStylePr w:type="firstRow">
      <w:rPr>
        <w:rFonts w:asciiTheme="majorHAnsi" w:eastAsiaTheme="majorEastAsia" w:hAnsiTheme="majorHAnsi" w:cstheme="majorBidi"/>
      </w:rPr>
      <w:tblPr/>
      <w:tcPr>
        <w:tcBorders>
          <w:top w:val="nil"/>
          <w:bottom w:val="single" w:sz="8" w:space="0" w:color="F9B232" w:themeColor="accent4"/>
        </w:tcBorders>
      </w:tcPr>
    </w:tblStylePr>
    <w:tblStylePr w:type="lastRow">
      <w:rPr>
        <w:b/>
        <w:bCs/>
        <w:color w:val="18657C" w:themeColor="text2"/>
      </w:rPr>
      <w:tblPr/>
      <w:tcPr>
        <w:tcBorders>
          <w:top w:val="single" w:sz="8" w:space="0" w:color="F9B232" w:themeColor="accent4"/>
          <w:bottom w:val="single" w:sz="8" w:space="0" w:color="F9B232" w:themeColor="accent4"/>
        </w:tcBorders>
      </w:tcPr>
    </w:tblStylePr>
    <w:tblStylePr w:type="firstCol">
      <w:rPr>
        <w:b/>
        <w:bCs/>
      </w:rPr>
    </w:tblStylePr>
    <w:tblStylePr w:type="lastCol">
      <w:rPr>
        <w:b/>
        <w:bCs/>
      </w:rPr>
      <w:tblPr/>
      <w:tcPr>
        <w:tcBorders>
          <w:top w:val="single" w:sz="8" w:space="0" w:color="F9B232" w:themeColor="accent4"/>
          <w:bottom w:val="single" w:sz="8" w:space="0" w:color="F9B232" w:themeColor="accent4"/>
        </w:tcBorders>
      </w:tcPr>
    </w:tblStylePr>
    <w:tblStylePr w:type="band1Vert">
      <w:tblPr/>
      <w:tcPr>
        <w:shd w:val="clear" w:color="auto" w:fill="FDEBCC" w:themeFill="accent4" w:themeFillTint="3F"/>
      </w:tcPr>
    </w:tblStylePr>
    <w:tblStylePr w:type="band1Horz">
      <w:tblPr/>
      <w:tcPr>
        <w:shd w:val="clear" w:color="auto" w:fill="FDEBCC" w:themeFill="accent4" w:themeFillTint="3F"/>
      </w:tcPr>
    </w:tblStylePr>
  </w:style>
  <w:style w:type="character" w:styleId="GevolgdeHyperlink">
    <w:name w:val="FollowedHyperlink"/>
    <w:basedOn w:val="Standaardalinea-lettertype"/>
    <w:uiPriority w:val="99"/>
    <w:semiHidden/>
    <w:rsid w:val="005E6AC4"/>
    <w:rPr>
      <w:color w:val="008B9F"/>
      <w:u w:val="single"/>
    </w:rPr>
  </w:style>
  <w:style w:type="character" w:styleId="Hyperlink">
    <w:name w:val="Hyperlink"/>
    <w:basedOn w:val="GevolgdeHyperlink"/>
    <w:uiPriority w:val="99"/>
    <w:qFormat/>
    <w:rsid w:val="00DC15A5"/>
    <w:rPr>
      <w:color w:val="auto"/>
      <w:u w:val="single" w:color="18657C"/>
    </w:rPr>
  </w:style>
  <w:style w:type="paragraph" w:styleId="Index1">
    <w:name w:val="index 1"/>
    <w:basedOn w:val="Standaard"/>
    <w:next w:val="Standaard"/>
    <w:autoRedefine/>
    <w:uiPriority w:val="99"/>
    <w:semiHidden/>
    <w:rsid w:val="005E6AC4"/>
    <w:pPr>
      <w:ind w:left="200" w:hanging="200"/>
    </w:pPr>
  </w:style>
  <w:style w:type="paragraph" w:styleId="Index2">
    <w:name w:val="index 2"/>
    <w:basedOn w:val="Standaard"/>
    <w:next w:val="Standaard"/>
    <w:autoRedefine/>
    <w:uiPriority w:val="99"/>
    <w:semiHidden/>
    <w:rsid w:val="005E6AC4"/>
    <w:pPr>
      <w:ind w:left="400" w:hanging="200"/>
    </w:pPr>
  </w:style>
  <w:style w:type="paragraph" w:styleId="Index3">
    <w:name w:val="index 3"/>
    <w:basedOn w:val="Standaard"/>
    <w:next w:val="Standaard"/>
    <w:autoRedefine/>
    <w:uiPriority w:val="99"/>
    <w:semiHidden/>
    <w:rsid w:val="005E6AC4"/>
    <w:pPr>
      <w:ind w:left="600" w:hanging="200"/>
    </w:pPr>
  </w:style>
  <w:style w:type="paragraph" w:styleId="Index4">
    <w:name w:val="index 4"/>
    <w:basedOn w:val="Standaard"/>
    <w:next w:val="Standaard"/>
    <w:autoRedefine/>
    <w:uiPriority w:val="99"/>
    <w:semiHidden/>
    <w:rsid w:val="005E6AC4"/>
    <w:pPr>
      <w:ind w:left="800" w:hanging="200"/>
    </w:pPr>
  </w:style>
  <w:style w:type="paragraph" w:styleId="Index5">
    <w:name w:val="index 5"/>
    <w:basedOn w:val="Standaard"/>
    <w:next w:val="Standaard"/>
    <w:autoRedefine/>
    <w:uiPriority w:val="99"/>
    <w:semiHidden/>
    <w:rsid w:val="005E6AC4"/>
    <w:pPr>
      <w:ind w:left="1000" w:hanging="200"/>
    </w:pPr>
  </w:style>
  <w:style w:type="paragraph" w:styleId="Index6">
    <w:name w:val="index 6"/>
    <w:basedOn w:val="Standaard"/>
    <w:next w:val="Standaard"/>
    <w:autoRedefine/>
    <w:uiPriority w:val="99"/>
    <w:semiHidden/>
    <w:rsid w:val="005E6AC4"/>
    <w:pPr>
      <w:ind w:left="1200" w:hanging="200"/>
    </w:pPr>
  </w:style>
  <w:style w:type="paragraph" w:styleId="Index7">
    <w:name w:val="index 7"/>
    <w:basedOn w:val="Standaard"/>
    <w:next w:val="Standaard"/>
    <w:autoRedefine/>
    <w:uiPriority w:val="99"/>
    <w:semiHidden/>
    <w:rsid w:val="005E6AC4"/>
    <w:pPr>
      <w:ind w:left="1400" w:hanging="200"/>
    </w:pPr>
  </w:style>
  <w:style w:type="paragraph" w:styleId="Index8">
    <w:name w:val="index 8"/>
    <w:basedOn w:val="Standaard"/>
    <w:next w:val="Standaard"/>
    <w:autoRedefine/>
    <w:uiPriority w:val="99"/>
    <w:semiHidden/>
    <w:rsid w:val="005E6AC4"/>
    <w:pPr>
      <w:ind w:left="1600" w:hanging="200"/>
    </w:pPr>
  </w:style>
  <w:style w:type="paragraph" w:styleId="Index9">
    <w:name w:val="index 9"/>
    <w:basedOn w:val="Standaard"/>
    <w:next w:val="Standaard"/>
    <w:autoRedefine/>
    <w:uiPriority w:val="99"/>
    <w:semiHidden/>
    <w:rsid w:val="005E6AC4"/>
    <w:pPr>
      <w:ind w:left="1800" w:hanging="200"/>
    </w:pPr>
  </w:style>
  <w:style w:type="paragraph" w:styleId="Indexkop">
    <w:name w:val="index heading"/>
    <w:basedOn w:val="Standaard"/>
    <w:next w:val="Index1"/>
    <w:uiPriority w:val="99"/>
    <w:semiHidden/>
    <w:rsid w:val="005E6AC4"/>
    <w:rPr>
      <w:rFonts w:cs="Arial"/>
      <w:b/>
      <w:bCs/>
    </w:rPr>
  </w:style>
  <w:style w:type="paragraph" w:styleId="Inhopg1">
    <w:name w:val="toc 1"/>
    <w:basedOn w:val="Standaard"/>
    <w:next w:val="Standaard"/>
    <w:autoRedefine/>
    <w:uiPriority w:val="39"/>
    <w:semiHidden/>
    <w:rsid w:val="00DC15A5"/>
    <w:pPr>
      <w:tabs>
        <w:tab w:val="left" w:pos="1021"/>
        <w:tab w:val="right" w:pos="9060"/>
      </w:tabs>
      <w:spacing w:before="120"/>
      <w:ind w:left="680"/>
    </w:pPr>
    <w:rPr>
      <w:noProof/>
      <w:color w:val="18657C"/>
      <w:sz w:val="22"/>
    </w:rPr>
  </w:style>
  <w:style w:type="paragraph" w:styleId="Inhopg2">
    <w:name w:val="toc 2"/>
    <w:basedOn w:val="Standaard"/>
    <w:next w:val="Standaard"/>
    <w:autoRedefine/>
    <w:uiPriority w:val="39"/>
    <w:semiHidden/>
    <w:qFormat/>
    <w:rsid w:val="0006482E"/>
    <w:pPr>
      <w:tabs>
        <w:tab w:val="left" w:pos="1361"/>
        <w:tab w:val="right" w:pos="9060"/>
      </w:tabs>
      <w:ind w:left="1021"/>
    </w:pPr>
    <w:rPr>
      <w:sz w:val="16"/>
    </w:rPr>
  </w:style>
  <w:style w:type="paragraph" w:styleId="Inhopg3">
    <w:name w:val="toc 3"/>
    <w:basedOn w:val="Inhopg2"/>
    <w:next w:val="Standaard"/>
    <w:autoRedefine/>
    <w:uiPriority w:val="39"/>
    <w:semiHidden/>
    <w:qFormat/>
    <w:rsid w:val="00846306"/>
    <w:pPr>
      <w:tabs>
        <w:tab w:val="left" w:pos="1843"/>
        <w:tab w:val="left" w:pos="1871"/>
      </w:tabs>
      <w:ind w:left="1361"/>
    </w:pPr>
    <w:rPr>
      <w:noProof/>
      <w:lang w:val="en-GB"/>
    </w:rPr>
  </w:style>
  <w:style w:type="paragraph" w:styleId="Inhopg4">
    <w:name w:val="toc 4"/>
    <w:basedOn w:val="Standaard"/>
    <w:next w:val="Standaard"/>
    <w:autoRedefine/>
    <w:uiPriority w:val="99"/>
    <w:semiHidden/>
    <w:rsid w:val="005E6AC4"/>
    <w:pPr>
      <w:ind w:left="601"/>
    </w:pPr>
  </w:style>
  <w:style w:type="paragraph" w:styleId="Inhopg5">
    <w:name w:val="toc 5"/>
    <w:basedOn w:val="Standaard"/>
    <w:next w:val="Standaard"/>
    <w:autoRedefine/>
    <w:uiPriority w:val="99"/>
    <w:semiHidden/>
    <w:rsid w:val="005E6AC4"/>
    <w:pPr>
      <w:ind w:left="799"/>
    </w:pPr>
  </w:style>
  <w:style w:type="paragraph" w:styleId="Inhopg6">
    <w:name w:val="toc 6"/>
    <w:basedOn w:val="Standaard"/>
    <w:next w:val="Standaard"/>
    <w:autoRedefine/>
    <w:uiPriority w:val="99"/>
    <w:semiHidden/>
    <w:rsid w:val="005E6AC4"/>
    <w:pPr>
      <w:ind w:left="998"/>
    </w:pPr>
  </w:style>
  <w:style w:type="paragraph" w:styleId="Inhopg7">
    <w:name w:val="toc 7"/>
    <w:basedOn w:val="Standaard"/>
    <w:next w:val="Standaard"/>
    <w:autoRedefine/>
    <w:uiPriority w:val="99"/>
    <w:semiHidden/>
    <w:rsid w:val="005E6AC4"/>
    <w:pPr>
      <w:ind w:left="1202"/>
    </w:pPr>
  </w:style>
  <w:style w:type="paragraph" w:styleId="Inhopg8">
    <w:name w:val="toc 8"/>
    <w:basedOn w:val="Standaard"/>
    <w:next w:val="Standaard"/>
    <w:autoRedefine/>
    <w:uiPriority w:val="99"/>
    <w:semiHidden/>
    <w:rsid w:val="005E6AC4"/>
    <w:pPr>
      <w:ind w:left="1400"/>
    </w:pPr>
  </w:style>
  <w:style w:type="paragraph" w:styleId="Inhopg9">
    <w:name w:val="toc 9"/>
    <w:basedOn w:val="Standaard"/>
    <w:next w:val="Standaard"/>
    <w:autoRedefine/>
    <w:uiPriority w:val="99"/>
    <w:semiHidden/>
    <w:rsid w:val="005E6AC4"/>
    <w:pPr>
      <w:ind w:left="1599"/>
    </w:pPr>
  </w:style>
  <w:style w:type="character" w:styleId="Intensievebenadrukking">
    <w:name w:val="Intense Emphasis"/>
    <w:basedOn w:val="Standaardalinea-lettertype"/>
    <w:uiPriority w:val="99"/>
    <w:semiHidden/>
    <w:qFormat/>
    <w:rsid w:val="005E6AC4"/>
    <w:rPr>
      <w:i/>
      <w:iCs/>
      <w:color w:val="18657C"/>
    </w:rPr>
  </w:style>
  <w:style w:type="character" w:styleId="Intensieveverwijzing">
    <w:name w:val="Intense Reference"/>
    <w:basedOn w:val="Standaardalinea-lettertype"/>
    <w:uiPriority w:val="99"/>
    <w:semiHidden/>
    <w:qFormat/>
    <w:rsid w:val="005E6AC4"/>
    <w:rPr>
      <w:b/>
      <w:bCs/>
      <w:smallCaps/>
      <w:color w:val="18657C"/>
      <w:spacing w:val="5"/>
    </w:rPr>
  </w:style>
  <w:style w:type="character" w:customStyle="1" w:styleId="Kop3Char">
    <w:name w:val="Kop 3 Char"/>
    <w:basedOn w:val="Standaardalinea-lettertype"/>
    <w:link w:val="Kop3"/>
    <w:uiPriority w:val="1"/>
    <w:rsid w:val="00E141F6"/>
    <w:rPr>
      <w:rFonts w:asciiTheme="majorHAnsi" w:eastAsiaTheme="majorEastAsia" w:hAnsiTheme="majorHAnsi" w:cstheme="majorBidi"/>
      <w:noProof/>
      <w:color w:val="18657C"/>
      <w:sz w:val="28"/>
      <w:szCs w:val="17"/>
      <w:u w:color="808080"/>
      <w:lang w:val="en-GB"/>
    </w:rPr>
  </w:style>
  <w:style w:type="character" w:customStyle="1" w:styleId="Kop2Char">
    <w:name w:val="Kop 2 Char"/>
    <w:basedOn w:val="Standaardalinea-lettertype"/>
    <w:link w:val="Kop2"/>
    <w:uiPriority w:val="1"/>
    <w:rsid w:val="00E141F6"/>
    <w:rPr>
      <w:rFonts w:asciiTheme="majorHAnsi" w:eastAsiaTheme="majorEastAsia" w:hAnsiTheme="majorHAnsi" w:cstheme="majorBidi"/>
      <w:noProof/>
      <w:color w:val="18657C"/>
      <w:sz w:val="36"/>
      <w:szCs w:val="26"/>
      <w:u w:color="808080"/>
    </w:rPr>
  </w:style>
  <w:style w:type="character" w:customStyle="1" w:styleId="Kop4Char">
    <w:name w:val="Kop 4 Char"/>
    <w:basedOn w:val="Standaardalinea-lettertype"/>
    <w:link w:val="Kop4"/>
    <w:uiPriority w:val="1"/>
    <w:rsid w:val="00937E04"/>
    <w:rPr>
      <w:rFonts w:asciiTheme="majorHAnsi" w:eastAsiaTheme="majorEastAsia" w:hAnsiTheme="majorHAnsi" w:cstheme="majorBidi"/>
      <w:noProof/>
      <w:color w:val="18657C"/>
      <w:sz w:val="24"/>
      <w:szCs w:val="24"/>
      <w:u w:color="808080"/>
      <w:lang w:val="en-GB"/>
    </w:rPr>
  </w:style>
  <w:style w:type="character" w:customStyle="1" w:styleId="Kop5Char">
    <w:name w:val="Kop 5 Char"/>
    <w:basedOn w:val="Standaardalinea-lettertype"/>
    <w:link w:val="Kop5"/>
    <w:uiPriority w:val="99"/>
    <w:semiHidden/>
    <w:rsid w:val="005E6AC4"/>
    <w:rPr>
      <w:bCs/>
      <w:i/>
      <w:iCs/>
      <w:sz w:val="20"/>
      <w:szCs w:val="26"/>
    </w:rPr>
  </w:style>
  <w:style w:type="table" w:styleId="Lichtraster-accent4">
    <w:name w:val="Light Grid Accent 4"/>
    <w:basedOn w:val="Standaardtabel"/>
    <w:uiPriority w:val="62"/>
    <w:rsid w:val="005E6AC4"/>
    <w:pPr>
      <w:spacing w:after="0" w:line="240" w:lineRule="auto"/>
    </w:pPr>
    <w:rPr>
      <w:color w:val="18657C" w:themeColor="text2"/>
      <w:sz w:val="20"/>
      <w:szCs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18" w:space="0" w:color="F9B232" w:themeColor="accent4"/>
          <w:right w:val="single" w:sz="8" w:space="0" w:color="F9B232" w:themeColor="accent4"/>
          <w:insideH w:val="nil"/>
          <w:insideV w:val="single" w:sz="8" w:space="0" w:color="F9B23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insideH w:val="nil"/>
          <w:insideV w:val="single" w:sz="8" w:space="0" w:color="F9B23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shd w:val="clear" w:color="auto" w:fill="FDEBCC" w:themeFill="accent4" w:themeFillTint="3F"/>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shd w:val="clear" w:color="auto" w:fill="FDEBCC" w:themeFill="accent4" w:themeFillTint="3F"/>
      </w:tcPr>
    </w:tblStylePr>
    <w:tblStylePr w:type="band2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insideV w:val="single" w:sz="8" w:space="0" w:color="F9B232" w:themeColor="accent4"/>
        </w:tcBorders>
      </w:tcPr>
    </w:tblStylePr>
  </w:style>
  <w:style w:type="table" w:styleId="Lichtearcering-accent2">
    <w:name w:val="Light Shading Accent 2"/>
    <w:basedOn w:val="Standaardtabel"/>
    <w:uiPriority w:val="60"/>
    <w:rsid w:val="005E6AC4"/>
    <w:pPr>
      <w:spacing w:after="0" w:line="240" w:lineRule="auto"/>
    </w:pPr>
    <w:rPr>
      <w:color w:val="006777" w:themeColor="accent2" w:themeShade="BF"/>
      <w:sz w:val="20"/>
      <w:szCs w:val="20"/>
    </w:rPr>
    <w:tblPr>
      <w:tblStyleRowBandSize w:val="1"/>
      <w:tblStyleColBandSize w:val="1"/>
      <w:tblBorders>
        <w:top w:val="single" w:sz="8" w:space="0" w:color="008B9F" w:themeColor="accent2"/>
        <w:bottom w:val="single" w:sz="8" w:space="0" w:color="008B9F" w:themeColor="accent2"/>
      </w:tblBorders>
    </w:tblPr>
    <w:tblStylePr w:type="fir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lastRow">
      <w:pPr>
        <w:spacing w:before="0" w:after="0" w:line="240" w:lineRule="auto"/>
      </w:pPr>
      <w:rPr>
        <w:b/>
        <w:bCs/>
      </w:rPr>
      <w:tblPr/>
      <w:tcPr>
        <w:tcBorders>
          <w:top w:val="single" w:sz="8" w:space="0" w:color="008B9F" w:themeColor="accent2"/>
          <w:left w:val="nil"/>
          <w:bottom w:val="single" w:sz="8" w:space="0" w:color="008B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left w:val="nil"/>
          <w:right w:val="nil"/>
          <w:insideH w:val="nil"/>
          <w:insideV w:val="nil"/>
        </w:tcBorders>
        <w:shd w:val="clear" w:color="auto" w:fill="A8F3FF" w:themeFill="accent2" w:themeFillTint="3F"/>
      </w:tcPr>
    </w:tblStylePr>
  </w:style>
  <w:style w:type="paragraph" w:styleId="Macrotekst">
    <w:name w:val="macro"/>
    <w:link w:val="MacrotekstChar"/>
    <w:uiPriority w:val="99"/>
    <w:semiHidden/>
    <w:rsid w:val="005E6AC4"/>
    <w:pPr>
      <w:tabs>
        <w:tab w:val="left" w:pos="480"/>
        <w:tab w:val="left" w:pos="960"/>
        <w:tab w:val="left" w:pos="1440"/>
        <w:tab w:val="left" w:pos="1920"/>
        <w:tab w:val="left" w:pos="2400"/>
        <w:tab w:val="left" w:pos="2880"/>
        <w:tab w:val="left" w:pos="3360"/>
        <w:tab w:val="left" w:pos="3840"/>
        <w:tab w:val="left" w:pos="4320"/>
      </w:tabs>
      <w:spacing w:after="0"/>
      <w:jc w:val="both"/>
    </w:pPr>
    <w:rPr>
      <w:rFonts w:ascii="Courier New" w:hAnsi="Courier New" w:cs="Courier New"/>
      <w:color w:val="18657C" w:themeColor="text2"/>
      <w:sz w:val="20"/>
      <w:szCs w:val="20"/>
      <w:lang w:eastAsia="nl-NL"/>
    </w:rPr>
  </w:style>
  <w:style w:type="character" w:customStyle="1" w:styleId="MacrotekstChar">
    <w:name w:val="Macrotekst Char"/>
    <w:basedOn w:val="Standaardalinea-lettertype"/>
    <w:link w:val="Macrotekst"/>
    <w:uiPriority w:val="99"/>
    <w:semiHidden/>
    <w:rsid w:val="005E6AC4"/>
    <w:rPr>
      <w:rFonts w:ascii="Courier New" w:hAnsi="Courier New" w:cs="Courier New"/>
      <w:color w:val="18657C" w:themeColor="text2"/>
      <w:sz w:val="20"/>
      <w:szCs w:val="20"/>
      <w:lang w:eastAsia="nl-NL"/>
    </w:rPr>
  </w:style>
  <w:style w:type="paragraph" w:styleId="Normaalweb">
    <w:name w:val="Normal (Web)"/>
    <w:basedOn w:val="Standaard"/>
    <w:link w:val="NormaalwebChar"/>
    <w:uiPriority w:val="99"/>
    <w:semiHidden/>
    <w:rsid w:val="00AB7FB7"/>
    <w:pPr>
      <w:spacing w:before="100" w:beforeAutospacing="1" w:after="100" w:afterAutospacing="1" w:line="240" w:lineRule="auto"/>
    </w:pPr>
  </w:style>
  <w:style w:type="character" w:customStyle="1" w:styleId="NormaalwebChar">
    <w:name w:val="Normaal (web) Char"/>
    <w:basedOn w:val="Standaardalinea-lettertype"/>
    <w:link w:val="Normaalweb"/>
    <w:uiPriority w:val="99"/>
    <w:semiHidden/>
    <w:rsid w:val="00AB7FB7"/>
    <w:rPr>
      <w:sz w:val="20"/>
      <w:szCs w:val="24"/>
    </w:rPr>
  </w:style>
  <w:style w:type="paragraph" w:styleId="Tekstopmerking">
    <w:name w:val="annotation text"/>
    <w:basedOn w:val="Standaard"/>
    <w:link w:val="TekstopmerkingChar"/>
    <w:rsid w:val="005E6AC4"/>
  </w:style>
  <w:style w:type="character" w:customStyle="1" w:styleId="TekstopmerkingChar">
    <w:name w:val="Tekst opmerking Char"/>
    <w:basedOn w:val="Standaardalinea-lettertype"/>
    <w:link w:val="Tekstopmerking"/>
    <w:rsid w:val="005E6AC4"/>
  </w:style>
  <w:style w:type="paragraph" w:styleId="Onderwerpvanopmerking">
    <w:name w:val="annotation subject"/>
    <w:basedOn w:val="Tekstopmerking"/>
    <w:next w:val="Tekstopmerking"/>
    <w:link w:val="OnderwerpvanopmerkingChar"/>
    <w:uiPriority w:val="99"/>
    <w:semiHidden/>
    <w:rsid w:val="005E6AC4"/>
    <w:rPr>
      <w:b/>
      <w:bCs/>
    </w:rPr>
  </w:style>
  <w:style w:type="character" w:customStyle="1" w:styleId="OnderwerpvanopmerkingChar">
    <w:name w:val="Onderwerp van opmerking Char"/>
    <w:basedOn w:val="TekstopmerkingChar"/>
    <w:link w:val="Onderwerpvanopmerking"/>
    <w:uiPriority w:val="99"/>
    <w:semiHidden/>
    <w:rsid w:val="005E6AC4"/>
    <w:rPr>
      <w:b/>
      <w:bCs/>
    </w:rPr>
  </w:style>
  <w:style w:type="paragraph" w:customStyle="1" w:styleId="Referentie">
    <w:name w:val="Referentie"/>
    <w:basedOn w:val="Standaard"/>
    <w:uiPriority w:val="2"/>
    <w:semiHidden/>
    <w:rsid w:val="005E6AC4"/>
    <w:pPr>
      <w:spacing w:line="300" w:lineRule="exact"/>
    </w:pPr>
    <w:rPr>
      <w:noProof/>
    </w:rPr>
  </w:style>
  <w:style w:type="table" w:styleId="Tabelraster">
    <w:name w:val="Table Grid"/>
    <w:basedOn w:val="Standaardtabel"/>
    <w:uiPriority w:val="39"/>
    <w:rsid w:val="00AB7FB7"/>
    <w:pPr>
      <w:spacing w:after="0" w:line="240" w:lineRule="auto"/>
    </w:pPr>
    <w:rPr>
      <w:sz w:val="20"/>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character" w:styleId="Verwijzingopmerking">
    <w:name w:val="annotation reference"/>
    <w:uiPriority w:val="99"/>
    <w:rsid w:val="005E6AC4"/>
    <w:rPr>
      <w:sz w:val="16"/>
      <w:szCs w:val="16"/>
    </w:rPr>
  </w:style>
  <w:style w:type="character" w:styleId="Voetnootmarkering">
    <w:name w:val="footnote reference"/>
    <w:uiPriority w:val="99"/>
    <w:rsid w:val="00AB7FB7"/>
    <w:rPr>
      <w:rFonts w:asciiTheme="minorHAnsi" w:hAnsiTheme="minorHAnsi"/>
      <w:b/>
      <w:color w:val="18657C"/>
      <w:sz w:val="20"/>
      <w:vertAlign w:val="superscript"/>
    </w:rPr>
  </w:style>
  <w:style w:type="paragraph" w:styleId="Voetnoottekst">
    <w:name w:val="footnote text"/>
    <w:basedOn w:val="Standaard"/>
    <w:link w:val="VoetnoottekstChar"/>
    <w:rsid w:val="00DA7B55"/>
    <w:pPr>
      <w:spacing w:line="276" w:lineRule="auto"/>
      <w:ind w:left="340" w:hanging="340"/>
    </w:pPr>
    <w:rPr>
      <w:noProof/>
      <w:sz w:val="14"/>
      <w:szCs w:val="14"/>
      <w:lang w:val="en-US"/>
    </w:rPr>
  </w:style>
  <w:style w:type="character" w:customStyle="1" w:styleId="VoetnoottekstChar">
    <w:name w:val="Voetnoottekst Char"/>
    <w:basedOn w:val="Standaardalinea-lettertype"/>
    <w:link w:val="Voetnoottekst"/>
    <w:rsid w:val="00DA1A99"/>
    <w:rPr>
      <w:noProof/>
      <w:sz w:val="14"/>
      <w:szCs w:val="14"/>
      <w:lang w:val="en-US"/>
    </w:rPr>
  </w:style>
  <w:style w:type="paragraph" w:styleId="Voettekst">
    <w:name w:val="footer"/>
    <w:basedOn w:val="Standaard"/>
    <w:link w:val="VoettekstChar"/>
    <w:uiPriority w:val="99"/>
    <w:rsid w:val="005E6AC4"/>
    <w:pPr>
      <w:tabs>
        <w:tab w:val="center" w:pos="4703"/>
        <w:tab w:val="right" w:pos="9406"/>
      </w:tabs>
      <w:spacing w:line="240" w:lineRule="auto"/>
    </w:pPr>
    <w:rPr>
      <w:sz w:val="16"/>
    </w:rPr>
  </w:style>
  <w:style w:type="character" w:customStyle="1" w:styleId="VoettekstChar">
    <w:name w:val="Voettekst Char"/>
    <w:basedOn w:val="Standaardalinea-lettertype"/>
    <w:link w:val="Voettekst"/>
    <w:uiPriority w:val="99"/>
    <w:rsid w:val="005E6AC4"/>
    <w:rPr>
      <w:sz w:val="16"/>
    </w:rPr>
  </w:style>
  <w:style w:type="paragraph" w:customStyle="1" w:styleId="Koptekst7pt">
    <w:name w:val="Koptekst 7pt"/>
    <w:basedOn w:val="Standaard"/>
    <w:uiPriority w:val="4"/>
    <w:semiHidden/>
    <w:rsid w:val="00C23092"/>
    <w:pPr>
      <w:spacing w:line="260" w:lineRule="exact"/>
      <w:ind w:left="680"/>
    </w:pPr>
    <w:rPr>
      <w:sz w:val="14"/>
      <w:szCs w:val="17"/>
      <w:u w:color="808080"/>
    </w:rPr>
  </w:style>
  <w:style w:type="character" w:customStyle="1" w:styleId="Kop9Char">
    <w:name w:val="Kop 9 Char"/>
    <w:basedOn w:val="Standaardalinea-lettertype"/>
    <w:link w:val="Kop9"/>
    <w:uiPriority w:val="1"/>
    <w:semiHidden/>
    <w:rsid w:val="008B1A4D"/>
    <w:rPr>
      <w:rFonts w:asciiTheme="majorHAnsi" w:eastAsiaTheme="majorEastAsia" w:hAnsiTheme="majorHAnsi" w:cstheme="majorBidi"/>
      <w:i/>
      <w:iCs/>
      <w:color w:val="0C323D" w:themeColor="accent1" w:themeShade="80"/>
      <w:sz w:val="21"/>
      <w:szCs w:val="21"/>
    </w:rPr>
  </w:style>
  <w:style w:type="character" w:customStyle="1" w:styleId="Kop6Char">
    <w:name w:val="Kop 6 Char"/>
    <w:basedOn w:val="Standaardalinea-lettertype"/>
    <w:link w:val="Kop6"/>
    <w:uiPriority w:val="1"/>
    <w:semiHidden/>
    <w:rsid w:val="008B1A4D"/>
    <w:rPr>
      <w:rFonts w:asciiTheme="majorHAnsi" w:eastAsiaTheme="majorEastAsia" w:hAnsiTheme="majorHAnsi" w:cstheme="majorBidi"/>
      <w:color w:val="0C323D" w:themeColor="accent1" w:themeShade="80"/>
    </w:rPr>
  </w:style>
  <w:style w:type="paragraph" w:customStyle="1" w:styleId="paginanummer">
    <w:name w:val="pagina nummer"/>
    <w:basedOn w:val="Standaard"/>
    <w:semiHidden/>
    <w:rsid w:val="00AB7FB7"/>
    <w:pPr>
      <w:spacing w:line="260" w:lineRule="exact"/>
      <w:ind w:left="709"/>
    </w:pPr>
    <w:rPr>
      <w:sz w:val="16"/>
      <w:szCs w:val="17"/>
      <w:u w:color="808080"/>
    </w:rPr>
  </w:style>
  <w:style w:type="paragraph" w:styleId="Ballontekst">
    <w:name w:val="Balloon Text"/>
    <w:basedOn w:val="Standaard"/>
    <w:link w:val="BallontekstChar"/>
    <w:uiPriority w:val="99"/>
    <w:semiHidden/>
    <w:rsid w:val="008E6546"/>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E6546"/>
    <w:rPr>
      <w:rFonts w:ascii="Segoe UI" w:hAnsi="Segoe UI" w:cs="Segoe UI"/>
      <w:sz w:val="18"/>
      <w:szCs w:val="18"/>
    </w:rPr>
  </w:style>
  <w:style w:type="paragraph" w:styleId="Koptekst">
    <w:name w:val="header"/>
    <w:basedOn w:val="Standaard"/>
    <w:link w:val="KoptekstChar"/>
    <w:uiPriority w:val="99"/>
    <w:semiHidden/>
    <w:rsid w:val="009A0DCF"/>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9A0DCF"/>
    <w:rPr>
      <w:sz w:val="20"/>
    </w:rPr>
  </w:style>
  <w:style w:type="paragraph" w:styleId="Revisie">
    <w:name w:val="Revision"/>
    <w:hidden/>
    <w:uiPriority w:val="99"/>
    <w:semiHidden/>
    <w:rsid w:val="007A050A"/>
    <w:pPr>
      <w:spacing w:after="0" w:line="240" w:lineRule="auto"/>
    </w:pPr>
    <w:rPr>
      <w:sz w:val="20"/>
    </w:rPr>
  </w:style>
  <w:style w:type="character" w:customStyle="1" w:styleId="Kop7Char">
    <w:name w:val="Kop 7 Char"/>
    <w:basedOn w:val="Standaardalinea-lettertype"/>
    <w:link w:val="Kop7"/>
    <w:uiPriority w:val="1"/>
    <w:semiHidden/>
    <w:rsid w:val="008B1A4D"/>
    <w:rPr>
      <w:rFonts w:asciiTheme="majorHAnsi" w:eastAsiaTheme="majorEastAsia" w:hAnsiTheme="majorHAnsi" w:cstheme="majorBidi"/>
      <w:i/>
      <w:iCs/>
      <w:color w:val="0C323D" w:themeColor="accent1" w:themeShade="80"/>
    </w:rPr>
  </w:style>
  <w:style w:type="paragraph" w:customStyle="1" w:styleId="Kopalinea">
    <w:name w:val="Kop alinea"/>
    <w:uiPriority w:val="1"/>
    <w:qFormat/>
    <w:rsid w:val="00E141F6"/>
    <w:pPr>
      <w:spacing w:before="260" w:after="0"/>
    </w:pPr>
    <w:rPr>
      <w:rFonts w:asciiTheme="majorHAnsi" w:hAnsiTheme="majorHAnsi" w:cs="Arial"/>
      <w:bCs/>
      <w:color w:val="18657C"/>
      <w:sz w:val="20"/>
      <w:szCs w:val="17"/>
    </w:rPr>
  </w:style>
  <w:style w:type="table" w:customStyle="1" w:styleId="Kalender2">
    <w:name w:val="Kalender 2"/>
    <w:basedOn w:val="Standaardtabel"/>
    <w:uiPriority w:val="99"/>
    <w:qFormat/>
    <w:rsid w:val="008F38B6"/>
    <w:pPr>
      <w:spacing w:after="0" w:line="240" w:lineRule="auto"/>
      <w:jc w:val="center"/>
    </w:pPr>
    <w:rPr>
      <w:rFonts w:asciiTheme="minorHAnsi" w:eastAsiaTheme="minorEastAsia" w:hAnsiTheme="minorHAnsi"/>
      <w:sz w:val="28"/>
      <w:szCs w:val="28"/>
      <w:lang w:eastAsia="nl-NL"/>
    </w:rPr>
    <w:tblPr>
      <w:tblBorders>
        <w:insideV w:val="single" w:sz="4" w:space="0" w:color="48B9DB" w:themeColor="accent1" w:themeTint="99"/>
      </w:tblBorders>
    </w:tblPr>
    <w:tblStylePr w:type="firstRow">
      <w:rPr>
        <w:rFonts w:asciiTheme="majorHAnsi" w:hAnsiTheme="majorHAnsi"/>
        <w:b w:val="0"/>
        <w:i w:val="0"/>
        <w:caps/>
        <w:smallCaps w:val="0"/>
        <w:color w:val="18657C" w:themeColor="accent1"/>
        <w:spacing w:val="20"/>
        <w:sz w:val="32"/>
      </w:rPr>
      <w:tblPr/>
      <w:tcPr>
        <w:tcBorders>
          <w:top w:val="nil"/>
          <w:left w:val="nil"/>
          <w:bottom w:val="nil"/>
          <w:right w:val="nil"/>
          <w:insideH w:val="nil"/>
          <w:insideV w:val="nil"/>
          <w:tl2br w:val="nil"/>
          <w:tr2bl w:val="nil"/>
        </w:tcBorders>
      </w:tcPr>
    </w:tblStylePr>
  </w:style>
  <w:style w:type="table" w:customStyle="1" w:styleId="Tabelraster1">
    <w:name w:val="Tabelraster1"/>
    <w:basedOn w:val="Standaardtabel"/>
    <w:next w:val="Tabelraster"/>
    <w:uiPriority w:val="59"/>
    <w:rsid w:val="005E6AC4"/>
    <w:pPr>
      <w:spacing w:after="0" w:line="240" w:lineRule="auto"/>
    </w:pPr>
    <w:rPr>
      <w:color w:val="18657C" w:themeColor="text2"/>
      <w:sz w:val="20"/>
      <w:szCs w:val="20"/>
    </w:rPr>
    <w:tblPr>
      <w:tblBorders>
        <w:top w:val="single" w:sz="4" w:space="0" w:color="18657C" w:themeColor="text1"/>
        <w:left w:val="single" w:sz="4" w:space="0" w:color="18657C" w:themeColor="text1"/>
        <w:bottom w:val="single" w:sz="4" w:space="0" w:color="18657C" w:themeColor="text1"/>
        <w:right w:val="single" w:sz="4" w:space="0" w:color="18657C" w:themeColor="text1"/>
        <w:insideH w:val="single" w:sz="4" w:space="0" w:color="18657C" w:themeColor="text1"/>
        <w:insideV w:val="single" w:sz="4" w:space="0" w:color="18657C" w:themeColor="text1"/>
      </w:tblBorders>
    </w:tblPr>
  </w:style>
  <w:style w:type="table" w:styleId="Lichtelijst">
    <w:name w:val="Light List"/>
    <w:basedOn w:val="Standaardtabel"/>
    <w:uiPriority w:val="61"/>
    <w:rsid w:val="00F331CC"/>
    <w:pPr>
      <w:spacing w:after="0" w:line="240" w:lineRule="auto"/>
    </w:pPr>
    <w:rPr>
      <w:rFonts w:asciiTheme="minorHAnsi" w:eastAsiaTheme="minorEastAsia" w:hAnsiTheme="minorHAnsi"/>
      <w:sz w:val="22"/>
      <w:szCs w:val="22"/>
      <w:lang w:eastAsia="nl-NL"/>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pPr>
        <w:spacing w:before="0" w:after="0" w:line="240" w:lineRule="auto"/>
      </w:pPr>
      <w:rPr>
        <w:b/>
        <w:bCs/>
        <w:color w:val="F2F2F2" w:themeColor="background1"/>
      </w:rPr>
      <w:tblPr/>
      <w:tcPr>
        <w:shd w:val="clear" w:color="auto" w:fill="18657C" w:themeFill="text1"/>
      </w:tcPr>
    </w:tblStylePr>
    <w:tblStylePr w:type="lastRow">
      <w:pPr>
        <w:spacing w:before="0" w:after="0" w:line="240" w:lineRule="auto"/>
      </w:pPr>
      <w:rPr>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tcBorders>
      </w:tcPr>
    </w:tblStylePr>
    <w:tblStylePr w:type="firstCol">
      <w:rPr>
        <w:b/>
        <w:bCs/>
      </w:rPr>
    </w:tblStylePr>
    <w:tblStylePr w:type="lastCol">
      <w:rPr>
        <w:b/>
        <w:bCs/>
      </w:r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style>
  <w:style w:type="table" w:customStyle="1" w:styleId="Kalender1">
    <w:name w:val="Kalender 1"/>
    <w:basedOn w:val="Standaardtabel"/>
    <w:uiPriority w:val="99"/>
    <w:qFormat/>
    <w:rsid w:val="004D1994"/>
    <w:pPr>
      <w:spacing w:after="0" w:line="240" w:lineRule="auto"/>
    </w:pPr>
    <w:rPr>
      <w:rFonts w:asciiTheme="minorHAnsi" w:eastAsiaTheme="minorEastAsia" w:hAnsiTheme="minorHAnsi"/>
      <w:sz w:val="22"/>
      <w:szCs w:val="22"/>
      <w:lang w:eastAsia="nl-NL"/>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18657C" w:themeColor="text1"/>
          <w:left w:val="nil"/>
          <w:bottom w:val="single" w:sz="24" w:space="0" w:color="18657C" w:themeColor="text1"/>
          <w:right w:val="nil"/>
          <w:insideH w:val="nil"/>
          <w:insideV w:val="nil"/>
          <w:tl2br w:val="nil"/>
          <w:tr2bl w:val="nil"/>
        </w:tcBorders>
        <w:shd w:val="clear" w:color="auto" w:fill="auto"/>
      </w:tcPr>
    </w:tblStylePr>
  </w:style>
  <w:style w:type="table" w:customStyle="1" w:styleId="Kalender3">
    <w:name w:val="Kalender 3"/>
    <w:basedOn w:val="Standaardtabel"/>
    <w:uiPriority w:val="99"/>
    <w:qFormat/>
    <w:rsid w:val="004D1994"/>
    <w:pPr>
      <w:spacing w:after="0" w:line="240" w:lineRule="auto"/>
      <w:jc w:val="right"/>
    </w:pPr>
    <w:rPr>
      <w:rFonts w:asciiTheme="majorHAnsi" w:eastAsiaTheme="majorEastAsia" w:hAnsiTheme="majorHAnsi" w:cstheme="majorBidi"/>
      <w:color w:val="18657C" w:themeColor="text1"/>
      <w:sz w:val="22"/>
      <w:szCs w:val="22"/>
      <w:lang w:eastAsia="nl-NL"/>
    </w:rPr>
    <w:tblPr/>
    <w:tblStylePr w:type="firstRow">
      <w:pPr>
        <w:wordWrap/>
        <w:jc w:val="right"/>
      </w:pPr>
      <w:rPr>
        <w:color w:val="18657C" w:themeColor="accent1"/>
        <w:sz w:val="44"/>
      </w:rPr>
    </w:tblStylePr>
    <w:tblStylePr w:type="firstCol">
      <w:rPr>
        <w:color w:val="18657C" w:themeColor="accent1"/>
      </w:rPr>
    </w:tblStylePr>
    <w:tblStylePr w:type="lastCol">
      <w:rPr>
        <w:color w:val="18657C" w:themeColor="accent1"/>
      </w:rPr>
    </w:tblStylePr>
  </w:style>
  <w:style w:type="table" w:styleId="Gemiddeldelijst2-accent1">
    <w:name w:val="Medium List 2 Accent 1"/>
    <w:basedOn w:val="Standaardtabel"/>
    <w:uiPriority w:val="66"/>
    <w:rsid w:val="00E8770C"/>
    <w:pPr>
      <w:spacing w:after="0" w:line="240" w:lineRule="auto"/>
    </w:pPr>
    <w:rPr>
      <w:rFonts w:asciiTheme="majorHAnsi" w:eastAsiaTheme="majorEastAsia" w:hAnsiTheme="majorHAnsi" w:cstheme="majorBidi"/>
      <w:color w:val="18657C" w:themeColor="text1"/>
      <w:sz w:val="22"/>
      <w:szCs w:val="22"/>
      <w:lang w:eastAsia="nl-NL"/>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rPr>
        <w:sz w:val="24"/>
        <w:szCs w:val="24"/>
      </w:rPr>
      <w:tblPr/>
      <w:tcPr>
        <w:tcBorders>
          <w:top w:val="nil"/>
          <w:left w:val="nil"/>
          <w:bottom w:val="single" w:sz="24" w:space="0" w:color="18657C" w:themeColor="accent1"/>
          <w:right w:val="nil"/>
          <w:insideH w:val="nil"/>
          <w:insideV w:val="nil"/>
        </w:tcBorders>
        <w:shd w:val="clear" w:color="auto" w:fill="F2F2F2" w:themeFill="background1"/>
      </w:tcPr>
    </w:tblStylePr>
    <w:tblStylePr w:type="lastRow">
      <w:tblPr/>
      <w:tcPr>
        <w:tcBorders>
          <w:top w:val="single" w:sz="8" w:space="0" w:color="18657C" w:themeColor="accent1"/>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accent1"/>
          <w:insideH w:val="nil"/>
          <w:insideV w:val="nil"/>
        </w:tcBorders>
        <w:shd w:val="clear" w:color="auto" w:fill="F2F2F2" w:themeFill="background1"/>
      </w:tcPr>
    </w:tblStylePr>
    <w:tblStylePr w:type="lastCol">
      <w:tblPr/>
      <w:tcPr>
        <w:tcBorders>
          <w:top w:val="nil"/>
          <w:left w:val="single" w:sz="8" w:space="0" w:color="18657C" w:themeColor="accen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top w:val="nil"/>
          <w:bottom w:val="nil"/>
          <w:insideH w:val="nil"/>
          <w:insideV w:val="nil"/>
        </w:tcBorders>
        <w:shd w:val="clear" w:color="auto" w:fill="B3E2F0" w:themeFill="accent1" w:themeFillTint="3F"/>
      </w:tcPr>
    </w:tblStylePr>
    <w:tblStylePr w:type="nwCell">
      <w:tblPr/>
      <w:tcPr>
        <w:shd w:val="clear" w:color="auto" w:fill="F2F2F2" w:themeFill="background1"/>
      </w:tcPr>
    </w:tblStylePr>
    <w:tblStylePr w:type="swCell">
      <w:tblPr/>
      <w:tcPr>
        <w:tcBorders>
          <w:top w:val="nil"/>
        </w:tcBorders>
      </w:tcPr>
    </w:tblStylePr>
  </w:style>
  <w:style w:type="table" w:styleId="Lichtearcering-accent1">
    <w:name w:val="Light Shading Accent 1"/>
    <w:basedOn w:val="Standaardtabel"/>
    <w:uiPriority w:val="60"/>
    <w:rsid w:val="00764CC6"/>
    <w:pPr>
      <w:spacing w:after="0" w:line="240" w:lineRule="auto"/>
    </w:pPr>
    <w:rPr>
      <w:rFonts w:asciiTheme="minorHAnsi" w:eastAsiaTheme="minorEastAsia" w:hAnsiTheme="minorHAnsi"/>
      <w:color w:val="124B5C" w:themeColor="accent1" w:themeShade="BF"/>
      <w:sz w:val="22"/>
      <w:szCs w:val="22"/>
      <w:lang w:eastAsia="nl-NL"/>
    </w:rPr>
    <w:tblPr>
      <w:tblStyleRowBandSize w:val="1"/>
      <w:tblStyleColBandSize w:val="1"/>
      <w:tblBorders>
        <w:top w:val="single" w:sz="8" w:space="0" w:color="18657C" w:themeColor="accent1"/>
        <w:bottom w:val="single" w:sz="8" w:space="0" w:color="18657C" w:themeColor="accent1"/>
      </w:tblBorders>
    </w:tblPr>
    <w:tblStylePr w:type="fir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lastRow">
      <w:pPr>
        <w:spacing w:before="0" w:after="0" w:line="240" w:lineRule="auto"/>
      </w:pPr>
      <w:rPr>
        <w:b/>
        <w:bCs/>
      </w:rPr>
      <w:tblPr/>
      <w:tcPr>
        <w:tcBorders>
          <w:top w:val="single" w:sz="8" w:space="0" w:color="18657C" w:themeColor="accent1"/>
          <w:left w:val="nil"/>
          <w:bottom w:val="single" w:sz="8" w:space="0" w:color="18657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accent1" w:themeFillTint="3F"/>
      </w:tcPr>
    </w:tblStylePr>
    <w:tblStylePr w:type="band1Horz">
      <w:tblPr/>
      <w:tcPr>
        <w:tcBorders>
          <w:left w:val="nil"/>
          <w:right w:val="nil"/>
          <w:insideH w:val="nil"/>
          <w:insideV w:val="nil"/>
        </w:tcBorders>
        <w:shd w:val="clear" w:color="auto" w:fill="B3E2F0" w:themeFill="accent1" w:themeFillTint="3F"/>
      </w:tcPr>
    </w:tblStylePr>
  </w:style>
  <w:style w:type="paragraph" w:styleId="Citaat">
    <w:name w:val="Quote"/>
    <w:basedOn w:val="Standaard"/>
    <w:next w:val="Standaard"/>
    <w:link w:val="CitaatChar"/>
    <w:uiPriority w:val="29"/>
    <w:semiHidden/>
    <w:qFormat/>
    <w:rsid w:val="00A6471C"/>
    <w:pPr>
      <w:spacing w:before="200" w:after="160"/>
      <w:ind w:left="864" w:right="864"/>
      <w:jc w:val="center"/>
    </w:pPr>
    <w:rPr>
      <w:i/>
      <w:iCs/>
      <w:color w:val="18657C"/>
    </w:rPr>
  </w:style>
  <w:style w:type="character" w:customStyle="1" w:styleId="CitaatChar">
    <w:name w:val="Citaat Char"/>
    <w:basedOn w:val="Standaardalinea-lettertype"/>
    <w:link w:val="Citaat"/>
    <w:uiPriority w:val="29"/>
    <w:semiHidden/>
    <w:rsid w:val="00A6471C"/>
    <w:rPr>
      <w:i/>
      <w:iCs/>
      <w:color w:val="18657C"/>
    </w:rPr>
  </w:style>
  <w:style w:type="table" w:styleId="Gemiddeldearcering1-accent2">
    <w:name w:val="Medium Shading 1 Accent 2"/>
    <w:basedOn w:val="Standaardtabel"/>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tblBorders>
    </w:tblPr>
    <w:tblStylePr w:type="firstRow">
      <w:pPr>
        <w:spacing w:before="0" w:after="0" w:line="240" w:lineRule="auto"/>
      </w:pPr>
      <w:rPr>
        <w:b/>
        <w:bCs/>
        <w:color w:val="F2F2F2" w:themeColor="background1"/>
      </w:rPr>
      <w:tblPr/>
      <w:tcPr>
        <w:tc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shd w:val="clear" w:color="auto" w:fill="008B9F" w:themeFill="accent2"/>
      </w:tcPr>
    </w:tblStylePr>
    <w:tblStylePr w:type="lastRow">
      <w:pPr>
        <w:spacing w:before="0" w:after="0" w:line="240" w:lineRule="auto"/>
      </w:pPr>
      <w:rPr>
        <w:b/>
        <w:bCs/>
      </w:rPr>
      <w:tblPr/>
      <w:tcPr>
        <w:tcBorders>
          <w:top w:val="double" w:sz="6"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F3FF" w:themeFill="accent2" w:themeFillTint="3F"/>
      </w:tcPr>
    </w:tblStylePr>
    <w:tblStylePr w:type="band1Horz">
      <w:tblPr/>
      <w:tcPr>
        <w:tcBorders>
          <w:insideH w:val="nil"/>
          <w:insideV w:val="nil"/>
        </w:tcBorders>
        <w:shd w:val="clear" w:color="auto" w:fill="A8F3FF" w:themeFill="accent2" w:themeFillTint="3F"/>
      </w:tcPr>
    </w:tblStylePr>
    <w:tblStylePr w:type="band2Horz">
      <w:tblPr/>
      <w:tcPr>
        <w:tcBorders>
          <w:insideH w:val="nil"/>
          <w:insideV w:val="nil"/>
        </w:tcBorders>
      </w:tcPr>
    </w:tblStylePr>
  </w:style>
  <w:style w:type="paragraph" w:styleId="Ondertitel">
    <w:name w:val="Subtitle"/>
    <w:basedOn w:val="Standaard"/>
    <w:next w:val="Standaard"/>
    <w:link w:val="OndertitelChar"/>
    <w:uiPriority w:val="1"/>
    <w:semiHidden/>
    <w:qFormat/>
    <w:rsid w:val="00A6471C"/>
    <w:pPr>
      <w:numPr>
        <w:ilvl w:val="1"/>
      </w:numPr>
      <w:spacing w:after="160"/>
    </w:pPr>
    <w:rPr>
      <w:rFonts w:asciiTheme="minorHAnsi" w:eastAsiaTheme="minorEastAsia" w:hAnsiTheme="minorHAnsi"/>
      <w:color w:val="18657C" w:themeColor="text1"/>
      <w:spacing w:val="15"/>
      <w:sz w:val="22"/>
      <w:szCs w:val="22"/>
    </w:rPr>
  </w:style>
  <w:style w:type="character" w:customStyle="1" w:styleId="OndertitelChar">
    <w:name w:val="Ondertitel Char"/>
    <w:basedOn w:val="Standaardalinea-lettertype"/>
    <w:link w:val="Ondertitel"/>
    <w:uiPriority w:val="1"/>
    <w:semiHidden/>
    <w:rsid w:val="00A6471C"/>
    <w:rPr>
      <w:rFonts w:asciiTheme="minorHAnsi" w:eastAsiaTheme="minorEastAsia" w:hAnsiTheme="minorHAnsi"/>
      <w:color w:val="18657C" w:themeColor="text1"/>
      <w:spacing w:val="15"/>
      <w:sz w:val="22"/>
      <w:szCs w:val="22"/>
    </w:rPr>
  </w:style>
  <w:style w:type="character" w:styleId="Subtieleverwijzing">
    <w:name w:val="Subtle Reference"/>
    <w:basedOn w:val="Standaardalinea-lettertype"/>
    <w:uiPriority w:val="99"/>
    <w:semiHidden/>
    <w:qFormat/>
    <w:rsid w:val="00A6471C"/>
    <w:rPr>
      <w:smallCaps/>
      <w:color w:val="18657C" w:themeColor="text1"/>
    </w:rPr>
  </w:style>
  <w:style w:type="table" w:styleId="Rastertabel4-Accent2">
    <w:name w:val="Grid Table 4 Accent 2"/>
    <w:basedOn w:val="Standaardtabel"/>
    <w:uiPriority w:val="49"/>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insideV w:val="nil"/>
        </w:tcBorders>
        <w:shd w:val="clear" w:color="auto" w:fill="008B9F" w:themeFill="accent2"/>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character" w:customStyle="1" w:styleId="Kop8Char">
    <w:name w:val="Kop 8 Char"/>
    <w:basedOn w:val="Standaardalinea-lettertype"/>
    <w:link w:val="Kop8"/>
    <w:uiPriority w:val="1"/>
    <w:semiHidden/>
    <w:rsid w:val="008B1A4D"/>
    <w:rPr>
      <w:rFonts w:asciiTheme="majorHAnsi" w:eastAsiaTheme="majorEastAsia" w:hAnsiTheme="majorHAnsi" w:cstheme="majorBidi"/>
      <w:color w:val="0C323D" w:themeColor="accent1" w:themeShade="80"/>
      <w:sz w:val="21"/>
      <w:szCs w:val="21"/>
    </w:rPr>
  </w:style>
  <w:style w:type="character" w:styleId="Subtielebenadrukking">
    <w:name w:val="Subtle Emphasis"/>
    <w:basedOn w:val="Standaardalinea-lettertype"/>
    <w:uiPriority w:val="19"/>
    <w:semiHidden/>
    <w:qFormat/>
    <w:rsid w:val="00341F1B"/>
    <w:rPr>
      <w:i/>
      <w:iCs/>
      <w:color w:val="18657C" w:themeColor="text1"/>
    </w:rPr>
  </w:style>
  <w:style w:type="table" w:styleId="Rastertabel1licht-Accent2">
    <w:name w:val="Grid Table 1 Light Accent 2"/>
    <w:basedOn w:val="Standaardtabel"/>
    <w:uiPriority w:val="46"/>
    <w:rsid w:val="00AB7FB7"/>
    <w:pPr>
      <w:spacing w:after="0" w:line="240" w:lineRule="auto"/>
    </w:pPr>
    <w:rPr>
      <w:sz w:val="20"/>
    </w:r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insideH w:val="single" w:sz="4" w:space="0" w:color="008B9F" w:themeColor="accent2"/>
        <w:insideV w:val="single" w:sz="4" w:space="0" w:color="008B9F" w:themeColor="accent2"/>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2" w:space="0" w:color="2CE3FF" w:themeColor="accent2" w:themeTint="99"/>
        </w:tcBorders>
      </w:tcPr>
    </w:tblStylePr>
    <w:tblStylePr w:type="firstCol">
      <w:rPr>
        <w:b/>
        <w:bCs/>
      </w:rPr>
    </w:tblStylePr>
    <w:tblStylePr w:type="lastCol">
      <w:rPr>
        <w:b/>
        <w:bCs/>
      </w:rPr>
    </w:tblStylePr>
  </w:style>
  <w:style w:type="paragraph" w:styleId="Plattetekst3">
    <w:name w:val="Body Text 3"/>
    <w:basedOn w:val="Standaard"/>
    <w:link w:val="Plattetekst3Char"/>
    <w:uiPriority w:val="99"/>
    <w:semiHidden/>
    <w:rsid w:val="00AB7FB7"/>
    <w:pPr>
      <w:spacing w:after="120"/>
    </w:pPr>
    <w:rPr>
      <w:szCs w:val="16"/>
    </w:rPr>
  </w:style>
  <w:style w:type="character" w:customStyle="1" w:styleId="Plattetekst3Char">
    <w:name w:val="Platte tekst 3 Char"/>
    <w:basedOn w:val="Standaardalinea-lettertype"/>
    <w:link w:val="Plattetekst3"/>
    <w:uiPriority w:val="99"/>
    <w:semiHidden/>
    <w:rsid w:val="00AB7FB7"/>
    <w:rPr>
      <w:sz w:val="20"/>
      <w:szCs w:val="16"/>
    </w:rPr>
  </w:style>
  <w:style w:type="table" w:styleId="Professioneletabel">
    <w:name w:val="Table Professional"/>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uiPriority w:val="99"/>
    <w:semiHidden/>
    <w:unhideWhenUsed/>
    <w:rsid w:val="00AB7FB7"/>
    <w:pPr>
      <w:spacing w:after="0"/>
    </w:pPr>
    <w:rPr>
      <w:b/>
      <w:bCs/>
      <w:sz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AB7FB7"/>
    <w:pPr>
      <w:spacing w:after="0"/>
    </w:pPr>
    <w:rPr>
      <w:b/>
      <w:bCs/>
      <w:sz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AB7FB7"/>
    <w:pPr>
      <w:spacing w:after="0"/>
    </w:pPr>
    <w:rPr>
      <w:b/>
      <w:bCs/>
      <w:sz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AB7FB7"/>
    <w:pPr>
      <w:spacing w:after="0"/>
    </w:pPr>
    <w:rPr>
      <w:sz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AB7FB7"/>
    <w:pPr>
      <w:spacing w:after="0"/>
    </w:pPr>
    <w:rPr>
      <w:sz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AB7FB7"/>
    <w:pPr>
      <w:spacing w:after="0"/>
    </w:pPr>
    <w:rPr>
      <w:sz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AB7FB7"/>
    <w:pPr>
      <w:spacing w:after="0"/>
    </w:pPr>
    <w:rPr>
      <w:sz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AB7FB7"/>
    <w:pPr>
      <w:spacing w:after="0"/>
    </w:pPr>
    <w:rPr>
      <w:sz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AB7FB7"/>
    <w:pPr>
      <w:spacing w:after="0"/>
    </w:pPr>
    <w:rPr>
      <w:sz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AB7FB7"/>
    <w:pPr>
      <w:spacing w:after="0"/>
    </w:pPr>
    <w:rPr>
      <w:sz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AB7FB7"/>
    <w:pPr>
      <w:spacing w:after="0"/>
    </w:pPr>
    <w:rPr>
      <w:sz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10">
    <w:name w:val="Table Grid 1"/>
    <w:basedOn w:val="Standaardtabel"/>
    <w:uiPriority w:val="99"/>
    <w:semiHidden/>
    <w:unhideWhenUsed/>
    <w:rsid w:val="00AB7FB7"/>
    <w:pPr>
      <w:spacing w:after="0"/>
    </w:pPr>
    <w:rPr>
      <w:sz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AB7FB7"/>
    <w:pPr>
      <w:spacing w:after="0"/>
    </w:pPr>
    <w:rPr>
      <w:sz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AB7FB7"/>
    <w:pPr>
      <w:spacing w:after="0"/>
    </w:pPr>
    <w:rPr>
      <w:sz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AB7FB7"/>
    <w:pPr>
      <w:spacing w:after="0"/>
    </w:pPr>
    <w:rPr>
      <w:sz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AB7FB7"/>
    <w:pPr>
      <w:spacing w:after="0"/>
    </w:pPr>
    <w:rPr>
      <w:b/>
      <w:bCs/>
      <w:sz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AB7FB7"/>
    <w:pPr>
      <w:spacing w:after="0"/>
    </w:pPr>
    <w:rPr>
      <w:sz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AB7FB7"/>
    <w:pPr>
      <w:spacing w:after="0"/>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uiPriority w:val="99"/>
    <w:semiHidden/>
    <w:unhideWhenUsed/>
    <w:rsid w:val="00AB7FB7"/>
    <w:pPr>
      <w:spacing w:after="0"/>
    </w:pPr>
    <w:rPr>
      <w:sz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AB7FB7"/>
    <w:pPr>
      <w:spacing w:after="0"/>
    </w:pPr>
    <w:rPr>
      <w:sz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uiPriority w:val="99"/>
    <w:semiHidden/>
    <w:unhideWhenUsed/>
    <w:rsid w:val="00AB7FB7"/>
    <w:pPr>
      <w:spacing w:after="0"/>
    </w:pPr>
    <w:rPr>
      <w:sz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AB7FB7"/>
    <w:pPr>
      <w:spacing w:after="0"/>
    </w:pPr>
    <w:rPr>
      <w:sz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AB7FB7"/>
    <w:pPr>
      <w:spacing w:after="0"/>
    </w:pPr>
    <w:rPr>
      <w:sz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emiddeldearcering1-accent4">
    <w:name w:val="Medium Shading 1 Accent 4"/>
    <w:basedOn w:val="Standaardtabel"/>
    <w:semiHidden/>
    <w:unhideWhenUsed/>
    <w:rsid w:val="00AB7FB7"/>
    <w:pPr>
      <w:spacing w:after="0" w:line="240" w:lineRule="auto"/>
    </w:pPr>
    <w:rPr>
      <w:sz w:val="20"/>
    </w:rPr>
    <w:tblPr>
      <w:tblStyleRowBandSize w:val="1"/>
      <w:tblStyleColBandSize w:val="1"/>
      <w:tbl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single" w:sz="8" w:space="0" w:color="FAC565" w:themeColor="accent4" w:themeTint="BF"/>
      </w:tblBorders>
    </w:tblPr>
    <w:tblStylePr w:type="firstRow">
      <w:pPr>
        <w:spacing w:before="0" w:after="0" w:line="240" w:lineRule="auto"/>
      </w:pPr>
      <w:rPr>
        <w:b/>
        <w:bCs/>
        <w:color w:val="F2F2F2" w:themeColor="background1"/>
      </w:rPr>
      <w:tblPr/>
      <w:tcPr>
        <w:tc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nil"/>
          <w:insideV w:val="nil"/>
        </w:tcBorders>
        <w:shd w:val="clear" w:color="auto" w:fill="F9B232" w:themeFill="accent4"/>
      </w:tcPr>
    </w:tblStylePr>
    <w:tblStylePr w:type="lastRow">
      <w:pPr>
        <w:spacing w:before="0" w:after="0" w:line="240" w:lineRule="auto"/>
      </w:pPr>
      <w:rPr>
        <w:b/>
        <w:bCs/>
      </w:rPr>
      <w:tblPr/>
      <w:tcPr>
        <w:tcBorders>
          <w:top w:val="double" w:sz="6"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DEBCC" w:themeFill="accent4" w:themeFillTint="3F"/>
      </w:tcPr>
    </w:tblStylePr>
    <w:tblStylePr w:type="band1Horz">
      <w:tblPr/>
      <w:tcPr>
        <w:tcBorders>
          <w:insideH w:val="nil"/>
          <w:insideV w:val="nil"/>
        </w:tcBorders>
        <w:shd w:val="clear" w:color="auto" w:fill="FDEBCC" w:themeFill="accent4" w:themeFillTint="3F"/>
      </w:tcPr>
    </w:tblStylePr>
    <w:tblStylePr w:type="band2Horz">
      <w:tblPr/>
      <w:tcPr>
        <w:tcBorders>
          <w:insideH w:val="nil"/>
          <w:insideV w:val="nil"/>
        </w:tcBorders>
      </w:tcPr>
    </w:tblStylePr>
  </w:style>
  <w:style w:type="table" w:styleId="Tabelrasterlicht">
    <w:name w:val="Grid Table Light"/>
    <w:basedOn w:val="Standaardtabel"/>
    <w:uiPriority w:val="40"/>
    <w:rsid w:val="00AB7FB7"/>
    <w:pPr>
      <w:spacing w:after="0" w:line="240" w:lineRule="auto"/>
    </w:pPr>
    <w:rPr>
      <w:sz w:val="20"/>
    </w:rPr>
    <w:tblPr>
      <w:tblBorders>
        <w:top w:val="single" w:sz="4" w:space="0" w:color="B5B5B5" w:themeColor="background1" w:themeShade="BF"/>
        <w:left w:val="single" w:sz="4" w:space="0" w:color="B5B5B5" w:themeColor="background1" w:themeShade="BF"/>
        <w:bottom w:val="single" w:sz="4" w:space="0" w:color="B5B5B5" w:themeColor="background1" w:themeShade="BF"/>
        <w:right w:val="single" w:sz="4" w:space="0" w:color="B5B5B5" w:themeColor="background1" w:themeShade="BF"/>
        <w:insideH w:val="single" w:sz="4" w:space="0" w:color="B5B5B5" w:themeColor="background1" w:themeShade="BF"/>
        <w:insideV w:val="single" w:sz="4" w:space="0" w:color="B5B5B5" w:themeColor="background1" w:themeShade="BF"/>
      </w:tblBorders>
    </w:tblPr>
  </w:style>
  <w:style w:type="table" w:styleId="Onopgemaaktetabel1">
    <w:name w:val="Plain Table 1"/>
    <w:basedOn w:val="Standaardtabel"/>
    <w:uiPriority w:val="41"/>
    <w:rsid w:val="00AB7FB7"/>
    <w:pPr>
      <w:spacing w:after="0" w:line="240" w:lineRule="auto"/>
    </w:pPr>
    <w:rPr>
      <w:sz w:val="20"/>
    </w:rPr>
    <w:tblPr>
      <w:tblStyleRowBandSize w:val="1"/>
      <w:tblStyleColBandSize w:val="1"/>
      <w:tblBorders>
        <w:top w:val="single" w:sz="4" w:space="0" w:color="B5B5B5" w:themeColor="background1" w:themeShade="BF"/>
        <w:left w:val="single" w:sz="4" w:space="0" w:color="B5B5B5" w:themeColor="background1" w:themeShade="BF"/>
        <w:bottom w:val="single" w:sz="4" w:space="0" w:color="B5B5B5" w:themeColor="background1" w:themeShade="BF"/>
        <w:right w:val="single" w:sz="4" w:space="0" w:color="B5B5B5" w:themeColor="background1" w:themeShade="BF"/>
        <w:insideH w:val="single" w:sz="4" w:space="0" w:color="B5B5B5" w:themeColor="background1" w:themeShade="BF"/>
        <w:insideV w:val="single" w:sz="4" w:space="0" w:color="B5B5B5" w:themeColor="background1" w:themeShade="BF"/>
      </w:tblBorders>
    </w:tblPr>
    <w:tblStylePr w:type="firstRow">
      <w:rPr>
        <w:b/>
        <w:bCs/>
      </w:rPr>
    </w:tblStylePr>
    <w:tblStylePr w:type="lastRow">
      <w:rPr>
        <w:b/>
        <w:bCs/>
      </w:rPr>
      <w:tblPr/>
      <w:tcPr>
        <w:tcBorders>
          <w:top w:val="double" w:sz="4" w:space="0" w:color="B5B5B5" w:themeColor="background1" w:themeShade="BF"/>
        </w:tcBorders>
      </w:tcPr>
    </w:tblStylePr>
    <w:tblStylePr w:type="firstCol">
      <w:rPr>
        <w:b/>
        <w:bCs/>
      </w:rPr>
    </w:tblStylePr>
    <w:tblStylePr w:type="lastCol">
      <w:rPr>
        <w:b/>
        <w:bCs/>
      </w:r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style>
  <w:style w:type="table" w:styleId="Onopgemaaktetabel2">
    <w:name w:val="Plain Table 2"/>
    <w:basedOn w:val="Standaardtabel"/>
    <w:uiPriority w:val="42"/>
    <w:rsid w:val="00AB7FB7"/>
    <w:pPr>
      <w:spacing w:after="0" w:line="240" w:lineRule="auto"/>
    </w:pPr>
    <w:rPr>
      <w:sz w:val="20"/>
    </w:rPr>
    <w:tblPr>
      <w:tblStyleRowBandSize w:val="1"/>
      <w:tblStyleColBandSize w:val="1"/>
      <w:tblBorders>
        <w:top w:val="single" w:sz="4" w:space="0" w:color="66C5E1" w:themeColor="text1" w:themeTint="80"/>
        <w:bottom w:val="single" w:sz="4" w:space="0" w:color="66C5E1" w:themeColor="text1" w:themeTint="80"/>
      </w:tblBorders>
    </w:tblPr>
    <w:tblStylePr w:type="firstRow">
      <w:rPr>
        <w:b/>
        <w:bCs/>
      </w:rPr>
      <w:tblPr/>
      <w:tcPr>
        <w:tcBorders>
          <w:bottom w:val="single" w:sz="4" w:space="0" w:color="66C5E1" w:themeColor="text1" w:themeTint="80"/>
        </w:tcBorders>
      </w:tcPr>
    </w:tblStylePr>
    <w:tblStylePr w:type="lastRow">
      <w:rPr>
        <w:b/>
        <w:bCs/>
      </w:rPr>
      <w:tblPr/>
      <w:tcPr>
        <w:tcBorders>
          <w:top w:val="single" w:sz="4" w:space="0" w:color="66C5E1" w:themeColor="text1" w:themeTint="80"/>
        </w:tcBorders>
      </w:tcPr>
    </w:tblStylePr>
    <w:tblStylePr w:type="firstCol">
      <w:rPr>
        <w:b/>
        <w:bCs/>
      </w:rPr>
    </w:tblStylePr>
    <w:tblStylePr w:type="lastCol">
      <w:rPr>
        <w:b/>
        <w:bCs/>
      </w:rPr>
    </w:tblStylePr>
    <w:tblStylePr w:type="band1Vert">
      <w:tblPr/>
      <w:tcPr>
        <w:tcBorders>
          <w:left w:val="single" w:sz="4" w:space="0" w:color="66C5E1" w:themeColor="text1" w:themeTint="80"/>
          <w:right w:val="single" w:sz="4" w:space="0" w:color="66C5E1" w:themeColor="text1" w:themeTint="80"/>
        </w:tcBorders>
      </w:tcPr>
    </w:tblStylePr>
    <w:tblStylePr w:type="band2Vert">
      <w:tblPr/>
      <w:tcPr>
        <w:tcBorders>
          <w:left w:val="single" w:sz="4" w:space="0" w:color="66C5E1" w:themeColor="text1" w:themeTint="80"/>
          <w:right w:val="single" w:sz="4" w:space="0" w:color="66C5E1" w:themeColor="text1" w:themeTint="80"/>
        </w:tcBorders>
      </w:tcPr>
    </w:tblStylePr>
    <w:tblStylePr w:type="band1Horz">
      <w:tblPr/>
      <w:tcPr>
        <w:tcBorders>
          <w:top w:val="single" w:sz="4" w:space="0" w:color="66C5E1" w:themeColor="text1" w:themeTint="80"/>
          <w:bottom w:val="single" w:sz="4" w:space="0" w:color="66C5E1" w:themeColor="text1" w:themeTint="80"/>
        </w:tcBorders>
      </w:tcPr>
    </w:tblStylePr>
  </w:style>
  <w:style w:type="table" w:styleId="Onopgemaaktetabel3">
    <w:name w:val="Plain Table 3"/>
    <w:basedOn w:val="Standaardtabel"/>
    <w:uiPriority w:val="43"/>
    <w:rsid w:val="00AB7FB7"/>
    <w:pPr>
      <w:spacing w:after="0" w:line="240" w:lineRule="auto"/>
    </w:pPr>
    <w:rPr>
      <w:sz w:val="20"/>
    </w:rPr>
    <w:tblPr>
      <w:tblStyleRowBandSize w:val="1"/>
      <w:tblStyleColBandSize w:val="1"/>
    </w:tblPr>
    <w:tblStylePr w:type="firstRow">
      <w:rPr>
        <w:b/>
        <w:bCs/>
        <w:caps/>
      </w:rPr>
      <w:tblPr/>
      <w:tcPr>
        <w:tcBorders>
          <w:bottom w:val="single" w:sz="4" w:space="0" w:color="66C5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6C5E1" w:themeColor="text1" w:themeTint="80"/>
        </w:tcBorders>
      </w:tcPr>
    </w:tblStylePr>
    <w:tblStylePr w:type="lastCol">
      <w:rPr>
        <w:b/>
        <w:bCs/>
        <w:caps/>
      </w:rPr>
      <w:tblPr/>
      <w:tcPr>
        <w:tcBorders>
          <w:left w:val="nil"/>
        </w:tcBorders>
      </w:tc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AB7FB7"/>
    <w:pPr>
      <w:spacing w:after="0" w:line="240" w:lineRule="auto"/>
    </w:pPr>
    <w:rPr>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style>
  <w:style w:type="table" w:styleId="Onopgemaaktetabel5">
    <w:name w:val="Plain Table 5"/>
    <w:basedOn w:val="Standaardtabel"/>
    <w:uiPriority w:val="45"/>
    <w:rsid w:val="00AB7FB7"/>
    <w:pPr>
      <w:spacing w:after="0" w:line="240" w:lineRule="auto"/>
    </w:pPr>
    <w:rPr>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C5E1" w:themeColor="text1" w:themeTint="80"/>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66C5E1" w:themeColor="text1" w:themeTint="80"/>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C5E1" w:themeColor="text1" w:themeTint="80"/>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66C5E1" w:themeColor="text1" w:themeTint="80"/>
        </w:tcBorders>
        <w:shd w:val="clear" w:color="auto" w:fill="F2F2F2" w:themeFill="background1"/>
      </w:tcPr>
    </w:tblStylePr>
    <w:tblStylePr w:type="band1Vert">
      <w:tblPr/>
      <w:tcPr>
        <w:shd w:val="clear" w:color="auto" w:fill="E5E5E5" w:themeFill="background1" w:themeFillShade="F2"/>
      </w:tcPr>
    </w:tblStylePr>
    <w:tblStylePr w:type="band1Horz">
      <w:tblPr/>
      <w:tcPr>
        <w:shd w:val="clear" w:color="auto" w:fill="E5E5E5"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1licht">
    <w:name w:val="List Table 1 Light"/>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48B9DB" w:themeColor="text1" w:themeTint="99"/>
        </w:tcBorders>
      </w:tcPr>
    </w:tblStylePr>
    <w:tblStylePr w:type="lastRow">
      <w:rPr>
        <w:b/>
        <w:bCs/>
      </w:rPr>
      <w:tblPr/>
      <w:tcPr>
        <w:tcBorders>
          <w:top w:val="sing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1licht-Accent1">
    <w:name w:val="List Table 1 Light Accent 1"/>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48B9DB" w:themeColor="accent1" w:themeTint="99"/>
        </w:tcBorders>
      </w:tcPr>
    </w:tblStylePr>
    <w:tblStylePr w:type="lastRow">
      <w:rPr>
        <w:b/>
        <w:bCs/>
      </w:rPr>
      <w:tblPr/>
      <w:tcPr>
        <w:tcBorders>
          <w:top w:val="sing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1licht-Accent2">
    <w:name w:val="List Table 1 Light Accent 2"/>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2CE3FF" w:themeColor="accent2" w:themeTint="99"/>
        </w:tcBorders>
      </w:tcPr>
    </w:tblStylePr>
    <w:tblStylePr w:type="lastRow">
      <w:rPr>
        <w:b/>
        <w:bCs/>
      </w:rPr>
      <w:tblPr/>
      <w:tcPr>
        <w:tcBorders>
          <w:top w:val="sing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1licht-Accent3">
    <w:name w:val="List Table 1 Light Accent 3"/>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F39D90" w:themeColor="accent3" w:themeTint="99"/>
        </w:tcBorders>
      </w:tcPr>
    </w:tblStylePr>
    <w:tblStylePr w:type="lastRow">
      <w:rPr>
        <w:b/>
        <w:bCs/>
      </w:rPr>
      <w:tblPr/>
      <w:tcPr>
        <w:tcBorders>
          <w:top w:val="sing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1licht-Accent4">
    <w:name w:val="List Table 1 Light Accent 4"/>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FBD083" w:themeColor="accent4" w:themeTint="99"/>
        </w:tcBorders>
      </w:tcPr>
    </w:tblStylePr>
    <w:tblStylePr w:type="lastRow">
      <w:rPr>
        <w:b/>
        <w:bCs/>
      </w:rPr>
      <w:tblPr/>
      <w:tcPr>
        <w:tcBorders>
          <w:top w:val="sing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1licht-Accent5">
    <w:name w:val="List Table 1 Light Accent 5"/>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C1A288" w:themeColor="accent5" w:themeTint="99"/>
        </w:tcBorders>
      </w:tcPr>
    </w:tblStylePr>
    <w:tblStylePr w:type="lastRow">
      <w:rPr>
        <w:b/>
        <w:bCs/>
      </w:rPr>
      <w:tblPr/>
      <w:tcPr>
        <w:tcBorders>
          <w:top w:val="sing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1licht-Accent6">
    <w:name w:val="List Table 1 Light Accent 6"/>
    <w:basedOn w:val="Standaardtabel"/>
    <w:uiPriority w:val="46"/>
    <w:rsid w:val="00AB7FB7"/>
    <w:pPr>
      <w:spacing w:after="0" w:line="240" w:lineRule="auto"/>
    </w:pPr>
    <w:rPr>
      <w:sz w:val="20"/>
    </w:rPr>
    <w:tblPr>
      <w:tblStyleRowBandSize w:val="1"/>
      <w:tblStyleColBandSize w:val="1"/>
    </w:tblPr>
    <w:tblStylePr w:type="firstRow">
      <w:rPr>
        <w:b/>
        <w:bCs/>
      </w:rPr>
      <w:tblPr/>
      <w:tcPr>
        <w:tcBorders>
          <w:bottom w:val="single" w:sz="4" w:space="0" w:color="D5B9A3" w:themeColor="accent6" w:themeTint="99"/>
        </w:tcBorders>
      </w:tcPr>
    </w:tblStylePr>
    <w:tblStylePr w:type="lastRow">
      <w:rPr>
        <w:b/>
        <w:bCs/>
      </w:rPr>
      <w:tblPr/>
      <w:tcPr>
        <w:tcBorders>
          <w:top w:val="sing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1licht-Accent1">
    <w:name w:val="Grid Table 1 Light Accent 1"/>
    <w:basedOn w:val="Standaardtabel"/>
    <w:uiPriority w:val="46"/>
    <w:rsid w:val="00AB7FB7"/>
    <w:pPr>
      <w:spacing w:after="0" w:line="240" w:lineRule="auto"/>
    </w:pPr>
    <w:rPr>
      <w:sz w:val="20"/>
    </w:rPr>
    <w:tblPr>
      <w:tblStyleRowBandSize w:val="1"/>
      <w:tblStyleColBandSize w:val="1"/>
      <w:tblBorders>
        <w:top w:val="single" w:sz="4" w:space="0" w:color="85D0E7" w:themeColor="accent1" w:themeTint="66"/>
        <w:left w:val="single" w:sz="4" w:space="0" w:color="85D0E7" w:themeColor="accent1" w:themeTint="66"/>
        <w:bottom w:val="single" w:sz="4" w:space="0" w:color="85D0E7" w:themeColor="accent1" w:themeTint="66"/>
        <w:right w:val="single" w:sz="4" w:space="0" w:color="85D0E7" w:themeColor="accent1" w:themeTint="66"/>
        <w:insideH w:val="single" w:sz="4" w:space="0" w:color="85D0E7" w:themeColor="accent1" w:themeTint="66"/>
        <w:insideV w:val="single" w:sz="4" w:space="0" w:color="85D0E7" w:themeColor="accent1" w:themeTint="66"/>
      </w:tblBorders>
    </w:tblPr>
    <w:tblStylePr w:type="firstRow">
      <w:rPr>
        <w:b/>
        <w:bCs/>
      </w:rPr>
      <w:tblPr/>
      <w:tcPr>
        <w:tcBorders>
          <w:bottom w:val="single" w:sz="12" w:space="0" w:color="48B9DB" w:themeColor="accent1" w:themeTint="99"/>
        </w:tcBorders>
      </w:tcPr>
    </w:tblStylePr>
    <w:tblStylePr w:type="lastRow">
      <w:rPr>
        <w:b/>
        <w:bCs/>
      </w:rPr>
      <w:tblPr/>
      <w:tcPr>
        <w:tcBorders>
          <w:top w:val="double" w:sz="2" w:space="0" w:color="48B9DB" w:themeColor="accent1" w:themeTint="99"/>
        </w:tcBorders>
      </w:tcPr>
    </w:tblStylePr>
    <w:tblStylePr w:type="firstCol">
      <w:rPr>
        <w:b/>
        <w:bCs/>
      </w:rPr>
    </w:tblStylePr>
    <w:tblStylePr w:type="lastCol">
      <w:rPr>
        <w:b/>
        <w:bCs/>
      </w:rPr>
    </w:tblStylePr>
  </w:style>
  <w:style w:type="table" w:styleId="Rastertabel1licht-Accent3">
    <w:name w:val="Grid Table 1 Light Accent 3"/>
    <w:basedOn w:val="Standaardtabel"/>
    <w:uiPriority w:val="46"/>
    <w:rsid w:val="00AB7FB7"/>
    <w:pPr>
      <w:spacing w:after="0" w:line="240" w:lineRule="auto"/>
    </w:pPr>
    <w:rPr>
      <w:sz w:val="20"/>
    </w:rPr>
    <w:tblPr>
      <w:tblStyleRowBandSize w:val="1"/>
      <w:tblStyleColBandSize w:val="1"/>
      <w:tblBorders>
        <w:top w:val="single" w:sz="4" w:space="0" w:color="F7BEB5" w:themeColor="accent3" w:themeTint="66"/>
        <w:left w:val="single" w:sz="4" w:space="0" w:color="F7BEB5" w:themeColor="accent3" w:themeTint="66"/>
        <w:bottom w:val="single" w:sz="4" w:space="0" w:color="F7BEB5" w:themeColor="accent3" w:themeTint="66"/>
        <w:right w:val="single" w:sz="4" w:space="0" w:color="F7BEB5" w:themeColor="accent3" w:themeTint="66"/>
        <w:insideH w:val="single" w:sz="4" w:space="0" w:color="F7BEB5" w:themeColor="accent3" w:themeTint="66"/>
        <w:insideV w:val="single" w:sz="4" w:space="0" w:color="F7BEB5" w:themeColor="accent3" w:themeTint="66"/>
      </w:tblBorders>
    </w:tblPr>
    <w:tblStylePr w:type="firstRow">
      <w:rPr>
        <w:b/>
        <w:bCs/>
      </w:rPr>
      <w:tblPr/>
      <w:tcPr>
        <w:tcBorders>
          <w:bottom w:val="single" w:sz="12" w:space="0" w:color="F39D90" w:themeColor="accent3" w:themeTint="99"/>
        </w:tcBorders>
      </w:tcPr>
    </w:tblStylePr>
    <w:tblStylePr w:type="lastRow">
      <w:rPr>
        <w:b/>
        <w:bCs/>
      </w:rPr>
      <w:tblPr/>
      <w:tcPr>
        <w:tcBorders>
          <w:top w:val="double" w:sz="2" w:space="0" w:color="F39D90" w:themeColor="accent3"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AB7FB7"/>
    <w:pPr>
      <w:spacing w:after="0" w:line="240" w:lineRule="auto"/>
    </w:pPr>
    <w:rPr>
      <w:sz w:val="20"/>
    </w:rPr>
    <w:tblPr>
      <w:tblStyleRowBandSize w:val="1"/>
      <w:tblStyleColBandSize w:val="1"/>
      <w:tblBorders>
        <w:top w:val="single" w:sz="4" w:space="0" w:color="FCE0AC" w:themeColor="accent4" w:themeTint="66"/>
        <w:left w:val="single" w:sz="4" w:space="0" w:color="FCE0AC" w:themeColor="accent4" w:themeTint="66"/>
        <w:bottom w:val="single" w:sz="4" w:space="0" w:color="FCE0AC" w:themeColor="accent4" w:themeTint="66"/>
        <w:right w:val="single" w:sz="4" w:space="0" w:color="FCE0AC" w:themeColor="accent4" w:themeTint="66"/>
        <w:insideH w:val="single" w:sz="4" w:space="0" w:color="FCE0AC" w:themeColor="accent4" w:themeTint="66"/>
        <w:insideV w:val="single" w:sz="4" w:space="0" w:color="FCE0AC" w:themeColor="accent4" w:themeTint="66"/>
      </w:tblBorders>
    </w:tblPr>
    <w:tblStylePr w:type="firstRow">
      <w:rPr>
        <w:b/>
        <w:bCs/>
      </w:rPr>
      <w:tblPr/>
      <w:tcPr>
        <w:tcBorders>
          <w:bottom w:val="single" w:sz="12" w:space="0" w:color="FBD083" w:themeColor="accent4" w:themeTint="99"/>
        </w:tcBorders>
      </w:tcPr>
    </w:tblStylePr>
    <w:tblStylePr w:type="lastRow">
      <w:rPr>
        <w:b/>
        <w:bCs/>
      </w:rPr>
      <w:tblPr/>
      <w:tcPr>
        <w:tcBorders>
          <w:top w:val="double" w:sz="2" w:space="0" w:color="FBD083" w:themeColor="accent4" w:themeTint="99"/>
        </w:tcBorders>
      </w:tcPr>
    </w:tblStylePr>
    <w:tblStylePr w:type="firstCol">
      <w:rPr>
        <w:b/>
        <w:bCs/>
      </w:rPr>
    </w:tblStylePr>
    <w:tblStylePr w:type="lastCol">
      <w:rPr>
        <w:b/>
        <w:bCs/>
      </w:rPr>
    </w:tblStylePr>
  </w:style>
  <w:style w:type="table" w:styleId="Rastertabel1licht-Accent5">
    <w:name w:val="Grid Table 1 Light Accent 5"/>
    <w:basedOn w:val="Standaardtabel"/>
    <w:uiPriority w:val="46"/>
    <w:rsid w:val="00AB7FB7"/>
    <w:pPr>
      <w:spacing w:after="0" w:line="240" w:lineRule="auto"/>
    </w:pPr>
    <w:rPr>
      <w:sz w:val="20"/>
    </w:rPr>
    <w:tblPr>
      <w:tblStyleRowBandSize w:val="1"/>
      <w:tblStyleColBandSize w:val="1"/>
      <w:tblBorders>
        <w:top w:val="single" w:sz="4" w:space="0" w:color="D6C1B0" w:themeColor="accent5" w:themeTint="66"/>
        <w:left w:val="single" w:sz="4" w:space="0" w:color="D6C1B0" w:themeColor="accent5" w:themeTint="66"/>
        <w:bottom w:val="single" w:sz="4" w:space="0" w:color="D6C1B0" w:themeColor="accent5" w:themeTint="66"/>
        <w:right w:val="single" w:sz="4" w:space="0" w:color="D6C1B0" w:themeColor="accent5" w:themeTint="66"/>
        <w:insideH w:val="single" w:sz="4" w:space="0" w:color="D6C1B0" w:themeColor="accent5" w:themeTint="66"/>
        <w:insideV w:val="single" w:sz="4" w:space="0" w:color="D6C1B0" w:themeColor="accent5" w:themeTint="66"/>
      </w:tblBorders>
    </w:tblPr>
    <w:tblStylePr w:type="firstRow">
      <w:rPr>
        <w:b/>
        <w:bCs/>
      </w:rPr>
      <w:tblPr/>
      <w:tcPr>
        <w:tcBorders>
          <w:bottom w:val="single" w:sz="12" w:space="0" w:color="C1A288" w:themeColor="accent5" w:themeTint="99"/>
        </w:tcBorders>
      </w:tcPr>
    </w:tblStylePr>
    <w:tblStylePr w:type="lastRow">
      <w:rPr>
        <w:b/>
        <w:bCs/>
      </w:rPr>
      <w:tblPr/>
      <w:tcPr>
        <w:tcBorders>
          <w:top w:val="double" w:sz="2" w:space="0" w:color="C1A288" w:themeColor="accent5"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AB7FB7"/>
    <w:pPr>
      <w:spacing w:after="0" w:line="240" w:lineRule="auto"/>
    </w:pPr>
    <w:rPr>
      <w:sz w:val="20"/>
    </w:rPr>
    <w:tblPr>
      <w:tblStyleRowBandSize w:val="1"/>
      <w:tblStyleColBandSize w:val="1"/>
      <w:tblBorders>
        <w:top w:val="single" w:sz="4" w:space="0" w:color="E3D0C1" w:themeColor="accent6" w:themeTint="66"/>
        <w:left w:val="single" w:sz="4" w:space="0" w:color="E3D0C1" w:themeColor="accent6" w:themeTint="66"/>
        <w:bottom w:val="single" w:sz="4" w:space="0" w:color="E3D0C1" w:themeColor="accent6" w:themeTint="66"/>
        <w:right w:val="single" w:sz="4" w:space="0" w:color="E3D0C1" w:themeColor="accent6" w:themeTint="66"/>
        <w:insideH w:val="single" w:sz="4" w:space="0" w:color="E3D0C1" w:themeColor="accent6" w:themeTint="66"/>
        <w:insideV w:val="single" w:sz="4" w:space="0" w:color="E3D0C1" w:themeColor="accent6" w:themeTint="66"/>
      </w:tblBorders>
    </w:tblPr>
    <w:tblStylePr w:type="firstRow">
      <w:rPr>
        <w:b/>
        <w:bCs/>
      </w:rPr>
      <w:tblPr/>
      <w:tcPr>
        <w:tcBorders>
          <w:bottom w:val="single" w:sz="12" w:space="0" w:color="D5B9A3" w:themeColor="accent6" w:themeTint="99"/>
        </w:tcBorders>
      </w:tcPr>
    </w:tblStylePr>
    <w:tblStylePr w:type="lastRow">
      <w:rPr>
        <w:b/>
        <w:bCs/>
      </w:rPr>
      <w:tblPr/>
      <w:tcPr>
        <w:tcBorders>
          <w:top w:val="double" w:sz="2" w:space="0" w:color="D5B9A3" w:themeColor="accent6" w:themeTint="99"/>
        </w:tcBorders>
      </w:tcPr>
    </w:tblStylePr>
    <w:tblStylePr w:type="firstCol">
      <w:rPr>
        <w:b/>
        <w:bCs/>
      </w:rPr>
    </w:tblStylePr>
    <w:tblStylePr w:type="lastCol">
      <w:rPr>
        <w:b/>
        <w:bCs/>
      </w:rPr>
    </w:tblStylePr>
  </w:style>
  <w:style w:type="table" w:styleId="Rastertabel1licht">
    <w:name w:val="Grid Table 1 Light"/>
    <w:basedOn w:val="Standaardtabel"/>
    <w:uiPriority w:val="46"/>
    <w:rsid w:val="00AB7FB7"/>
    <w:pPr>
      <w:spacing w:after="0" w:line="240" w:lineRule="auto"/>
    </w:pPr>
    <w:rPr>
      <w:sz w:val="20"/>
    </w:rPr>
    <w:tblPr>
      <w:tblStyleRowBandSize w:val="1"/>
      <w:tblStyleColBandSize w:val="1"/>
      <w:tblBorders>
        <w:top w:val="single" w:sz="4" w:space="0" w:color="85D0E7" w:themeColor="text1" w:themeTint="66"/>
        <w:left w:val="single" w:sz="4" w:space="0" w:color="85D0E7" w:themeColor="text1" w:themeTint="66"/>
        <w:bottom w:val="single" w:sz="4" w:space="0" w:color="85D0E7" w:themeColor="text1" w:themeTint="66"/>
        <w:right w:val="single" w:sz="4" w:space="0" w:color="85D0E7" w:themeColor="text1" w:themeTint="66"/>
        <w:insideH w:val="single" w:sz="4" w:space="0" w:color="85D0E7" w:themeColor="text1" w:themeTint="66"/>
        <w:insideV w:val="single" w:sz="4" w:space="0" w:color="85D0E7" w:themeColor="text1" w:themeTint="66"/>
      </w:tblBorders>
    </w:tblPr>
    <w:tblStylePr w:type="firstRow">
      <w:rPr>
        <w:b/>
        <w:bCs/>
      </w:rPr>
      <w:tblPr/>
      <w:tcPr>
        <w:tcBorders>
          <w:bottom w:val="single" w:sz="12" w:space="0" w:color="48B9DB" w:themeColor="text1" w:themeTint="99"/>
        </w:tcBorders>
      </w:tcPr>
    </w:tblStylePr>
    <w:tblStylePr w:type="lastRow">
      <w:rPr>
        <w:b/>
        <w:bCs/>
      </w:rPr>
      <w:tblPr/>
      <w:tcPr>
        <w:tcBorders>
          <w:top w:val="double" w:sz="2" w:space="0" w:color="48B9DB" w:themeColor="text1" w:themeTint="99"/>
        </w:tcBorders>
      </w:tcPr>
    </w:tblStylePr>
    <w:tblStylePr w:type="firstCol">
      <w:rPr>
        <w:b/>
        <w:bCs/>
      </w:rPr>
    </w:tblStylePr>
    <w:tblStylePr w:type="lastCol">
      <w:rPr>
        <w:b/>
        <w:bCs/>
      </w:rPr>
    </w:tblStylePr>
  </w:style>
  <w:style w:type="table" w:styleId="Lijsttabel2">
    <w:name w:val="List Table 2"/>
    <w:basedOn w:val="Standaardtabel"/>
    <w:uiPriority w:val="47"/>
    <w:rsid w:val="00AB7FB7"/>
    <w:pPr>
      <w:spacing w:after="0" w:line="240" w:lineRule="auto"/>
    </w:pPr>
    <w:rPr>
      <w:sz w:val="20"/>
    </w:rPr>
    <w:tblPr>
      <w:tblStyleRowBandSize w:val="1"/>
      <w:tblStyleColBandSize w:val="1"/>
      <w:tblBorders>
        <w:top w:val="single" w:sz="4" w:space="0" w:color="48B9DB" w:themeColor="text1" w:themeTint="99"/>
        <w:bottom w:val="single" w:sz="4" w:space="0" w:color="48B9DB" w:themeColor="text1" w:themeTint="99"/>
        <w:insideH w:val="single" w:sz="4" w:space="0" w:color="48B9DB"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2-Accent1">
    <w:name w:val="List Table 2 Accent 1"/>
    <w:basedOn w:val="Standaardtabel"/>
    <w:uiPriority w:val="47"/>
    <w:rsid w:val="00AB7FB7"/>
    <w:pPr>
      <w:spacing w:after="0" w:line="240" w:lineRule="auto"/>
    </w:pPr>
    <w:rPr>
      <w:sz w:val="20"/>
    </w:rPr>
    <w:tblPr>
      <w:tblStyleRowBandSize w:val="1"/>
      <w:tblStyleColBandSize w:val="1"/>
      <w:tblBorders>
        <w:top w:val="single" w:sz="4" w:space="0" w:color="48B9DB" w:themeColor="accent1" w:themeTint="99"/>
        <w:bottom w:val="single" w:sz="4" w:space="0" w:color="48B9DB" w:themeColor="accent1" w:themeTint="99"/>
        <w:insideH w:val="single" w:sz="4" w:space="0" w:color="48B9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2-Accent2">
    <w:name w:val="List Table 2 Accent 2"/>
    <w:basedOn w:val="Standaardtabel"/>
    <w:uiPriority w:val="47"/>
    <w:rsid w:val="00AB7FB7"/>
    <w:pPr>
      <w:spacing w:after="0" w:line="240" w:lineRule="auto"/>
    </w:pPr>
    <w:rPr>
      <w:sz w:val="20"/>
    </w:rPr>
    <w:tblPr>
      <w:tblStyleRowBandSize w:val="1"/>
      <w:tblStyleColBandSize w:val="1"/>
      <w:tblBorders>
        <w:top w:val="single" w:sz="4" w:space="0" w:color="2CE3FF" w:themeColor="accent2" w:themeTint="99"/>
        <w:bottom w:val="single" w:sz="4" w:space="0" w:color="2CE3FF" w:themeColor="accent2" w:themeTint="99"/>
        <w:insideH w:val="single" w:sz="4" w:space="0" w:color="2CE3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2-Accent3">
    <w:name w:val="List Table 2 Accent 3"/>
    <w:basedOn w:val="Standaardtabel"/>
    <w:uiPriority w:val="47"/>
    <w:rsid w:val="00AB7FB7"/>
    <w:pPr>
      <w:spacing w:after="0" w:line="240" w:lineRule="auto"/>
    </w:pPr>
    <w:rPr>
      <w:sz w:val="20"/>
    </w:rPr>
    <w:tblPr>
      <w:tblStyleRowBandSize w:val="1"/>
      <w:tblStyleColBandSize w:val="1"/>
      <w:tblBorders>
        <w:top w:val="single" w:sz="4" w:space="0" w:color="F39D90" w:themeColor="accent3" w:themeTint="99"/>
        <w:bottom w:val="single" w:sz="4" w:space="0" w:color="F39D90" w:themeColor="accent3" w:themeTint="99"/>
        <w:insideH w:val="single" w:sz="4" w:space="0" w:color="F39D9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2-Accent4">
    <w:name w:val="List Table 2 Accent 4"/>
    <w:basedOn w:val="Standaardtabel"/>
    <w:uiPriority w:val="47"/>
    <w:rsid w:val="00AB7FB7"/>
    <w:pPr>
      <w:spacing w:after="0" w:line="240" w:lineRule="auto"/>
    </w:pPr>
    <w:rPr>
      <w:sz w:val="20"/>
    </w:rPr>
    <w:tblPr>
      <w:tblStyleRowBandSize w:val="1"/>
      <w:tblStyleColBandSize w:val="1"/>
      <w:tblBorders>
        <w:top w:val="single" w:sz="4" w:space="0" w:color="FBD083" w:themeColor="accent4" w:themeTint="99"/>
        <w:bottom w:val="single" w:sz="4" w:space="0" w:color="FBD083" w:themeColor="accent4" w:themeTint="99"/>
        <w:insideH w:val="single" w:sz="4" w:space="0" w:color="FBD0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2-Accent5">
    <w:name w:val="List Table 2 Accent 5"/>
    <w:basedOn w:val="Standaardtabel"/>
    <w:uiPriority w:val="47"/>
    <w:rsid w:val="00AB7FB7"/>
    <w:pPr>
      <w:spacing w:after="0" w:line="240" w:lineRule="auto"/>
    </w:pPr>
    <w:rPr>
      <w:sz w:val="20"/>
    </w:rPr>
    <w:tblPr>
      <w:tblStyleRowBandSize w:val="1"/>
      <w:tblStyleColBandSize w:val="1"/>
      <w:tblBorders>
        <w:top w:val="single" w:sz="4" w:space="0" w:color="C1A288" w:themeColor="accent5" w:themeTint="99"/>
        <w:bottom w:val="single" w:sz="4" w:space="0" w:color="C1A288" w:themeColor="accent5" w:themeTint="99"/>
        <w:insideH w:val="single" w:sz="4" w:space="0" w:color="C1A28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2-Accent6">
    <w:name w:val="List Table 2 Accent 6"/>
    <w:basedOn w:val="Standaardtabel"/>
    <w:uiPriority w:val="47"/>
    <w:rsid w:val="00AB7FB7"/>
    <w:pPr>
      <w:spacing w:after="0" w:line="240" w:lineRule="auto"/>
    </w:pPr>
    <w:rPr>
      <w:sz w:val="20"/>
    </w:rPr>
    <w:tblPr>
      <w:tblStyleRowBandSize w:val="1"/>
      <w:tblStyleColBandSize w:val="1"/>
      <w:tblBorders>
        <w:top w:val="single" w:sz="4" w:space="0" w:color="D5B9A3" w:themeColor="accent6" w:themeTint="99"/>
        <w:bottom w:val="single" w:sz="4" w:space="0" w:color="D5B9A3" w:themeColor="accent6" w:themeTint="99"/>
        <w:insideH w:val="single" w:sz="4" w:space="0" w:color="D5B9A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2">
    <w:name w:val="Grid Table 2"/>
    <w:basedOn w:val="Standaardtabel"/>
    <w:uiPriority w:val="47"/>
    <w:rsid w:val="00AB7FB7"/>
    <w:pPr>
      <w:spacing w:after="0" w:line="240" w:lineRule="auto"/>
    </w:pPr>
    <w:rPr>
      <w:sz w:val="20"/>
    </w:rPr>
    <w:tblPr>
      <w:tblStyleRowBandSize w:val="1"/>
      <w:tblStyleColBandSize w:val="1"/>
      <w:tblBorders>
        <w:top w:val="single" w:sz="2" w:space="0" w:color="48B9DB" w:themeColor="text1" w:themeTint="99"/>
        <w:bottom w:val="single" w:sz="2" w:space="0" w:color="48B9DB" w:themeColor="text1" w:themeTint="99"/>
        <w:insideH w:val="single" w:sz="2" w:space="0" w:color="48B9DB" w:themeColor="text1" w:themeTint="99"/>
        <w:insideV w:val="single" w:sz="2" w:space="0" w:color="48B9DB" w:themeColor="text1" w:themeTint="99"/>
      </w:tblBorders>
    </w:tblPr>
    <w:tblStylePr w:type="firstRow">
      <w:rPr>
        <w:b/>
        <w:bCs/>
      </w:rPr>
      <w:tblPr/>
      <w:tcPr>
        <w:tcBorders>
          <w:top w:val="nil"/>
          <w:bottom w:val="single" w:sz="12" w:space="0" w:color="48B9DB" w:themeColor="text1" w:themeTint="99"/>
          <w:insideH w:val="nil"/>
          <w:insideV w:val="nil"/>
        </w:tcBorders>
        <w:shd w:val="clear" w:color="auto" w:fill="F2F2F2" w:themeFill="background1"/>
      </w:tcPr>
    </w:tblStylePr>
    <w:tblStylePr w:type="lastRow">
      <w:rPr>
        <w:b/>
        <w:bCs/>
      </w:rPr>
      <w:tblPr/>
      <w:tcPr>
        <w:tcBorders>
          <w:top w:val="double" w:sz="2" w:space="0" w:color="48B9DB" w:themeColor="text1"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2-Accent1">
    <w:name w:val="Grid Table 2 Accent 1"/>
    <w:basedOn w:val="Standaardtabel"/>
    <w:uiPriority w:val="47"/>
    <w:rsid w:val="00AB7FB7"/>
    <w:pPr>
      <w:spacing w:after="0" w:line="240" w:lineRule="auto"/>
    </w:pPr>
    <w:rPr>
      <w:sz w:val="20"/>
    </w:rPr>
    <w:tblPr>
      <w:tblStyleRowBandSize w:val="1"/>
      <w:tblStyleColBandSize w:val="1"/>
      <w:tblBorders>
        <w:top w:val="single" w:sz="2" w:space="0" w:color="48B9DB" w:themeColor="accent1" w:themeTint="99"/>
        <w:bottom w:val="single" w:sz="2" w:space="0" w:color="48B9DB" w:themeColor="accent1" w:themeTint="99"/>
        <w:insideH w:val="single" w:sz="2" w:space="0" w:color="48B9DB" w:themeColor="accent1" w:themeTint="99"/>
        <w:insideV w:val="single" w:sz="2" w:space="0" w:color="48B9DB" w:themeColor="accent1" w:themeTint="99"/>
      </w:tblBorders>
    </w:tblPr>
    <w:tblStylePr w:type="firstRow">
      <w:rPr>
        <w:b/>
        <w:bCs/>
      </w:rPr>
      <w:tblPr/>
      <w:tcPr>
        <w:tcBorders>
          <w:top w:val="nil"/>
          <w:bottom w:val="single" w:sz="12" w:space="0" w:color="48B9DB" w:themeColor="accent1" w:themeTint="99"/>
          <w:insideH w:val="nil"/>
          <w:insideV w:val="nil"/>
        </w:tcBorders>
        <w:shd w:val="clear" w:color="auto" w:fill="F2F2F2" w:themeFill="background1"/>
      </w:tcPr>
    </w:tblStylePr>
    <w:tblStylePr w:type="lastRow">
      <w:rPr>
        <w:b/>
        <w:bCs/>
      </w:rPr>
      <w:tblPr/>
      <w:tcPr>
        <w:tcBorders>
          <w:top w:val="double" w:sz="2" w:space="0" w:color="48B9DB" w:themeColor="accent1"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2-Accent2">
    <w:name w:val="Grid Table 2 Accent 2"/>
    <w:basedOn w:val="Standaardtabel"/>
    <w:uiPriority w:val="47"/>
    <w:rsid w:val="00AB7FB7"/>
    <w:pPr>
      <w:spacing w:after="0" w:line="240" w:lineRule="auto"/>
    </w:pPr>
    <w:rPr>
      <w:sz w:val="20"/>
    </w:rPr>
    <w:tblPr>
      <w:tblStyleRowBandSize w:val="1"/>
      <w:tblStyleColBandSize w:val="1"/>
      <w:tblBorders>
        <w:top w:val="single" w:sz="2" w:space="0" w:color="2CE3FF" w:themeColor="accent2" w:themeTint="99"/>
        <w:bottom w:val="single" w:sz="2" w:space="0" w:color="2CE3FF" w:themeColor="accent2" w:themeTint="99"/>
        <w:insideH w:val="single" w:sz="2" w:space="0" w:color="2CE3FF" w:themeColor="accent2" w:themeTint="99"/>
        <w:insideV w:val="single" w:sz="2" w:space="0" w:color="2CE3FF" w:themeColor="accent2" w:themeTint="99"/>
      </w:tblBorders>
    </w:tblPr>
    <w:tblStylePr w:type="firstRow">
      <w:rPr>
        <w:b/>
        <w:bCs/>
      </w:rPr>
      <w:tblPr/>
      <w:tcPr>
        <w:tcBorders>
          <w:top w:val="nil"/>
          <w:bottom w:val="single" w:sz="12" w:space="0" w:color="2CE3FF" w:themeColor="accent2" w:themeTint="99"/>
          <w:insideH w:val="nil"/>
          <w:insideV w:val="nil"/>
        </w:tcBorders>
        <w:shd w:val="clear" w:color="auto" w:fill="F2F2F2" w:themeFill="background1"/>
      </w:tcPr>
    </w:tblStylePr>
    <w:tblStylePr w:type="lastRow">
      <w:rPr>
        <w:b/>
        <w:bCs/>
      </w:rPr>
      <w:tblPr/>
      <w:tcPr>
        <w:tcBorders>
          <w:top w:val="double" w:sz="2" w:space="0" w:color="2CE3FF" w:themeColor="accent2"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Rastertabel2-Accent3">
    <w:name w:val="Grid Table 2 Accent 3"/>
    <w:basedOn w:val="Standaardtabel"/>
    <w:uiPriority w:val="47"/>
    <w:rsid w:val="00AB7FB7"/>
    <w:pPr>
      <w:spacing w:after="0" w:line="240" w:lineRule="auto"/>
    </w:pPr>
    <w:rPr>
      <w:sz w:val="20"/>
    </w:rPr>
    <w:tblPr>
      <w:tblStyleRowBandSize w:val="1"/>
      <w:tblStyleColBandSize w:val="1"/>
      <w:tblBorders>
        <w:top w:val="single" w:sz="2" w:space="0" w:color="F39D90" w:themeColor="accent3" w:themeTint="99"/>
        <w:bottom w:val="single" w:sz="2" w:space="0" w:color="F39D90" w:themeColor="accent3" w:themeTint="99"/>
        <w:insideH w:val="single" w:sz="2" w:space="0" w:color="F39D90" w:themeColor="accent3" w:themeTint="99"/>
        <w:insideV w:val="single" w:sz="2" w:space="0" w:color="F39D90" w:themeColor="accent3" w:themeTint="99"/>
      </w:tblBorders>
    </w:tblPr>
    <w:tblStylePr w:type="firstRow">
      <w:rPr>
        <w:b/>
        <w:bCs/>
      </w:rPr>
      <w:tblPr/>
      <w:tcPr>
        <w:tcBorders>
          <w:top w:val="nil"/>
          <w:bottom w:val="single" w:sz="12" w:space="0" w:color="F39D90" w:themeColor="accent3" w:themeTint="99"/>
          <w:insideH w:val="nil"/>
          <w:insideV w:val="nil"/>
        </w:tcBorders>
        <w:shd w:val="clear" w:color="auto" w:fill="F2F2F2" w:themeFill="background1"/>
      </w:tcPr>
    </w:tblStylePr>
    <w:tblStylePr w:type="lastRow">
      <w:rPr>
        <w:b/>
        <w:bCs/>
      </w:rPr>
      <w:tblPr/>
      <w:tcPr>
        <w:tcBorders>
          <w:top w:val="double" w:sz="2" w:space="0" w:color="F39D90" w:themeColor="accent3"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2-Accent4">
    <w:name w:val="Grid Table 2 Accent 4"/>
    <w:basedOn w:val="Standaardtabel"/>
    <w:uiPriority w:val="47"/>
    <w:rsid w:val="00AB7FB7"/>
    <w:pPr>
      <w:spacing w:after="0" w:line="240" w:lineRule="auto"/>
    </w:pPr>
    <w:rPr>
      <w:sz w:val="20"/>
    </w:rPr>
    <w:tblPr>
      <w:tblStyleRowBandSize w:val="1"/>
      <w:tblStyleColBandSize w:val="1"/>
      <w:tblBorders>
        <w:top w:val="single" w:sz="2" w:space="0" w:color="FBD083" w:themeColor="accent4" w:themeTint="99"/>
        <w:bottom w:val="single" w:sz="2" w:space="0" w:color="FBD083" w:themeColor="accent4" w:themeTint="99"/>
        <w:insideH w:val="single" w:sz="2" w:space="0" w:color="FBD083" w:themeColor="accent4" w:themeTint="99"/>
        <w:insideV w:val="single" w:sz="2" w:space="0" w:color="FBD083" w:themeColor="accent4" w:themeTint="99"/>
      </w:tblBorders>
    </w:tblPr>
    <w:tblStylePr w:type="firstRow">
      <w:rPr>
        <w:b/>
        <w:bCs/>
      </w:rPr>
      <w:tblPr/>
      <w:tcPr>
        <w:tcBorders>
          <w:top w:val="nil"/>
          <w:bottom w:val="single" w:sz="12" w:space="0" w:color="FBD083" w:themeColor="accent4" w:themeTint="99"/>
          <w:insideH w:val="nil"/>
          <w:insideV w:val="nil"/>
        </w:tcBorders>
        <w:shd w:val="clear" w:color="auto" w:fill="F2F2F2" w:themeFill="background1"/>
      </w:tcPr>
    </w:tblStylePr>
    <w:tblStylePr w:type="lastRow">
      <w:rPr>
        <w:b/>
        <w:bCs/>
      </w:rPr>
      <w:tblPr/>
      <w:tcPr>
        <w:tcBorders>
          <w:top w:val="double" w:sz="2" w:space="0" w:color="FBD083" w:themeColor="accent4"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2-Accent5">
    <w:name w:val="Grid Table 2 Accent 5"/>
    <w:basedOn w:val="Standaardtabel"/>
    <w:uiPriority w:val="47"/>
    <w:rsid w:val="00AB7FB7"/>
    <w:pPr>
      <w:spacing w:after="0" w:line="240" w:lineRule="auto"/>
    </w:pPr>
    <w:rPr>
      <w:sz w:val="20"/>
    </w:rPr>
    <w:tblPr>
      <w:tblStyleRowBandSize w:val="1"/>
      <w:tblStyleColBandSize w:val="1"/>
      <w:tblBorders>
        <w:top w:val="single" w:sz="2" w:space="0" w:color="C1A288" w:themeColor="accent5" w:themeTint="99"/>
        <w:bottom w:val="single" w:sz="2" w:space="0" w:color="C1A288" w:themeColor="accent5" w:themeTint="99"/>
        <w:insideH w:val="single" w:sz="2" w:space="0" w:color="C1A288" w:themeColor="accent5" w:themeTint="99"/>
        <w:insideV w:val="single" w:sz="2" w:space="0" w:color="C1A288" w:themeColor="accent5" w:themeTint="99"/>
      </w:tblBorders>
    </w:tblPr>
    <w:tblStylePr w:type="firstRow">
      <w:rPr>
        <w:b/>
        <w:bCs/>
      </w:rPr>
      <w:tblPr/>
      <w:tcPr>
        <w:tcBorders>
          <w:top w:val="nil"/>
          <w:bottom w:val="single" w:sz="12" w:space="0" w:color="C1A288" w:themeColor="accent5" w:themeTint="99"/>
          <w:insideH w:val="nil"/>
          <w:insideV w:val="nil"/>
        </w:tcBorders>
        <w:shd w:val="clear" w:color="auto" w:fill="F2F2F2" w:themeFill="background1"/>
      </w:tcPr>
    </w:tblStylePr>
    <w:tblStylePr w:type="lastRow">
      <w:rPr>
        <w:b/>
        <w:bCs/>
      </w:rPr>
      <w:tblPr/>
      <w:tcPr>
        <w:tcBorders>
          <w:top w:val="double" w:sz="2" w:space="0" w:color="C1A288" w:themeColor="accent5"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2-Accent6">
    <w:name w:val="Grid Table 2 Accent 6"/>
    <w:basedOn w:val="Standaardtabel"/>
    <w:uiPriority w:val="47"/>
    <w:rsid w:val="00AB7FB7"/>
    <w:pPr>
      <w:spacing w:after="0" w:line="240" w:lineRule="auto"/>
    </w:pPr>
    <w:rPr>
      <w:sz w:val="20"/>
    </w:rPr>
    <w:tblPr>
      <w:tblStyleRowBandSize w:val="1"/>
      <w:tblStyleColBandSize w:val="1"/>
      <w:tblBorders>
        <w:top w:val="single" w:sz="2" w:space="0" w:color="D5B9A3" w:themeColor="accent6" w:themeTint="99"/>
        <w:bottom w:val="single" w:sz="2" w:space="0" w:color="D5B9A3" w:themeColor="accent6" w:themeTint="99"/>
        <w:insideH w:val="single" w:sz="2" w:space="0" w:color="D5B9A3" w:themeColor="accent6" w:themeTint="99"/>
        <w:insideV w:val="single" w:sz="2" w:space="0" w:color="D5B9A3" w:themeColor="accent6" w:themeTint="99"/>
      </w:tblBorders>
    </w:tblPr>
    <w:tblStylePr w:type="firstRow">
      <w:rPr>
        <w:b/>
        <w:bCs/>
      </w:rPr>
      <w:tblPr/>
      <w:tcPr>
        <w:tcBorders>
          <w:top w:val="nil"/>
          <w:bottom w:val="single" w:sz="12" w:space="0" w:color="D5B9A3" w:themeColor="accent6" w:themeTint="99"/>
          <w:insideH w:val="nil"/>
          <w:insideV w:val="nil"/>
        </w:tcBorders>
        <w:shd w:val="clear" w:color="auto" w:fill="F2F2F2" w:themeFill="background1"/>
      </w:tcPr>
    </w:tblStylePr>
    <w:tblStylePr w:type="lastRow">
      <w:rPr>
        <w:b/>
        <w:bCs/>
      </w:rPr>
      <w:tblPr/>
      <w:tcPr>
        <w:tcBorders>
          <w:top w:val="double" w:sz="2" w:space="0" w:color="D5B9A3" w:themeColor="accent6" w:themeTint="99"/>
          <w:bottom w:val="nil"/>
          <w:insideH w:val="nil"/>
          <w:insideV w:val="nil"/>
        </w:tcBorders>
        <w:shd w:val="clear" w:color="auto" w:fill="F2F2F2" w:themeFill="background1"/>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3">
    <w:name w:val="List Table 3"/>
    <w:basedOn w:val="Standaardtabel"/>
    <w:uiPriority w:val="48"/>
    <w:rsid w:val="00AB7FB7"/>
    <w:pPr>
      <w:spacing w:after="0" w:line="240" w:lineRule="auto"/>
    </w:pPr>
    <w:rPr>
      <w:sz w:val="20"/>
    </w:rPr>
    <w:tblPr>
      <w:tblStyleRowBandSize w:val="1"/>
      <w:tblStyleColBandSize w:val="1"/>
      <w:tblBorders>
        <w:top w:val="single" w:sz="4" w:space="0" w:color="18657C" w:themeColor="text1"/>
        <w:left w:val="single" w:sz="4" w:space="0" w:color="18657C" w:themeColor="text1"/>
        <w:bottom w:val="single" w:sz="4" w:space="0" w:color="18657C" w:themeColor="text1"/>
        <w:right w:val="single" w:sz="4" w:space="0" w:color="18657C" w:themeColor="text1"/>
      </w:tblBorders>
    </w:tblPr>
    <w:tblStylePr w:type="firstRow">
      <w:rPr>
        <w:b/>
        <w:bCs/>
        <w:color w:val="F2F2F2" w:themeColor="background1"/>
      </w:rPr>
      <w:tblPr/>
      <w:tcPr>
        <w:shd w:val="clear" w:color="auto" w:fill="18657C" w:themeFill="text1"/>
      </w:tcPr>
    </w:tblStylePr>
    <w:tblStylePr w:type="lastRow">
      <w:rPr>
        <w:b/>
        <w:bCs/>
      </w:rPr>
      <w:tblPr/>
      <w:tcPr>
        <w:tcBorders>
          <w:top w:val="double" w:sz="4" w:space="0" w:color="18657C" w:themeColor="text1"/>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18657C" w:themeColor="text1"/>
          <w:right w:val="single" w:sz="4" w:space="0" w:color="18657C" w:themeColor="text1"/>
        </w:tcBorders>
      </w:tcPr>
    </w:tblStylePr>
    <w:tblStylePr w:type="band1Horz">
      <w:tblPr/>
      <w:tcPr>
        <w:tcBorders>
          <w:top w:val="single" w:sz="4" w:space="0" w:color="18657C" w:themeColor="text1"/>
          <w:bottom w:val="single" w:sz="4" w:space="0" w:color="18657C"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657C" w:themeColor="text1"/>
          <w:left w:val="nil"/>
        </w:tcBorders>
      </w:tcPr>
    </w:tblStylePr>
    <w:tblStylePr w:type="swCell">
      <w:tblPr/>
      <w:tcPr>
        <w:tcBorders>
          <w:top w:val="double" w:sz="4" w:space="0" w:color="18657C" w:themeColor="text1"/>
          <w:right w:val="nil"/>
        </w:tcBorders>
      </w:tcPr>
    </w:tblStylePr>
  </w:style>
  <w:style w:type="table" w:styleId="Lijsttabel3-Accent1">
    <w:name w:val="List Table 3 Accent 1"/>
    <w:basedOn w:val="Standaardtabel"/>
    <w:uiPriority w:val="48"/>
    <w:rsid w:val="00AB7FB7"/>
    <w:pPr>
      <w:spacing w:after="0" w:line="240" w:lineRule="auto"/>
    </w:pPr>
    <w:rPr>
      <w:sz w:val="20"/>
    </w:rPr>
    <w:tblPr>
      <w:tblStyleRowBandSize w:val="1"/>
      <w:tblStyleColBandSize w:val="1"/>
      <w:tblBorders>
        <w:top w:val="single" w:sz="4" w:space="0" w:color="18657C" w:themeColor="accent1"/>
        <w:left w:val="single" w:sz="4" w:space="0" w:color="18657C" w:themeColor="accent1"/>
        <w:bottom w:val="single" w:sz="4" w:space="0" w:color="18657C" w:themeColor="accent1"/>
        <w:right w:val="single" w:sz="4" w:space="0" w:color="18657C" w:themeColor="accent1"/>
      </w:tblBorders>
    </w:tblPr>
    <w:tblStylePr w:type="firstRow">
      <w:rPr>
        <w:b/>
        <w:bCs/>
        <w:color w:val="F2F2F2" w:themeColor="background1"/>
      </w:rPr>
      <w:tblPr/>
      <w:tcPr>
        <w:shd w:val="clear" w:color="auto" w:fill="18657C" w:themeFill="accent1"/>
      </w:tcPr>
    </w:tblStylePr>
    <w:tblStylePr w:type="lastRow">
      <w:rPr>
        <w:b/>
        <w:bCs/>
      </w:rPr>
      <w:tblPr/>
      <w:tcPr>
        <w:tcBorders>
          <w:top w:val="double" w:sz="4" w:space="0" w:color="18657C" w:themeColor="accent1"/>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18657C" w:themeColor="accent1"/>
          <w:right w:val="single" w:sz="4" w:space="0" w:color="18657C" w:themeColor="accent1"/>
        </w:tcBorders>
      </w:tcPr>
    </w:tblStylePr>
    <w:tblStylePr w:type="band1Horz">
      <w:tblPr/>
      <w:tcPr>
        <w:tcBorders>
          <w:top w:val="single" w:sz="4" w:space="0" w:color="18657C" w:themeColor="accent1"/>
          <w:bottom w:val="single" w:sz="4" w:space="0" w:color="18657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657C" w:themeColor="accent1"/>
          <w:left w:val="nil"/>
        </w:tcBorders>
      </w:tcPr>
    </w:tblStylePr>
    <w:tblStylePr w:type="swCell">
      <w:tblPr/>
      <w:tcPr>
        <w:tcBorders>
          <w:top w:val="double" w:sz="4" w:space="0" w:color="18657C" w:themeColor="accent1"/>
          <w:right w:val="nil"/>
        </w:tcBorders>
      </w:tcPr>
    </w:tblStylePr>
  </w:style>
  <w:style w:type="table" w:styleId="Lijsttabel3-Accent2">
    <w:name w:val="List Table 3 Accent 2"/>
    <w:basedOn w:val="Standaardtabel"/>
    <w:uiPriority w:val="48"/>
    <w:rsid w:val="00AB7FB7"/>
    <w:pPr>
      <w:spacing w:after="0" w:line="240" w:lineRule="auto"/>
    </w:pPr>
    <w:rPr>
      <w:sz w:val="20"/>
    </w:rPr>
    <w:tblPr>
      <w:tblStyleRowBandSize w:val="1"/>
      <w:tblStyleColBandSize w:val="1"/>
      <w:tblBorders>
        <w:top w:val="single" w:sz="4" w:space="0" w:color="008B9F" w:themeColor="accent2"/>
        <w:left w:val="single" w:sz="4" w:space="0" w:color="008B9F" w:themeColor="accent2"/>
        <w:bottom w:val="single" w:sz="4" w:space="0" w:color="008B9F" w:themeColor="accent2"/>
        <w:right w:val="single" w:sz="4" w:space="0" w:color="008B9F" w:themeColor="accent2"/>
      </w:tblBorders>
    </w:tblPr>
    <w:tblStylePr w:type="firstRow">
      <w:rPr>
        <w:b/>
        <w:bCs/>
        <w:color w:val="F2F2F2" w:themeColor="background1"/>
      </w:rPr>
      <w:tblPr/>
      <w:tcPr>
        <w:shd w:val="clear" w:color="auto" w:fill="008B9F" w:themeFill="accent2"/>
      </w:tcPr>
    </w:tblStylePr>
    <w:tblStylePr w:type="lastRow">
      <w:rPr>
        <w:b/>
        <w:bCs/>
      </w:rPr>
      <w:tblPr/>
      <w:tcPr>
        <w:tcBorders>
          <w:top w:val="double" w:sz="4" w:space="0" w:color="008B9F" w:themeColor="accent2"/>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008B9F" w:themeColor="accent2"/>
          <w:right w:val="single" w:sz="4" w:space="0" w:color="008B9F" w:themeColor="accent2"/>
        </w:tcBorders>
      </w:tcPr>
    </w:tblStylePr>
    <w:tblStylePr w:type="band1Horz">
      <w:tblPr/>
      <w:tcPr>
        <w:tcBorders>
          <w:top w:val="single" w:sz="4" w:space="0" w:color="008B9F" w:themeColor="accent2"/>
          <w:bottom w:val="single" w:sz="4" w:space="0" w:color="008B9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9F" w:themeColor="accent2"/>
          <w:left w:val="nil"/>
        </w:tcBorders>
      </w:tcPr>
    </w:tblStylePr>
    <w:tblStylePr w:type="swCell">
      <w:tblPr/>
      <w:tcPr>
        <w:tcBorders>
          <w:top w:val="double" w:sz="4" w:space="0" w:color="008B9F" w:themeColor="accent2"/>
          <w:right w:val="nil"/>
        </w:tcBorders>
      </w:tcPr>
    </w:tblStylePr>
  </w:style>
  <w:style w:type="table" w:styleId="Lijsttabel3-Accent3">
    <w:name w:val="List Table 3 Accent 3"/>
    <w:basedOn w:val="Standaardtabel"/>
    <w:uiPriority w:val="48"/>
    <w:rsid w:val="00AB7FB7"/>
    <w:pPr>
      <w:spacing w:after="0" w:line="240" w:lineRule="auto"/>
    </w:pPr>
    <w:rPr>
      <w:sz w:val="20"/>
    </w:rPr>
    <w:tblPr>
      <w:tblStyleRowBandSize w:val="1"/>
      <w:tblStyleColBandSize w:val="1"/>
      <w:tblBorders>
        <w:top w:val="single" w:sz="4" w:space="0" w:color="EB5D47" w:themeColor="accent3"/>
        <w:left w:val="single" w:sz="4" w:space="0" w:color="EB5D47" w:themeColor="accent3"/>
        <w:bottom w:val="single" w:sz="4" w:space="0" w:color="EB5D47" w:themeColor="accent3"/>
        <w:right w:val="single" w:sz="4" w:space="0" w:color="EB5D47" w:themeColor="accent3"/>
      </w:tblBorders>
    </w:tblPr>
    <w:tblStylePr w:type="firstRow">
      <w:rPr>
        <w:b/>
        <w:bCs/>
        <w:color w:val="F2F2F2" w:themeColor="background1"/>
      </w:rPr>
      <w:tblPr/>
      <w:tcPr>
        <w:shd w:val="clear" w:color="auto" w:fill="EB5D47" w:themeFill="accent3"/>
      </w:tcPr>
    </w:tblStylePr>
    <w:tblStylePr w:type="lastRow">
      <w:rPr>
        <w:b/>
        <w:bCs/>
      </w:rPr>
      <w:tblPr/>
      <w:tcPr>
        <w:tcBorders>
          <w:top w:val="double" w:sz="4" w:space="0" w:color="EB5D47" w:themeColor="accent3"/>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EB5D47" w:themeColor="accent3"/>
          <w:right w:val="single" w:sz="4" w:space="0" w:color="EB5D47" w:themeColor="accent3"/>
        </w:tcBorders>
      </w:tcPr>
    </w:tblStylePr>
    <w:tblStylePr w:type="band1Horz">
      <w:tblPr/>
      <w:tcPr>
        <w:tcBorders>
          <w:top w:val="single" w:sz="4" w:space="0" w:color="EB5D47" w:themeColor="accent3"/>
          <w:bottom w:val="single" w:sz="4" w:space="0" w:color="EB5D4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D47" w:themeColor="accent3"/>
          <w:left w:val="nil"/>
        </w:tcBorders>
      </w:tcPr>
    </w:tblStylePr>
    <w:tblStylePr w:type="swCell">
      <w:tblPr/>
      <w:tcPr>
        <w:tcBorders>
          <w:top w:val="double" w:sz="4" w:space="0" w:color="EB5D47" w:themeColor="accent3"/>
          <w:right w:val="nil"/>
        </w:tcBorders>
      </w:tcPr>
    </w:tblStylePr>
  </w:style>
  <w:style w:type="table" w:styleId="Lijsttabel3-Accent4">
    <w:name w:val="List Table 3 Accent 4"/>
    <w:basedOn w:val="Standaardtabel"/>
    <w:uiPriority w:val="48"/>
    <w:rsid w:val="00AB7FB7"/>
    <w:pPr>
      <w:spacing w:after="0" w:line="240" w:lineRule="auto"/>
    </w:pPr>
    <w:rPr>
      <w:sz w:val="20"/>
    </w:rPr>
    <w:tblPr>
      <w:tblStyleRowBandSize w:val="1"/>
      <w:tblStyleColBandSize w:val="1"/>
      <w:tblBorders>
        <w:top w:val="single" w:sz="4" w:space="0" w:color="F9B232" w:themeColor="accent4"/>
        <w:left w:val="single" w:sz="4" w:space="0" w:color="F9B232" w:themeColor="accent4"/>
        <w:bottom w:val="single" w:sz="4" w:space="0" w:color="F9B232" w:themeColor="accent4"/>
        <w:right w:val="single" w:sz="4" w:space="0" w:color="F9B232" w:themeColor="accent4"/>
      </w:tblBorders>
    </w:tblPr>
    <w:tblStylePr w:type="firstRow">
      <w:rPr>
        <w:b/>
        <w:bCs/>
        <w:color w:val="F2F2F2" w:themeColor="background1"/>
      </w:rPr>
      <w:tblPr/>
      <w:tcPr>
        <w:shd w:val="clear" w:color="auto" w:fill="F9B232" w:themeFill="accent4"/>
      </w:tcPr>
    </w:tblStylePr>
    <w:tblStylePr w:type="lastRow">
      <w:rPr>
        <w:b/>
        <w:bCs/>
      </w:rPr>
      <w:tblPr/>
      <w:tcPr>
        <w:tcBorders>
          <w:top w:val="double" w:sz="4" w:space="0" w:color="F9B232" w:themeColor="accent4"/>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F9B232" w:themeColor="accent4"/>
          <w:right w:val="single" w:sz="4" w:space="0" w:color="F9B232" w:themeColor="accent4"/>
        </w:tcBorders>
      </w:tcPr>
    </w:tblStylePr>
    <w:tblStylePr w:type="band1Horz">
      <w:tblPr/>
      <w:tcPr>
        <w:tcBorders>
          <w:top w:val="single" w:sz="4" w:space="0" w:color="F9B232" w:themeColor="accent4"/>
          <w:bottom w:val="single" w:sz="4" w:space="0" w:color="F9B23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B232" w:themeColor="accent4"/>
          <w:left w:val="nil"/>
        </w:tcBorders>
      </w:tcPr>
    </w:tblStylePr>
    <w:tblStylePr w:type="swCell">
      <w:tblPr/>
      <w:tcPr>
        <w:tcBorders>
          <w:top w:val="double" w:sz="4" w:space="0" w:color="F9B232" w:themeColor="accent4"/>
          <w:right w:val="nil"/>
        </w:tcBorders>
      </w:tcPr>
    </w:tblStylePr>
  </w:style>
  <w:style w:type="table" w:styleId="Lijsttabel3-Accent5">
    <w:name w:val="List Table 3 Accent 5"/>
    <w:basedOn w:val="Standaardtabel"/>
    <w:uiPriority w:val="48"/>
    <w:rsid w:val="00AB7FB7"/>
    <w:pPr>
      <w:spacing w:after="0" w:line="240" w:lineRule="auto"/>
    </w:pPr>
    <w:rPr>
      <w:sz w:val="20"/>
    </w:rPr>
    <w:tblPr>
      <w:tblStyleRowBandSize w:val="1"/>
      <w:tblStyleColBandSize w:val="1"/>
      <w:tblBorders>
        <w:top w:val="single" w:sz="4" w:space="0" w:color="8B6648" w:themeColor="accent5"/>
        <w:left w:val="single" w:sz="4" w:space="0" w:color="8B6648" w:themeColor="accent5"/>
        <w:bottom w:val="single" w:sz="4" w:space="0" w:color="8B6648" w:themeColor="accent5"/>
        <w:right w:val="single" w:sz="4" w:space="0" w:color="8B6648" w:themeColor="accent5"/>
      </w:tblBorders>
    </w:tblPr>
    <w:tblStylePr w:type="firstRow">
      <w:rPr>
        <w:b/>
        <w:bCs/>
        <w:color w:val="F2F2F2" w:themeColor="background1"/>
      </w:rPr>
      <w:tblPr/>
      <w:tcPr>
        <w:shd w:val="clear" w:color="auto" w:fill="8B6648" w:themeFill="accent5"/>
      </w:tcPr>
    </w:tblStylePr>
    <w:tblStylePr w:type="lastRow">
      <w:rPr>
        <w:b/>
        <w:bCs/>
      </w:rPr>
      <w:tblPr/>
      <w:tcPr>
        <w:tcBorders>
          <w:top w:val="double" w:sz="4" w:space="0" w:color="8B6648" w:themeColor="accent5"/>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8B6648" w:themeColor="accent5"/>
          <w:right w:val="single" w:sz="4" w:space="0" w:color="8B6648" w:themeColor="accent5"/>
        </w:tcBorders>
      </w:tcPr>
    </w:tblStylePr>
    <w:tblStylePr w:type="band1Horz">
      <w:tblPr/>
      <w:tcPr>
        <w:tcBorders>
          <w:top w:val="single" w:sz="4" w:space="0" w:color="8B6648" w:themeColor="accent5"/>
          <w:bottom w:val="single" w:sz="4" w:space="0" w:color="8B664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B6648" w:themeColor="accent5"/>
          <w:left w:val="nil"/>
        </w:tcBorders>
      </w:tcPr>
    </w:tblStylePr>
    <w:tblStylePr w:type="swCell">
      <w:tblPr/>
      <w:tcPr>
        <w:tcBorders>
          <w:top w:val="double" w:sz="4" w:space="0" w:color="8B6648" w:themeColor="accent5"/>
          <w:right w:val="nil"/>
        </w:tcBorders>
      </w:tcPr>
    </w:tblStylePr>
  </w:style>
  <w:style w:type="table" w:styleId="Lijsttabel3-Accent6">
    <w:name w:val="List Table 3 Accent 6"/>
    <w:basedOn w:val="Standaardtabel"/>
    <w:uiPriority w:val="48"/>
    <w:rsid w:val="00AB7FB7"/>
    <w:pPr>
      <w:spacing w:after="0" w:line="240" w:lineRule="auto"/>
    </w:pPr>
    <w:rPr>
      <w:sz w:val="20"/>
    </w:rPr>
    <w:tblPr>
      <w:tblStyleRowBandSize w:val="1"/>
      <w:tblStyleColBandSize w:val="1"/>
      <w:tblBorders>
        <w:top w:val="single" w:sz="4" w:space="0" w:color="BA8B66" w:themeColor="accent6"/>
        <w:left w:val="single" w:sz="4" w:space="0" w:color="BA8B66" w:themeColor="accent6"/>
        <w:bottom w:val="single" w:sz="4" w:space="0" w:color="BA8B66" w:themeColor="accent6"/>
        <w:right w:val="single" w:sz="4" w:space="0" w:color="BA8B66" w:themeColor="accent6"/>
      </w:tblBorders>
    </w:tblPr>
    <w:tblStylePr w:type="firstRow">
      <w:rPr>
        <w:b/>
        <w:bCs/>
        <w:color w:val="F2F2F2" w:themeColor="background1"/>
      </w:rPr>
      <w:tblPr/>
      <w:tcPr>
        <w:shd w:val="clear" w:color="auto" w:fill="BA8B66" w:themeFill="accent6"/>
      </w:tcPr>
    </w:tblStylePr>
    <w:tblStylePr w:type="lastRow">
      <w:rPr>
        <w:b/>
        <w:bCs/>
      </w:rPr>
      <w:tblPr/>
      <w:tcPr>
        <w:tcBorders>
          <w:top w:val="double" w:sz="4" w:space="0" w:color="BA8B66" w:themeColor="accent6"/>
        </w:tcBorders>
        <w:shd w:val="clear" w:color="auto" w:fill="F2F2F2" w:themeFill="background1"/>
      </w:tcPr>
    </w:tblStylePr>
    <w:tblStylePr w:type="firstCol">
      <w:rPr>
        <w:b/>
        <w:bCs/>
      </w:rPr>
      <w:tblPr/>
      <w:tcPr>
        <w:tcBorders>
          <w:right w:val="nil"/>
        </w:tcBorders>
        <w:shd w:val="clear" w:color="auto" w:fill="F2F2F2" w:themeFill="background1"/>
      </w:tcPr>
    </w:tblStylePr>
    <w:tblStylePr w:type="lastCol">
      <w:rPr>
        <w:b/>
        <w:bCs/>
      </w:rPr>
      <w:tblPr/>
      <w:tcPr>
        <w:tcBorders>
          <w:left w:val="nil"/>
        </w:tcBorders>
        <w:shd w:val="clear" w:color="auto" w:fill="F2F2F2" w:themeFill="background1"/>
      </w:tcPr>
    </w:tblStylePr>
    <w:tblStylePr w:type="band1Vert">
      <w:tblPr/>
      <w:tcPr>
        <w:tcBorders>
          <w:left w:val="single" w:sz="4" w:space="0" w:color="BA8B66" w:themeColor="accent6"/>
          <w:right w:val="single" w:sz="4" w:space="0" w:color="BA8B66" w:themeColor="accent6"/>
        </w:tcBorders>
      </w:tcPr>
    </w:tblStylePr>
    <w:tblStylePr w:type="band1Horz">
      <w:tblPr/>
      <w:tcPr>
        <w:tcBorders>
          <w:top w:val="single" w:sz="4" w:space="0" w:color="BA8B66" w:themeColor="accent6"/>
          <w:bottom w:val="single" w:sz="4" w:space="0" w:color="BA8B6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A8B66" w:themeColor="accent6"/>
          <w:left w:val="nil"/>
        </w:tcBorders>
      </w:tcPr>
    </w:tblStylePr>
    <w:tblStylePr w:type="swCell">
      <w:tblPr/>
      <w:tcPr>
        <w:tcBorders>
          <w:top w:val="double" w:sz="4" w:space="0" w:color="BA8B66" w:themeColor="accent6"/>
          <w:right w:val="nil"/>
        </w:tcBorders>
      </w:tcPr>
    </w:tblStylePr>
  </w:style>
  <w:style w:type="table" w:styleId="Rastertabel3">
    <w:name w:val="Grid Table 3"/>
    <w:basedOn w:val="Standaardtabel"/>
    <w:uiPriority w:val="48"/>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bottom w:val="single" w:sz="4" w:space="0" w:color="48B9DB" w:themeColor="text1" w:themeTint="99"/>
        </w:tcBorders>
      </w:tcPr>
    </w:tblStylePr>
    <w:tblStylePr w:type="nwCell">
      <w:tblPr/>
      <w:tcPr>
        <w:tcBorders>
          <w:bottom w:val="single" w:sz="4" w:space="0" w:color="48B9DB" w:themeColor="text1" w:themeTint="99"/>
        </w:tcBorders>
      </w:tcPr>
    </w:tblStylePr>
    <w:tblStylePr w:type="seCell">
      <w:tblPr/>
      <w:tcPr>
        <w:tcBorders>
          <w:top w:val="single" w:sz="4" w:space="0" w:color="48B9DB" w:themeColor="text1" w:themeTint="99"/>
        </w:tcBorders>
      </w:tcPr>
    </w:tblStylePr>
    <w:tblStylePr w:type="swCell">
      <w:tblPr/>
      <w:tcPr>
        <w:tcBorders>
          <w:top w:val="single" w:sz="4" w:space="0" w:color="48B9DB" w:themeColor="text1" w:themeTint="99"/>
        </w:tcBorders>
      </w:tcPr>
    </w:tblStylePr>
  </w:style>
  <w:style w:type="table" w:styleId="Rastertabel3-Accent1">
    <w:name w:val="Grid Table 3 Accent 1"/>
    <w:basedOn w:val="Standaardtabel"/>
    <w:uiPriority w:val="48"/>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bottom w:val="single" w:sz="4" w:space="0" w:color="48B9DB" w:themeColor="accent1" w:themeTint="99"/>
        </w:tcBorders>
      </w:tcPr>
    </w:tblStylePr>
    <w:tblStylePr w:type="nwCell">
      <w:tblPr/>
      <w:tcPr>
        <w:tcBorders>
          <w:bottom w:val="single" w:sz="4" w:space="0" w:color="48B9DB" w:themeColor="accent1" w:themeTint="99"/>
        </w:tcBorders>
      </w:tcPr>
    </w:tblStylePr>
    <w:tblStylePr w:type="seCell">
      <w:tblPr/>
      <w:tcPr>
        <w:tcBorders>
          <w:top w:val="single" w:sz="4" w:space="0" w:color="48B9DB" w:themeColor="accent1" w:themeTint="99"/>
        </w:tcBorders>
      </w:tcPr>
    </w:tblStylePr>
    <w:tblStylePr w:type="swCell">
      <w:tblPr/>
      <w:tcPr>
        <w:tcBorders>
          <w:top w:val="single" w:sz="4" w:space="0" w:color="48B9DB" w:themeColor="accent1" w:themeTint="99"/>
        </w:tcBorders>
      </w:tcPr>
    </w:tblStylePr>
  </w:style>
  <w:style w:type="table" w:styleId="Rastertabel3-Accent2">
    <w:name w:val="Grid Table 3 Accent 2"/>
    <w:basedOn w:val="Standaardtabel"/>
    <w:uiPriority w:val="48"/>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bottom w:val="single" w:sz="4" w:space="0" w:color="2CE3FF" w:themeColor="accent2" w:themeTint="99"/>
        </w:tcBorders>
      </w:tcPr>
    </w:tblStylePr>
    <w:tblStylePr w:type="nwCell">
      <w:tblPr/>
      <w:tcPr>
        <w:tcBorders>
          <w:bottom w:val="single" w:sz="4" w:space="0" w:color="2CE3FF" w:themeColor="accent2" w:themeTint="99"/>
        </w:tcBorders>
      </w:tcPr>
    </w:tblStylePr>
    <w:tblStylePr w:type="seCell">
      <w:tblPr/>
      <w:tcPr>
        <w:tcBorders>
          <w:top w:val="single" w:sz="4" w:space="0" w:color="2CE3FF" w:themeColor="accent2" w:themeTint="99"/>
        </w:tcBorders>
      </w:tcPr>
    </w:tblStylePr>
    <w:tblStylePr w:type="swCell">
      <w:tblPr/>
      <w:tcPr>
        <w:tcBorders>
          <w:top w:val="single" w:sz="4" w:space="0" w:color="2CE3FF" w:themeColor="accent2" w:themeTint="99"/>
        </w:tcBorders>
      </w:tcPr>
    </w:tblStylePr>
  </w:style>
  <w:style w:type="table" w:styleId="Rastertabel3-Accent3">
    <w:name w:val="Grid Table 3 Accent 3"/>
    <w:basedOn w:val="Standaardtabel"/>
    <w:uiPriority w:val="48"/>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bottom w:val="single" w:sz="4" w:space="0" w:color="F39D90" w:themeColor="accent3" w:themeTint="99"/>
        </w:tcBorders>
      </w:tcPr>
    </w:tblStylePr>
    <w:tblStylePr w:type="nwCell">
      <w:tblPr/>
      <w:tcPr>
        <w:tcBorders>
          <w:bottom w:val="single" w:sz="4" w:space="0" w:color="F39D90" w:themeColor="accent3" w:themeTint="99"/>
        </w:tcBorders>
      </w:tcPr>
    </w:tblStylePr>
    <w:tblStylePr w:type="seCell">
      <w:tblPr/>
      <w:tcPr>
        <w:tcBorders>
          <w:top w:val="single" w:sz="4" w:space="0" w:color="F39D90" w:themeColor="accent3" w:themeTint="99"/>
        </w:tcBorders>
      </w:tcPr>
    </w:tblStylePr>
    <w:tblStylePr w:type="swCell">
      <w:tblPr/>
      <w:tcPr>
        <w:tcBorders>
          <w:top w:val="single" w:sz="4" w:space="0" w:color="F39D90" w:themeColor="accent3" w:themeTint="99"/>
        </w:tcBorders>
      </w:tcPr>
    </w:tblStylePr>
  </w:style>
  <w:style w:type="table" w:styleId="Rastertabel3-Accent4">
    <w:name w:val="Grid Table 3 Accent 4"/>
    <w:basedOn w:val="Standaardtabel"/>
    <w:uiPriority w:val="48"/>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bottom w:val="single" w:sz="4" w:space="0" w:color="FBD083" w:themeColor="accent4" w:themeTint="99"/>
        </w:tcBorders>
      </w:tcPr>
    </w:tblStylePr>
    <w:tblStylePr w:type="nwCell">
      <w:tblPr/>
      <w:tcPr>
        <w:tcBorders>
          <w:bottom w:val="single" w:sz="4" w:space="0" w:color="FBD083" w:themeColor="accent4" w:themeTint="99"/>
        </w:tcBorders>
      </w:tcPr>
    </w:tblStylePr>
    <w:tblStylePr w:type="seCell">
      <w:tblPr/>
      <w:tcPr>
        <w:tcBorders>
          <w:top w:val="single" w:sz="4" w:space="0" w:color="FBD083" w:themeColor="accent4" w:themeTint="99"/>
        </w:tcBorders>
      </w:tcPr>
    </w:tblStylePr>
    <w:tblStylePr w:type="swCell">
      <w:tblPr/>
      <w:tcPr>
        <w:tcBorders>
          <w:top w:val="single" w:sz="4" w:space="0" w:color="FBD083" w:themeColor="accent4" w:themeTint="99"/>
        </w:tcBorders>
      </w:tcPr>
    </w:tblStylePr>
  </w:style>
  <w:style w:type="table" w:styleId="Rastertabel3-Accent5">
    <w:name w:val="Grid Table 3 Accent 5"/>
    <w:basedOn w:val="Standaardtabel"/>
    <w:uiPriority w:val="48"/>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bottom w:val="single" w:sz="4" w:space="0" w:color="C1A288" w:themeColor="accent5" w:themeTint="99"/>
        </w:tcBorders>
      </w:tcPr>
    </w:tblStylePr>
    <w:tblStylePr w:type="nwCell">
      <w:tblPr/>
      <w:tcPr>
        <w:tcBorders>
          <w:bottom w:val="single" w:sz="4" w:space="0" w:color="C1A288" w:themeColor="accent5" w:themeTint="99"/>
        </w:tcBorders>
      </w:tcPr>
    </w:tblStylePr>
    <w:tblStylePr w:type="seCell">
      <w:tblPr/>
      <w:tcPr>
        <w:tcBorders>
          <w:top w:val="single" w:sz="4" w:space="0" w:color="C1A288" w:themeColor="accent5" w:themeTint="99"/>
        </w:tcBorders>
      </w:tcPr>
    </w:tblStylePr>
    <w:tblStylePr w:type="swCell">
      <w:tblPr/>
      <w:tcPr>
        <w:tcBorders>
          <w:top w:val="single" w:sz="4" w:space="0" w:color="C1A288" w:themeColor="accent5" w:themeTint="99"/>
        </w:tcBorders>
      </w:tcPr>
    </w:tblStylePr>
  </w:style>
  <w:style w:type="table" w:styleId="Rastertabel3-Accent6">
    <w:name w:val="Grid Table 3 Accent 6"/>
    <w:basedOn w:val="Standaardtabel"/>
    <w:uiPriority w:val="48"/>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bottom w:val="single" w:sz="4" w:space="0" w:color="D5B9A3" w:themeColor="accent6" w:themeTint="99"/>
        </w:tcBorders>
      </w:tcPr>
    </w:tblStylePr>
    <w:tblStylePr w:type="nwCell">
      <w:tblPr/>
      <w:tcPr>
        <w:tcBorders>
          <w:bottom w:val="single" w:sz="4" w:space="0" w:color="D5B9A3" w:themeColor="accent6" w:themeTint="99"/>
        </w:tcBorders>
      </w:tcPr>
    </w:tblStylePr>
    <w:tblStylePr w:type="seCell">
      <w:tblPr/>
      <w:tcPr>
        <w:tcBorders>
          <w:top w:val="single" w:sz="4" w:space="0" w:color="D5B9A3" w:themeColor="accent6" w:themeTint="99"/>
        </w:tcBorders>
      </w:tcPr>
    </w:tblStylePr>
    <w:tblStylePr w:type="swCell">
      <w:tblPr/>
      <w:tcPr>
        <w:tcBorders>
          <w:top w:val="single" w:sz="4" w:space="0" w:color="D5B9A3" w:themeColor="accent6" w:themeTint="99"/>
        </w:tcBorders>
      </w:tcPr>
    </w:tblStylePr>
  </w:style>
  <w:style w:type="table" w:styleId="Lijsttabel4">
    <w:name w:val="List Table 4"/>
    <w:basedOn w:val="Standaardtabel"/>
    <w:uiPriority w:val="49"/>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tblBorders>
    </w:tblPr>
    <w:tblStylePr w:type="firstRow">
      <w:rPr>
        <w:b/>
        <w:bCs/>
        <w:color w:val="F2F2F2" w:themeColor="background1"/>
      </w:rPr>
      <w:tblPr/>
      <w:tcPr>
        <w:tcBorders>
          <w:top w:val="single" w:sz="4" w:space="0" w:color="18657C" w:themeColor="text1"/>
          <w:left w:val="single" w:sz="4" w:space="0" w:color="18657C" w:themeColor="text1"/>
          <w:bottom w:val="single" w:sz="4" w:space="0" w:color="18657C" w:themeColor="text1"/>
          <w:right w:val="single" w:sz="4" w:space="0" w:color="18657C" w:themeColor="text1"/>
          <w:insideH w:val="nil"/>
        </w:tcBorders>
        <w:shd w:val="clear" w:color="auto" w:fill="18657C" w:themeFill="text1"/>
      </w:tcPr>
    </w:tblStylePr>
    <w:tblStylePr w:type="lastRow">
      <w:rPr>
        <w:b/>
        <w:bCs/>
      </w:rPr>
      <w:tblPr/>
      <w:tcPr>
        <w:tcBorders>
          <w:top w:val="doub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4-Accent1">
    <w:name w:val="List Table 4 Accent 1"/>
    <w:basedOn w:val="Standaardtabel"/>
    <w:uiPriority w:val="49"/>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tblBorders>
    </w:tblPr>
    <w:tblStylePr w:type="firstRow">
      <w:rPr>
        <w:b/>
        <w:bCs/>
        <w:color w:val="F2F2F2" w:themeColor="background1"/>
      </w:rPr>
      <w:tblPr/>
      <w:tcPr>
        <w:tcBorders>
          <w:top w:val="single" w:sz="4" w:space="0" w:color="18657C" w:themeColor="accent1"/>
          <w:left w:val="single" w:sz="4" w:space="0" w:color="18657C" w:themeColor="accent1"/>
          <w:bottom w:val="single" w:sz="4" w:space="0" w:color="18657C" w:themeColor="accent1"/>
          <w:right w:val="single" w:sz="4" w:space="0" w:color="18657C" w:themeColor="accent1"/>
          <w:insideH w:val="nil"/>
        </w:tcBorders>
        <w:shd w:val="clear" w:color="auto" w:fill="18657C" w:themeFill="accent1"/>
      </w:tcPr>
    </w:tblStylePr>
    <w:tblStylePr w:type="lastRow">
      <w:rPr>
        <w:b/>
        <w:bCs/>
      </w:rPr>
      <w:tblPr/>
      <w:tcPr>
        <w:tcBorders>
          <w:top w:val="doub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4-Accent2">
    <w:name w:val="List Table 4 Accent 2"/>
    <w:basedOn w:val="Standaardtabel"/>
    <w:uiPriority w:val="49"/>
    <w:rsid w:val="00AB7FB7"/>
    <w:pPr>
      <w:spacing w:after="0" w:line="240" w:lineRule="auto"/>
    </w:pPr>
    <w:rPr>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tblBorders>
    </w:tblPr>
    <w:tblStylePr w:type="firstRow">
      <w:rPr>
        <w:b/>
        <w:bCs/>
        <w:color w:val="F2F2F2" w:themeColor="background1"/>
      </w:rPr>
      <w:tblPr/>
      <w:tcPr>
        <w:tcBorders>
          <w:top w:val="single" w:sz="4" w:space="0" w:color="008B9F" w:themeColor="accent2"/>
          <w:left w:val="single" w:sz="4" w:space="0" w:color="008B9F" w:themeColor="accent2"/>
          <w:bottom w:val="single" w:sz="4" w:space="0" w:color="008B9F" w:themeColor="accent2"/>
          <w:right w:val="single" w:sz="4" w:space="0" w:color="008B9F" w:themeColor="accent2"/>
          <w:insideH w:val="nil"/>
        </w:tcBorders>
        <w:shd w:val="clear" w:color="auto" w:fill="008B9F" w:themeFill="accent2"/>
      </w:tcPr>
    </w:tblStylePr>
    <w:tblStylePr w:type="lastRow">
      <w:rPr>
        <w:b/>
        <w:bCs/>
      </w:rPr>
      <w:tblPr/>
      <w:tcPr>
        <w:tcBorders>
          <w:top w:val="doub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4-Accent3">
    <w:name w:val="List Table 4 Accent 3"/>
    <w:basedOn w:val="Standaardtabel"/>
    <w:uiPriority w:val="49"/>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tblBorders>
    </w:tblPr>
    <w:tblStylePr w:type="firstRow">
      <w:rPr>
        <w:b/>
        <w:bCs/>
        <w:color w:val="F2F2F2" w:themeColor="background1"/>
      </w:rPr>
      <w:tblPr/>
      <w:tcPr>
        <w:tcBorders>
          <w:top w:val="single" w:sz="4" w:space="0" w:color="EB5D47" w:themeColor="accent3"/>
          <w:left w:val="single" w:sz="4" w:space="0" w:color="EB5D47" w:themeColor="accent3"/>
          <w:bottom w:val="single" w:sz="4" w:space="0" w:color="EB5D47" w:themeColor="accent3"/>
          <w:right w:val="single" w:sz="4" w:space="0" w:color="EB5D47" w:themeColor="accent3"/>
          <w:insideH w:val="nil"/>
        </w:tcBorders>
        <w:shd w:val="clear" w:color="auto" w:fill="EB5D47" w:themeFill="accent3"/>
      </w:tcPr>
    </w:tblStylePr>
    <w:tblStylePr w:type="lastRow">
      <w:rPr>
        <w:b/>
        <w:bCs/>
      </w:rPr>
      <w:tblPr/>
      <w:tcPr>
        <w:tcBorders>
          <w:top w:val="doub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4-Accent4">
    <w:name w:val="List Table 4 Accent 4"/>
    <w:basedOn w:val="Standaardtabel"/>
    <w:uiPriority w:val="49"/>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tblBorders>
    </w:tblPr>
    <w:tblStylePr w:type="firstRow">
      <w:rPr>
        <w:b/>
        <w:bCs/>
        <w:color w:val="F2F2F2" w:themeColor="background1"/>
      </w:rPr>
      <w:tblPr/>
      <w:tcPr>
        <w:tcBorders>
          <w:top w:val="single" w:sz="4" w:space="0" w:color="F9B232" w:themeColor="accent4"/>
          <w:left w:val="single" w:sz="4" w:space="0" w:color="F9B232" w:themeColor="accent4"/>
          <w:bottom w:val="single" w:sz="4" w:space="0" w:color="F9B232" w:themeColor="accent4"/>
          <w:right w:val="single" w:sz="4" w:space="0" w:color="F9B232" w:themeColor="accent4"/>
          <w:insideH w:val="nil"/>
        </w:tcBorders>
        <w:shd w:val="clear" w:color="auto" w:fill="F9B232" w:themeFill="accent4"/>
      </w:tcPr>
    </w:tblStylePr>
    <w:tblStylePr w:type="lastRow">
      <w:rPr>
        <w:b/>
        <w:bCs/>
      </w:rPr>
      <w:tblPr/>
      <w:tcPr>
        <w:tcBorders>
          <w:top w:val="doub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4-Accent5">
    <w:name w:val="List Table 4 Accent 5"/>
    <w:basedOn w:val="Standaardtabel"/>
    <w:uiPriority w:val="49"/>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tblBorders>
    </w:tblPr>
    <w:tblStylePr w:type="firstRow">
      <w:rPr>
        <w:b/>
        <w:bCs/>
        <w:color w:val="F2F2F2" w:themeColor="background1"/>
      </w:rPr>
      <w:tblPr/>
      <w:tcPr>
        <w:tcBorders>
          <w:top w:val="single" w:sz="4" w:space="0" w:color="8B6648" w:themeColor="accent5"/>
          <w:left w:val="single" w:sz="4" w:space="0" w:color="8B6648" w:themeColor="accent5"/>
          <w:bottom w:val="single" w:sz="4" w:space="0" w:color="8B6648" w:themeColor="accent5"/>
          <w:right w:val="single" w:sz="4" w:space="0" w:color="8B6648" w:themeColor="accent5"/>
          <w:insideH w:val="nil"/>
        </w:tcBorders>
        <w:shd w:val="clear" w:color="auto" w:fill="8B6648" w:themeFill="accent5"/>
      </w:tcPr>
    </w:tblStylePr>
    <w:tblStylePr w:type="lastRow">
      <w:rPr>
        <w:b/>
        <w:bCs/>
      </w:rPr>
      <w:tblPr/>
      <w:tcPr>
        <w:tcBorders>
          <w:top w:val="doub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4-Accent6">
    <w:name w:val="List Table 4 Accent 6"/>
    <w:basedOn w:val="Standaardtabel"/>
    <w:uiPriority w:val="49"/>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tblBorders>
    </w:tblPr>
    <w:tblStylePr w:type="firstRow">
      <w:rPr>
        <w:b/>
        <w:bCs/>
        <w:color w:val="F2F2F2" w:themeColor="background1"/>
      </w:rPr>
      <w:tblPr/>
      <w:tcPr>
        <w:tcBorders>
          <w:top w:val="single" w:sz="4" w:space="0" w:color="BA8B66" w:themeColor="accent6"/>
          <w:left w:val="single" w:sz="4" w:space="0" w:color="BA8B66" w:themeColor="accent6"/>
          <w:bottom w:val="single" w:sz="4" w:space="0" w:color="BA8B66" w:themeColor="accent6"/>
          <w:right w:val="single" w:sz="4" w:space="0" w:color="BA8B66" w:themeColor="accent6"/>
          <w:insideH w:val="nil"/>
        </w:tcBorders>
        <w:shd w:val="clear" w:color="auto" w:fill="BA8B66" w:themeFill="accent6"/>
      </w:tcPr>
    </w:tblStylePr>
    <w:tblStylePr w:type="lastRow">
      <w:rPr>
        <w:b/>
        <w:bCs/>
      </w:rPr>
      <w:tblPr/>
      <w:tcPr>
        <w:tcBorders>
          <w:top w:val="doub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4">
    <w:name w:val="Grid Table 4"/>
    <w:basedOn w:val="Standaardtabel"/>
    <w:uiPriority w:val="49"/>
    <w:rsid w:val="00AB7FB7"/>
    <w:pPr>
      <w:spacing w:after="0" w:line="240" w:lineRule="auto"/>
    </w:pPr>
    <w:rPr>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color w:val="F2F2F2" w:themeColor="background1"/>
      </w:rPr>
      <w:tblPr/>
      <w:tcPr>
        <w:tcBorders>
          <w:top w:val="single" w:sz="4" w:space="0" w:color="18657C" w:themeColor="text1"/>
          <w:left w:val="single" w:sz="4" w:space="0" w:color="18657C" w:themeColor="text1"/>
          <w:bottom w:val="single" w:sz="4" w:space="0" w:color="18657C" w:themeColor="text1"/>
          <w:right w:val="single" w:sz="4" w:space="0" w:color="18657C" w:themeColor="text1"/>
          <w:insideH w:val="nil"/>
          <w:insideV w:val="nil"/>
        </w:tcBorders>
        <w:shd w:val="clear" w:color="auto" w:fill="18657C" w:themeFill="text1"/>
      </w:tcPr>
    </w:tblStylePr>
    <w:tblStylePr w:type="lastRow">
      <w:rPr>
        <w:b/>
        <w:bCs/>
      </w:rPr>
      <w:tblPr/>
      <w:tcPr>
        <w:tcBorders>
          <w:top w:val="double" w:sz="4" w:space="0" w:color="18657C" w:themeColor="text1"/>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4-Accent1">
    <w:name w:val="Grid Table 4 Accent 1"/>
    <w:basedOn w:val="Standaardtabel"/>
    <w:uiPriority w:val="49"/>
    <w:rsid w:val="00AB7FB7"/>
    <w:pPr>
      <w:spacing w:after="0" w:line="240" w:lineRule="auto"/>
    </w:pPr>
    <w:rPr>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color w:val="F2F2F2" w:themeColor="background1"/>
      </w:rPr>
      <w:tblPr/>
      <w:tcPr>
        <w:tcBorders>
          <w:top w:val="single" w:sz="4" w:space="0" w:color="18657C" w:themeColor="accent1"/>
          <w:left w:val="single" w:sz="4" w:space="0" w:color="18657C" w:themeColor="accent1"/>
          <w:bottom w:val="single" w:sz="4" w:space="0" w:color="18657C" w:themeColor="accent1"/>
          <w:right w:val="single" w:sz="4" w:space="0" w:color="18657C" w:themeColor="accent1"/>
          <w:insideH w:val="nil"/>
          <w:insideV w:val="nil"/>
        </w:tcBorders>
        <w:shd w:val="clear" w:color="auto" w:fill="18657C" w:themeFill="accent1"/>
      </w:tcPr>
    </w:tblStylePr>
    <w:tblStylePr w:type="lastRow">
      <w:rPr>
        <w:b/>
        <w:bCs/>
      </w:rPr>
      <w:tblPr/>
      <w:tcPr>
        <w:tcBorders>
          <w:top w:val="double" w:sz="4" w:space="0" w:color="18657C" w:themeColor="accent1"/>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4-Accent3">
    <w:name w:val="Grid Table 4 Accent 3"/>
    <w:basedOn w:val="Standaardtabel"/>
    <w:uiPriority w:val="49"/>
    <w:rsid w:val="00AB7FB7"/>
    <w:pPr>
      <w:spacing w:after="0" w:line="240" w:lineRule="auto"/>
    </w:pPr>
    <w:rPr>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color w:val="F2F2F2" w:themeColor="background1"/>
      </w:rPr>
      <w:tblPr/>
      <w:tcPr>
        <w:tcBorders>
          <w:top w:val="single" w:sz="4" w:space="0" w:color="EB5D47" w:themeColor="accent3"/>
          <w:left w:val="single" w:sz="4" w:space="0" w:color="EB5D47" w:themeColor="accent3"/>
          <w:bottom w:val="single" w:sz="4" w:space="0" w:color="EB5D47" w:themeColor="accent3"/>
          <w:right w:val="single" w:sz="4" w:space="0" w:color="EB5D47" w:themeColor="accent3"/>
          <w:insideH w:val="nil"/>
          <w:insideV w:val="nil"/>
        </w:tcBorders>
        <w:shd w:val="clear" w:color="auto" w:fill="EB5D47" w:themeFill="accent3"/>
      </w:tcPr>
    </w:tblStylePr>
    <w:tblStylePr w:type="lastRow">
      <w:rPr>
        <w:b/>
        <w:bCs/>
      </w:rPr>
      <w:tblPr/>
      <w:tcPr>
        <w:tcBorders>
          <w:top w:val="double" w:sz="4" w:space="0" w:color="EB5D47" w:themeColor="accent3"/>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4-Accent4">
    <w:name w:val="Grid Table 4 Accent 4"/>
    <w:basedOn w:val="Standaardtabel"/>
    <w:uiPriority w:val="49"/>
    <w:rsid w:val="00AB7FB7"/>
    <w:pPr>
      <w:spacing w:after="0" w:line="240" w:lineRule="auto"/>
    </w:pPr>
    <w:rPr>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color w:val="F2F2F2" w:themeColor="background1"/>
      </w:rPr>
      <w:tblPr/>
      <w:tcPr>
        <w:tcBorders>
          <w:top w:val="single" w:sz="4" w:space="0" w:color="F9B232" w:themeColor="accent4"/>
          <w:left w:val="single" w:sz="4" w:space="0" w:color="F9B232" w:themeColor="accent4"/>
          <w:bottom w:val="single" w:sz="4" w:space="0" w:color="F9B232" w:themeColor="accent4"/>
          <w:right w:val="single" w:sz="4" w:space="0" w:color="F9B232" w:themeColor="accent4"/>
          <w:insideH w:val="nil"/>
          <w:insideV w:val="nil"/>
        </w:tcBorders>
        <w:shd w:val="clear" w:color="auto" w:fill="F9B232" w:themeFill="accent4"/>
      </w:tcPr>
    </w:tblStylePr>
    <w:tblStylePr w:type="lastRow">
      <w:rPr>
        <w:b/>
        <w:bCs/>
      </w:rPr>
      <w:tblPr/>
      <w:tcPr>
        <w:tcBorders>
          <w:top w:val="double" w:sz="4" w:space="0" w:color="F9B232" w:themeColor="accent4"/>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4-Accent5">
    <w:name w:val="Grid Table 4 Accent 5"/>
    <w:basedOn w:val="Standaardtabel"/>
    <w:uiPriority w:val="49"/>
    <w:rsid w:val="00AB7FB7"/>
    <w:pPr>
      <w:spacing w:after="0" w:line="240" w:lineRule="auto"/>
    </w:pPr>
    <w:rPr>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color w:val="F2F2F2" w:themeColor="background1"/>
      </w:rPr>
      <w:tblPr/>
      <w:tcPr>
        <w:tcBorders>
          <w:top w:val="single" w:sz="4" w:space="0" w:color="8B6648" w:themeColor="accent5"/>
          <w:left w:val="single" w:sz="4" w:space="0" w:color="8B6648" w:themeColor="accent5"/>
          <w:bottom w:val="single" w:sz="4" w:space="0" w:color="8B6648" w:themeColor="accent5"/>
          <w:right w:val="single" w:sz="4" w:space="0" w:color="8B6648" w:themeColor="accent5"/>
          <w:insideH w:val="nil"/>
          <w:insideV w:val="nil"/>
        </w:tcBorders>
        <w:shd w:val="clear" w:color="auto" w:fill="8B6648" w:themeFill="accent5"/>
      </w:tcPr>
    </w:tblStylePr>
    <w:tblStylePr w:type="lastRow">
      <w:rPr>
        <w:b/>
        <w:bCs/>
      </w:rPr>
      <w:tblPr/>
      <w:tcPr>
        <w:tcBorders>
          <w:top w:val="double" w:sz="4" w:space="0" w:color="8B6648" w:themeColor="accent5"/>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4-Accent6">
    <w:name w:val="Grid Table 4 Accent 6"/>
    <w:basedOn w:val="Standaardtabel"/>
    <w:uiPriority w:val="49"/>
    <w:rsid w:val="00AB7FB7"/>
    <w:pPr>
      <w:spacing w:after="0" w:line="240" w:lineRule="auto"/>
    </w:pPr>
    <w:rPr>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color w:val="F2F2F2" w:themeColor="background1"/>
      </w:rPr>
      <w:tblPr/>
      <w:tcPr>
        <w:tcBorders>
          <w:top w:val="single" w:sz="4" w:space="0" w:color="BA8B66" w:themeColor="accent6"/>
          <w:left w:val="single" w:sz="4" w:space="0" w:color="BA8B66" w:themeColor="accent6"/>
          <w:bottom w:val="single" w:sz="4" w:space="0" w:color="BA8B66" w:themeColor="accent6"/>
          <w:right w:val="single" w:sz="4" w:space="0" w:color="BA8B66" w:themeColor="accent6"/>
          <w:insideH w:val="nil"/>
          <w:insideV w:val="nil"/>
        </w:tcBorders>
        <w:shd w:val="clear" w:color="auto" w:fill="BA8B66" w:themeFill="accent6"/>
      </w:tcPr>
    </w:tblStylePr>
    <w:tblStylePr w:type="lastRow">
      <w:rPr>
        <w:b/>
        <w:bCs/>
      </w:rPr>
      <w:tblPr/>
      <w:tcPr>
        <w:tcBorders>
          <w:top w:val="double" w:sz="4" w:space="0" w:color="BA8B66" w:themeColor="accent6"/>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5donker-Accent1">
    <w:name w:val="List Table 5 Dark Accent 1"/>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18657C" w:themeColor="accent1"/>
        <w:left w:val="single" w:sz="24" w:space="0" w:color="18657C" w:themeColor="accent1"/>
        <w:bottom w:val="single" w:sz="24" w:space="0" w:color="18657C" w:themeColor="accent1"/>
        <w:right w:val="single" w:sz="24" w:space="0" w:color="18657C" w:themeColor="accent1"/>
      </w:tblBorders>
    </w:tblPr>
    <w:tcPr>
      <w:shd w:val="clear" w:color="auto" w:fill="18657C" w:themeFill="accent1"/>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2">
    <w:name w:val="List Table 5 Dark Accent 2"/>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008B9F" w:themeColor="accent2"/>
        <w:left w:val="single" w:sz="24" w:space="0" w:color="008B9F" w:themeColor="accent2"/>
        <w:bottom w:val="single" w:sz="24" w:space="0" w:color="008B9F" w:themeColor="accent2"/>
        <w:right w:val="single" w:sz="24" w:space="0" w:color="008B9F" w:themeColor="accent2"/>
      </w:tblBorders>
    </w:tblPr>
    <w:tcPr>
      <w:shd w:val="clear" w:color="auto" w:fill="008B9F" w:themeFill="accent2"/>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3">
    <w:name w:val="List Table 5 Dark Accent 3"/>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EB5D47" w:themeColor="accent3"/>
        <w:left w:val="single" w:sz="24" w:space="0" w:color="EB5D47" w:themeColor="accent3"/>
        <w:bottom w:val="single" w:sz="24" w:space="0" w:color="EB5D47" w:themeColor="accent3"/>
        <w:right w:val="single" w:sz="24" w:space="0" w:color="EB5D47" w:themeColor="accent3"/>
      </w:tblBorders>
    </w:tblPr>
    <w:tcPr>
      <w:shd w:val="clear" w:color="auto" w:fill="EB5D47" w:themeFill="accent3"/>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4">
    <w:name w:val="List Table 5 Dark Accent 4"/>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F9B232" w:themeColor="accent4"/>
        <w:left w:val="single" w:sz="24" w:space="0" w:color="F9B232" w:themeColor="accent4"/>
        <w:bottom w:val="single" w:sz="24" w:space="0" w:color="F9B232" w:themeColor="accent4"/>
        <w:right w:val="single" w:sz="24" w:space="0" w:color="F9B232" w:themeColor="accent4"/>
      </w:tblBorders>
    </w:tblPr>
    <w:tcPr>
      <w:shd w:val="clear" w:color="auto" w:fill="F9B232" w:themeFill="accent4"/>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5">
    <w:name w:val="List Table 5 Dark Accent 5"/>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8B6648" w:themeColor="accent5"/>
        <w:left w:val="single" w:sz="24" w:space="0" w:color="8B6648" w:themeColor="accent5"/>
        <w:bottom w:val="single" w:sz="24" w:space="0" w:color="8B6648" w:themeColor="accent5"/>
        <w:right w:val="single" w:sz="24" w:space="0" w:color="8B6648" w:themeColor="accent5"/>
      </w:tblBorders>
    </w:tblPr>
    <w:tcPr>
      <w:shd w:val="clear" w:color="auto" w:fill="8B6648" w:themeFill="accent5"/>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jsttabel5donker-Accent6">
    <w:name w:val="List Table 5 Dark Accent 6"/>
    <w:basedOn w:val="Standaardtabel"/>
    <w:uiPriority w:val="50"/>
    <w:rsid w:val="00AB7FB7"/>
    <w:pPr>
      <w:spacing w:after="0" w:line="240" w:lineRule="auto"/>
    </w:pPr>
    <w:rPr>
      <w:color w:val="F2F2F2" w:themeColor="background1"/>
      <w:sz w:val="20"/>
    </w:rPr>
    <w:tblPr>
      <w:tblStyleRowBandSize w:val="1"/>
      <w:tblStyleColBandSize w:val="1"/>
      <w:tblBorders>
        <w:top w:val="single" w:sz="24" w:space="0" w:color="BA8B66" w:themeColor="accent6"/>
        <w:left w:val="single" w:sz="24" w:space="0" w:color="BA8B66" w:themeColor="accent6"/>
        <w:bottom w:val="single" w:sz="24" w:space="0" w:color="BA8B66" w:themeColor="accent6"/>
        <w:right w:val="single" w:sz="24" w:space="0" w:color="BA8B66" w:themeColor="accent6"/>
      </w:tblBorders>
    </w:tblPr>
    <w:tcPr>
      <w:shd w:val="clear" w:color="auto" w:fill="BA8B66" w:themeFill="accent6"/>
    </w:tcPr>
    <w:tblStylePr w:type="firstRow">
      <w:rPr>
        <w:b/>
        <w:bCs/>
      </w:rPr>
      <w:tblPr/>
      <w:tcPr>
        <w:tcBorders>
          <w:bottom w:val="single" w:sz="18" w:space="0" w:color="F2F2F2" w:themeColor="background1"/>
        </w:tcBorders>
      </w:tcPr>
    </w:tblStylePr>
    <w:tblStylePr w:type="lastRow">
      <w:rPr>
        <w:b/>
        <w:bCs/>
      </w:rPr>
      <w:tblPr/>
      <w:tcPr>
        <w:tcBorders>
          <w:top w:val="single" w:sz="4" w:space="0" w:color="F2F2F2" w:themeColor="background1"/>
        </w:tcBorders>
      </w:tcPr>
    </w:tblStylePr>
    <w:tblStylePr w:type="firstCol">
      <w:rPr>
        <w:b/>
        <w:bCs/>
      </w:rPr>
      <w:tblPr/>
      <w:tcPr>
        <w:tcBorders>
          <w:right w:val="single" w:sz="4" w:space="0" w:color="F2F2F2" w:themeColor="background1"/>
        </w:tcBorders>
      </w:tcPr>
    </w:tblStylePr>
    <w:tblStylePr w:type="lastCol">
      <w:rPr>
        <w:b/>
        <w:bCs/>
      </w:rPr>
      <w:tblPr/>
      <w:tcPr>
        <w:tcBorders>
          <w:left w:val="single" w:sz="4" w:space="0" w:color="F2F2F2" w:themeColor="background1"/>
        </w:tcBorders>
      </w:tcPr>
    </w:tblStylePr>
    <w:tblStylePr w:type="band1Vert">
      <w:tblPr/>
      <w:tcPr>
        <w:tcBorders>
          <w:left w:val="single" w:sz="4" w:space="0" w:color="F2F2F2" w:themeColor="background1"/>
          <w:right w:val="single" w:sz="4" w:space="0" w:color="F2F2F2" w:themeColor="background1"/>
        </w:tcBorders>
      </w:tcPr>
    </w:tblStylePr>
    <w:tblStylePr w:type="band2Vert">
      <w:tblPr/>
      <w:tcPr>
        <w:tcBorders>
          <w:left w:val="single" w:sz="4" w:space="0" w:color="F2F2F2" w:themeColor="background1"/>
          <w:right w:val="single" w:sz="4" w:space="0" w:color="F2F2F2" w:themeColor="background1"/>
        </w:tcBorders>
      </w:tcPr>
    </w:tblStylePr>
    <w:tblStylePr w:type="band1Horz">
      <w:tblPr/>
      <w:tcPr>
        <w:tcBorders>
          <w:top w:val="single" w:sz="4" w:space="0" w:color="F2F2F2" w:themeColor="background1"/>
          <w:bottom w:val="single" w:sz="4" w:space="0" w:color="F2F2F2"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Rastertabel5donker">
    <w:name w:val="Grid Table 5 Dark"/>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C2E7F3" w:themeFill="text1"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18657C" w:themeFill="text1"/>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18657C" w:themeFill="text1"/>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18657C" w:themeFill="text1"/>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18657C" w:themeFill="text1"/>
      </w:tcPr>
    </w:tblStylePr>
    <w:tblStylePr w:type="band1Vert">
      <w:tblPr/>
      <w:tcPr>
        <w:shd w:val="clear" w:color="auto" w:fill="85D0E7" w:themeFill="text1" w:themeFillTint="66"/>
      </w:tcPr>
    </w:tblStylePr>
    <w:tblStylePr w:type="band1Horz">
      <w:tblPr/>
      <w:tcPr>
        <w:shd w:val="clear" w:color="auto" w:fill="85D0E7" w:themeFill="text1" w:themeFillTint="66"/>
      </w:tcPr>
    </w:tblStylePr>
  </w:style>
  <w:style w:type="table" w:styleId="Rastertabel5donker-Accent1">
    <w:name w:val="Grid Table 5 Dark Accent 1"/>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C2E7F3" w:themeFill="accent1"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18657C" w:themeFill="accent1"/>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18657C" w:themeFill="accent1"/>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18657C" w:themeFill="accent1"/>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18657C" w:themeFill="accent1"/>
      </w:tcPr>
    </w:tblStylePr>
    <w:tblStylePr w:type="band1Vert">
      <w:tblPr/>
      <w:tcPr>
        <w:shd w:val="clear" w:color="auto" w:fill="85D0E7" w:themeFill="accent1" w:themeFillTint="66"/>
      </w:tcPr>
    </w:tblStylePr>
    <w:tblStylePr w:type="band1Horz">
      <w:tblPr/>
      <w:tcPr>
        <w:shd w:val="clear" w:color="auto" w:fill="85D0E7" w:themeFill="accent1" w:themeFillTint="66"/>
      </w:tcPr>
    </w:tblStylePr>
  </w:style>
  <w:style w:type="table" w:styleId="Rastertabel5donker-Accent2">
    <w:name w:val="Grid Table 5 Dark Accent 2"/>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B8F5FF" w:themeFill="accent2"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008B9F" w:themeFill="accent2"/>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008B9F" w:themeFill="accent2"/>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008B9F" w:themeFill="accent2"/>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008B9F" w:themeFill="accent2"/>
      </w:tcPr>
    </w:tblStylePr>
    <w:tblStylePr w:type="band1Vert">
      <w:tblPr/>
      <w:tcPr>
        <w:shd w:val="clear" w:color="auto" w:fill="72ECFF" w:themeFill="accent2" w:themeFillTint="66"/>
      </w:tcPr>
    </w:tblStylePr>
    <w:tblStylePr w:type="band1Horz">
      <w:tblPr/>
      <w:tcPr>
        <w:shd w:val="clear" w:color="auto" w:fill="72ECFF" w:themeFill="accent2" w:themeFillTint="66"/>
      </w:tcPr>
    </w:tblStylePr>
  </w:style>
  <w:style w:type="table" w:styleId="Rastertabel5donker-Accent3">
    <w:name w:val="Grid Table 5 Dark Accent 3"/>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BDEDA" w:themeFill="accent3"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EB5D47" w:themeFill="accent3"/>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EB5D47" w:themeFill="accent3"/>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EB5D47" w:themeFill="accent3"/>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EB5D47" w:themeFill="accent3"/>
      </w:tcPr>
    </w:tblStylePr>
    <w:tblStylePr w:type="band1Vert">
      <w:tblPr/>
      <w:tcPr>
        <w:shd w:val="clear" w:color="auto" w:fill="F7BEB5" w:themeFill="accent3" w:themeFillTint="66"/>
      </w:tcPr>
    </w:tblStylePr>
    <w:tblStylePr w:type="band1Horz">
      <w:tblPr/>
      <w:tcPr>
        <w:shd w:val="clear" w:color="auto" w:fill="F7BEB5" w:themeFill="accent3" w:themeFillTint="66"/>
      </w:tcPr>
    </w:tblStylePr>
  </w:style>
  <w:style w:type="table" w:styleId="Rastertabel5donker-Accent4">
    <w:name w:val="Grid Table 5 Dark Accent 4"/>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DEFD5" w:themeFill="accent4"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F9B232" w:themeFill="accent4"/>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F9B232" w:themeFill="accent4"/>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F9B232" w:themeFill="accent4"/>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F9B232" w:themeFill="accent4"/>
      </w:tcPr>
    </w:tblStylePr>
    <w:tblStylePr w:type="band1Vert">
      <w:tblPr/>
      <w:tcPr>
        <w:shd w:val="clear" w:color="auto" w:fill="FCE0AC" w:themeFill="accent4" w:themeFillTint="66"/>
      </w:tcPr>
    </w:tblStylePr>
    <w:tblStylePr w:type="band1Horz">
      <w:tblPr/>
      <w:tcPr>
        <w:shd w:val="clear" w:color="auto" w:fill="FCE0AC" w:themeFill="accent4" w:themeFillTint="66"/>
      </w:tcPr>
    </w:tblStylePr>
  </w:style>
  <w:style w:type="table" w:styleId="Rastertabel5donker-Accent5">
    <w:name w:val="Grid Table 5 Dark Accent 5"/>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EADFD7" w:themeFill="accent5"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8B6648" w:themeFill="accent5"/>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8B6648" w:themeFill="accent5"/>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8B6648" w:themeFill="accent5"/>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8B6648" w:themeFill="accent5"/>
      </w:tcPr>
    </w:tblStylePr>
    <w:tblStylePr w:type="band1Vert">
      <w:tblPr/>
      <w:tcPr>
        <w:shd w:val="clear" w:color="auto" w:fill="D6C1B0" w:themeFill="accent5" w:themeFillTint="66"/>
      </w:tcPr>
    </w:tblStylePr>
    <w:tblStylePr w:type="band1Horz">
      <w:tblPr/>
      <w:tcPr>
        <w:shd w:val="clear" w:color="auto" w:fill="D6C1B0" w:themeFill="accent5" w:themeFillTint="66"/>
      </w:tcPr>
    </w:tblStylePr>
  </w:style>
  <w:style w:type="table" w:styleId="Rastertabel5donker-Accent6">
    <w:name w:val="Grid Table 5 Dark Accent 6"/>
    <w:basedOn w:val="Standaardtabel"/>
    <w:uiPriority w:val="50"/>
    <w:rsid w:val="00AB7FB7"/>
    <w:pPr>
      <w:spacing w:after="0" w:line="240" w:lineRule="auto"/>
    </w:pPr>
    <w:rPr>
      <w:sz w:val="20"/>
    </w:rPr>
    <w:tblPr>
      <w:tblStyleRowBandSize w:val="1"/>
      <w:tblStyleColBandSize w:val="1"/>
      <w:tblBorders>
        <w:top w:val="single" w:sz="4" w:space="0" w:color="F2F2F2" w:themeColor="background1"/>
        <w:left w:val="single" w:sz="4" w:space="0" w:color="F2F2F2" w:themeColor="background1"/>
        <w:bottom w:val="single" w:sz="4" w:space="0" w:color="F2F2F2" w:themeColor="background1"/>
        <w:right w:val="single" w:sz="4" w:space="0" w:color="F2F2F2" w:themeColor="background1"/>
        <w:insideH w:val="single" w:sz="4" w:space="0" w:color="F2F2F2" w:themeColor="background1"/>
        <w:insideV w:val="single" w:sz="4" w:space="0" w:color="F2F2F2" w:themeColor="background1"/>
      </w:tblBorders>
    </w:tblPr>
    <w:tcPr>
      <w:shd w:val="clear" w:color="auto" w:fill="F1E7E0" w:themeFill="accent6" w:themeFillTint="33"/>
    </w:tcPr>
    <w:tblStylePr w:type="firstRow">
      <w:rPr>
        <w:b/>
        <w:bCs/>
        <w:color w:val="F2F2F2" w:themeColor="background1"/>
      </w:rPr>
      <w:tblPr/>
      <w:tcPr>
        <w:tcBorders>
          <w:top w:val="single" w:sz="4" w:space="0" w:color="F2F2F2" w:themeColor="background1"/>
          <w:left w:val="single" w:sz="4" w:space="0" w:color="F2F2F2" w:themeColor="background1"/>
          <w:right w:val="single" w:sz="4" w:space="0" w:color="F2F2F2" w:themeColor="background1"/>
          <w:insideH w:val="nil"/>
          <w:insideV w:val="nil"/>
        </w:tcBorders>
        <w:shd w:val="clear" w:color="auto" w:fill="BA8B66" w:themeFill="accent6"/>
      </w:tcPr>
    </w:tblStylePr>
    <w:tblStylePr w:type="lastRow">
      <w:rPr>
        <w:b/>
        <w:bCs/>
        <w:color w:val="F2F2F2" w:themeColor="background1"/>
      </w:rPr>
      <w:tblPr/>
      <w:tcPr>
        <w:tcBorders>
          <w:left w:val="single" w:sz="4" w:space="0" w:color="F2F2F2" w:themeColor="background1"/>
          <w:bottom w:val="single" w:sz="4" w:space="0" w:color="F2F2F2" w:themeColor="background1"/>
          <w:right w:val="single" w:sz="4" w:space="0" w:color="F2F2F2" w:themeColor="background1"/>
          <w:insideH w:val="nil"/>
          <w:insideV w:val="nil"/>
        </w:tcBorders>
        <w:shd w:val="clear" w:color="auto" w:fill="BA8B66" w:themeFill="accent6"/>
      </w:tcPr>
    </w:tblStylePr>
    <w:tblStylePr w:type="firstCol">
      <w:rPr>
        <w:b/>
        <w:bCs/>
        <w:color w:val="F2F2F2" w:themeColor="background1"/>
      </w:rPr>
      <w:tblPr/>
      <w:tcPr>
        <w:tcBorders>
          <w:top w:val="single" w:sz="4" w:space="0" w:color="F2F2F2" w:themeColor="background1"/>
          <w:left w:val="single" w:sz="4" w:space="0" w:color="F2F2F2" w:themeColor="background1"/>
          <w:bottom w:val="single" w:sz="4" w:space="0" w:color="F2F2F2" w:themeColor="background1"/>
          <w:insideV w:val="nil"/>
        </w:tcBorders>
        <w:shd w:val="clear" w:color="auto" w:fill="BA8B66" w:themeFill="accent6"/>
      </w:tcPr>
    </w:tblStylePr>
    <w:tblStylePr w:type="lastCol">
      <w:rPr>
        <w:b/>
        <w:bCs/>
        <w:color w:val="F2F2F2" w:themeColor="background1"/>
      </w:rPr>
      <w:tblPr/>
      <w:tcPr>
        <w:tcBorders>
          <w:top w:val="single" w:sz="4" w:space="0" w:color="F2F2F2" w:themeColor="background1"/>
          <w:bottom w:val="single" w:sz="4" w:space="0" w:color="F2F2F2" w:themeColor="background1"/>
          <w:right w:val="single" w:sz="4" w:space="0" w:color="F2F2F2" w:themeColor="background1"/>
          <w:insideV w:val="nil"/>
        </w:tcBorders>
        <w:shd w:val="clear" w:color="auto" w:fill="BA8B66" w:themeFill="accent6"/>
      </w:tcPr>
    </w:tblStylePr>
    <w:tblStylePr w:type="band1Vert">
      <w:tblPr/>
      <w:tcPr>
        <w:shd w:val="clear" w:color="auto" w:fill="E3D0C1" w:themeFill="accent6" w:themeFillTint="66"/>
      </w:tcPr>
    </w:tblStylePr>
    <w:tblStylePr w:type="band1Horz">
      <w:tblPr/>
      <w:tcPr>
        <w:shd w:val="clear" w:color="auto" w:fill="E3D0C1" w:themeFill="accent6" w:themeFillTint="66"/>
      </w:tcPr>
    </w:tblStylePr>
  </w:style>
  <w:style w:type="table" w:styleId="Lijsttabel6kleurrijk">
    <w:name w:val="List Table 6 Colorful"/>
    <w:basedOn w:val="Standaardtabel"/>
    <w:uiPriority w:val="51"/>
    <w:rsid w:val="00AB7FB7"/>
    <w:pPr>
      <w:spacing w:after="0" w:line="240" w:lineRule="auto"/>
    </w:pPr>
    <w:rPr>
      <w:color w:val="18657C" w:themeColor="text1"/>
      <w:sz w:val="20"/>
    </w:rPr>
    <w:tblPr>
      <w:tblStyleRowBandSize w:val="1"/>
      <w:tblStyleColBandSize w:val="1"/>
      <w:tblBorders>
        <w:top w:val="single" w:sz="4" w:space="0" w:color="18657C" w:themeColor="text1"/>
        <w:bottom w:val="single" w:sz="4" w:space="0" w:color="18657C" w:themeColor="text1"/>
      </w:tblBorders>
    </w:tblPr>
    <w:tblStylePr w:type="firstRow">
      <w:rPr>
        <w:b/>
        <w:bCs/>
      </w:rPr>
      <w:tblPr/>
      <w:tcPr>
        <w:tcBorders>
          <w:bottom w:val="single" w:sz="4" w:space="0" w:color="18657C" w:themeColor="text1"/>
        </w:tcBorders>
      </w:tcPr>
    </w:tblStylePr>
    <w:tblStylePr w:type="lastRow">
      <w:rPr>
        <w:b/>
        <w:bCs/>
      </w:rPr>
      <w:tblPr/>
      <w:tcPr>
        <w:tcBorders>
          <w:top w:val="double" w:sz="4" w:space="0" w:color="18657C" w:themeColor="text1"/>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Lijsttabel6kleurrijk-Accent1">
    <w:name w:val="List Table 6 Colorful Accent 1"/>
    <w:basedOn w:val="Standaardtabel"/>
    <w:uiPriority w:val="51"/>
    <w:rsid w:val="00AB7FB7"/>
    <w:pPr>
      <w:spacing w:after="0" w:line="240" w:lineRule="auto"/>
    </w:pPr>
    <w:rPr>
      <w:color w:val="124B5C" w:themeColor="accent1" w:themeShade="BF"/>
      <w:sz w:val="20"/>
    </w:rPr>
    <w:tblPr>
      <w:tblStyleRowBandSize w:val="1"/>
      <w:tblStyleColBandSize w:val="1"/>
      <w:tblBorders>
        <w:top w:val="single" w:sz="4" w:space="0" w:color="18657C" w:themeColor="accent1"/>
        <w:bottom w:val="single" w:sz="4" w:space="0" w:color="18657C" w:themeColor="accent1"/>
      </w:tblBorders>
    </w:tblPr>
    <w:tblStylePr w:type="firstRow">
      <w:rPr>
        <w:b/>
        <w:bCs/>
      </w:rPr>
      <w:tblPr/>
      <w:tcPr>
        <w:tcBorders>
          <w:bottom w:val="single" w:sz="4" w:space="0" w:color="18657C" w:themeColor="accent1"/>
        </w:tcBorders>
      </w:tcPr>
    </w:tblStylePr>
    <w:tblStylePr w:type="lastRow">
      <w:rPr>
        <w:b/>
        <w:bCs/>
      </w:rPr>
      <w:tblPr/>
      <w:tcPr>
        <w:tcBorders>
          <w:top w:val="double" w:sz="4" w:space="0" w:color="18657C" w:themeColor="accent1"/>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Lijsttabel6kleurrijk-Accent2">
    <w:name w:val="List Table 6 Colorful Accent 2"/>
    <w:basedOn w:val="Standaardtabel"/>
    <w:uiPriority w:val="51"/>
    <w:rsid w:val="00AB7FB7"/>
    <w:pPr>
      <w:spacing w:after="0" w:line="240" w:lineRule="auto"/>
    </w:pPr>
    <w:rPr>
      <w:color w:val="006777" w:themeColor="accent2" w:themeShade="BF"/>
      <w:sz w:val="20"/>
    </w:rPr>
    <w:tblPr>
      <w:tblStyleRowBandSize w:val="1"/>
      <w:tblStyleColBandSize w:val="1"/>
      <w:tblBorders>
        <w:top w:val="single" w:sz="4" w:space="0" w:color="008B9F" w:themeColor="accent2"/>
        <w:bottom w:val="single" w:sz="4" w:space="0" w:color="008B9F" w:themeColor="accent2"/>
      </w:tblBorders>
    </w:tblPr>
    <w:tblStylePr w:type="firstRow">
      <w:rPr>
        <w:b/>
        <w:bCs/>
      </w:rPr>
      <w:tblPr/>
      <w:tcPr>
        <w:tcBorders>
          <w:bottom w:val="single" w:sz="4" w:space="0" w:color="008B9F" w:themeColor="accent2"/>
        </w:tcBorders>
      </w:tcPr>
    </w:tblStylePr>
    <w:tblStylePr w:type="lastRow">
      <w:rPr>
        <w:b/>
        <w:bCs/>
      </w:rPr>
      <w:tblPr/>
      <w:tcPr>
        <w:tcBorders>
          <w:top w:val="double" w:sz="4" w:space="0" w:color="008B9F" w:themeColor="accent2"/>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Lijsttabel6kleurrijk-Accent3">
    <w:name w:val="List Table 6 Colorful Accent 3"/>
    <w:basedOn w:val="Standaardtabel"/>
    <w:uiPriority w:val="51"/>
    <w:rsid w:val="00AB7FB7"/>
    <w:pPr>
      <w:spacing w:after="0" w:line="240" w:lineRule="auto"/>
    </w:pPr>
    <w:rPr>
      <w:color w:val="CE2F16" w:themeColor="accent3" w:themeShade="BF"/>
      <w:sz w:val="20"/>
    </w:rPr>
    <w:tblPr>
      <w:tblStyleRowBandSize w:val="1"/>
      <w:tblStyleColBandSize w:val="1"/>
      <w:tblBorders>
        <w:top w:val="single" w:sz="4" w:space="0" w:color="EB5D47" w:themeColor="accent3"/>
        <w:bottom w:val="single" w:sz="4" w:space="0" w:color="EB5D47" w:themeColor="accent3"/>
      </w:tblBorders>
    </w:tblPr>
    <w:tblStylePr w:type="firstRow">
      <w:rPr>
        <w:b/>
        <w:bCs/>
      </w:rPr>
      <w:tblPr/>
      <w:tcPr>
        <w:tcBorders>
          <w:bottom w:val="single" w:sz="4" w:space="0" w:color="EB5D47" w:themeColor="accent3"/>
        </w:tcBorders>
      </w:tcPr>
    </w:tblStylePr>
    <w:tblStylePr w:type="lastRow">
      <w:rPr>
        <w:b/>
        <w:bCs/>
      </w:rPr>
      <w:tblPr/>
      <w:tcPr>
        <w:tcBorders>
          <w:top w:val="double" w:sz="4" w:space="0" w:color="EB5D47" w:themeColor="accent3"/>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Lijsttabel6kleurrijk-Accent4">
    <w:name w:val="List Table 6 Colorful Accent 4"/>
    <w:basedOn w:val="Standaardtabel"/>
    <w:uiPriority w:val="51"/>
    <w:rsid w:val="00AB7FB7"/>
    <w:pPr>
      <w:spacing w:after="0" w:line="240" w:lineRule="auto"/>
    </w:pPr>
    <w:rPr>
      <w:color w:val="D98D06" w:themeColor="accent4" w:themeShade="BF"/>
      <w:sz w:val="20"/>
    </w:rPr>
    <w:tblPr>
      <w:tblStyleRowBandSize w:val="1"/>
      <w:tblStyleColBandSize w:val="1"/>
      <w:tblBorders>
        <w:top w:val="single" w:sz="4" w:space="0" w:color="F9B232" w:themeColor="accent4"/>
        <w:bottom w:val="single" w:sz="4" w:space="0" w:color="F9B232" w:themeColor="accent4"/>
      </w:tblBorders>
    </w:tblPr>
    <w:tblStylePr w:type="firstRow">
      <w:rPr>
        <w:b/>
        <w:bCs/>
      </w:rPr>
      <w:tblPr/>
      <w:tcPr>
        <w:tcBorders>
          <w:bottom w:val="single" w:sz="4" w:space="0" w:color="F9B232" w:themeColor="accent4"/>
        </w:tcBorders>
      </w:tcPr>
    </w:tblStylePr>
    <w:tblStylePr w:type="lastRow">
      <w:rPr>
        <w:b/>
        <w:bCs/>
      </w:rPr>
      <w:tblPr/>
      <w:tcPr>
        <w:tcBorders>
          <w:top w:val="double" w:sz="4" w:space="0" w:color="F9B232" w:themeColor="accent4"/>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Lijsttabel6kleurrijk-Accent5">
    <w:name w:val="List Table 6 Colorful Accent 5"/>
    <w:basedOn w:val="Standaardtabel"/>
    <w:uiPriority w:val="51"/>
    <w:rsid w:val="00AB7FB7"/>
    <w:pPr>
      <w:spacing w:after="0" w:line="240" w:lineRule="auto"/>
    </w:pPr>
    <w:rPr>
      <w:color w:val="684C36" w:themeColor="accent5" w:themeShade="BF"/>
      <w:sz w:val="20"/>
    </w:rPr>
    <w:tblPr>
      <w:tblStyleRowBandSize w:val="1"/>
      <w:tblStyleColBandSize w:val="1"/>
      <w:tblBorders>
        <w:top w:val="single" w:sz="4" w:space="0" w:color="8B6648" w:themeColor="accent5"/>
        <w:bottom w:val="single" w:sz="4" w:space="0" w:color="8B6648" w:themeColor="accent5"/>
      </w:tblBorders>
    </w:tblPr>
    <w:tblStylePr w:type="firstRow">
      <w:rPr>
        <w:b/>
        <w:bCs/>
      </w:rPr>
      <w:tblPr/>
      <w:tcPr>
        <w:tcBorders>
          <w:bottom w:val="single" w:sz="4" w:space="0" w:color="8B6648" w:themeColor="accent5"/>
        </w:tcBorders>
      </w:tcPr>
    </w:tblStylePr>
    <w:tblStylePr w:type="lastRow">
      <w:rPr>
        <w:b/>
        <w:bCs/>
      </w:rPr>
      <w:tblPr/>
      <w:tcPr>
        <w:tcBorders>
          <w:top w:val="double" w:sz="4" w:space="0" w:color="8B6648" w:themeColor="accent5"/>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Lijsttabel6kleurrijk-Accent6">
    <w:name w:val="List Table 6 Colorful Accent 6"/>
    <w:basedOn w:val="Standaardtabel"/>
    <w:uiPriority w:val="51"/>
    <w:rsid w:val="00AB7FB7"/>
    <w:pPr>
      <w:spacing w:after="0" w:line="240" w:lineRule="auto"/>
    </w:pPr>
    <w:rPr>
      <w:color w:val="946643" w:themeColor="accent6" w:themeShade="BF"/>
      <w:sz w:val="20"/>
    </w:rPr>
    <w:tblPr>
      <w:tblStyleRowBandSize w:val="1"/>
      <w:tblStyleColBandSize w:val="1"/>
      <w:tblBorders>
        <w:top w:val="single" w:sz="4" w:space="0" w:color="BA8B66" w:themeColor="accent6"/>
        <w:bottom w:val="single" w:sz="4" w:space="0" w:color="BA8B66" w:themeColor="accent6"/>
      </w:tblBorders>
    </w:tblPr>
    <w:tblStylePr w:type="firstRow">
      <w:rPr>
        <w:b/>
        <w:bCs/>
      </w:rPr>
      <w:tblPr/>
      <w:tcPr>
        <w:tcBorders>
          <w:bottom w:val="single" w:sz="4" w:space="0" w:color="BA8B66" w:themeColor="accent6"/>
        </w:tcBorders>
      </w:tcPr>
    </w:tblStylePr>
    <w:tblStylePr w:type="lastRow">
      <w:rPr>
        <w:b/>
        <w:bCs/>
      </w:rPr>
      <w:tblPr/>
      <w:tcPr>
        <w:tcBorders>
          <w:top w:val="double" w:sz="4" w:space="0" w:color="BA8B66" w:themeColor="accent6"/>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Rastertabel6kleurrijk">
    <w:name w:val="Grid Table 6 Colorful"/>
    <w:basedOn w:val="Standaardtabel"/>
    <w:uiPriority w:val="51"/>
    <w:rsid w:val="00AB7FB7"/>
    <w:pPr>
      <w:spacing w:after="0" w:line="240" w:lineRule="auto"/>
    </w:pPr>
    <w:rPr>
      <w:color w:val="18657C" w:themeColor="text1"/>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bottom w:val="single" w:sz="12" w:space="0" w:color="48B9DB" w:themeColor="text1" w:themeTint="99"/>
        </w:tcBorders>
      </w:tcPr>
    </w:tblStylePr>
    <w:tblStylePr w:type="lastRow">
      <w:rPr>
        <w:b/>
        <w:bCs/>
      </w:rPr>
      <w:tblPr/>
      <w:tcPr>
        <w:tcBorders>
          <w:top w:val="double" w:sz="4" w:space="0" w:color="48B9DB" w:themeColor="text1" w:themeTint="99"/>
        </w:tcBorders>
      </w:tcPr>
    </w:tblStylePr>
    <w:tblStylePr w:type="firstCol">
      <w:rPr>
        <w:b/>
        <w:bCs/>
      </w:rPr>
    </w:tblStylePr>
    <w:tblStylePr w:type="lastCol">
      <w:rPr>
        <w:b/>
        <w:bCs/>
      </w:rPr>
    </w:tblStylePr>
    <w:tblStylePr w:type="band1Vert">
      <w:tblPr/>
      <w:tcPr>
        <w:shd w:val="clear" w:color="auto" w:fill="C2E7F3" w:themeFill="text1" w:themeFillTint="33"/>
      </w:tcPr>
    </w:tblStylePr>
    <w:tblStylePr w:type="band1Horz">
      <w:tblPr/>
      <w:tcPr>
        <w:shd w:val="clear" w:color="auto" w:fill="C2E7F3" w:themeFill="text1" w:themeFillTint="33"/>
      </w:tcPr>
    </w:tblStylePr>
  </w:style>
  <w:style w:type="table" w:styleId="Rastertabel6kleurrijk-Accent1">
    <w:name w:val="Grid Table 6 Colorful Accent 1"/>
    <w:basedOn w:val="Standaardtabel"/>
    <w:uiPriority w:val="51"/>
    <w:rsid w:val="00AB7FB7"/>
    <w:pPr>
      <w:spacing w:after="0" w:line="240" w:lineRule="auto"/>
    </w:pPr>
    <w:rPr>
      <w:color w:val="124B5C" w:themeColor="accent1" w:themeShade="BF"/>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bottom w:val="single" w:sz="12" w:space="0" w:color="48B9DB" w:themeColor="accent1" w:themeTint="99"/>
        </w:tcBorders>
      </w:tcPr>
    </w:tblStylePr>
    <w:tblStylePr w:type="lastRow">
      <w:rPr>
        <w:b/>
        <w:bCs/>
      </w:rPr>
      <w:tblPr/>
      <w:tcPr>
        <w:tcBorders>
          <w:top w:val="double" w:sz="4" w:space="0" w:color="48B9DB" w:themeColor="accent1" w:themeTint="99"/>
        </w:tcBorders>
      </w:tcPr>
    </w:tblStylePr>
    <w:tblStylePr w:type="firstCol">
      <w:rPr>
        <w:b/>
        <w:bCs/>
      </w:rPr>
    </w:tblStylePr>
    <w:tblStylePr w:type="lastCol">
      <w:rPr>
        <w:b/>
        <w:bCs/>
      </w:rPr>
    </w:tblStylePr>
    <w:tblStylePr w:type="band1Vert">
      <w:tblPr/>
      <w:tcPr>
        <w:shd w:val="clear" w:color="auto" w:fill="C2E7F3" w:themeFill="accent1" w:themeFillTint="33"/>
      </w:tcPr>
    </w:tblStylePr>
    <w:tblStylePr w:type="band1Horz">
      <w:tblPr/>
      <w:tcPr>
        <w:shd w:val="clear" w:color="auto" w:fill="C2E7F3" w:themeFill="accent1" w:themeFillTint="33"/>
      </w:tcPr>
    </w:tblStylePr>
  </w:style>
  <w:style w:type="table" w:styleId="Rastertabel6kleurrijk-Accent2">
    <w:name w:val="Grid Table 6 Colorful Accent 2"/>
    <w:basedOn w:val="Standaardtabel"/>
    <w:uiPriority w:val="51"/>
    <w:rsid w:val="00AB7FB7"/>
    <w:pPr>
      <w:spacing w:after="0" w:line="240" w:lineRule="auto"/>
    </w:pPr>
    <w:rPr>
      <w:color w:val="006777" w:themeColor="accent2" w:themeShade="BF"/>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bottom w:val="single" w:sz="12" w:space="0" w:color="2CE3FF" w:themeColor="accent2" w:themeTint="99"/>
        </w:tcBorders>
      </w:tcPr>
    </w:tblStylePr>
    <w:tblStylePr w:type="lastRow">
      <w:rPr>
        <w:b/>
        <w:bCs/>
      </w:rPr>
      <w:tblPr/>
      <w:tcPr>
        <w:tcBorders>
          <w:top w:val="double" w:sz="4" w:space="0" w:color="2CE3FF" w:themeColor="accent2" w:themeTint="99"/>
        </w:tcBorders>
      </w:tcPr>
    </w:tblStylePr>
    <w:tblStylePr w:type="firstCol">
      <w:rPr>
        <w:b/>
        <w:bCs/>
      </w:rPr>
    </w:tblStylePr>
    <w:tblStylePr w:type="lastCol">
      <w:rPr>
        <w:b/>
        <w:bCs/>
      </w:rPr>
    </w:tblStylePr>
    <w:tblStylePr w:type="band1Vert">
      <w:tblPr/>
      <w:tcPr>
        <w:shd w:val="clear" w:color="auto" w:fill="B8F5FF" w:themeFill="accent2" w:themeFillTint="33"/>
      </w:tcPr>
    </w:tblStylePr>
    <w:tblStylePr w:type="band1Horz">
      <w:tblPr/>
      <w:tcPr>
        <w:shd w:val="clear" w:color="auto" w:fill="B8F5FF" w:themeFill="accent2" w:themeFillTint="33"/>
      </w:tcPr>
    </w:tblStylePr>
  </w:style>
  <w:style w:type="table" w:styleId="Rastertabel6kleurrijk-Accent3">
    <w:name w:val="Grid Table 6 Colorful Accent 3"/>
    <w:basedOn w:val="Standaardtabel"/>
    <w:uiPriority w:val="51"/>
    <w:rsid w:val="00AB7FB7"/>
    <w:pPr>
      <w:spacing w:after="0" w:line="240" w:lineRule="auto"/>
    </w:pPr>
    <w:rPr>
      <w:color w:val="CE2F16" w:themeColor="accent3" w:themeShade="BF"/>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bottom w:val="single" w:sz="12" w:space="0" w:color="F39D90" w:themeColor="accent3" w:themeTint="99"/>
        </w:tcBorders>
      </w:tcPr>
    </w:tblStylePr>
    <w:tblStylePr w:type="lastRow">
      <w:rPr>
        <w:b/>
        <w:bCs/>
      </w:rPr>
      <w:tblPr/>
      <w:tcPr>
        <w:tcBorders>
          <w:top w:val="double" w:sz="4" w:space="0" w:color="F39D90" w:themeColor="accent3" w:themeTint="99"/>
        </w:tcBorders>
      </w:tcPr>
    </w:tblStylePr>
    <w:tblStylePr w:type="firstCol">
      <w:rPr>
        <w:b/>
        <w:bCs/>
      </w:rPr>
    </w:tblStylePr>
    <w:tblStylePr w:type="lastCol">
      <w:rPr>
        <w:b/>
        <w:bCs/>
      </w:rPr>
    </w:tblStylePr>
    <w:tblStylePr w:type="band1Vert">
      <w:tblPr/>
      <w:tcPr>
        <w:shd w:val="clear" w:color="auto" w:fill="FBDEDA" w:themeFill="accent3" w:themeFillTint="33"/>
      </w:tcPr>
    </w:tblStylePr>
    <w:tblStylePr w:type="band1Horz">
      <w:tblPr/>
      <w:tcPr>
        <w:shd w:val="clear" w:color="auto" w:fill="FBDEDA" w:themeFill="accent3" w:themeFillTint="33"/>
      </w:tcPr>
    </w:tblStylePr>
  </w:style>
  <w:style w:type="table" w:styleId="Rastertabel6kleurrijk-Accent4">
    <w:name w:val="Grid Table 6 Colorful Accent 4"/>
    <w:basedOn w:val="Standaardtabel"/>
    <w:uiPriority w:val="51"/>
    <w:rsid w:val="00AB7FB7"/>
    <w:pPr>
      <w:spacing w:after="0" w:line="240" w:lineRule="auto"/>
    </w:pPr>
    <w:rPr>
      <w:color w:val="D98D06" w:themeColor="accent4" w:themeShade="BF"/>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bottom w:val="single" w:sz="12" w:space="0" w:color="FBD083" w:themeColor="accent4" w:themeTint="99"/>
        </w:tcBorders>
      </w:tcPr>
    </w:tblStylePr>
    <w:tblStylePr w:type="lastRow">
      <w:rPr>
        <w:b/>
        <w:bCs/>
      </w:rPr>
      <w:tblPr/>
      <w:tcPr>
        <w:tcBorders>
          <w:top w:val="double" w:sz="4" w:space="0" w:color="FBD083" w:themeColor="accent4" w:themeTint="99"/>
        </w:tcBorders>
      </w:tcPr>
    </w:tblStylePr>
    <w:tblStylePr w:type="firstCol">
      <w:rPr>
        <w:b/>
        <w:bCs/>
      </w:rPr>
    </w:tblStylePr>
    <w:tblStylePr w:type="lastCol">
      <w:rPr>
        <w:b/>
        <w:bCs/>
      </w:rPr>
    </w:tblStylePr>
    <w:tblStylePr w:type="band1Vert">
      <w:tblPr/>
      <w:tcPr>
        <w:shd w:val="clear" w:color="auto" w:fill="FDEFD5" w:themeFill="accent4" w:themeFillTint="33"/>
      </w:tcPr>
    </w:tblStylePr>
    <w:tblStylePr w:type="band1Horz">
      <w:tblPr/>
      <w:tcPr>
        <w:shd w:val="clear" w:color="auto" w:fill="FDEFD5" w:themeFill="accent4" w:themeFillTint="33"/>
      </w:tcPr>
    </w:tblStylePr>
  </w:style>
  <w:style w:type="table" w:styleId="Rastertabel6kleurrijk-Accent5">
    <w:name w:val="Grid Table 6 Colorful Accent 5"/>
    <w:basedOn w:val="Standaardtabel"/>
    <w:uiPriority w:val="51"/>
    <w:rsid w:val="00AB7FB7"/>
    <w:pPr>
      <w:spacing w:after="0" w:line="240" w:lineRule="auto"/>
    </w:pPr>
    <w:rPr>
      <w:color w:val="684C36" w:themeColor="accent5" w:themeShade="BF"/>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bottom w:val="single" w:sz="12" w:space="0" w:color="C1A288" w:themeColor="accent5" w:themeTint="99"/>
        </w:tcBorders>
      </w:tcPr>
    </w:tblStylePr>
    <w:tblStylePr w:type="lastRow">
      <w:rPr>
        <w:b/>
        <w:bCs/>
      </w:rPr>
      <w:tblPr/>
      <w:tcPr>
        <w:tcBorders>
          <w:top w:val="double" w:sz="4" w:space="0" w:color="C1A288" w:themeColor="accent5" w:themeTint="99"/>
        </w:tcBorders>
      </w:tcPr>
    </w:tblStylePr>
    <w:tblStylePr w:type="firstCol">
      <w:rPr>
        <w:b/>
        <w:bCs/>
      </w:rPr>
    </w:tblStylePr>
    <w:tblStylePr w:type="lastCol">
      <w:rPr>
        <w:b/>
        <w:bCs/>
      </w:rPr>
    </w:tblStylePr>
    <w:tblStylePr w:type="band1Vert">
      <w:tblPr/>
      <w:tcPr>
        <w:shd w:val="clear" w:color="auto" w:fill="EADFD7" w:themeFill="accent5" w:themeFillTint="33"/>
      </w:tcPr>
    </w:tblStylePr>
    <w:tblStylePr w:type="band1Horz">
      <w:tblPr/>
      <w:tcPr>
        <w:shd w:val="clear" w:color="auto" w:fill="EADFD7" w:themeFill="accent5" w:themeFillTint="33"/>
      </w:tcPr>
    </w:tblStylePr>
  </w:style>
  <w:style w:type="table" w:styleId="Rastertabel6kleurrijk-Accent6">
    <w:name w:val="Grid Table 6 Colorful Accent 6"/>
    <w:basedOn w:val="Standaardtabel"/>
    <w:uiPriority w:val="51"/>
    <w:rsid w:val="00AB7FB7"/>
    <w:pPr>
      <w:spacing w:after="0" w:line="240" w:lineRule="auto"/>
    </w:pPr>
    <w:rPr>
      <w:color w:val="946643" w:themeColor="accent6" w:themeShade="BF"/>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bottom w:val="single" w:sz="12" w:space="0" w:color="D5B9A3" w:themeColor="accent6" w:themeTint="99"/>
        </w:tcBorders>
      </w:tcPr>
    </w:tblStylePr>
    <w:tblStylePr w:type="lastRow">
      <w:rPr>
        <w:b/>
        <w:bCs/>
      </w:rPr>
      <w:tblPr/>
      <w:tcPr>
        <w:tcBorders>
          <w:top w:val="double" w:sz="4" w:space="0" w:color="D5B9A3" w:themeColor="accent6" w:themeTint="99"/>
        </w:tcBorders>
      </w:tcPr>
    </w:tblStylePr>
    <w:tblStylePr w:type="firstCol">
      <w:rPr>
        <w:b/>
        <w:bCs/>
      </w:rPr>
    </w:tblStylePr>
    <w:tblStylePr w:type="lastCol">
      <w:rPr>
        <w:b/>
        <w:bCs/>
      </w:rPr>
    </w:tblStylePr>
    <w:tblStylePr w:type="band1Vert">
      <w:tblPr/>
      <w:tcPr>
        <w:shd w:val="clear" w:color="auto" w:fill="F1E7E0" w:themeFill="accent6" w:themeFillTint="33"/>
      </w:tcPr>
    </w:tblStylePr>
    <w:tblStylePr w:type="band1Horz">
      <w:tblPr/>
      <w:tcPr>
        <w:shd w:val="clear" w:color="auto" w:fill="F1E7E0" w:themeFill="accent6" w:themeFillTint="33"/>
      </w:tcPr>
    </w:tblStylePr>
  </w:style>
  <w:style w:type="table" w:styleId="Lijsttabel7kleurrijk">
    <w:name w:val="List Table 7 Colorful"/>
    <w:basedOn w:val="Standaardtabel"/>
    <w:uiPriority w:val="52"/>
    <w:rsid w:val="00AB7FB7"/>
    <w:pPr>
      <w:spacing w:after="0" w:line="240" w:lineRule="auto"/>
    </w:pPr>
    <w:rPr>
      <w:color w:val="18657C" w:themeColor="text1"/>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657C" w:themeColor="text1"/>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18657C" w:themeColor="text1"/>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657C" w:themeColor="text1"/>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18657C" w:themeColor="text1"/>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1">
    <w:name w:val="List Table 7 Colorful Accent 1"/>
    <w:basedOn w:val="Standaardtabel"/>
    <w:uiPriority w:val="52"/>
    <w:rsid w:val="00AB7FB7"/>
    <w:pPr>
      <w:spacing w:after="0" w:line="240" w:lineRule="auto"/>
    </w:pPr>
    <w:rPr>
      <w:color w:val="124B5C" w:themeColor="accent1"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657C" w:themeColor="accent1"/>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18657C" w:themeColor="accent1"/>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657C" w:themeColor="accent1"/>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18657C" w:themeColor="accent1"/>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2">
    <w:name w:val="List Table 7 Colorful Accent 2"/>
    <w:basedOn w:val="Standaardtabel"/>
    <w:uiPriority w:val="52"/>
    <w:rsid w:val="00AB7FB7"/>
    <w:pPr>
      <w:spacing w:after="0" w:line="240" w:lineRule="auto"/>
    </w:pPr>
    <w:rPr>
      <w:color w:val="006777" w:themeColor="accent2"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8B9F" w:themeColor="accent2"/>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008B9F" w:themeColor="accent2"/>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8B9F" w:themeColor="accent2"/>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008B9F" w:themeColor="accent2"/>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3">
    <w:name w:val="List Table 7 Colorful Accent 3"/>
    <w:basedOn w:val="Standaardtabel"/>
    <w:uiPriority w:val="52"/>
    <w:rsid w:val="00AB7FB7"/>
    <w:pPr>
      <w:spacing w:after="0" w:line="240" w:lineRule="auto"/>
    </w:pPr>
    <w:rPr>
      <w:color w:val="CE2F16" w:themeColor="accent3"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5D47" w:themeColor="accent3"/>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EB5D47" w:themeColor="accent3"/>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5D47" w:themeColor="accent3"/>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EB5D47" w:themeColor="accent3"/>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4">
    <w:name w:val="List Table 7 Colorful Accent 4"/>
    <w:basedOn w:val="Standaardtabel"/>
    <w:uiPriority w:val="52"/>
    <w:rsid w:val="00AB7FB7"/>
    <w:pPr>
      <w:spacing w:after="0" w:line="240" w:lineRule="auto"/>
    </w:pPr>
    <w:rPr>
      <w:color w:val="D98D06" w:themeColor="accent4"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B232" w:themeColor="accent4"/>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F9B232" w:themeColor="accent4"/>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B232" w:themeColor="accent4"/>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F9B232" w:themeColor="accent4"/>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5">
    <w:name w:val="List Table 7 Colorful Accent 5"/>
    <w:basedOn w:val="Standaardtabel"/>
    <w:uiPriority w:val="52"/>
    <w:rsid w:val="00AB7FB7"/>
    <w:pPr>
      <w:spacing w:after="0" w:line="240" w:lineRule="auto"/>
    </w:pPr>
    <w:rPr>
      <w:color w:val="684C36" w:themeColor="accent5"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B6648" w:themeColor="accent5"/>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8B6648" w:themeColor="accent5"/>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B6648" w:themeColor="accent5"/>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8B6648" w:themeColor="accent5"/>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7kleurrijk-Accent6">
    <w:name w:val="List Table 7 Colorful Accent 6"/>
    <w:basedOn w:val="Standaardtabel"/>
    <w:uiPriority w:val="52"/>
    <w:rsid w:val="00AB7FB7"/>
    <w:pPr>
      <w:spacing w:after="0" w:line="240" w:lineRule="auto"/>
    </w:pPr>
    <w:rPr>
      <w:color w:val="946643" w:themeColor="accent6" w:themeShade="BF"/>
      <w:sz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A8B66" w:themeColor="accent6"/>
        </w:tcBorders>
        <w:shd w:val="clear" w:color="auto" w:fill="F2F2F2" w:themeFill="background1"/>
      </w:tcPr>
    </w:tblStylePr>
    <w:tblStylePr w:type="lastRow">
      <w:rPr>
        <w:rFonts w:asciiTheme="majorHAnsi" w:eastAsiaTheme="majorEastAsia" w:hAnsiTheme="majorHAnsi" w:cstheme="majorBidi"/>
        <w:i/>
        <w:iCs/>
        <w:sz w:val="26"/>
      </w:rPr>
      <w:tblPr/>
      <w:tcPr>
        <w:tcBorders>
          <w:top w:val="single" w:sz="4" w:space="0" w:color="BA8B66" w:themeColor="accent6"/>
        </w:tcBorders>
        <w:shd w:val="clear" w:color="auto" w:fill="F2F2F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A8B66" w:themeColor="accent6"/>
        </w:tcBorders>
        <w:shd w:val="clear" w:color="auto" w:fill="F2F2F2" w:themeFill="background1"/>
      </w:tcPr>
    </w:tblStylePr>
    <w:tblStylePr w:type="lastCol">
      <w:rPr>
        <w:rFonts w:asciiTheme="majorHAnsi" w:eastAsiaTheme="majorEastAsia" w:hAnsiTheme="majorHAnsi" w:cstheme="majorBidi"/>
        <w:i/>
        <w:iCs/>
        <w:sz w:val="26"/>
      </w:rPr>
      <w:tblPr/>
      <w:tcPr>
        <w:tcBorders>
          <w:left w:val="single" w:sz="4" w:space="0" w:color="BA8B66" w:themeColor="accent6"/>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7kleurrijk">
    <w:name w:val="Grid Table 7 Colorful"/>
    <w:basedOn w:val="Standaardtabel"/>
    <w:uiPriority w:val="52"/>
    <w:rsid w:val="00AB7FB7"/>
    <w:pPr>
      <w:spacing w:after="0" w:line="240" w:lineRule="auto"/>
    </w:pPr>
    <w:rPr>
      <w:color w:val="18657C" w:themeColor="text1"/>
      <w:sz w:val="20"/>
    </w:rPr>
    <w:tblPr>
      <w:tblStyleRowBandSize w:val="1"/>
      <w:tblStyleColBandSize w:val="1"/>
      <w:tblBorders>
        <w:top w:val="single" w:sz="4" w:space="0" w:color="48B9DB" w:themeColor="text1" w:themeTint="99"/>
        <w:left w:val="single" w:sz="4" w:space="0" w:color="48B9DB" w:themeColor="text1" w:themeTint="99"/>
        <w:bottom w:val="single" w:sz="4" w:space="0" w:color="48B9DB" w:themeColor="text1" w:themeTint="99"/>
        <w:right w:val="single" w:sz="4" w:space="0" w:color="48B9DB" w:themeColor="text1" w:themeTint="99"/>
        <w:insideH w:val="single" w:sz="4" w:space="0" w:color="48B9DB" w:themeColor="text1" w:themeTint="99"/>
        <w:insideV w:val="single" w:sz="4" w:space="0" w:color="48B9DB" w:themeColor="tex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text1" w:themeFillTint="33"/>
      </w:tcPr>
    </w:tblStylePr>
    <w:tblStylePr w:type="band1Horz">
      <w:tblPr/>
      <w:tcPr>
        <w:shd w:val="clear" w:color="auto" w:fill="C2E7F3" w:themeFill="text1" w:themeFillTint="33"/>
      </w:tcPr>
    </w:tblStylePr>
    <w:tblStylePr w:type="neCell">
      <w:tblPr/>
      <w:tcPr>
        <w:tcBorders>
          <w:bottom w:val="single" w:sz="4" w:space="0" w:color="48B9DB" w:themeColor="text1" w:themeTint="99"/>
        </w:tcBorders>
      </w:tcPr>
    </w:tblStylePr>
    <w:tblStylePr w:type="nwCell">
      <w:tblPr/>
      <w:tcPr>
        <w:tcBorders>
          <w:bottom w:val="single" w:sz="4" w:space="0" w:color="48B9DB" w:themeColor="text1" w:themeTint="99"/>
        </w:tcBorders>
      </w:tcPr>
    </w:tblStylePr>
    <w:tblStylePr w:type="seCell">
      <w:tblPr/>
      <w:tcPr>
        <w:tcBorders>
          <w:top w:val="single" w:sz="4" w:space="0" w:color="48B9DB" w:themeColor="text1" w:themeTint="99"/>
        </w:tcBorders>
      </w:tcPr>
    </w:tblStylePr>
    <w:tblStylePr w:type="swCell">
      <w:tblPr/>
      <w:tcPr>
        <w:tcBorders>
          <w:top w:val="single" w:sz="4" w:space="0" w:color="48B9DB" w:themeColor="text1" w:themeTint="99"/>
        </w:tcBorders>
      </w:tcPr>
    </w:tblStylePr>
  </w:style>
  <w:style w:type="table" w:styleId="Rastertabel7kleurrijk-Accent1">
    <w:name w:val="Grid Table 7 Colorful Accent 1"/>
    <w:basedOn w:val="Standaardtabel"/>
    <w:uiPriority w:val="52"/>
    <w:rsid w:val="00AB7FB7"/>
    <w:pPr>
      <w:spacing w:after="0" w:line="240" w:lineRule="auto"/>
    </w:pPr>
    <w:rPr>
      <w:color w:val="124B5C" w:themeColor="accent1" w:themeShade="BF"/>
      <w:sz w:val="20"/>
    </w:rPr>
    <w:tblPr>
      <w:tblStyleRowBandSize w:val="1"/>
      <w:tblStyleColBandSize w:val="1"/>
      <w:tblBorders>
        <w:top w:val="single" w:sz="4" w:space="0" w:color="48B9DB" w:themeColor="accent1" w:themeTint="99"/>
        <w:left w:val="single" w:sz="4" w:space="0" w:color="48B9DB" w:themeColor="accent1" w:themeTint="99"/>
        <w:bottom w:val="single" w:sz="4" w:space="0" w:color="48B9DB" w:themeColor="accent1" w:themeTint="99"/>
        <w:right w:val="single" w:sz="4" w:space="0" w:color="48B9DB" w:themeColor="accent1" w:themeTint="99"/>
        <w:insideH w:val="single" w:sz="4" w:space="0" w:color="48B9DB" w:themeColor="accent1" w:themeTint="99"/>
        <w:insideV w:val="single" w:sz="4" w:space="0" w:color="48B9DB" w:themeColor="accent1"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C2E7F3" w:themeFill="accent1" w:themeFillTint="33"/>
      </w:tcPr>
    </w:tblStylePr>
    <w:tblStylePr w:type="band1Horz">
      <w:tblPr/>
      <w:tcPr>
        <w:shd w:val="clear" w:color="auto" w:fill="C2E7F3" w:themeFill="accent1" w:themeFillTint="33"/>
      </w:tcPr>
    </w:tblStylePr>
    <w:tblStylePr w:type="neCell">
      <w:tblPr/>
      <w:tcPr>
        <w:tcBorders>
          <w:bottom w:val="single" w:sz="4" w:space="0" w:color="48B9DB" w:themeColor="accent1" w:themeTint="99"/>
        </w:tcBorders>
      </w:tcPr>
    </w:tblStylePr>
    <w:tblStylePr w:type="nwCell">
      <w:tblPr/>
      <w:tcPr>
        <w:tcBorders>
          <w:bottom w:val="single" w:sz="4" w:space="0" w:color="48B9DB" w:themeColor="accent1" w:themeTint="99"/>
        </w:tcBorders>
      </w:tcPr>
    </w:tblStylePr>
    <w:tblStylePr w:type="seCell">
      <w:tblPr/>
      <w:tcPr>
        <w:tcBorders>
          <w:top w:val="single" w:sz="4" w:space="0" w:color="48B9DB" w:themeColor="accent1" w:themeTint="99"/>
        </w:tcBorders>
      </w:tcPr>
    </w:tblStylePr>
    <w:tblStylePr w:type="swCell">
      <w:tblPr/>
      <w:tcPr>
        <w:tcBorders>
          <w:top w:val="single" w:sz="4" w:space="0" w:color="48B9DB" w:themeColor="accent1" w:themeTint="99"/>
        </w:tcBorders>
      </w:tcPr>
    </w:tblStylePr>
  </w:style>
  <w:style w:type="table" w:styleId="Rastertabel7kleurrijk-Accent2">
    <w:name w:val="Grid Table 7 Colorful Accent 2"/>
    <w:basedOn w:val="Standaardtabel"/>
    <w:uiPriority w:val="52"/>
    <w:rsid w:val="00AB7FB7"/>
    <w:pPr>
      <w:spacing w:after="0" w:line="240" w:lineRule="auto"/>
    </w:pPr>
    <w:rPr>
      <w:color w:val="006777" w:themeColor="accent2" w:themeShade="BF"/>
      <w:sz w:val="20"/>
    </w:rPr>
    <w:tblPr>
      <w:tblStyleRowBandSize w:val="1"/>
      <w:tblStyleColBandSize w:val="1"/>
      <w:tblBorders>
        <w:top w:val="single" w:sz="4" w:space="0" w:color="2CE3FF" w:themeColor="accent2" w:themeTint="99"/>
        <w:left w:val="single" w:sz="4" w:space="0" w:color="2CE3FF" w:themeColor="accent2" w:themeTint="99"/>
        <w:bottom w:val="single" w:sz="4" w:space="0" w:color="2CE3FF" w:themeColor="accent2" w:themeTint="99"/>
        <w:right w:val="single" w:sz="4" w:space="0" w:color="2CE3FF" w:themeColor="accent2" w:themeTint="99"/>
        <w:insideH w:val="single" w:sz="4" w:space="0" w:color="2CE3FF" w:themeColor="accent2" w:themeTint="99"/>
        <w:insideV w:val="single" w:sz="4" w:space="0" w:color="2CE3FF" w:themeColor="accent2"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B8F5FF" w:themeFill="accent2" w:themeFillTint="33"/>
      </w:tcPr>
    </w:tblStylePr>
    <w:tblStylePr w:type="band1Horz">
      <w:tblPr/>
      <w:tcPr>
        <w:shd w:val="clear" w:color="auto" w:fill="B8F5FF" w:themeFill="accent2" w:themeFillTint="33"/>
      </w:tcPr>
    </w:tblStylePr>
    <w:tblStylePr w:type="neCell">
      <w:tblPr/>
      <w:tcPr>
        <w:tcBorders>
          <w:bottom w:val="single" w:sz="4" w:space="0" w:color="2CE3FF" w:themeColor="accent2" w:themeTint="99"/>
        </w:tcBorders>
      </w:tcPr>
    </w:tblStylePr>
    <w:tblStylePr w:type="nwCell">
      <w:tblPr/>
      <w:tcPr>
        <w:tcBorders>
          <w:bottom w:val="single" w:sz="4" w:space="0" w:color="2CE3FF" w:themeColor="accent2" w:themeTint="99"/>
        </w:tcBorders>
      </w:tcPr>
    </w:tblStylePr>
    <w:tblStylePr w:type="seCell">
      <w:tblPr/>
      <w:tcPr>
        <w:tcBorders>
          <w:top w:val="single" w:sz="4" w:space="0" w:color="2CE3FF" w:themeColor="accent2" w:themeTint="99"/>
        </w:tcBorders>
      </w:tcPr>
    </w:tblStylePr>
    <w:tblStylePr w:type="swCell">
      <w:tblPr/>
      <w:tcPr>
        <w:tcBorders>
          <w:top w:val="single" w:sz="4" w:space="0" w:color="2CE3FF" w:themeColor="accent2" w:themeTint="99"/>
        </w:tcBorders>
      </w:tcPr>
    </w:tblStylePr>
  </w:style>
  <w:style w:type="table" w:styleId="Rastertabel7kleurrijk-Accent3">
    <w:name w:val="Grid Table 7 Colorful Accent 3"/>
    <w:basedOn w:val="Standaardtabel"/>
    <w:uiPriority w:val="52"/>
    <w:rsid w:val="00AB7FB7"/>
    <w:pPr>
      <w:spacing w:after="0" w:line="240" w:lineRule="auto"/>
    </w:pPr>
    <w:rPr>
      <w:color w:val="CE2F16" w:themeColor="accent3" w:themeShade="BF"/>
      <w:sz w:val="20"/>
    </w:rPr>
    <w:tblPr>
      <w:tblStyleRowBandSize w:val="1"/>
      <w:tblStyleColBandSize w:val="1"/>
      <w:tblBorders>
        <w:top w:val="single" w:sz="4" w:space="0" w:color="F39D90" w:themeColor="accent3" w:themeTint="99"/>
        <w:left w:val="single" w:sz="4" w:space="0" w:color="F39D90" w:themeColor="accent3" w:themeTint="99"/>
        <w:bottom w:val="single" w:sz="4" w:space="0" w:color="F39D90" w:themeColor="accent3" w:themeTint="99"/>
        <w:right w:val="single" w:sz="4" w:space="0" w:color="F39D90" w:themeColor="accent3" w:themeTint="99"/>
        <w:insideH w:val="single" w:sz="4" w:space="0" w:color="F39D90" w:themeColor="accent3" w:themeTint="99"/>
        <w:insideV w:val="single" w:sz="4" w:space="0" w:color="F39D90" w:themeColor="accent3"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BDEDA" w:themeFill="accent3" w:themeFillTint="33"/>
      </w:tcPr>
    </w:tblStylePr>
    <w:tblStylePr w:type="band1Horz">
      <w:tblPr/>
      <w:tcPr>
        <w:shd w:val="clear" w:color="auto" w:fill="FBDEDA" w:themeFill="accent3" w:themeFillTint="33"/>
      </w:tcPr>
    </w:tblStylePr>
    <w:tblStylePr w:type="neCell">
      <w:tblPr/>
      <w:tcPr>
        <w:tcBorders>
          <w:bottom w:val="single" w:sz="4" w:space="0" w:color="F39D90" w:themeColor="accent3" w:themeTint="99"/>
        </w:tcBorders>
      </w:tcPr>
    </w:tblStylePr>
    <w:tblStylePr w:type="nwCell">
      <w:tblPr/>
      <w:tcPr>
        <w:tcBorders>
          <w:bottom w:val="single" w:sz="4" w:space="0" w:color="F39D90" w:themeColor="accent3" w:themeTint="99"/>
        </w:tcBorders>
      </w:tcPr>
    </w:tblStylePr>
    <w:tblStylePr w:type="seCell">
      <w:tblPr/>
      <w:tcPr>
        <w:tcBorders>
          <w:top w:val="single" w:sz="4" w:space="0" w:color="F39D90" w:themeColor="accent3" w:themeTint="99"/>
        </w:tcBorders>
      </w:tcPr>
    </w:tblStylePr>
    <w:tblStylePr w:type="swCell">
      <w:tblPr/>
      <w:tcPr>
        <w:tcBorders>
          <w:top w:val="single" w:sz="4" w:space="0" w:color="F39D90" w:themeColor="accent3" w:themeTint="99"/>
        </w:tcBorders>
      </w:tcPr>
    </w:tblStylePr>
  </w:style>
  <w:style w:type="table" w:styleId="Rastertabel7kleurrijk-Accent4">
    <w:name w:val="Grid Table 7 Colorful Accent 4"/>
    <w:basedOn w:val="Standaardtabel"/>
    <w:uiPriority w:val="52"/>
    <w:rsid w:val="00AB7FB7"/>
    <w:pPr>
      <w:spacing w:after="0" w:line="240" w:lineRule="auto"/>
    </w:pPr>
    <w:rPr>
      <w:color w:val="D98D06" w:themeColor="accent4" w:themeShade="BF"/>
      <w:sz w:val="20"/>
    </w:rPr>
    <w:tblPr>
      <w:tblStyleRowBandSize w:val="1"/>
      <w:tblStyleColBandSize w:val="1"/>
      <w:tblBorders>
        <w:top w:val="single" w:sz="4" w:space="0" w:color="FBD083" w:themeColor="accent4" w:themeTint="99"/>
        <w:left w:val="single" w:sz="4" w:space="0" w:color="FBD083" w:themeColor="accent4" w:themeTint="99"/>
        <w:bottom w:val="single" w:sz="4" w:space="0" w:color="FBD083" w:themeColor="accent4" w:themeTint="99"/>
        <w:right w:val="single" w:sz="4" w:space="0" w:color="FBD083" w:themeColor="accent4" w:themeTint="99"/>
        <w:insideH w:val="single" w:sz="4" w:space="0" w:color="FBD083" w:themeColor="accent4" w:themeTint="99"/>
        <w:insideV w:val="single" w:sz="4" w:space="0" w:color="FBD083" w:themeColor="accent4"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DEFD5" w:themeFill="accent4" w:themeFillTint="33"/>
      </w:tcPr>
    </w:tblStylePr>
    <w:tblStylePr w:type="band1Horz">
      <w:tblPr/>
      <w:tcPr>
        <w:shd w:val="clear" w:color="auto" w:fill="FDEFD5" w:themeFill="accent4" w:themeFillTint="33"/>
      </w:tcPr>
    </w:tblStylePr>
    <w:tblStylePr w:type="neCell">
      <w:tblPr/>
      <w:tcPr>
        <w:tcBorders>
          <w:bottom w:val="single" w:sz="4" w:space="0" w:color="FBD083" w:themeColor="accent4" w:themeTint="99"/>
        </w:tcBorders>
      </w:tcPr>
    </w:tblStylePr>
    <w:tblStylePr w:type="nwCell">
      <w:tblPr/>
      <w:tcPr>
        <w:tcBorders>
          <w:bottom w:val="single" w:sz="4" w:space="0" w:color="FBD083" w:themeColor="accent4" w:themeTint="99"/>
        </w:tcBorders>
      </w:tcPr>
    </w:tblStylePr>
    <w:tblStylePr w:type="seCell">
      <w:tblPr/>
      <w:tcPr>
        <w:tcBorders>
          <w:top w:val="single" w:sz="4" w:space="0" w:color="FBD083" w:themeColor="accent4" w:themeTint="99"/>
        </w:tcBorders>
      </w:tcPr>
    </w:tblStylePr>
    <w:tblStylePr w:type="swCell">
      <w:tblPr/>
      <w:tcPr>
        <w:tcBorders>
          <w:top w:val="single" w:sz="4" w:space="0" w:color="FBD083" w:themeColor="accent4" w:themeTint="99"/>
        </w:tcBorders>
      </w:tcPr>
    </w:tblStylePr>
  </w:style>
  <w:style w:type="table" w:styleId="Rastertabel7kleurrijk-Accent5">
    <w:name w:val="Grid Table 7 Colorful Accent 5"/>
    <w:basedOn w:val="Standaardtabel"/>
    <w:uiPriority w:val="52"/>
    <w:rsid w:val="00AB7FB7"/>
    <w:pPr>
      <w:spacing w:after="0" w:line="240" w:lineRule="auto"/>
    </w:pPr>
    <w:rPr>
      <w:color w:val="684C36" w:themeColor="accent5" w:themeShade="BF"/>
      <w:sz w:val="20"/>
    </w:rPr>
    <w:tblPr>
      <w:tblStyleRowBandSize w:val="1"/>
      <w:tblStyleColBandSize w:val="1"/>
      <w:tblBorders>
        <w:top w:val="single" w:sz="4" w:space="0" w:color="C1A288" w:themeColor="accent5" w:themeTint="99"/>
        <w:left w:val="single" w:sz="4" w:space="0" w:color="C1A288" w:themeColor="accent5" w:themeTint="99"/>
        <w:bottom w:val="single" w:sz="4" w:space="0" w:color="C1A288" w:themeColor="accent5" w:themeTint="99"/>
        <w:right w:val="single" w:sz="4" w:space="0" w:color="C1A288" w:themeColor="accent5" w:themeTint="99"/>
        <w:insideH w:val="single" w:sz="4" w:space="0" w:color="C1A288" w:themeColor="accent5" w:themeTint="99"/>
        <w:insideV w:val="single" w:sz="4" w:space="0" w:color="C1A288" w:themeColor="accent5"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EADFD7" w:themeFill="accent5" w:themeFillTint="33"/>
      </w:tcPr>
    </w:tblStylePr>
    <w:tblStylePr w:type="band1Horz">
      <w:tblPr/>
      <w:tcPr>
        <w:shd w:val="clear" w:color="auto" w:fill="EADFD7" w:themeFill="accent5" w:themeFillTint="33"/>
      </w:tcPr>
    </w:tblStylePr>
    <w:tblStylePr w:type="neCell">
      <w:tblPr/>
      <w:tcPr>
        <w:tcBorders>
          <w:bottom w:val="single" w:sz="4" w:space="0" w:color="C1A288" w:themeColor="accent5" w:themeTint="99"/>
        </w:tcBorders>
      </w:tcPr>
    </w:tblStylePr>
    <w:tblStylePr w:type="nwCell">
      <w:tblPr/>
      <w:tcPr>
        <w:tcBorders>
          <w:bottom w:val="single" w:sz="4" w:space="0" w:color="C1A288" w:themeColor="accent5" w:themeTint="99"/>
        </w:tcBorders>
      </w:tcPr>
    </w:tblStylePr>
    <w:tblStylePr w:type="seCell">
      <w:tblPr/>
      <w:tcPr>
        <w:tcBorders>
          <w:top w:val="single" w:sz="4" w:space="0" w:color="C1A288" w:themeColor="accent5" w:themeTint="99"/>
        </w:tcBorders>
      </w:tcPr>
    </w:tblStylePr>
    <w:tblStylePr w:type="swCell">
      <w:tblPr/>
      <w:tcPr>
        <w:tcBorders>
          <w:top w:val="single" w:sz="4" w:space="0" w:color="C1A288" w:themeColor="accent5" w:themeTint="99"/>
        </w:tcBorders>
      </w:tcPr>
    </w:tblStylePr>
  </w:style>
  <w:style w:type="table" w:styleId="Rastertabel7kleurrijk-Accent6">
    <w:name w:val="Grid Table 7 Colorful Accent 6"/>
    <w:basedOn w:val="Standaardtabel"/>
    <w:uiPriority w:val="52"/>
    <w:rsid w:val="00AB7FB7"/>
    <w:pPr>
      <w:spacing w:after="0" w:line="240" w:lineRule="auto"/>
    </w:pPr>
    <w:rPr>
      <w:color w:val="946643" w:themeColor="accent6" w:themeShade="BF"/>
      <w:sz w:val="20"/>
    </w:rPr>
    <w:tblPr>
      <w:tblStyleRowBandSize w:val="1"/>
      <w:tblStyleColBandSize w:val="1"/>
      <w:tblBorders>
        <w:top w:val="single" w:sz="4" w:space="0" w:color="D5B9A3" w:themeColor="accent6" w:themeTint="99"/>
        <w:left w:val="single" w:sz="4" w:space="0" w:color="D5B9A3" w:themeColor="accent6" w:themeTint="99"/>
        <w:bottom w:val="single" w:sz="4" w:space="0" w:color="D5B9A3" w:themeColor="accent6" w:themeTint="99"/>
        <w:right w:val="single" w:sz="4" w:space="0" w:color="D5B9A3" w:themeColor="accent6" w:themeTint="99"/>
        <w:insideH w:val="single" w:sz="4" w:space="0" w:color="D5B9A3" w:themeColor="accent6" w:themeTint="99"/>
        <w:insideV w:val="single" w:sz="4" w:space="0" w:color="D5B9A3" w:themeColor="accent6" w:themeTint="99"/>
      </w:tblBorders>
    </w:tblPr>
    <w:tblStylePr w:type="firstRow">
      <w:rPr>
        <w:b/>
        <w:bCs/>
      </w:rPr>
      <w:tblPr/>
      <w:tcPr>
        <w:tcBorders>
          <w:top w:val="nil"/>
          <w:left w:val="nil"/>
          <w:right w:val="nil"/>
          <w:insideH w:val="nil"/>
          <w:insideV w:val="nil"/>
        </w:tcBorders>
        <w:shd w:val="clear" w:color="auto" w:fill="F2F2F2" w:themeFill="background1"/>
      </w:tcPr>
    </w:tblStylePr>
    <w:tblStylePr w:type="lastRow">
      <w:rPr>
        <w:b/>
        <w:bCs/>
      </w:rPr>
      <w:tblPr/>
      <w:tcPr>
        <w:tcBorders>
          <w:left w:val="nil"/>
          <w:bottom w:val="nil"/>
          <w:right w:val="nil"/>
          <w:insideH w:val="nil"/>
          <w:insideV w:val="nil"/>
        </w:tcBorders>
        <w:shd w:val="clear" w:color="auto" w:fill="F2F2F2" w:themeFill="background1"/>
      </w:tcPr>
    </w:tblStylePr>
    <w:tblStylePr w:type="firstCol">
      <w:pPr>
        <w:jc w:val="right"/>
      </w:pPr>
      <w:rPr>
        <w:i/>
        <w:iCs/>
      </w:rPr>
      <w:tblPr/>
      <w:tcPr>
        <w:tcBorders>
          <w:top w:val="nil"/>
          <w:left w:val="nil"/>
          <w:bottom w:val="nil"/>
          <w:insideH w:val="nil"/>
          <w:insideV w:val="nil"/>
        </w:tcBorders>
        <w:shd w:val="clear" w:color="auto" w:fill="F2F2F2" w:themeFill="background1"/>
      </w:tcPr>
    </w:tblStylePr>
    <w:tblStylePr w:type="lastCol">
      <w:rPr>
        <w:i/>
        <w:iCs/>
      </w:rPr>
      <w:tblPr/>
      <w:tcPr>
        <w:tcBorders>
          <w:top w:val="nil"/>
          <w:bottom w:val="nil"/>
          <w:right w:val="nil"/>
          <w:insideH w:val="nil"/>
          <w:insideV w:val="nil"/>
        </w:tcBorders>
        <w:shd w:val="clear" w:color="auto" w:fill="F2F2F2" w:themeFill="background1"/>
      </w:tcPr>
    </w:tblStylePr>
    <w:tblStylePr w:type="band1Vert">
      <w:tblPr/>
      <w:tcPr>
        <w:shd w:val="clear" w:color="auto" w:fill="F1E7E0" w:themeFill="accent6" w:themeFillTint="33"/>
      </w:tcPr>
    </w:tblStylePr>
    <w:tblStylePr w:type="band1Horz">
      <w:tblPr/>
      <w:tcPr>
        <w:shd w:val="clear" w:color="auto" w:fill="F1E7E0" w:themeFill="accent6" w:themeFillTint="33"/>
      </w:tcPr>
    </w:tblStylePr>
    <w:tblStylePr w:type="neCell">
      <w:tblPr/>
      <w:tcPr>
        <w:tcBorders>
          <w:bottom w:val="single" w:sz="4" w:space="0" w:color="D5B9A3" w:themeColor="accent6" w:themeTint="99"/>
        </w:tcBorders>
      </w:tcPr>
    </w:tblStylePr>
    <w:tblStylePr w:type="nwCell">
      <w:tblPr/>
      <w:tcPr>
        <w:tcBorders>
          <w:bottom w:val="single" w:sz="4" w:space="0" w:color="D5B9A3" w:themeColor="accent6" w:themeTint="99"/>
        </w:tcBorders>
      </w:tcPr>
    </w:tblStylePr>
    <w:tblStylePr w:type="seCell">
      <w:tblPr/>
      <w:tcPr>
        <w:tcBorders>
          <w:top w:val="single" w:sz="4" w:space="0" w:color="D5B9A3" w:themeColor="accent6" w:themeTint="99"/>
        </w:tcBorders>
      </w:tcPr>
    </w:tblStylePr>
    <w:tblStylePr w:type="swCell">
      <w:tblPr/>
      <w:tcPr>
        <w:tcBorders>
          <w:top w:val="single" w:sz="4" w:space="0" w:color="D5B9A3" w:themeColor="accent6" w:themeTint="99"/>
        </w:tcBorders>
      </w:tcPr>
    </w:tblStylePr>
  </w:style>
  <w:style w:type="table" w:styleId="Lichtearcering">
    <w:name w:val="Light Shading"/>
    <w:basedOn w:val="Standaardtabel"/>
    <w:uiPriority w:val="60"/>
    <w:semiHidden/>
    <w:unhideWhenUsed/>
    <w:rsid w:val="00AB7FB7"/>
    <w:pPr>
      <w:spacing w:after="0" w:line="240" w:lineRule="auto"/>
    </w:pPr>
    <w:rPr>
      <w:color w:val="124B5C" w:themeColor="text1" w:themeShade="BF"/>
      <w:sz w:val="20"/>
    </w:rPr>
    <w:tblPr>
      <w:tblStyleRowBandSize w:val="1"/>
      <w:tblStyleColBandSize w:val="1"/>
      <w:tblBorders>
        <w:top w:val="single" w:sz="8" w:space="0" w:color="18657C" w:themeColor="text1"/>
        <w:bottom w:val="single" w:sz="8" w:space="0" w:color="18657C" w:themeColor="text1"/>
      </w:tblBorders>
    </w:tblPr>
    <w:tblStylePr w:type="firstRow">
      <w:pPr>
        <w:spacing w:before="0" w:after="0" w:line="240" w:lineRule="auto"/>
      </w:pPr>
      <w:rPr>
        <w:b/>
        <w:bCs/>
      </w:rPr>
      <w:tblPr/>
      <w:tcPr>
        <w:tcBorders>
          <w:top w:val="single" w:sz="8" w:space="0" w:color="18657C" w:themeColor="text1"/>
          <w:left w:val="nil"/>
          <w:bottom w:val="single" w:sz="8" w:space="0" w:color="18657C" w:themeColor="text1"/>
          <w:right w:val="nil"/>
          <w:insideH w:val="nil"/>
          <w:insideV w:val="nil"/>
        </w:tcBorders>
      </w:tcPr>
    </w:tblStylePr>
    <w:tblStylePr w:type="lastRow">
      <w:pPr>
        <w:spacing w:before="0" w:after="0" w:line="240" w:lineRule="auto"/>
      </w:pPr>
      <w:rPr>
        <w:b/>
        <w:bCs/>
      </w:rPr>
      <w:tblPr/>
      <w:tcPr>
        <w:tcBorders>
          <w:top w:val="single" w:sz="8" w:space="0" w:color="18657C" w:themeColor="text1"/>
          <w:left w:val="nil"/>
          <w:bottom w:val="single" w:sz="8" w:space="0" w:color="18657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0" w:themeFill="text1" w:themeFillTint="3F"/>
      </w:tcPr>
    </w:tblStylePr>
    <w:tblStylePr w:type="band1Horz">
      <w:tblPr/>
      <w:tcPr>
        <w:tcBorders>
          <w:left w:val="nil"/>
          <w:right w:val="nil"/>
          <w:insideH w:val="nil"/>
          <w:insideV w:val="nil"/>
        </w:tcBorders>
        <w:shd w:val="clear" w:color="auto" w:fill="B3E2F0" w:themeFill="text1" w:themeFillTint="3F"/>
      </w:tcPr>
    </w:tblStylePr>
  </w:style>
  <w:style w:type="table" w:styleId="Lichtearcering-accent3">
    <w:name w:val="Light Shading Accent 3"/>
    <w:basedOn w:val="Standaardtabel"/>
    <w:uiPriority w:val="60"/>
    <w:semiHidden/>
    <w:unhideWhenUsed/>
    <w:rsid w:val="00AB7FB7"/>
    <w:pPr>
      <w:spacing w:after="0" w:line="240" w:lineRule="auto"/>
    </w:pPr>
    <w:rPr>
      <w:color w:val="CE2F16" w:themeColor="accent3" w:themeShade="BF"/>
      <w:sz w:val="20"/>
    </w:rPr>
    <w:tblPr>
      <w:tblStyleRowBandSize w:val="1"/>
      <w:tblStyleColBandSize w:val="1"/>
      <w:tblBorders>
        <w:top w:val="single" w:sz="8" w:space="0" w:color="EB5D47" w:themeColor="accent3"/>
        <w:bottom w:val="single" w:sz="8" w:space="0" w:color="EB5D47" w:themeColor="accent3"/>
      </w:tblBorders>
    </w:tblPr>
    <w:tblStylePr w:type="firstRow">
      <w:pPr>
        <w:spacing w:before="0" w:after="0" w:line="240" w:lineRule="auto"/>
      </w:pPr>
      <w:rPr>
        <w:b/>
        <w:bCs/>
      </w:rPr>
      <w:tblPr/>
      <w:tcPr>
        <w:tcBorders>
          <w:top w:val="single" w:sz="8" w:space="0" w:color="EB5D47" w:themeColor="accent3"/>
          <w:left w:val="nil"/>
          <w:bottom w:val="single" w:sz="8" w:space="0" w:color="EB5D47" w:themeColor="accent3"/>
          <w:right w:val="nil"/>
          <w:insideH w:val="nil"/>
          <w:insideV w:val="nil"/>
        </w:tcBorders>
      </w:tcPr>
    </w:tblStylePr>
    <w:tblStylePr w:type="lastRow">
      <w:pPr>
        <w:spacing w:before="0" w:after="0" w:line="240" w:lineRule="auto"/>
      </w:pPr>
      <w:rPr>
        <w:b/>
        <w:bCs/>
      </w:rPr>
      <w:tblPr/>
      <w:tcPr>
        <w:tcBorders>
          <w:top w:val="single" w:sz="8" w:space="0" w:color="EB5D47" w:themeColor="accent3"/>
          <w:left w:val="nil"/>
          <w:bottom w:val="single" w:sz="8" w:space="0" w:color="EB5D4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6D1" w:themeFill="accent3" w:themeFillTint="3F"/>
      </w:tcPr>
    </w:tblStylePr>
    <w:tblStylePr w:type="band1Horz">
      <w:tblPr/>
      <w:tcPr>
        <w:tcBorders>
          <w:left w:val="nil"/>
          <w:right w:val="nil"/>
          <w:insideH w:val="nil"/>
          <w:insideV w:val="nil"/>
        </w:tcBorders>
        <w:shd w:val="clear" w:color="auto" w:fill="FAD6D1" w:themeFill="accent3" w:themeFillTint="3F"/>
      </w:tcPr>
    </w:tblStylePr>
  </w:style>
  <w:style w:type="table" w:styleId="Lichtearcering-accent4">
    <w:name w:val="Light Shading Accent 4"/>
    <w:basedOn w:val="Standaardtabel"/>
    <w:uiPriority w:val="60"/>
    <w:semiHidden/>
    <w:unhideWhenUsed/>
    <w:rsid w:val="00AB7FB7"/>
    <w:pPr>
      <w:spacing w:after="0" w:line="240" w:lineRule="auto"/>
    </w:pPr>
    <w:rPr>
      <w:color w:val="D98D06" w:themeColor="accent4" w:themeShade="BF"/>
      <w:sz w:val="20"/>
    </w:rPr>
    <w:tblPr>
      <w:tblStyleRowBandSize w:val="1"/>
      <w:tblStyleColBandSize w:val="1"/>
      <w:tblBorders>
        <w:top w:val="single" w:sz="8" w:space="0" w:color="F9B232" w:themeColor="accent4"/>
        <w:bottom w:val="single" w:sz="8" w:space="0" w:color="F9B232" w:themeColor="accent4"/>
      </w:tblBorders>
    </w:tblPr>
    <w:tblStylePr w:type="firstRow">
      <w:pPr>
        <w:spacing w:before="0" w:after="0" w:line="240" w:lineRule="auto"/>
      </w:pPr>
      <w:rPr>
        <w:b/>
        <w:bCs/>
      </w:rPr>
      <w:tblPr/>
      <w:tcPr>
        <w:tcBorders>
          <w:top w:val="single" w:sz="8" w:space="0" w:color="F9B232" w:themeColor="accent4"/>
          <w:left w:val="nil"/>
          <w:bottom w:val="single" w:sz="8" w:space="0" w:color="F9B232" w:themeColor="accent4"/>
          <w:right w:val="nil"/>
          <w:insideH w:val="nil"/>
          <w:insideV w:val="nil"/>
        </w:tcBorders>
      </w:tcPr>
    </w:tblStylePr>
    <w:tblStylePr w:type="lastRow">
      <w:pPr>
        <w:spacing w:before="0" w:after="0" w:line="240" w:lineRule="auto"/>
      </w:pPr>
      <w:rPr>
        <w:b/>
        <w:bCs/>
      </w:rPr>
      <w:tblPr/>
      <w:tcPr>
        <w:tcBorders>
          <w:top w:val="single" w:sz="8" w:space="0" w:color="F9B232" w:themeColor="accent4"/>
          <w:left w:val="nil"/>
          <w:bottom w:val="single" w:sz="8" w:space="0" w:color="F9B23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left w:val="nil"/>
          <w:right w:val="nil"/>
          <w:insideH w:val="nil"/>
          <w:insideV w:val="nil"/>
        </w:tcBorders>
        <w:shd w:val="clear" w:color="auto" w:fill="FDEBCC" w:themeFill="accent4" w:themeFillTint="3F"/>
      </w:tcPr>
    </w:tblStylePr>
  </w:style>
  <w:style w:type="table" w:styleId="Lichtearcering-accent5">
    <w:name w:val="Light Shading Accent 5"/>
    <w:basedOn w:val="Standaardtabel"/>
    <w:uiPriority w:val="60"/>
    <w:semiHidden/>
    <w:unhideWhenUsed/>
    <w:rsid w:val="00AB7FB7"/>
    <w:pPr>
      <w:spacing w:after="0" w:line="240" w:lineRule="auto"/>
    </w:pPr>
    <w:rPr>
      <w:color w:val="684C36" w:themeColor="accent5" w:themeShade="BF"/>
      <w:sz w:val="20"/>
    </w:rPr>
    <w:tblPr>
      <w:tblStyleRowBandSize w:val="1"/>
      <w:tblStyleColBandSize w:val="1"/>
      <w:tblBorders>
        <w:top w:val="single" w:sz="8" w:space="0" w:color="8B6648" w:themeColor="accent5"/>
        <w:bottom w:val="single" w:sz="8" w:space="0" w:color="8B6648" w:themeColor="accent5"/>
      </w:tblBorders>
    </w:tblPr>
    <w:tblStylePr w:type="firstRow">
      <w:pPr>
        <w:spacing w:before="0" w:after="0" w:line="240" w:lineRule="auto"/>
      </w:pPr>
      <w:rPr>
        <w:b/>
        <w:bCs/>
      </w:rPr>
      <w:tblPr/>
      <w:tcPr>
        <w:tcBorders>
          <w:top w:val="single" w:sz="8" w:space="0" w:color="8B6648" w:themeColor="accent5"/>
          <w:left w:val="nil"/>
          <w:bottom w:val="single" w:sz="8" w:space="0" w:color="8B6648" w:themeColor="accent5"/>
          <w:right w:val="nil"/>
          <w:insideH w:val="nil"/>
          <w:insideV w:val="nil"/>
        </w:tcBorders>
      </w:tcPr>
    </w:tblStylePr>
    <w:tblStylePr w:type="lastRow">
      <w:pPr>
        <w:spacing w:before="0" w:after="0" w:line="240" w:lineRule="auto"/>
      </w:pPr>
      <w:rPr>
        <w:b/>
        <w:bCs/>
      </w:rPr>
      <w:tblPr/>
      <w:tcPr>
        <w:tcBorders>
          <w:top w:val="single" w:sz="8" w:space="0" w:color="8B6648" w:themeColor="accent5"/>
          <w:left w:val="nil"/>
          <w:bottom w:val="single" w:sz="8" w:space="0" w:color="8B6648"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8CE" w:themeFill="accent5" w:themeFillTint="3F"/>
      </w:tcPr>
    </w:tblStylePr>
    <w:tblStylePr w:type="band1Horz">
      <w:tblPr/>
      <w:tcPr>
        <w:tcBorders>
          <w:left w:val="nil"/>
          <w:right w:val="nil"/>
          <w:insideH w:val="nil"/>
          <w:insideV w:val="nil"/>
        </w:tcBorders>
        <w:shd w:val="clear" w:color="auto" w:fill="E5D8CE" w:themeFill="accent5" w:themeFillTint="3F"/>
      </w:tcPr>
    </w:tblStylePr>
  </w:style>
  <w:style w:type="table" w:styleId="Lichtearcering-accent6">
    <w:name w:val="Light Shading Accent 6"/>
    <w:basedOn w:val="Standaardtabel"/>
    <w:uiPriority w:val="60"/>
    <w:semiHidden/>
    <w:unhideWhenUsed/>
    <w:rsid w:val="00AB7FB7"/>
    <w:pPr>
      <w:spacing w:after="0" w:line="240" w:lineRule="auto"/>
    </w:pPr>
    <w:rPr>
      <w:color w:val="946643" w:themeColor="accent6" w:themeShade="BF"/>
      <w:sz w:val="20"/>
    </w:rPr>
    <w:tblPr>
      <w:tblStyleRowBandSize w:val="1"/>
      <w:tblStyleColBandSize w:val="1"/>
      <w:tblBorders>
        <w:top w:val="single" w:sz="8" w:space="0" w:color="BA8B66" w:themeColor="accent6"/>
        <w:bottom w:val="single" w:sz="8" w:space="0" w:color="BA8B66" w:themeColor="accent6"/>
      </w:tblBorders>
    </w:tblPr>
    <w:tblStylePr w:type="firstRow">
      <w:pPr>
        <w:spacing w:before="0" w:after="0" w:line="240" w:lineRule="auto"/>
      </w:pPr>
      <w:rPr>
        <w:b/>
        <w:bCs/>
      </w:rPr>
      <w:tblPr/>
      <w:tcPr>
        <w:tcBorders>
          <w:top w:val="single" w:sz="8" w:space="0" w:color="BA8B66" w:themeColor="accent6"/>
          <w:left w:val="nil"/>
          <w:bottom w:val="single" w:sz="8" w:space="0" w:color="BA8B66" w:themeColor="accent6"/>
          <w:right w:val="nil"/>
          <w:insideH w:val="nil"/>
          <w:insideV w:val="nil"/>
        </w:tcBorders>
      </w:tcPr>
    </w:tblStylePr>
    <w:tblStylePr w:type="lastRow">
      <w:pPr>
        <w:spacing w:before="0" w:after="0" w:line="240" w:lineRule="auto"/>
      </w:pPr>
      <w:rPr>
        <w:b/>
        <w:bCs/>
      </w:rPr>
      <w:tblPr/>
      <w:tcPr>
        <w:tcBorders>
          <w:top w:val="single" w:sz="8" w:space="0" w:color="BA8B66" w:themeColor="accent6"/>
          <w:left w:val="nil"/>
          <w:bottom w:val="single" w:sz="8" w:space="0" w:color="BA8B6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2D9" w:themeFill="accent6" w:themeFillTint="3F"/>
      </w:tcPr>
    </w:tblStylePr>
    <w:tblStylePr w:type="band1Horz">
      <w:tblPr/>
      <w:tcPr>
        <w:tcBorders>
          <w:left w:val="nil"/>
          <w:right w:val="nil"/>
          <w:insideH w:val="nil"/>
          <w:insideV w:val="nil"/>
        </w:tcBorders>
        <w:shd w:val="clear" w:color="auto" w:fill="EEE2D9" w:themeFill="accent6" w:themeFillTint="3F"/>
      </w:tcPr>
    </w:tblStylePr>
  </w:style>
  <w:style w:type="table" w:styleId="Lichtelijst-accent1">
    <w:name w:val="Light List Accent 1"/>
    <w:basedOn w:val="Standaardtabel"/>
    <w:uiPriority w:val="61"/>
    <w:semiHidden/>
    <w:unhideWhenUsed/>
    <w:rsid w:val="00AB7FB7"/>
    <w:pPr>
      <w:spacing w:after="0" w:line="240" w:lineRule="auto"/>
    </w:pPr>
    <w:rPr>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tblBorders>
    </w:tblPr>
    <w:tblStylePr w:type="firstRow">
      <w:pPr>
        <w:spacing w:before="0" w:after="0" w:line="240" w:lineRule="auto"/>
      </w:pPr>
      <w:rPr>
        <w:b/>
        <w:bCs/>
        <w:color w:val="F2F2F2" w:themeColor="background1"/>
      </w:rPr>
      <w:tblPr/>
      <w:tcPr>
        <w:shd w:val="clear" w:color="auto" w:fill="18657C" w:themeFill="accent1"/>
      </w:tcPr>
    </w:tblStylePr>
    <w:tblStylePr w:type="lastRow">
      <w:pPr>
        <w:spacing w:before="0" w:after="0" w:line="240" w:lineRule="auto"/>
      </w:pPr>
      <w:rPr>
        <w:b/>
        <w:bCs/>
      </w:rPr>
      <w:tblPr/>
      <w:tcPr>
        <w:tcBorders>
          <w:top w:val="double" w:sz="6" w:space="0" w:color="18657C" w:themeColor="accent1"/>
          <w:left w:val="single" w:sz="8" w:space="0" w:color="18657C" w:themeColor="accent1"/>
          <w:bottom w:val="single" w:sz="8" w:space="0" w:color="18657C" w:themeColor="accent1"/>
          <w:right w:val="single" w:sz="8" w:space="0" w:color="18657C" w:themeColor="accent1"/>
        </w:tcBorders>
      </w:tcPr>
    </w:tblStylePr>
    <w:tblStylePr w:type="firstCol">
      <w:rPr>
        <w:b/>
        <w:bCs/>
      </w:rPr>
    </w:tblStylePr>
    <w:tblStylePr w:type="lastCol">
      <w:rPr>
        <w:b/>
        <w:bCs/>
      </w:rPr>
    </w:tblStylePr>
    <w:tblStylePr w:type="band1Vert">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tblStylePr w:type="band1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style>
  <w:style w:type="table" w:styleId="Lichtelijst-accent2">
    <w:name w:val="Light List Accent 2"/>
    <w:basedOn w:val="Standaardtabel"/>
    <w:uiPriority w:val="61"/>
    <w:semiHidden/>
    <w:unhideWhenUsed/>
    <w:rsid w:val="00AB7FB7"/>
    <w:pPr>
      <w:spacing w:after="0" w:line="240" w:lineRule="auto"/>
    </w:pPr>
    <w:rPr>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tblBorders>
    </w:tblPr>
    <w:tblStylePr w:type="firstRow">
      <w:pPr>
        <w:spacing w:before="0" w:after="0" w:line="240" w:lineRule="auto"/>
      </w:pPr>
      <w:rPr>
        <w:b/>
        <w:bCs/>
        <w:color w:val="F2F2F2" w:themeColor="background1"/>
      </w:rPr>
      <w:tblPr/>
      <w:tcPr>
        <w:shd w:val="clear" w:color="auto" w:fill="008B9F" w:themeFill="accent2"/>
      </w:tcPr>
    </w:tblStylePr>
    <w:tblStylePr w:type="lastRow">
      <w:pPr>
        <w:spacing w:before="0" w:after="0" w:line="240" w:lineRule="auto"/>
      </w:pPr>
      <w:rPr>
        <w:b/>
        <w:bCs/>
      </w:rPr>
      <w:tblPr/>
      <w:tcPr>
        <w:tcBorders>
          <w:top w:val="double" w:sz="6" w:space="0" w:color="008B9F" w:themeColor="accent2"/>
          <w:left w:val="single" w:sz="8" w:space="0" w:color="008B9F" w:themeColor="accent2"/>
          <w:bottom w:val="single" w:sz="8" w:space="0" w:color="008B9F" w:themeColor="accent2"/>
          <w:right w:val="single" w:sz="8" w:space="0" w:color="008B9F" w:themeColor="accent2"/>
        </w:tcBorders>
      </w:tcPr>
    </w:tblStylePr>
    <w:tblStylePr w:type="firstCol">
      <w:rPr>
        <w:b/>
        <w:bCs/>
      </w:rPr>
    </w:tblStylePr>
    <w:tblStylePr w:type="lastCol">
      <w:rPr>
        <w:b/>
        <w:bCs/>
      </w:rPr>
    </w:tblStylePr>
    <w:tblStylePr w:type="band1Vert">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tblStylePr w:type="band1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style>
  <w:style w:type="table" w:styleId="Lichtelijst-accent3">
    <w:name w:val="Light List Accent 3"/>
    <w:basedOn w:val="Standaardtabel"/>
    <w:uiPriority w:val="61"/>
    <w:semiHidden/>
    <w:unhideWhenUsed/>
    <w:rsid w:val="00AB7FB7"/>
    <w:pPr>
      <w:spacing w:after="0" w:line="240" w:lineRule="auto"/>
    </w:pPr>
    <w:rPr>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tblBorders>
    </w:tblPr>
    <w:tblStylePr w:type="firstRow">
      <w:pPr>
        <w:spacing w:before="0" w:after="0" w:line="240" w:lineRule="auto"/>
      </w:pPr>
      <w:rPr>
        <w:b/>
        <w:bCs/>
        <w:color w:val="F2F2F2" w:themeColor="background1"/>
      </w:rPr>
      <w:tblPr/>
      <w:tcPr>
        <w:shd w:val="clear" w:color="auto" w:fill="EB5D47" w:themeFill="accent3"/>
      </w:tcPr>
    </w:tblStylePr>
    <w:tblStylePr w:type="lastRow">
      <w:pPr>
        <w:spacing w:before="0" w:after="0" w:line="240" w:lineRule="auto"/>
      </w:pPr>
      <w:rPr>
        <w:b/>
        <w:bCs/>
      </w:rPr>
      <w:tblPr/>
      <w:tcPr>
        <w:tcBorders>
          <w:top w:val="double" w:sz="6" w:space="0" w:color="EB5D47" w:themeColor="accent3"/>
          <w:left w:val="single" w:sz="8" w:space="0" w:color="EB5D47" w:themeColor="accent3"/>
          <w:bottom w:val="single" w:sz="8" w:space="0" w:color="EB5D47" w:themeColor="accent3"/>
          <w:right w:val="single" w:sz="8" w:space="0" w:color="EB5D47" w:themeColor="accent3"/>
        </w:tcBorders>
      </w:tcPr>
    </w:tblStylePr>
    <w:tblStylePr w:type="firstCol">
      <w:rPr>
        <w:b/>
        <w:bCs/>
      </w:rPr>
    </w:tblStylePr>
    <w:tblStylePr w:type="lastCol">
      <w:rPr>
        <w:b/>
        <w:bCs/>
      </w:rPr>
    </w:tblStylePr>
    <w:tblStylePr w:type="band1Vert">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tblStylePr w:type="band1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style>
  <w:style w:type="table" w:styleId="Lichtelijst-accent4">
    <w:name w:val="Light List Accent 4"/>
    <w:basedOn w:val="Standaardtabel"/>
    <w:uiPriority w:val="61"/>
    <w:semiHidden/>
    <w:unhideWhenUsed/>
    <w:rsid w:val="00AB7FB7"/>
    <w:pPr>
      <w:spacing w:after="0" w:line="240" w:lineRule="auto"/>
    </w:pPr>
    <w:rPr>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tblBorders>
    </w:tblPr>
    <w:tblStylePr w:type="firstRow">
      <w:pPr>
        <w:spacing w:before="0" w:after="0" w:line="240" w:lineRule="auto"/>
      </w:pPr>
      <w:rPr>
        <w:b/>
        <w:bCs/>
        <w:color w:val="F2F2F2" w:themeColor="background1"/>
      </w:rPr>
      <w:tblPr/>
      <w:tcPr>
        <w:shd w:val="clear" w:color="auto" w:fill="F9B232" w:themeFill="accent4"/>
      </w:tcPr>
    </w:tblStylePr>
    <w:tblStylePr w:type="lastRow">
      <w:pPr>
        <w:spacing w:before="0" w:after="0" w:line="240" w:lineRule="auto"/>
      </w:pPr>
      <w:rPr>
        <w:b/>
        <w:bCs/>
      </w:rPr>
      <w:tblPr/>
      <w:tcPr>
        <w:tcBorders>
          <w:top w:val="double" w:sz="6" w:space="0" w:color="F9B232" w:themeColor="accent4"/>
          <w:left w:val="single" w:sz="8" w:space="0" w:color="F9B232" w:themeColor="accent4"/>
          <w:bottom w:val="single" w:sz="8" w:space="0" w:color="F9B232" w:themeColor="accent4"/>
          <w:right w:val="single" w:sz="8" w:space="0" w:color="F9B232" w:themeColor="accent4"/>
        </w:tcBorders>
      </w:tcPr>
    </w:tblStylePr>
    <w:tblStylePr w:type="firstCol">
      <w:rPr>
        <w:b/>
        <w:bCs/>
      </w:rPr>
    </w:tblStylePr>
    <w:tblStylePr w:type="lastCol">
      <w:rPr>
        <w:b/>
        <w:bCs/>
      </w:rPr>
    </w:tblStylePr>
    <w:tblStylePr w:type="band1Vert">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tblStylePr w:type="band1Horz">
      <w:tblPr/>
      <w:tcPr>
        <w:tcBorders>
          <w:top w:val="single" w:sz="8" w:space="0" w:color="F9B232" w:themeColor="accent4"/>
          <w:left w:val="single" w:sz="8" w:space="0" w:color="F9B232" w:themeColor="accent4"/>
          <w:bottom w:val="single" w:sz="8" w:space="0" w:color="F9B232" w:themeColor="accent4"/>
          <w:right w:val="single" w:sz="8" w:space="0" w:color="F9B232" w:themeColor="accent4"/>
        </w:tcBorders>
      </w:tcPr>
    </w:tblStylePr>
  </w:style>
  <w:style w:type="table" w:styleId="Lichtelijst-accent5">
    <w:name w:val="Light List Accent 5"/>
    <w:basedOn w:val="Standaardtabel"/>
    <w:uiPriority w:val="61"/>
    <w:semiHidden/>
    <w:unhideWhenUsed/>
    <w:rsid w:val="00AB7FB7"/>
    <w:pPr>
      <w:spacing w:after="0" w:line="240" w:lineRule="auto"/>
    </w:pPr>
    <w:rPr>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tblBorders>
    </w:tblPr>
    <w:tblStylePr w:type="firstRow">
      <w:pPr>
        <w:spacing w:before="0" w:after="0" w:line="240" w:lineRule="auto"/>
      </w:pPr>
      <w:rPr>
        <w:b/>
        <w:bCs/>
        <w:color w:val="F2F2F2" w:themeColor="background1"/>
      </w:rPr>
      <w:tblPr/>
      <w:tcPr>
        <w:shd w:val="clear" w:color="auto" w:fill="8B6648" w:themeFill="accent5"/>
      </w:tcPr>
    </w:tblStylePr>
    <w:tblStylePr w:type="lastRow">
      <w:pPr>
        <w:spacing w:before="0" w:after="0" w:line="240" w:lineRule="auto"/>
      </w:pPr>
      <w:rPr>
        <w:b/>
        <w:bCs/>
      </w:rPr>
      <w:tblPr/>
      <w:tcPr>
        <w:tcBorders>
          <w:top w:val="double" w:sz="6" w:space="0" w:color="8B6648" w:themeColor="accent5"/>
          <w:left w:val="single" w:sz="8" w:space="0" w:color="8B6648" w:themeColor="accent5"/>
          <w:bottom w:val="single" w:sz="8" w:space="0" w:color="8B6648" w:themeColor="accent5"/>
          <w:right w:val="single" w:sz="8" w:space="0" w:color="8B6648" w:themeColor="accent5"/>
        </w:tcBorders>
      </w:tcPr>
    </w:tblStylePr>
    <w:tblStylePr w:type="firstCol">
      <w:rPr>
        <w:b/>
        <w:bCs/>
      </w:rPr>
    </w:tblStylePr>
    <w:tblStylePr w:type="lastCol">
      <w:rPr>
        <w:b/>
        <w:bCs/>
      </w:rPr>
    </w:tblStylePr>
    <w:tblStylePr w:type="band1Vert">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tblStylePr w:type="band1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style>
  <w:style w:type="table" w:styleId="Lichtelijst-accent6">
    <w:name w:val="Light List Accent 6"/>
    <w:basedOn w:val="Standaardtabel"/>
    <w:uiPriority w:val="61"/>
    <w:semiHidden/>
    <w:unhideWhenUsed/>
    <w:rsid w:val="00AB7FB7"/>
    <w:pPr>
      <w:spacing w:after="0" w:line="240" w:lineRule="auto"/>
    </w:pPr>
    <w:rPr>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tblBorders>
    </w:tblPr>
    <w:tblStylePr w:type="firstRow">
      <w:pPr>
        <w:spacing w:before="0" w:after="0" w:line="240" w:lineRule="auto"/>
      </w:pPr>
      <w:rPr>
        <w:b/>
        <w:bCs/>
        <w:color w:val="F2F2F2" w:themeColor="background1"/>
      </w:rPr>
      <w:tblPr/>
      <w:tcPr>
        <w:shd w:val="clear" w:color="auto" w:fill="BA8B66" w:themeFill="accent6"/>
      </w:tcPr>
    </w:tblStylePr>
    <w:tblStylePr w:type="lastRow">
      <w:pPr>
        <w:spacing w:before="0" w:after="0" w:line="240" w:lineRule="auto"/>
      </w:pPr>
      <w:rPr>
        <w:b/>
        <w:bCs/>
      </w:rPr>
      <w:tblPr/>
      <w:tcPr>
        <w:tcBorders>
          <w:top w:val="double" w:sz="6" w:space="0" w:color="BA8B66" w:themeColor="accent6"/>
          <w:left w:val="single" w:sz="8" w:space="0" w:color="BA8B66" w:themeColor="accent6"/>
          <w:bottom w:val="single" w:sz="8" w:space="0" w:color="BA8B66" w:themeColor="accent6"/>
          <w:right w:val="single" w:sz="8" w:space="0" w:color="BA8B66" w:themeColor="accent6"/>
        </w:tcBorders>
      </w:tcPr>
    </w:tblStylePr>
    <w:tblStylePr w:type="firstCol">
      <w:rPr>
        <w:b/>
        <w:bCs/>
      </w:rPr>
    </w:tblStylePr>
    <w:tblStylePr w:type="lastCol">
      <w:rPr>
        <w:b/>
        <w:bCs/>
      </w:rPr>
    </w:tblStylePr>
    <w:tblStylePr w:type="band1Vert">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tblStylePr w:type="band1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style>
  <w:style w:type="table" w:styleId="Lichtraster">
    <w:name w:val="Light Grid"/>
    <w:basedOn w:val="Standaardtabel"/>
    <w:uiPriority w:val="62"/>
    <w:semiHidden/>
    <w:unhideWhenUsed/>
    <w:rsid w:val="00AB7FB7"/>
    <w:pPr>
      <w:spacing w:after="0" w:line="240" w:lineRule="auto"/>
    </w:pPr>
    <w:rPr>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insideH w:val="single" w:sz="8" w:space="0" w:color="18657C" w:themeColor="text1"/>
        <w:insideV w:val="single" w:sz="8" w:space="0" w:color="18657C"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657C" w:themeColor="text1"/>
          <w:left w:val="single" w:sz="8" w:space="0" w:color="18657C" w:themeColor="text1"/>
          <w:bottom w:val="single" w:sz="18" w:space="0" w:color="18657C" w:themeColor="text1"/>
          <w:right w:val="single" w:sz="8" w:space="0" w:color="18657C" w:themeColor="text1"/>
          <w:insideH w:val="nil"/>
          <w:insideV w:val="single" w:sz="8" w:space="0" w:color="18657C"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657C" w:themeColor="text1"/>
          <w:left w:val="single" w:sz="8" w:space="0" w:color="18657C" w:themeColor="text1"/>
          <w:bottom w:val="single" w:sz="8" w:space="0" w:color="18657C" w:themeColor="text1"/>
          <w:right w:val="single" w:sz="8" w:space="0" w:color="18657C" w:themeColor="text1"/>
          <w:insideH w:val="nil"/>
          <w:insideV w:val="single" w:sz="8" w:space="0" w:color="18657C"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657C" w:themeColor="text1"/>
          <w:left w:val="single" w:sz="8" w:space="0" w:color="18657C" w:themeColor="text1"/>
          <w:bottom w:val="single" w:sz="8" w:space="0" w:color="18657C" w:themeColor="text1"/>
          <w:right w:val="single" w:sz="8" w:space="0" w:color="18657C" w:themeColor="text1"/>
        </w:tcBorders>
      </w:tcPr>
    </w:tblStylePr>
    <w:tblStylePr w:type="band1Vert">
      <w:tblPr/>
      <w:tcPr>
        <w:tcBorders>
          <w:top w:val="single" w:sz="8" w:space="0" w:color="18657C" w:themeColor="text1"/>
          <w:left w:val="single" w:sz="8" w:space="0" w:color="18657C" w:themeColor="text1"/>
          <w:bottom w:val="single" w:sz="8" w:space="0" w:color="18657C" w:themeColor="text1"/>
          <w:right w:val="single" w:sz="8" w:space="0" w:color="18657C" w:themeColor="text1"/>
        </w:tcBorders>
        <w:shd w:val="clear" w:color="auto" w:fill="B3E2F0" w:themeFill="text1" w:themeFillTint="3F"/>
      </w:tcPr>
    </w:tblStylePr>
    <w:tblStylePr w:type="band1Horz">
      <w:tblPr/>
      <w:tcPr>
        <w:tcBorders>
          <w:top w:val="single" w:sz="8" w:space="0" w:color="18657C" w:themeColor="text1"/>
          <w:left w:val="single" w:sz="8" w:space="0" w:color="18657C" w:themeColor="text1"/>
          <w:bottom w:val="single" w:sz="8" w:space="0" w:color="18657C" w:themeColor="text1"/>
          <w:right w:val="single" w:sz="8" w:space="0" w:color="18657C" w:themeColor="text1"/>
          <w:insideV w:val="single" w:sz="8" w:space="0" w:color="18657C" w:themeColor="text1"/>
        </w:tcBorders>
        <w:shd w:val="clear" w:color="auto" w:fill="B3E2F0" w:themeFill="text1" w:themeFillTint="3F"/>
      </w:tcPr>
    </w:tblStylePr>
    <w:tblStylePr w:type="band2Horz">
      <w:tblPr/>
      <w:tcPr>
        <w:tcBorders>
          <w:top w:val="single" w:sz="8" w:space="0" w:color="18657C" w:themeColor="text1"/>
          <w:left w:val="single" w:sz="8" w:space="0" w:color="18657C" w:themeColor="text1"/>
          <w:bottom w:val="single" w:sz="8" w:space="0" w:color="18657C" w:themeColor="text1"/>
          <w:right w:val="single" w:sz="8" w:space="0" w:color="18657C" w:themeColor="text1"/>
          <w:insideV w:val="single" w:sz="8" w:space="0" w:color="18657C" w:themeColor="text1"/>
        </w:tcBorders>
      </w:tcPr>
    </w:tblStylePr>
  </w:style>
  <w:style w:type="table" w:styleId="Lichtraster-accent1">
    <w:name w:val="Light Grid Accent 1"/>
    <w:basedOn w:val="Standaardtabel"/>
    <w:uiPriority w:val="62"/>
    <w:semiHidden/>
    <w:unhideWhenUsed/>
    <w:rsid w:val="00AB7FB7"/>
    <w:pPr>
      <w:spacing w:after="0" w:line="240" w:lineRule="auto"/>
    </w:pPr>
    <w:rPr>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insideH w:val="single" w:sz="8" w:space="0" w:color="18657C" w:themeColor="accent1"/>
        <w:insideV w:val="single" w:sz="8" w:space="0" w:color="18657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657C" w:themeColor="accent1"/>
          <w:left w:val="single" w:sz="8" w:space="0" w:color="18657C" w:themeColor="accent1"/>
          <w:bottom w:val="single" w:sz="18" w:space="0" w:color="18657C" w:themeColor="accent1"/>
          <w:right w:val="single" w:sz="8" w:space="0" w:color="18657C" w:themeColor="accent1"/>
          <w:insideH w:val="nil"/>
          <w:insideV w:val="single" w:sz="8" w:space="0" w:color="18657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657C" w:themeColor="accent1"/>
          <w:left w:val="single" w:sz="8" w:space="0" w:color="18657C" w:themeColor="accent1"/>
          <w:bottom w:val="single" w:sz="8" w:space="0" w:color="18657C" w:themeColor="accent1"/>
          <w:right w:val="single" w:sz="8" w:space="0" w:color="18657C" w:themeColor="accent1"/>
          <w:insideH w:val="nil"/>
          <w:insideV w:val="single" w:sz="8" w:space="0" w:color="18657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tcPr>
    </w:tblStylePr>
    <w:tblStylePr w:type="band1Vert">
      <w:tblPr/>
      <w:tcPr>
        <w:tcBorders>
          <w:top w:val="single" w:sz="8" w:space="0" w:color="18657C" w:themeColor="accent1"/>
          <w:left w:val="single" w:sz="8" w:space="0" w:color="18657C" w:themeColor="accent1"/>
          <w:bottom w:val="single" w:sz="8" w:space="0" w:color="18657C" w:themeColor="accent1"/>
          <w:right w:val="single" w:sz="8" w:space="0" w:color="18657C" w:themeColor="accent1"/>
        </w:tcBorders>
        <w:shd w:val="clear" w:color="auto" w:fill="B3E2F0" w:themeFill="accent1" w:themeFillTint="3F"/>
      </w:tcPr>
    </w:tblStylePr>
    <w:tblStylePr w:type="band1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insideV w:val="single" w:sz="8" w:space="0" w:color="18657C" w:themeColor="accent1"/>
        </w:tcBorders>
        <w:shd w:val="clear" w:color="auto" w:fill="B3E2F0" w:themeFill="accent1" w:themeFillTint="3F"/>
      </w:tcPr>
    </w:tblStylePr>
    <w:tblStylePr w:type="band2Horz">
      <w:tblPr/>
      <w:tcPr>
        <w:tcBorders>
          <w:top w:val="single" w:sz="8" w:space="0" w:color="18657C" w:themeColor="accent1"/>
          <w:left w:val="single" w:sz="8" w:space="0" w:color="18657C" w:themeColor="accent1"/>
          <w:bottom w:val="single" w:sz="8" w:space="0" w:color="18657C" w:themeColor="accent1"/>
          <w:right w:val="single" w:sz="8" w:space="0" w:color="18657C" w:themeColor="accent1"/>
          <w:insideV w:val="single" w:sz="8" w:space="0" w:color="18657C" w:themeColor="accent1"/>
        </w:tcBorders>
      </w:tcPr>
    </w:tblStylePr>
  </w:style>
  <w:style w:type="table" w:styleId="Lichtraster-accent2">
    <w:name w:val="Light Grid Accent 2"/>
    <w:basedOn w:val="Standaardtabel"/>
    <w:uiPriority w:val="62"/>
    <w:semiHidden/>
    <w:unhideWhenUsed/>
    <w:rsid w:val="00AB7FB7"/>
    <w:pPr>
      <w:spacing w:after="0" w:line="240" w:lineRule="auto"/>
    </w:pPr>
    <w:rPr>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insideH w:val="single" w:sz="8" w:space="0" w:color="008B9F" w:themeColor="accent2"/>
        <w:insideV w:val="single" w:sz="8" w:space="0" w:color="008B9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B9F" w:themeColor="accent2"/>
          <w:left w:val="single" w:sz="8" w:space="0" w:color="008B9F" w:themeColor="accent2"/>
          <w:bottom w:val="single" w:sz="18" w:space="0" w:color="008B9F" w:themeColor="accent2"/>
          <w:right w:val="single" w:sz="8" w:space="0" w:color="008B9F" w:themeColor="accent2"/>
          <w:insideH w:val="nil"/>
          <w:insideV w:val="single" w:sz="8" w:space="0" w:color="008B9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B9F" w:themeColor="accent2"/>
          <w:left w:val="single" w:sz="8" w:space="0" w:color="008B9F" w:themeColor="accent2"/>
          <w:bottom w:val="single" w:sz="8" w:space="0" w:color="008B9F" w:themeColor="accent2"/>
          <w:right w:val="single" w:sz="8" w:space="0" w:color="008B9F" w:themeColor="accent2"/>
          <w:insideH w:val="nil"/>
          <w:insideV w:val="single" w:sz="8" w:space="0" w:color="008B9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tcPr>
    </w:tblStylePr>
    <w:tblStylePr w:type="band1Vert">
      <w:tblPr/>
      <w:tcPr>
        <w:tcBorders>
          <w:top w:val="single" w:sz="8" w:space="0" w:color="008B9F" w:themeColor="accent2"/>
          <w:left w:val="single" w:sz="8" w:space="0" w:color="008B9F" w:themeColor="accent2"/>
          <w:bottom w:val="single" w:sz="8" w:space="0" w:color="008B9F" w:themeColor="accent2"/>
          <w:right w:val="single" w:sz="8" w:space="0" w:color="008B9F" w:themeColor="accent2"/>
        </w:tcBorders>
        <w:shd w:val="clear" w:color="auto" w:fill="A8F3FF" w:themeFill="accent2" w:themeFillTint="3F"/>
      </w:tcPr>
    </w:tblStylePr>
    <w:tblStylePr w:type="band1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insideV w:val="single" w:sz="8" w:space="0" w:color="008B9F" w:themeColor="accent2"/>
        </w:tcBorders>
        <w:shd w:val="clear" w:color="auto" w:fill="A8F3FF" w:themeFill="accent2" w:themeFillTint="3F"/>
      </w:tcPr>
    </w:tblStylePr>
    <w:tblStylePr w:type="band2Horz">
      <w:tblPr/>
      <w:tcPr>
        <w:tcBorders>
          <w:top w:val="single" w:sz="8" w:space="0" w:color="008B9F" w:themeColor="accent2"/>
          <w:left w:val="single" w:sz="8" w:space="0" w:color="008B9F" w:themeColor="accent2"/>
          <w:bottom w:val="single" w:sz="8" w:space="0" w:color="008B9F" w:themeColor="accent2"/>
          <w:right w:val="single" w:sz="8" w:space="0" w:color="008B9F" w:themeColor="accent2"/>
          <w:insideV w:val="single" w:sz="8" w:space="0" w:color="008B9F" w:themeColor="accent2"/>
        </w:tcBorders>
      </w:tcPr>
    </w:tblStylePr>
  </w:style>
  <w:style w:type="table" w:styleId="Lichtraster-accent3">
    <w:name w:val="Light Grid Accent 3"/>
    <w:basedOn w:val="Standaardtabel"/>
    <w:uiPriority w:val="62"/>
    <w:semiHidden/>
    <w:unhideWhenUsed/>
    <w:rsid w:val="00AB7FB7"/>
    <w:pPr>
      <w:spacing w:after="0" w:line="240" w:lineRule="auto"/>
    </w:pPr>
    <w:rPr>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insideH w:val="single" w:sz="8" w:space="0" w:color="EB5D47" w:themeColor="accent3"/>
        <w:insideV w:val="single" w:sz="8" w:space="0" w:color="EB5D4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5D47" w:themeColor="accent3"/>
          <w:left w:val="single" w:sz="8" w:space="0" w:color="EB5D47" w:themeColor="accent3"/>
          <w:bottom w:val="single" w:sz="18" w:space="0" w:color="EB5D47" w:themeColor="accent3"/>
          <w:right w:val="single" w:sz="8" w:space="0" w:color="EB5D47" w:themeColor="accent3"/>
          <w:insideH w:val="nil"/>
          <w:insideV w:val="single" w:sz="8" w:space="0" w:color="EB5D4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5D47" w:themeColor="accent3"/>
          <w:left w:val="single" w:sz="8" w:space="0" w:color="EB5D47" w:themeColor="accent3"/>
          <w:bottom w:val="single" w:sz="8" w:space="0" w:color="EB5D47" w:themeColor="accent3"/>
          <w:right w:val="single" w:sz="8" w:space="0" w:color="EB5D47" w:themeColor="accent3"/>
          <w:insideH w:val="nil"/>
          <w:insideV w:val="single" w:sz="8" w:space="0" w:color="EB5D4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tcPr>
    </w:tblStylePr>
    <w:tblStylePr w:type="band1Vert">
      <w:tblPr/>
      <w:tcPr>
        <w:tcBorders>
          <w:top w:val="single" w:sz="8" w:space="0" w:color="EB5D47" w:themeColor="accent3"/>
          <w:left w:val="single" w:sz="8" w:space="0" w:color="EB5D47" w:themeColor="accent3"/>
          <w:bottom w:val="single" w:sz="8" w:space="0" w:color="EB5D47" w:themeColor="accent3"/>
          <w:right w:val="single" w:sz="8" w:space="0" w:color="EB5D47" w:themeColor="accent3"/>
        </w:tcBorders>
        <w:shd w:val="clear" w:color="auto" w:fill="FAD6D1" w:themeFill="accent3" w:themeFillTint="3F"/>
      </w:tcPr>
    </w:tblStylePr>
    <w:tblStylePr w:type="band1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insideV w:val="single" w:sz="8" w:space="0" w:color="EB5D47" w:themeColor="accent3"/>
        </w:tcBorders>
        <w:shd w:val="clear" w:color="auto" w:fill="FAD6D1" w:themeFill="accent3" w:themeFillTint="3F"/>
      </w:tcPr>
    </w:tblStylePr>
    <w:tblStylePr w:type="band2Horz">
      <w:tblPr/>
      <w:tcPr>
        <w:tcBorders>
          <w:top w:val="single" w:sz="8" w:space="0" w:color="EB5D47" w:themeColor="accent3"/>
          <w:left w:val="single" w:sz="8" w:space="0" w:color="EB5D47" w:themeColor="accent3"/>
          <w:bottom w:val="single" w:sz="8" w:space="0" w:color="EB5D47" w:themeColor="accent3"/>
          <w:right w:val="single" w:sz="8" w:space="0" w:color="EB5D47" w:themeColor="accent3"/>
          <w:insideV w:val="single" w:sz="8" w:space="0" w:color="EB5D47" w:themeColor="accent3"/>
        </w:tcBorders>
      </w:tcPr>
    </w:tblStylePr>
  </w:style>
  <w:style w:type="table" w:styleId="Lichtraster-accent5">
    <w:name w:val="Light Grid Accent 5"/>
    <w:basedOn w:val="Standaardtabel"/>
    <w:uiPriority w:val="62"/>
    <w:semiHidden/>
    <w:unhideWhenUsed/>
    <w:rsid w:val="00AB7FB7"/>
    <w:pPr>
      <w:spacing w:after="0" w:line="240" w:lineRule="auto"/>
    </w:pPr>
    <w:rPr>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insideH w:val="single" w:sz="8" w:space="0" w:color="8B6648" w:themeColor="accent5"/>
        <w:insideV w:val="single" w:sz="8" w:space="0" w:color="8B6648"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6648" w:themeColor="accent5"/>
          <w:left w:val="single" w:sz="8" w:space="0" w:color="8B6648" w:themeColor="accent5"/>
          <w:bottom w:val="single" w:sz="18" w:space="0" w:color="8B6648" w:themeColor="accent5"/>
          <w:right w:val="single" w:sz="8" w:space="0" w:color="8B6648" w:themeColor="accent5"/>
          <w:insideH w:val="nil"/>
          <w:insideV w:val="single" w:sz="8" w:space="0" w:color="8B6648"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6648" w:themeColor="accent5"/>
          <w:left w:val="single" w:sz="8" w:space="0" w:color="8B6648" w:themeColor="accent5"/>
          <w:bottom w:val="single" w:sz="8" w:space="0" w:color="8B6648" w:themeColor="accent5"/>
          <w:right w:val="single" w:sz="8" w:space="0" w:color="8B6648" w:themeColor="accent5"/>
          <w:insideH w:val="nil"/>
          <w:insideV w:val="single" w:sz="8" w:space="0" w:color="8B6648"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tcPr>
    </w:tblStylePr>
    <w:tblStylePr w:type="band1Vert">
      <w:tblPr/>
      <w:tcPr>
        <w:tcBorders>
          <w:top w:val="single" w:sz="8" w:space="0" w:color="8B6648" w:themeColor="accent5"/>
          <w:left w:val="single" w:sz="8" w:space="0" w:color="8B6648" w:themeColor="accent5"/>
          <w:bottom w:val="single" w:sz="8" w:space="0" w:color="8B6648" w:themeColor="accent5"/>
          <w:right w:val="single" w:sz="8" w:space="0" w:color="8B6648" w:themeColor="accent5"/>
        </w:tcBorders>
        <w:shd w:val="clear" w:color="auto" w:fill="E5D8CE" w:themeFill="accent5" w:themeFillTint="3F"/>
      </w:tcPr>
    </w:tblStylePr>
    <w:tblStylePr w:type="band1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insideV w:val="single" w:sz="8" w:space="0" w:color="8B6648" w:themeColor="accent5"/>
        </w:tcBorders>
        <w:shd w:val="clear" w:color="auto" w:fill="E5D8CE" w:themeFill="accent5" w:themeFillTint="3F"/>
      </w:tcPr>
    </w:tblStylePr>
    <w:tblStylePr w:type="band2Horz">
      <w:tblPr/>
      <w:tcPr>
        <w:tcBorders>
          <w:top w:val="single" w:sz="8" w:space="0" w:color="8B6648" w:themeColor="accent5"/>
          <w:left w:val="single" w:sz="8" w:space="0" w:color="8B6648" w:themeColor="accent5"/>
          <w:bottom w:val="single" w:sz="8" w:space="0" w:color="8B6648" w:themeColor="accent5"/>
          <w:right w:val="single" w:sz="8" w:space="0" w:color="8B6648" w:themeColor="accent5"/>
          <w:insideV w:val="single" w:sz="8" w:space="0" w:color="8B6648" w:themeColor="accent5"/>
        </w:tcBorders>
      </w:tcPr>
    </w:tblStylePr>
  </w:style>
  <w:style w:type="table" w:styleId="Lichtraster-accent6">
    <w:name w:val="Light Grid Accent 6"/>
    <w:basedOn w:val="Standaardtabel"/>
    <w:uiPriority w:val="62"/>
    <w:semiHidden/>
    <w:unhideWhenUsed/>
    <w:rsid w:val="00AB7FB7"/>
    <w:pPr>
      <w:spacing w:after="0" w:line="240" w:lineRule="auto"/>
    </w:pPr>
    <w:rPr>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insideH w:val="single" w:sz="8" w:space="0" w:color="BA8B66" w:themeColor="accent6"/>
        <w:insideV w:val="single" w:sz="8" w:space="0" w:color="BA8B6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A8B66" w:themeColor="accent6"/>
          <w:left w:val="single" w:sz="8" w:space="0" w:color="BA8B66" w:themeColor="accent6"/>
          <w:bottom w:val="single" w:sz="18" w:space="0" w:color="BA8B66" w:themeColor="accent6"/>
          <w:right w:val="single" w:sz="8" w:space="0" w:color="BA8B66" w:themeColor="accent6"/>
          <w:insideH w:val="nil"/>
          <w:insideV w:val="single" w:sz="8" w:space="0" w:color="BA8B6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A8B66" w:themeColor="accent6"/>
          <w:left w:val="single" w:sz="8" w:space="0" w:color="BA8B66" w:themeColor="accent6"/>
          <w:bottom w:val="single" w:sz="8" w:space="0" w:color="BA8B66" w:themeColor="accent6"/>
          <w:right w:val="single" w:sz="8" w:space="0" w:color="BA8B66" w:themeColor="accent6"/>
          <w:insideH w:val="nil"/>
          <w:insideV w:val="single" w:sz="8" w:space="0" w:color="BA8B6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tcPr>
    </w:tblStylePr>
    <w:tblStylePr w:type="band1Vert">
      <w:tblPr/>
      <w:tcPr>
        <w:tcBorders>
          <w:top w:val="single" w:sz="8" w:space="0" w:color="BA8B66" w:themeColor="accent6"/>
          <w:left w:val="single" w:sz="8" w:space="0" w:color="BA8B66" w:themeColor="accent6"/>
          <w:bottom w:val="single" w:sz="8" w:space="0" w:color="BA8B66" w:themeColor="accent6"/>
          <w:right w:val="single" w:sz="8" w:space="0" w:color="BA8B66" w:themeColor="accent6"/>
        </w:tcBorders>
        <w:shd w:val="clear" w:color="auto" w:fill="EEE2D9" w:themeFill="accent6" w:themeFillTint="3F"/>
      </w:tcPr>
    </w:tblStylePr>
    <w:tblStylePr w:type="band1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insideV w:val="single" w:sz="8" w:space="0" w:color="BA8B66" w:themeColor="accent6"/>
        </w:tcBorders>
        <w:shd w:val="clear" w:color="auto" w:fill="EEE2D9" w:themeFill="accent6" w:themeFillTint="3F"/>
      </w:tcPr>
    </w:tblStylePr>
    <w:tblStylePr w:type="band2Horz">
      <w:tblPr/>
      <w:tcPr>
        <w:tcBorders>
          <w:top w:val="single" w:sz="8" w:space="0" w:color="BA8B66" w:themeColor="accent6"/>
          <w:left w:val="single" w:sz="8" w:space="0" w:color="BA8B66" w:themeColor="accent6"/>
          <w:bottom w:val="single" w:sz="8" w:space="0" w:color="BA8B66" w:themeColor="accent6"/>
          <w:right w:val="single" w:sz="8" w:space="0" w:color="BA8B66" w:themeColor="accent6"/>
          <w:insideV w:val="single" w:sz="8" w:space="0" w:color="BA8B66" w:themeColor="accent6"/>
        </w:tcBorders>
      </w:tcPr>
    </w:tblStylePr>
  </w:style>
  <w:style w:type="table" w:styleId="Gemiddeldearcering1">
    <w:name w:val="Medium Shading 1"/>
    <w:basedOn w:val="Standaardtabel"/>
    <w:uiPriority w:val="63"/>
    <w:semiHidden/>
    <w:unhideWhenUsed/>
    <w:rsid w:val="00AB7FB7"/>
    <w:pPr>
      <w:spacing w:after="0" w:line="240" w:lineRule="auto"/>
    </w:pPr>
    <w:rPr>
      <w:sz w:val="20"/>
    </w:rPr>
    <w:tblPr>
      <w:tblStyleRowBandSize w:val="1"/>
      <w:tblStyleColBandSize w:val="1"/>
      <w:tbl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single" w:sz="8" w:space="0" w:color="26A2C7" w:themeColor="text1" w:themeTint="BF"/>
      </w:tblBorders>
    </w:tblPr>
    <w:tblStylePr w:type="firstRow">
      <w:pPr>
        <w:spacing w:before="0" w:after="0" w:line="240" w:lineRule="auto"/>
      </w:pPr>
      <w:rPr>
        <w:b/>
        <w:bCs/>
        <w:color w:val="F2F2F2" w:themeColor="background1"/>
      </w:rPr>
      <w:tblPr/>
      <w:tcPr>
        <w:tc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nil"/>
          <w:insideV w:val="nil"/>
        </w:tcBorders>
        <w:shd w:val="clear" w:color="auto" w:fill="18657C" w:themeFill="text1"/>
      </w:tcPr>
    </w:tblStylePr>
    <w:tblStylePr w:type="lastRow">
      <w:pPr>
        <w:spacing w:before="0" w:after="0" w:line="240" w:lineRule="auto"/>
      </w:pPr>
      <w:rPr>
        <w:b/>
        <w:bCs/>
      </w:rPr>
      <w:tblPr/>
      <w:tcPr>
        <w:tcBorders>
          <w:top w:val="double" w:sz="6"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nil"/>
          <w:insideV w:val="nil"/>
        </w:tcBorders>
      </w:tcPr>
    </w:tblStylePr>
    <w:tblStylePr w:type="firstCol">
      <w:rPr>
        <w:b/>
        <w:bCs/>
      </w:rPr>
    </w:tblStylePr>
    <w:tblStylePr w:type="lastCol">
      <w:rPr>
        <w:b/>
        <w:bCs/>
      </w:rPr>
    </w:tblStylePr>
    <w:tblStylePr w:type="band1Vert">
      <w:tblPr/>
      <w:tcPr>
        <w:shd w:val="clear" w:color="auto" w:fill="B3E2F0" w:themeFill="text1" w:themeFillTint="3F"/>
      </w:tcPr>
    </w:tblStylePr>
    <w:tblStylePr w:type="band1Horz">
      <w:tblPr/>
      <w:tcPr>
        <w:tcBorders>
          <w:insideH w:val="nil"/>
          <w:insideV w:val="nil"/>
        </w:tcBorders>
        <w:shd w:val="clear" w:color="auto" w:fill="B3E2F0" w:themeFill="text1"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semiHidden/>
    <w:unhideWhenUsed/>
    <w:rsid w:val="00AB7FB7"/>
    <w:pPr>
      <w:spacing w:after="0" w:line="240" w:lineRule="auto"/>
    </w:pPr>
    <w:rPr>
      <w:sz w:val="20"/>
    </w:rPr>
    <w:tblPr>
      <w:tblStyleRowBandSize w:val="1"/>
      <w:tblStyleColBandSize w:val="1"/>
      <w:tbl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single" w:sz="8" w:space="0" w:color="F08575" w:themeColor="accent3" w:themeTint="BF"/>
      </w:tblBorders>
    </w:tblPr>
    <w:tblStylePr w:type="firstRow">
      <w:pPr>
        <w:spacing w:before="0" w:after="0" w:line="240" w:lineRule="auto"/>
      </w:pPr>
      <w:rPr>
        <w:b/>
        <w:bCs/>
        <w:color w:val="F2F2F2" w:themeColor="background1"/>
      </w:rPr>
      <w:tblPr/>
      <w:tcPr>
        <w:tc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nil"/>
          <w:insideV w:val="nil"/>
        </w:tcBorders>
        <w:shd w:val="clear" w:color="auto" w:fill="EB5D47" w:themeFill="accent3"/>
      </w:tcPr>
    </w:tblStylePr>
    <w:tblStylePr w:type="lastRow">
      <w:pPr>
        <w:spacing w:before="0" w:after="0" w:line="240" w:lineRule="auto"/>
      </w:pPr>
      <w:rPr>
        <w:b/>
        <w:bCs/>
      </w:rPr>
      <w:tblPr/>
      <w:tcPr>
        <w:tcBorders>
          <w:top w:val="double" w:sz="6"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D6D1" w:themeFill="accent3" w:themeFillTint="3F"/>
      </w:tcPr>
    </w:tblStylePr>
    <w:tblStylePr w:type="band1Horz">
      <w:tblPr/>
      <w:tcPr>
        <w:tcBorders>
          <w:insideH w:val="nil"/>
          <w:insideV w:val="nil"/>
        </w:tcBorders>
        <w:shd w:val="clear" w:color="auto" w:fill="FAD6D1" w:themeFill="accent3"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semiHidden/>
    <w:unhideWhenUsed/>
    <w:rsid w:val="00AB7FB7"/>
    <w:pPr>
      <w:spacing w:after="0" w:line="240" w:lineRule="auto"/>
    </w:pPr>
    <w:rPr>
      <w:sz w:val="20"/>
    </w:rPr>
    <w:tblPr>
      <w:tblStyleRowBandSize w:val="1"/>
      <w:tblStyleColBandSize w:val="1"/>
      <w:tbl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single" w:sz="8" w:space="0" w:color="B28B6B" w:themeColor="accent5" w:themeTint="BF"/>
      </w:tblBorders>
    </w:tblPr>
    <w:tblStylePr w:type="firstRow">
      <w:pPr>
        <w:spacing w:before="0" w:after="0" w:line="240" w:lineRule="auto"/>
      </w:pPr>
      <w:rPr>
        <w:b/>
        <w:bCs/>
        <w:color w:val="F2F2F2" w:themeColor="background1"/>
      </w:rPr>
      <w:tblPr/>
      <w:tcPr>
        <w:tc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nil"/>
          <w:insideV w:val="nil"/>
        </w:tcBorders>
        <w:shd w:val="clear" w:color="auto" w:fill="8B6648" w:themeFill="accent5"/>
      </w:tcPr>
    </w:tblStylePr>
    <w:tblStylePr w:type="lastRow">
      <w:pPr>
        <w:spacing w:before="0" w:after="0" w:line="240" w:lineRule="auto"/>
      </w:pPr>
      <w:rPr>
        <w:b/>
        <w:bCs/>
      </w:rPr>
      <w:tblPr/>
      <w:tcPr>
        <w:tcBorders>
          <w:top w:val="double" w:sz="6"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5D8CE" w:themeFill="accent5" w:themeFillTint="3F"/>
      </w:tcPr>
    </w:tblStylePr>
    <w:tblStylePr w:type="band1Horz">
      <w:tblPr/>
      <w:tcPr>
        <w:tcBorders>
          <w:insideH w:val="nil"/>
          <w:insideV w:val="nil"/>
        </w:tcBorders>
        <w:shd w:val="clear" w:color="auto" w:fill="E5D8CE"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semiHidden/>
    <w:unhideWhenUsed/>
    <w:rsid w:val="00AB7FB7"/>
    <w:pPr>
      <w:spacing w:after="0" w:line="240" w:lineRule="auto"/>
    </w:pPr>
    <w:rPr>
      <w:sz w:val="20"/>
    </w:rPr>
    <w:tblPr>
      <w:tblStyleRowBandSize w:val="1"/>
      <w:tblStyleColBandSize w:val="1"/>
      <w:tbl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single" w:sz="8" w:space="0" w:color="CBA88C" w:themeColor="accent6" w:themeTint="BF"/>
      </w:tblBorders>
    </w:tblPr>
    <w:tblStylePr w:type="firstRow">
      <w:pPr>
        <w:spacing w:before="0" w:after="0" w:line="240" w:lineRule="auto"/>
      </w:pPr>
      <w:rPr>
        <w:b/>
        <w:bCs/>
        <w:color w:val="F2F2F2" w:themeColor="background1"/>
      </w:rPr>
      <w:tblPr/>
      <w:tcPr>
        <w:tc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nil"/>
          <w:insideV w:val="nil"/>
        </w:tcBorders>
        <w:shd w:val="clear" w:color="auto" w:fill="BA8B66" w:themeFill="accent6"/>
      </w:tcPr>
    </w:tblStylePr>
    <w:tblStylePr w:type="lastRow">
      <w:pPr>
        <w:spacing w:before="0" w:after="0" w:line="240" w:lineRule="auto"/>
      </w:pPr>
      <w:rPr>
        <w:b/>
        <w:bCs/>
      </w:rPr>
      <w:tblPr/>
      <w:tcPr>
        <w:tcBorders>
          <w:top w:val="double" w:sz="6"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E2D9" w:themeFill="accent6" w:themeFillTint="3F"/>
      </w:tcPr>
    </w:tblStylePr>
    <w:tblStylePr w:type="band1Horz">
      <w:tblPr/>
      <w:tcPr>
        <w:tcBorders>
          <w:insideH w:val="nil"/>
          <w:insideV w:val="nil"/>
        </w:tcBorders>
        <w:shd w:val="clear" w:color="auto" w:fill="EEE2D9"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18657C"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18657C" w:themeFill="text1"/>
      </w:tcPr>
    </w:tblStylePr>
    <w:tblStylePr w:type="lastCol">
      <w:rPr>
        <w:b/>
        <w:bCs/>
        <w:color w:val="F2F2F2" w:themeColor="background1"/>
      </w:rPr>
      <w:tblPr/>
      <w:tcPr>
        <w:tcBorders>
          <w:left w:val="nil"/>
          <w:right w:val="nil"/>
          <w:insideH w:val="nil"/>
          <w:insideV w:val="nil"/>
        </w:tcBorders>
        <w:shd w:val="clear" w:color="auto" w:fill="18657C" w:themeFill="tex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1">
    <w:name w:val="Medium Shading 2 Accent 1"/>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18657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18657C" w:themeFill="accent1"/>
      </w:tcPr>
    </w:tblStylePr>
    <w:tblStylePr w:type="lastCol">
      <w:rPr>
        <w:b/>
        <w:bCs/>
        <w:color w:val="F2F2F2" w:themeColor="background1"/>
      </w:rPr>
      <w:tblPr/>
      <w:tcPr>
        <w:tcBorders>
          <w:left w:val="nil"/>
          <w:right w:val="nil"/>
          <w:insideH w:val="nil"/>
          <w:insideV w:val="nil"/>
        </w:tcBorders>
        <w:shd w:val="clear" w:color="auto" w:fill="18657C" w:themeFill="accent1"/>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2">
    <w:name w:val="Medium Shading 2 Accent 2"/>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008B9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008B9F" w:themeFill="accent2"/>
      </w:tcPr>
    </w:tblStylePr>
    <w:tblStylePr w:type="lastCol">
      <w:rPr>
        <w:b/>
        <w:bCs/>
        <w:color w:val="F2F2F2" w:themeColor="background1"/>
      </w:rPr>
      <w:tblPr/>
      <w:tcPr>
        <w:tcBorders>
          <w:left w:val="nil"/>
          <w:right w:val="nil"/>
          <w:insideH w:val="nil"/>
          <w:insideV w:val="nil"/>
        </w:tcBorders>
        <w:shd w:val="clear" w:color="auto" w:fill="008B9F" w:themeFill="accent2"/>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4">
    <w:name w:val="Medium Shading 2 Accent 4"/>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F9B23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F9B232" w:themeFill="accent4"/>
      </w:tcPr>
    </w:tblStylePr>
    <w:tblStylePr w:type="lastCol">
      <w:rPr>
        <w:b/>
        <w:bCs/>
        <w:color w:val="F2F2F2" w:themeColor="background1"/>
      </w:rPr>
      <w:tblPr/>
      <w:tcPr>
        <w:tcBorders>
          <w:left w:val="nil"/>
          <w:right w:val="nil"/>
          <w:insideH w:val="nil"/>
          <w:insideV w:val="nil"/>
        </w:tcBorders>
        <w:shd w:val="clear" w:color="auto" w:fill="F9B232" w:themeFill="accent4"/>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5">
    <w:name w:val="Medium Shading 2 Accent 5"/>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8B6648"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8B6648" w:themeFill="accent5"/>
      </w:tcPr>
    </w:tblStylePr>
    <w:tblStylePr w:type="lastCol">
      <w:rPr>
        <w:b/>
        <w:bCs/>
        <w:color w:val="F2F2F2" w:themeColor="background1"/>
      </w:rPr>
      <w:tblPr/>
      <w:tcPr>
        <w:tcBorders>
          <w:left w:val="nil"/>
          <w:right w:val="nil"/>
          <w:insideH w:val="nil"/>
          <w:insideV w:val="nil"/>
        </w:tcBorders>
        <w:shd w:val="clear" w:color="auto" w:fill="8B6648" w:themeFill="accent5"/>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arcering2-accent6">
    <w:name w:val="Medium Shading 2 Accent 6"/>
    <w:basedOn w:val="Standaardtabel"/>
    <w:uiPriority w:val="64"/>
    <w:semiHidden/>
    <w:unhideWhenUsed/>
    <w:rsid w:val="00AB7FB7"/>
    <w:pPr>
      <w:spacing w:after="0" w:line="240" w:lineRule="auto"/>
    </w:pPr>
    <w:rPr>
      <w:sz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2F2F2" w:themeColor="background1"/>
      </w:rPr>
      <w:tblPr/>
      <w:tcPr>
        <w:tcBorders>
          <w:top w:val="single" w:sz="18" w:space="0" w:color="auto"/>
          <w:left w:val="nil"/>
          <w:bottom w:val="single" w:sz="18" w:space="0" w:color="auto"/>
          <w:right w:val="nil"/>
          <w:insideH w:val="nil"/>
          <w:insideV w:val="nil"/>
        </w:tcBorders>
        <w:shd w:val="clear" w:color="auto" w:fill="BA8B6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2F2F2" w:themeFill="background1"/>
      </w:tcPr>
    </w:tblStylePr>
    <w:tblStylePr w:type="firstCol">
      <w:rPr>
        <w:b/>
        <w:bCs/>
        <w:color w:val="F2F2F2" w:themeColor="background1"/>
      </w:rPr>
      <w:tblPr/>
      <w:tcPr>
        <w:tcBorders>
          <w:top w:val="nil"/>
          <w:left w:val="nil"/>
          <w:bottom w:val="nil"/>
          <w:right w:val="nil"/>
          <w:insideH w:val="nil"/>
          <w:insideV w:val="nil"/>
        </w:tcBorders>
        <w:shd w:val="clear" w:color="auto" w:fill="BA8B66" w:themeFill="accent6"/>
      </w:tcPr>
    </w:tblStylePr>
    <w:tblStylePr w:type="lastCol">
      <w:rPr>
        <w:b/>
        <w:bCs/>
        <w:color w:val="F2F2F2" w:themeColor="background1"/>
      </w:rPr>
      <w:tblPr/>
      <w:tcPr>
        <w:tcBorders>
          <w:left w:val="nil"/>
          <w:right w:val="nil"/>
          <w:insideH w:val="nil"/>
          <w:insideV w:val="nil"/>
        </w:tcBorders>
        <w:shd w:val="clear" w:color="auto" w:fill="BA8B66" w:themeFill="accent6"/>
      </w:tcPr>
    </w:tblStylePr>
    <w:tblStylePr w:type="band1Vert">
      <w:tblPr/>
      <w:tcPr>
        <w:tcBorders>
          <w:left w:val="nil"/>
          <w:right w:val="nil"/>
          <w:insideH w:val="nil"/>
          <w:insideV w:val="nil"/>
        </w:tcBorders>
        <w:shd w:val="clear" w:color="auto" w:fill="CCCCCC" w:themeFill="background1" w:themeFillShade="D8"/>
      </w:tcPr>
    </w:tblStylePr>
    <w:tblStylePr w:type="band1Horz">
      <w:tblPr/>
      <w:tcPr>
        <w:shd w:val="clear" w:color="auto" w:fill="CCCCCC"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2F2F2" w:themeColor="background1"/>
      </w:rPr>
      <w:tblPr/>
      <w:tcPr>
        <w:tcBorders>
          <w:top w:val="single" w:sz="18" w:space="0" w:color="auto"/>
          <w:left w:val="nil"/>
          <w:bottom w:val="nil"/>
          <w:right w:val="nil"/>
          <w:insideH w:val="nil"/>
          <w:insideV w:val="nil"/>
        </w:tcBorders>
      </w:tcPr>
    </w:tblStylePr>
  </w:style>
  <w:style w:type="table" w:styleId="Gemiddeldelijst1">
    <w:name w:val="Medium List 1"/>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18657C" w:themeColor="text1"/>
        <w:bottom w:val="single" w:sz="8" w:space="0" w:color="18657C" w:themeColor="text1"/>
      </w:tblBorders>
    </w:tblPr>
    <w:tblStylePr w:type="firstRow">
      <w:rPr>
        <w:rFonts w:asciiTheme="majorHAnsi" w:eastAsiaTheme="majorEastAsia" w:hAnsiTheme="majorHAnsi" w:cstheme="majorBidi"/>
      </w:rPr>
      <w:tblPr/>
      <w:tcPr>
        <w:tcBorders>
          <w:top w:val="nil"/>
          <w:bottom w:val="single" w:sz="8" w:space="0" w:color="18657C" w:themeColor="text1"/>
        </w:tcBorders>
      </w:tcPr>
    </w:tblStylePr>
    <w:tblStylePr w:type="lastRow">
      <w:rPr>
        <w:b/>
        <w:bCs/>
        <w:color w:val="18657C" w:themeColor="text2"/>
      </w:rPr>
      <w:tblPr/>
      <w:tcPr>
        <w:tcBorders>
          <w:top w:val="single" w:sz="8" w:space="0" w:color="18657C" w:themeColor="text1"/>
          <w:bottom w:val="single" w:sz="8" w:space="0" w:color="18657C" w:themeColor="text1"/>
        </w:tcBorders>
      </w:tcPr>
    </w:tblStylePr>
    <w:tblStylePr w:type="firstCol">
      <w:rPr>
        <w:b/>
        <w:bCs/>
      </w:rPr>
    </w:tblStylePr>
    <w:tblStylePr w:type="lastCol">
      <w:rPr>
        <w:b/>
        <w:bCs/>
      </w:rPr>
      <w:tblPr/>
      <w:tcPr>
        <w:tcBorders>
          <w:top w:val="single" w:sz="8" w:space="0" w:color="18657C" w:themeColor="text1"/>
          <w:bottom w:val="single" w:sz="8" w:space="0" w:color="18657C" w:themeColor="text1"/>
        </w:tcBorders>
      </w:tcPr>
    </w:tblStylePr>
    <w:tblStylePr w:type="band1Vert">
      <w:tblPr/>
      <w:tcPr>
        <w:shd w:val="clear" w:color="auto" w:fill="B3E2F0" w:themeFill="text1" w:themeFillTint="3F"/>
      </w:tcPr>
    </w:tblStylePr>
    <w:tblStylePr w:type="band1Horz">
      <w:tblPr/>
      <w:tcPr>
        <w:shd w:val="clear" w:color="auto" w:fill="B3E2F0" w:themeFill="text1" w:themeFillTint="3F"/>
      </w:tcPr>
    </w:tblStylePr>
  </w:style>
  <w:style w:type="table" w:styleId="Gemiddeldelijst1-accent1">
    <w:name w:val="Medium List 1 Accent 1"/>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18657C" w:themeColor="accent1"/>
        <w:bottom w:val="single" w:sz="8" w:space="0" w:color="18657C" w:themeColor="accent1"/>
      </w:tblBorders>
    </w:tblPr>
    <w:tblStylePr w:type="firstRow">
      <w:rPr>
        <w:rFonts w:asciiTheme="majorHAnsi" w:eastAsiaTheme="majorEastAsia" w:hAnsiTheme="majorHAnsi" w:cstheme="majorBidi"/>
      </w:rPr>
      <w:tblPr/>
      <w:tcPr>
        <w:tcBorders>
          <w:top w:val="nil"/>
          <w:bottom w:val="single" w:sz="8" w:space="0" w:color="18657C" w:themeColor="accent1"/>
        </w:tcBorders>
      </w:tcPr>
    </w:tblStylePr>
    <w:tblStylePr w:type="lastRow">
      <w:rPr>
        <w:b/>
        <w:bCs/>
        <w:color w:val="18657C" w:themeColor="text2"/>
      </w:rPr>
      <w:tblPr/>
      <w:tcPr>
        <w:tcBorders>
          <w:top w:val="single" w:sz="8" w:space="0" w:color="18657C" w:themeColor="accent1"/>
          <w:bottom w:val="single" w:sz="8" w:space="0" w:color="18657C" w:themeColor="accent1"/>
        </w:tcBorders>
      </w:tcPr>
    </w:tblStylePr>
    <w:tblStylePr w:type="firstCol">
      <w:rPr>
        <w:b/>
        <w:bCs/>
      </w:rPr>
    </w:tblStylePr>
    <w:tblStylePr w:type="lastCol">
      <w:rPr>
        <w:b/>
        <w:bCs/>
      </w:rPr>
      <w:tblPr/>
      <w:tcPr>
        <w:tcBorders>
          <w:top w:val="single" w:sz="8" w:space="0" w:color="18657C" w:themeColor="accent1"/>
          <w:bottom w:val="single" w:sz="8" w:space="0" w:color="18657C" w:themeColor="accent1"/>
        </w:tcBorders>
      </w:tcPr>
    </w:tblStylePr>
    <w:tblStylePr w:type="band1Vert">
      <w:tblPr/>
      <w:tcPr>
        <w:shd w:val="clear" w:color="auto" w:fill="B3E2F0" w:themeFill="accent1" w:themeFillTint="3F"/>
      </w:tcPr>
    </w:tblStylePr>
    <w:tblStylePr w:type="band1Horz">
      <w:tblPr/>
      <w:tcPr>
        <w:shd w:val="clear" w:color="auto" w:fill="B3E2F0" w:themeFill="accent1" w:themeFillTint="3F"/>
      </w:tcPr>
    </w:tblStylePr>
  </w:style>
  <w:style w:type="table" w:styleId="Gemiddeldelijst1-accent2">
    <w:name w:val="Medium List 1 Accent 2"/>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008B9F" w:themeColor="accent2"/>
        <w:bottom w:val="single" w:sz="8" w:space="0" w:color="008B9F" w:themeColor="accent2"/>
      </w:tblBorders>
    </w:tblPr>
    <w:tblStylePr w:type="firstRow">
      <w:rPr>
        <w:rFonts w:asciiTheme="majorHAnsi" w:eastAsiaTheme="majorEastAsia" w:hAnsiTheme="majorHAnsi" w:cstheme="majorBidi"/>
      </w:rPr>
      <w:tblPr/>
      <w:tcPr>
        <w:tcBorders>
          <w:top w:val="nil"/>
          <w:bottom w:val="single" w:sz="8" w:space="0" w:color="008B9F" w:themeColor="accent2"/>
        </w:tcBorders>
      </w:tcPr>
    </w:tblStylePr>
    <w:tblStylePr w:type="lastRow">
      <w:rPr>
        <w:b/>
        <w:bCs/>
        <w:color w:val="18657C" w:themeColor="text2"/>
      </w:rPr>
      <w:tblPr/>
      <w:tcPr>
        <w:tcBorders>
          <w:top w:val="single" w:sz="8" w:space="0" w:color="008B9F" w:themeColor="accent2"/>
          <w:bottom w:val="single" w:sz="8" w:space="0" w:color="008B9F" w:themeColor="accent2"/>
        </w:tcBorders>
      </w:tcPr>
    </w:tblStylePr>
    <w:tblStylePr w:type="firstCol">
      <w:rPr>
        <w:b/>
        <w:bCs/>
      </w:rPr>
    </w:tblStylePr>
    <w:tblStylePr w:type="lastCol">
      <w:rPr>
        <w:b/>
        <w:bCs/>
      </w:rPr>
      <w:tblPr/>
      <w:tcPr>
        <w:tcBorders>
          <w:top w:val="single" w:sz="8" w:space="0" w:color="008B9F" w:themeColor="accent2"/>
          <w:bottom w:val="single" w:sz="8" w:space="0" w:color="008B9F" w:themeColor="accent2"/>
        </w:tcBorders>
      </w:tcPr>
    </w:tblStylePr>
    <w:tblStylePr w:type="band1Vert">
      <w:tblPr/>
      <w:tcPr>
        <w:shd w:val="clear" w:color="auto" w:fill="A8F3FF" w:themeFill="accent2" w:themeFillTint="3F"/>
      </w:tcPr>
    </w:tblStylePr>
    <w:tblStylePr w:type="band1Horz">
      <w:tblPr/>
      <w:tcPr>
        <w:shd w:val="clear" w:color="auto" w:fill="A8F3FF" w:themeFill="accent2" w:themeFillTint="3F"/>
      </w:tcPr>
    </w:tblStylePr>
  </w:style>
  <w:style w:type="table" w:styleId="Gemiddeldelijst1-accent3">
    <w:name w:val="Medium List 1 Accent 3"/>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EB5D47" w:themeColor="accent3"/>
        <w:bottom w:val="single" w:sz="8" w:space="0" w:color="EB5D47" w:themeColor="accent3"/>
      </w:tblBorders>
    </w:tblPr>
    <w:tblStylePr w:type="firstRow">
      <w:rPr>
        <w:rFonts w:asciiTheme="majorHAnsi" w:eastAsiaTheme="majorEastAsia" w:hAnsiTheme="majorHAnsi" w:cstheme="majorBidi"/>
      </w:rPr>
      <w:tblPr/>
      <w:tcPr>
        <w:tcBorders>
          <w:top w:val="nil"/>
          <w:bottom w:val="single" w:sz="8" w:space="0" w:color="EB5D47" w:themeColor="accent3"/>
        </w:tcBorders>
      </w:tcPr>
    </w:tblStylePr>
    <w:tblStylePr w:type="lastRow">
      <w:rPr>
        <w:b/>
        <w:bCs/>
        <w:color w:val="18657C" w:themeColor="text2"/>
      </w:rPr>
      <w:tblPr/>
      <w:tcPr>
        <w:tcBorders>
          <w:top w:val="single" w:sz="8" w:space="0" w:color="EB5D47" w:themeColor="accent3"/>
          <w:bottom w:val="single" w:sz="8" w:space="0" w:color="EB5D47" w:themeColor="accent3"/>
        </w:tcBorders>
      </w:tcPr>
    </w:tblStylePr>
    <w:tblStylePr w:type="firstCol">
      <w:rPr>
        <w:b/>
        <w:bCs/>
      </w:rPr>
    </w:tblStylePr>
    <w:tblStylePr w:type="lastCol">
      <w:rPr>
        <w:b/>
        <w:bCs/>
      </w:rPr>
      <w:tblPr/>
      <w:tcPr>
        <w:tcBorders>
          <w:top w:val="single" w:sz="8" w:space="0" w:color="EB5D47" w:themeColor="accent3"/>
          <w:bottom w:val="single" w:sz="8" w:space="0" w:color="EB5D47" w:themeColor="accent3"/>
        </w:tcBorders>
      </w:tcPr>
    </w:tblStylePr>
    <w:tblStylePr w:type="band1Vert">
      <w:tblPr/>
      <w:tcPr>
        <w:shd w:val="clear" w:color="auto" w:fill="FAD6D1" w:themeFill="accent3" w:themeFillTint="3F"/>
      </w:tcPr>
    </w:tblStylePr>
    <w:tblStylePr w:type="band1Horz">
      <w:tblPr/>
      <w:tcPr>
        <w:shd w:val="clear" w:color="auto" w:fill="FAD6D1" w:themeFill="accent3" w:themeFillTint="3F"/>
      </w:tcPr>
    </w:tblStylePr>
  </w:style>
  <w:style w:type="table" w:styleId="Gemiddeldelijst1-accent5">
    <w:name w:val="Medium List 1 Accent 5"/>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8B6648" w:themeColor="accent5"/>
        <w:bottom w:val="single" w:sz="8" w:space="0" w:color="8B6648" w:themeColor="accent5"/>
      </w:tblBorders>
    </w:tblPr>
    <w:tblStylePr w:type="firstRow">
      <w:rPr>
        <w:rFonts w:asciiTheme="majorHAnsi" w:eastAsiaTheme="majorEastAsia" w:hAnsiTheme="majorHAnsi" w:cstheme="majorBidi"/>
      </w:rPr>
      <w:tblPr/>
      <w:tcPr>
        <w:tcBorders>
          <w:top w:val="nil"/>
          <w:bottom w:val="single" w:sz="8" w:space="0" w:color="8B6648" w:themeColor="accent5"/>
        </w:tcBorders>
      </w:tcPr>
    </w:tblStylePr>
    <w:tblStylePr w:type="lastRow">
      <w:rPr>
        <w:b/>
        <w:bCs/>
        <w:color w:val="18657C" w:themeColor="text2"/>
      </w:rPr>
      <w:tblPr/>
      <w:tcPr>
        <w:tcBorders>
          <w:top w:val="single" w:sz="8" w:space="0" w:color="8B6648" w:themeColor="accent5"/>
          <w:bottom w:val="single" w:sz="8" w:space="0" w:color="8B6648" w:themeColor="accent5"/>
        </w:tcBorders>
      </w:tcPr>
    </w:tblStylePr>
    <w:tblStylePr w:type="firstCol">
      <w:rPr>
        <w:b/>
        <w:bCs/>
      </w:rPr>
    </w:tblStylePr>
    <w:tblStylePr w:type="lastCol">
      <w:rPr>
        <w:b/>
        <w:bCs/>
      </w:rPr>
      <w:tblPr/>
      <w:tcPr>
        <w:tcBorders>
          <w:top w:val="single" w:sz="8" w:space="0" w:color="8B6648" w:themeColor="accent5"/>
          <w:bottom w:val="single" w:sz="8" w:space="0" w:color="8B6648" w:themeColor="accent5"/>
        </w:tcBorders>
      </w:tcPr>
    </w:tblStylePr>
    <w:tblStylePr w:type="band1Vert">
      <w:tblPr/>
      <w:tcPr>
        <w:shd w:val="clear" w:color="auto" w:fill="E5D8CE" w:themeFill="accent5" w:themeFillTint="3F"/>
      </w:tcPr>
    </w:tblStylePr>
    <w:tblStylePr w:type="band1Horz">
      <w:tblPr/>
      <w:tcPr>
        <w:shd w:val="clear" w:color="auto" w:fill="E5D8CE" w:themeFill="accent5" w:themeFillTint="3F"/>
      </w:tcPr>
    </w:tblStylePr>
  </w:style>
  <w:style w:type="table" w:styleId="Gemiddeldelijst1-accent6">
    <w:name w:val="Medium List 1 Accent 6"/>
    <w:basedOn w:val="Standaardtabel"/>
    <w:uiPriority w:val="65"/>
    <w:semiHidden/>
    <w:unhideWhenUsed/>
    <w:rsid w:val="00AB7FB7"/>
    <w:pPr>
      <w:spacing w:after="0" w:line="240" w:lineRule="auto"/>
    </w:pPr>
    <w:rPr>
      <w:color w:val="18657C" w:themeColor="text1"/>
      <w:sz w:val="20"/>
    </w:rPr>
    <w:tblPr>
      <w:tblStyleRowBandSize w:val="1"/>
      <w:tblStyleColBandSize w:val="1"/>
      <w:tblBorders>
        <w:top w:val="single" w:sz="8" w:space="0" w:color="BA8B66" w:themeColor="accent6"/>
        <w:bottom w:val="single" w:sz="8" w:space="0" w:color="BA8B66" w:themeColor="accent6"/>
      </w:tblBorders>
    </w:tblPr>
    <w:tblStylePr w:type="firstRow">
      <w:rPr>
        <w:rFonts w:asciiTheme="majorHAnsi" w:eastAsiaTheme="majorEastAsia" w:hAnsiTheme="majorHAnsi" w:cstheme="majorBidi"/>
      </w:rPr>
      <w:tblPr/>
      <w:tcPr>
        <w:tcBorders>
          <w:top w:val="nil"/>
          <w:bottom w:val="single" w:sz="8" w:space="0" w:color="BA8B66" w:themeColor="accent6"/>
        </w:tcBorders>
      </w:tcPr>
    </w:tblStylePr>
    <w:tblStylePr w:type="lastRow">
      <w:rPr>
        <w:b/>
        <w:bCs/>
        <w:color w:val="18657C" w:themeColor="text2"/>
      </w:rPr>
      <w:tblPr/>
      <w:tcPr>
        <w:tcBorders>
          <w:top w:val="single" w:sz="8" w:space="0" w:color="BA8B66" w:themeColor="accent6"/>
          <w:bottom w:val="single" w:sz="8" w:space="0" w:color="BA8B66" w:themeColor="accent6"/>
        </w:tcBorders>
      </w:tcPr>
    </w:tblStylePr>
    <w:tblStylePr w:type="firstCol">
      <w:rPr>
        <w:b/>
        <w:bCs/>
      </w:rPr>
    </w:tblStylePr>
    <w:tblStylePr w:type="lastCol">
      <w:rPr>
        <w:b/>
        <w:bCs/>
      </w:rPr>
      <w:tblPr/>
      <w:tcPr>
        <w:tcBorders>
          <w:top w:val="single" w:sz="8" w:space="0" w:color="BA8B66" w:themeColor="accent6"/>
          <w:bottom w:val="single" w:sz="8" w:space="0" w:color="BA8B66" w:themeColor="accent6"/>
        </w:tcBorders>
      </w:tcPr>
    </w:tblStylePr>
    <w:tblStylePr w:type="band1Vert">
      <w:tblPr/>
      <w:tcPr>
        <w:shd w:val="clear" w:color="auto" w:fill="EEE2D9" w:themeFill="accent6" w:themeFillTint="3F"/>
      </w:tcPr>
    </w:tblStylePr>
    <w:tblStylePr w:type="band1Horz">
      <w:tblPr/>
      <w:tcPr>
        <w:shd w:val="clear" w:color="auto" w:fill="EEE2D9" w:themeFill="accent6" w:themeFillTint="3F"/>
      </w:tcPr>
    </w:tblStylePr>
  </w:style>
  <w:style w:type="table" w:styleId="Gemiddeldelijst2">
    <w:name w:val="Medium List 2"/>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tblBorders>
    </w:tblPr>
    <w:tblStylePr w:type="firstRow">
      <w:rPr>
        <w:sz w:val="24"/>
        <w:szCs w:val="24"/>
      </w:rPr>
      <w:tblPr/>
      <w:tcPr>
        <w:tcBorders>
          <w:top w:val="nil"/>
          <w:left w:val="nil"/>
          <w:bottom w:val="single" w:sz="24" w:space="0" w:color="18657C" w:themeColor="text1"/>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18657C" w:themeColor="text1"/>
          <w:insideH w:val="nil"/>
          <w:insideV w:val="nil"/>
        </w:tcBorders>
        <w:shd w:val="clear" w:color="auto" w:fill="F2F2F2" w:themeFill="background1"/>
      </w:tcPr>
    </w:tblStylePr>
    <w:tblStylePr w:type="lastCol">
      <w:tblPr/>
      <w:tcPr>
        <w:tcBorders>
          <w:top w:val="nil"/>
          <w:left w:val="single" w:sz="8" w:space="0" w:color="18657C" w:themeColor="text1"/>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B3E2F0" w:themeFill="text1" w:themeFillTint="3F"/>
      </w:tcPr>
    </w:tblStylePr>
    <w:tblStylePr w:type="band1Horz">
      <w:tblPr/>
      <w:tcPr>
        <w:tcBorders>
          <w:top w:val="nil"/>
          <w:bottom w:val="nil"/>
          <w:insideH w:val="nil"/>
          <w:insideV w:val="nil"/>
        </w:tcBorders>
        <w:shd w:val="clear" w:color="auto" w:fill="B3E2F0" w:themeFill="text1"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2">
    <w:name w:val="Medium List 2 Accent 2"/>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tblBorders>
    </w:tblPr>
    <w:tblStylePr w:type="firstRow">
      <w:rPr>
        <w:sz w:val="24"/>
        <w:szCs w:val="24"/>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008B9F" w:themeColor="accent2"/>
          <w:insideH w:val="nil"/>
          <w:insideV w:val="nil"/>
        </w:tcBorders>
        <w:shd w:val="clear" w:color="auto" w:fill="F2F2F2" w:themeFill="background1"/>
      </w:tcPr>
    </w:tblStylePr>
    <w:tblStylePr w:type="lastCol">
      <w:tblPr/>
      <w:tcPr>
        <w:tcBorders>
          <w:top w:val="nil"/>
          <w:left w:val="single" w:sz="8" w:space="0" w:color="008B9F" w:themeColor="accent2"/>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A8F3FF" w:themeFill="accent2" w:themeFillTint="3F"/>
      </w:tcPr>
    </w:tblStylePr>
    <w:tblStylePr w:type="band1Horz">
      <w:tblPr/>
      <w:tcPr>
        <w:tcBorders>
          <w:top w:val="nil"/>
          <w:bottom w:val="nil"/>
          <w:insideH w:val="nil"/>
          <w:insideV w:val="nil"/>
        </w:tcBorders>
        <w:shd w:val="clear" w:color="auto" w:fill="A8F3FF" w:themeFill="accent2"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3">
    <w:name w:val="Medium List 2 Accent 3"/>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tblBorders>
    </w:tblPr>
    <w:tblStylePr w:type="firstRow">
      <w:rPr>
        <w:sz w:val="24"/>
        <w:szCs w:val="24"/>
      </w:rPr>
      <w:tblPr/>
      <w:tcPr>
        <w:tcBorders>
          <w:top w:val="nil"/>
          <w:left w:val="nil"/>
          <w:bottom w:val="single" w:sz="24" w:space="0" w:color="EB5D47" w:themeColor="accent3"/>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EB5D47" w:themeColor="accent3"/>
          <w:insideH w:val="nil"/>
          <w:insideV w:val="nil"/>
        </w:tcBorders>
        <w:shd w:val="clear" w:color="auto" w:fill="F2F2F2" w:themeFill="background1"/>
      </w:tcPr>
    </w:tblStylePr>
    <w:tblStylePr w:type="lastCol">
      <w:tblPr/>
      <w:tcPr>
        <w:tcBorders>
          <w:top w:val="nil"/>
          <w:left w:val="single" w:sz="8" w:space="0" w:color="EB5D47" w:themeColor="accent3"/>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FAD6D1" w:themeFill="accent3" w:themeFillTint="3F"/>
      </w:tcPr>
    </w:tblStylePr>
    <w:tblStylePr w:type="band1Horz">
      <w:tblPr/>
      <w:tcPr>
        <w:tcBorders>
          <w:top w:val="nil"/>
          <w:bottom w:val="nil"/>
          <w:insideH w:val="nil"/>
          <w:insideV w:val="nil"/>
        </w:tcBorders>
        <w:shd w:val="clear" w:color="auto" w:fill="FAD6D1" w:themeFill="accent3"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4">
    <w:name w:val="Medium List 2 Accent 4"/>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tblBorders>
    </w:tblPr>
    <w:tblStylePr w:type="firstRow">
      <w:rPr>
        <w:sz w:val="24"/>
        <w:szCs w:val="24"/>
      </w:rPr>
      <w:tblPr/>
      <w:tcPr>
        <w:tcBorders>
          <w:top w:val="nil"/>
          <w:left w:val="nil"/>
          <w:bottom w:val="single" w:sz="24" w:space="0" w:color="F9B232" w:themeColor="accent4"/>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F9B232" w:themeColor="accent4"/>
          <w:insideH w:val="nil"/>
          <w:insideV w:val="nil"/>
        </w:tcBorders>
        <w:shd w:val="clear" w:color="auto" w:fill="F2F2F2" w:themeFill="background1"/>
      </w:tcPr>
    </w:tblStylePr>
    <w:tblStylePr w:type="lastCol">
      <w:tblPr/>
      <w:tcPr>
        <w:tcBorders>
          <w:top w:val="nil"/>
          <w:left w:val="single" w:sz="8" w:space="0" w:color="F9B232" w:themeColor="accent4"/>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FDEBCC" w:themeFill="accent4" w:themeFillTint="3F"/>
      </w:tcPr>
    </w:tblStylePr>
    <w:tblStylePr w:type="band1Horz">
      <w:tblPr/>
      <w:tcPr>
        <w:tcBorders>
          <w:top w:val="nil"/>
          <w:bottom w:val="nil"/>
          <w:insideH w:val="nil"/>
          <w:insideV w:val="nil"/>
        </w:tcBorders>
        <w:shd w:val="clear" w:color="auto" w:fill="FDEBCC" w:themeFill="accent4"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5">
    <w:name w:val="Medium List 2 Accent 5"/>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tblBorders>
    </w:tblPr>
    <w:tblStylePr w:type="firstRow">
      <w:rPr>
        <w:sz w:val="24"/>
        <w:szCs w:val="24"/>
      </w:rPr>
      <w:tblPr/>
      <w:tcPr>
        <w:tcBorders>
          <w:top w:val="nil"/>
          <w:left w:val="nil"/>
          <w:bottom w:val="single" w:sz="24" w:space="0" w:color="8B6648" w:themeColor="accent5"/>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8B6648" w:themeColor="accent5"/>
          <w:insideH w:val="nil"/>
          <w:insideV w:val="nil"/>
        </w:tcBorders>
        <w:shd w:val="clear" w:color="auto" w:fill="F2F2F2" w:themeFill="background1"/>
      </w:tcPr>
    </w:tblStylePr>
    <w:tblStylePr w:type="lastCol">
      <w:tblPr/>
      <w:tcPr>
        <w:tcBorders>
          <w:top w:val="nil"/>
          <w:left w:val="single" w:sz="8" w:space="0" w:color="8B6648" w:themeColor="accent5"/>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E5D8CE" w:themeFill="accent5" w:themeFillTint="3F"/>
      </w:tcPr>
    </w:tblStylePr>
    <w:tblStylePr w:type="band1Horz">
      <w:tblPr/>
      <w:tcPr>
        <w:tcBorders>
          <w:top w:val="nil"/>
          <w:bottom w:val="nil"/>
          <w:insideH w:val="nil"/>
          <w:insideV w:val="nil"/>
        </w:tcBorders>
        <w:shd w:val="clear" w:color="auto" w:fill="E5D8CE" w:themeFill="accent5"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elijst2-accent6">
    <w:name w:val="Medium List 2 Accent 6"/>
    <w:basedOn w:val="Standaardtabel"/>
    <w:uiPriority w:val="66"/>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tblBorders>
    </w:tblPr>
    <w:tblStylePr w:type="firstRow">
      <w:rPr>
        <w:sz w:val="24"/>
        <w:szCs w:val="24"/>
      </w:rPr>
      <w:tblPr/>
      <w:tcPr>
        <w:tcBorders>
          <w:top w:val="nil"/>
          <w:left w:val="nil"/>
          <w:bottom w:val="single" w:sz="24" w:space="0" w:color="BA8B66" w:themeColor="accent6"/>
          <w:right w:val="nil"/>
          <w:insideH w:val="nil"/>
          <w:insideV w:val="nil"/>
        </w:tcBorders>
        <w:shd w:val="clear" w:color="auto" w:fill="F2F2F2" w:themeFill="background1"/>
      </w:tcPr>
    </w:tblStylePr>
    <w:tblStylePr w:type="lastRow">
      <w:tblPr/>
      <w:tcPr>
        <w:tcBorders>
          <w:top w:val="nil"/>
          <w:left w:val="nil"/>
          <w:bottom w:val="nil"/>
          <w:right w:val="nil"/>
          <w:insideH w:val="nil"/>
          <w:insideV w:val="nil"/>
        </w:tcBorders>
        <w:shd w:val="clear" w:color="auto" w:fill="F2F2F2" w:themeFill="background1"/>
      </w:tcPr>
    </w:tblStylePr>
    <w:tblStylePr w:type="firstCol">
      <w:tblPr/>
      <w:tcPr>
        <w:tcBorders>
          <w:top w:val="nil"/>
          <w:left w:val="nil"/>
          <w:bottom w:val="nil"/>
          <w:right w:val="single" w:sz="8" w:space="0" w:color="BA8B66" w:themeColor="accent6"/>
          <w:insideH w:val="nil"/>
          <w:insideV w:val="nil"/>
        </w:tcBorders>
        <w:shd w:val="clear" w:color="auto" w:fill="F2F2F2" w:themeFill="background1"/>
      </w:tcPr>
    </w:tblStylePr>
    <w:tblStylePr w:type="lastCol">
      <w:tblPr/>
      <w:tcPr>
        <w:tcBorders>
          <w:top w:val="nil"/>
          <w:left w:val="single" w:sz="8" w:space="0" w:color="BA8B66" w:themeColor="accent6"/>
          <w:bottom w:val="nil"/>
          <w:right w:val="nil"/>
          <w:insideH w:val="nil"/>
          <w:insideV w:val="nil"/>
        </w:tcBorders>
        <w:shd w:val="clear" w:color="auto" w:fill="F2F2F2" w:themeFill="background1"/>
      </w:tcPr>
    </w:tblStylePr>
    <w:tblStylePr w:type="band1Vert">
      <w:tblPr/>
      <w:tcPr>
        <w:tcBorders>
          <w:left w:val="nil"/>
          <w:right w:val="nil"/>
          <w:insideH w:val="nil"/>
          <w:insideV w:val="nil"/>
        </w:tcBorders>
        <w:shd w:val="clear" w:color="auto" w:fill="EEE2D9" w:themeFill="accent6" w:themeFillTint="3F"/>
      </w:tcPr>
    </w:tblStylePr>
    <w:tblStylePr w:type="band1Horz">
      <w:tblPr/>
      <w:tcPr>
        <w:tcBorders>
          <w:top w:val="nil"/>
          <w:bottom w:val="nil"/>
          <w:insideH w:val="nil"/>
          <w:insideV w:val="nil"/>
        </w:tcBorders>
        <w:shd w:val="clear" w:color="auto" w:fill="EEE2D9" w:themeFill="accent6" w:themeFillTint="3F"/>
      </w:tcPr>
    </w:tblStylePr>
    <w:tblStylePr w:type="nwCell">
      <w:tblPr/>
      <w:tcPr>
        <w:shd w:val="clear" w:color="auto" w:fill="F2F2F2" w:themeFill="background1"/>
      </w:tcPr>
    </w:tblStylePr>
    <w:tblStylePr w:type="swCell">
      <w:tblPr/>
      <w:tcPr>
        <w:tcBorders>
          <w:top w:val="nil"/>
        </w:tcBorders>
      </w:tcPr>
    </w:tblStylePr>
  </w:style>
  <w:style w:type="table" w:styleId="Gemiddeldraster1">
    <w:name w:val="Medium Grid 1"/>
    <w:basedOn w:val="Standaardtabel"/>
    <w:uiPriority w:val="67"/>
    <w:semiHidden/>
    <w:unhideWhenUsed/>
    <w:rsid w:val="00AB7FB7"/>
    <w:pPr>
      <w:spacing w:after="0" w:line="240" w:lineRule="auto"/>
    </w:pPr>
    <w:tblPr>
      <w:tblStyleRowBandSize w:val="1"/>
      <w:tblStyleColBandSize w:val="1"/>
      <w:tblBorders>
        <w:top w:val="single" w:sz="8" w:space="0" w:color="26A2C7" w:themeColor="text1" w:themeTint="BF"/>
        <w:left w:val="single" w:sz="8" w:space="0" w:color="26A2C7" w:themeColor="text1" w:themeTint="BF"/>
        <w:bottom w:val="single" w:sz="8" w:space="0" w:color="26A2C7" w:themeColor="text1" w:themeTint="BF"/>
        <w:right w:val="single" w:sz="8" w:space="0" w:color="26A2C7" w:themeColor="text1" w:themeTint="BF"/>
        <w:insideH w:val="single" w:sz="8" w:space="0" w:color="26A2C7" w:themeColor="text1" w:themeTint="BF"/>
        <w:insideV w:val="single" w:sz="8" w:space="0" w:color="26A2C7" w:themeColor="text1" w:themeTint="BF"/>
      </w:tblBorders>
    </w:tblPr>
    <w:tcPr>
      <w:shd w:val="clear" w:color="auto" w:fill="B3E2F0" w:themeFill="text1" w:themeFillTint="3F"/>
    </w:tcPr>
    <w:tblStylePr w:type="firstRow">
      <w:rPr>
        <w:b/>
        <w:bCs/>
      </w:rPr>
    </w:tblStylePr>
    <w:tblStylePr w:type="lastRow">
      <w:rPr>
        <w:b/>
        <w:bCs/>
      </w:rPr>
      <w:tblPr/>
      <w:tcPr>
        <w:tcBorders>
          <w:top w:val="single" w:sz="18" w:space="0" w:color="26A2C7" w:themeColor="text1" w:themeTint="BF"/>
        </w:tcBorders>
      </w:tcPr>
    </w:tblStylePr>
    <w:tblStylePr w:type="firstCol">
      <w:rPr>
        <w:b/>
        <w:bCs/>
      </w:rPr>
    </w:tblStylePr>
    <w:tblStylePr w:type="lastCol">
      <w:rPr>
        <w:b/>
        <w:bCs/>
      </w:rPr>
    </w:tblStylePr>
    <w:tblStylePr w:type="band1Vert">
      <w:tblPr/>
      <w:tcPr>
        <w:shd w:val="clear" w:color="auto" w:fill="67C5E1" w:themeFill="text1" w:themeFillTint="7F"/>
      </w:tcPr>
    </w:tblStylePr>
    <w:tblStylePr w:type="band1Horz">
      <w:tblPr/>
      <w:tcPr>
        <w:shd w:val="clear" w:color="auto" w:fill="67C5E1" w:themeFill="text1" w:themeFillTint="7F"/>
      </w:tcPr>
    </w:tblStylePr>
  </w:style>
  <w:style w:type="table" w:styleId="Gemiddeldraster1-accent1">
    <w:name w:val="Medium Grid 1 Accent 1"/>
    <w:basedOn w:val="Standaardtabel"/>
    <w:uiPriority w:val="67"/>
    <w:semiHidden/>
    <w:unhideWhenUsed/>
    <w:rsid w:val="00AB7FB7"/>
    <w:pPr>
      <w:spacing w:after="0" w:line="240" w:lineRule="auto"/>
    </w:pPr>
    <w:rPr>
      <w:sz w:val="20"/>
    </w:rPr>
    <w:tblPr>
      <w:tblStyleRowBandSize w:val="1"/>
      <w:tblStyleColBandSize w:val="1"/>
      <w:tblBorders>
        <w:top w:val="single" w:sz="8" w:space="0" w:color="26A2C7" w:themeColor="accent1" w:themeTint="BF"/>
        <w:left w:val="single" w:sz="8" w:space="0" w:color="26A2C7" w:themeColor="accent1" w:themeTint="BF"/>
        <w:bottom w:val="single" w:sz="8" w:space="0" w:color="26A2C7" w:themeColor="accent1" w:themeTint="BF"/>
        <w:right w:val="single" w:sz="8" w:space="0" w:color="26A2C7" w:themeColor="accent1" w:themeTint="BF"/>
        <w:insideH w:val="single" w:sz="8" w:space="0" w:color="26A2C7" w:themeColor="accent1" w:themeTint="BF"/>
        <w:insideV w:val="single" w:sz="8" w:space="0" w:color="26A2C7" w:themeColor="accent1" w:themeTint="BF"/>
      </w:tblBorders>
    </w:tblPr>
    <w:tcPr>
      <w:shd w:val="clear" w:color="auto" w:fill="B3E2F0" w:themeFill="accent1" w:themeFillTint="3F"/>
    </w:tcPr>
    <w:tblStylePr w:type="firstRow">
      <w:rPr>
        <w:b/>
        <w:bCs/>
      </w:rPr>
    </w:tblStylePr>
    <w:tblStylePr w:type="lastRow">
      <w:rPr>
        <w:b/>
        <w:bCs/>
      </w:rPr>
      <w:tblPr/>
      <w:tcPr>
        <w:tcBorders>
          <w:top w:val="single" w:sz="18" w:space="0" w:color="26A2C7" w:themeColor="accent1" w:themeTint="BF"/>
        </w:tcBorders>
      </w:tcPr>
    </w:tblStylePr>
    <w:tblStylePr w:type="firstCol">
      <w:rPr>
        <w:b/>
        <w:bCs/>
      </w:rPr>
    </w:tblStylePr>
    <w:tblStylePr w:type="lastCol">
      <w:rPr>
        <w:b/>
        <w:bCs/>
      </w:rPr>
    </w:tblStylePr>
    <w:tblStylePr w:type="band1Vert">
      <w:tblPr/>
      <w:tcPr>
        <w:shd w:val="clear" w:color="auto" w:fill="67C5E1" w:themeFill="accent1" w:themeFillTint="7F"/>
      </w:tcPr>
    </w:tblStylePr>
    <w:tblStylePr w:type="band1Horz">
      <w:tblPr/>
      <w:tcPr>
        <w:shd w:val="clear" w:color="auto" w:fill="67C5E1" w:themeFill="accent1" w:themeFillTint="7F"/>
      </w:tcPr>
    </w:tblStylePr>
  </w:style>
  <w:style w:type="table" w:styleId="Gemiddeldraster1-accent2">
    <w:name w:val="Medium Grid 1 Accent 2"/>
    <w:basedOn w:val="Standaardtabel"/>
    <w:uiPriority w:val="67"/>
    <w:semiHidden/>
    <w:unhideWhenUsed/>
    <w:rsid w:val="00AB7FB7"/>
    <w:pPr>
      <w:spacing w:after="0" w:line="240" w:lineRule="auto"/>
    </w:pPr>
    <w:rPr>
      <w:sz w:val="20"/>
    </w:rPr>
    <w:tblPr>
      <w:tblStyleRowBandSize w:val="1"/>
      <w:tblStyleColBandSize w:val="1"/>
      <w:tblBorders>
        <w:top w:val="single" w:sz="8" w:space="0" w:color="00D7F7" w:themeColor="accent2" w:themeTint="BF"/>
        <w:left w:val="single" w:sz="8" w:space="0" w:color="00D7F7" w:themeColor="accent2" w:themeTint="BF"/>
        <w:bottom w:val="single" w:sz="8" w:space="0" w:color="00D7F7" w:themeColor="accent2" w:themeTint="BF"/>
        <w:right w:val="single" w:sz="8" w:space="0" w:color="00D7F7" w:themeColor="accent2" w:themeTint="BF"/>
        <w:insideH w:val="single" w:sz="8" w:space="0" w:color="00D7F7" w:themeColor="accent2" w:themeTint="BF"/>
        <w:insideV w:val="single" w:sz="8" w:space="0" w:color="00D7F7" w:themeColor="accent2" w:themeTint="BF"/>
      </w:tblBorders>
    </w:tblPr>
    <w:tcPr>
      <w:shd w:val="clear" w:color="auto" w:fill="A8F3FF" w:themeFill="accent2" w:themeFillTint="3F"/>
    </w:tcPr>
    <w:tblStylePr w:type="firstRow">
      <w:rPr>
        <w:b/>
        <w:bCs/>
      </w:rPr>
    </w:tblStylePr>
    <w:tblStylePr w:type="lastRow">
      <w:rPr>
        <w:b/>
        <w:bCs/>
      </w:rPr>
      <w:tblPr/>
      <w:tcPr>
        <w:tcBorders>
          <w:top w:val="single" w:sz="18" w:space="0" w:color="00D7F7" w:themeColor="accent2" w:themeTint="BF"/>
        </w:tcBorders>
      </w:tcPr>
    </w:tblStylePr>
    <w:tblStylePr w:type="firstCol">
      <w:rPr>
        <w:b/>
        <w:bCs/>
      </w:rPr>
    </w:tblStylePr>
    <w:tblStylePr w:type="lastCol">
      <w:rPr>
        <w:b/>
        <w:bCs/>
      </w:rPr>
    </w:tblStylePr>
    <w:tblStylePr w:type="band1Vert">
      <w:tblPr/>
      <w:tcPr>
        <w:shd w:val="clear" w:color="auto" w:fill="50E8FF" w:themeFill="accent2" w:themeFillTint="7F"/>
      </w:tcPr>
    </w:tblStylePr>
    <w:tblStylePr w:type="band1Horz">
      <w:tblPr/>
      <w:tcPr>
        <w:shd w:val="clear" w:color="auto" w:fill="50E8FF" w:themeFill="accent2" w:themeFillTint="7F"/>
      </w:tcPr>
    </w:tblStylePr>
  </w:style>
  <w:style w:type="table" w:styleId="Gemiddeldraster1-accent3">
    <w:name w:val="Medium Grid 1 Accent 3"/>
    <w:basedOn w:val="Standaardtabel"/>
    <w:uiPriority w:val="67"/>
    <w:semiHidden/>
    <w:unhideWhenUsed/>
    <w:rsid w:val="00AB7FB7"/>
    <w:pPr>
      <w:spacing w:after="0" w:line="240" w:lineRule="auto"/>
    </w:pPr>
    <w:rPr>
      <w:sz w:val="20"/>
    </w:rPr>
    <w:tblPr>
      <w:tblStyleRowBandSize w:val="1"/>
      <w:tblStyleColBandSize w:val="1"/>
      <w:tblBorders>
        <w:top w:val="single" w:sz="8" w:space="0" w:color="F08575" w:themeColor="accent3" w:themeTint="BF"/>
        <w:left w:val="single" w:sz="8" w:space="0" w:color="F08575" w:themeColor="accent3" w:themeTint="BF"/>
        <w:bottom w:val="single" w:sz="8" w:space="0" w:color="F08575" w:themeColor="accent3" w:themeTint="BF"/>
        <w:right w:val="single" w:sz="8" w:space="0" w:color="F08575" w:themeColor="accent3" w:themeTint="BF"/>
        <w:insideH w:val="single" w:sz="8" w:space="0" w:color="F08575" w:themeColor="accent3" w:themeTint="BF"/>
        <w:insideV w:val="single" w:sz="8" w:space="0" w:color="F08575" w:themeColor="accent3" w:themeTint="BF"/>
      </w:tblBorders>
    </w:tblPr>
    <w:tcPr>
      <w:shd w:val="clear" w:color="auto" w:fill="FAD6D1" w:themeFill="accent3" w:themeFillTint="3F"/>
    </w:tcPr>
    <w:tblStylePr w:type="firstRow">
      <w:rPr>
        <w:b/>
        <w:bCs/>
      </w:rPr>
    </w:tblStylePr>
    <w:tblStylePr w:type="lastRow">
      <w:rPr>
        <w:b/>
        <w:bCs/>
      </w:rPr>
      <w:tblPr/>
      <w:tcPr>
        <w:tcBorders>
          <w:top w:val="single" w:sz="18" w:space="0" w:color="F08575" w:themeColor="accent3" w:themeTint="BF"/>
        </w:tcBorders>
      </w:tcPr>
    </w:tblStylePr>
    <w:tblStylePr w:type="firstCol">
      <w:rPr>
        <w:b/>
        <w:bCs/>
      </w:rPr>
    </w:tblStylePr>
    <w:tblStylePr w:type="lastCol">
      <w:rPr>
        <w:b/>
        <w:bCs/>
      </w:rPr>
    </w:tblStylePr>
    <w:tblStylePr w:type="band1Vert">
      <w:tblPr/>
      <w:tcPr>
        <w:shd w:val="clear" w:color="auto" w:fill="F5AEA3" w:themeFill="accent3" w:themeFillTint="7F"/>
      </w:tcPr>
    </w:tblStylePr>
    <w:tblStylePr w:type="band1Horz">
      <w:tblPr/>
      <w:tcPr>
        <w:shd w:val="clear" w:color="auto" w:fill="F5AEA3" w:themeFill="accent3" w:themeFillTint="7F"/>
      </w:tcPr>
    </w:tblStylePr>
  </w:style>
  <w:style w:type="table" w:styleId="Gemiddeldraster1-accent4">
    <w:name w:val="Medium Grid 1 Accent 4"/>
    <w:basedOn w:val="Standaardtabel"/>
    <w:uiPriority w:val="67"/>
    <w:semiHidden/>
    <w:unhideWhenUsed/>
    <w:rsid w:val="00AB7FB7"/>
    <w:pPr>
      <w:spacing w:after="0" w:line="240" w:lineRule="auto"/>
    </w:pPr>
    <w:rPr>
      <w:sz w:val="20"/>
    </w:rPr>
    <w:tblPr>
      <w:tblStyleRowBandSize w:val="1"/>
      <w:tblStyleColBandSize w:val="1"/>
      <w:tblBorders>
        <w:top w:val="single" w:sz="8" w:space="0" w:color="FAC565" w:themeColor="accent4" w:themeTint="BF"/>
        <w:left w:val="single" w:sz="8" w:space="0" w:color="FAC565" w:themeColor="accent4" w:themeTint="BF"/>
        <w:bottom w:val="single" w:sz="8" w:space="0" w:color="FAC565" w:themeColor="accent4" w:themeTint="BF"/>
        <w:right w:val="single" w:sz="8" w:space="0" w:color="FAC565" w:themeColor="accent4" w:themeTint="BF"/>
        <w:insideH w:val="single" w:sz="8" w:space="0" w:color="FAC565" w:themeColor="accent4" w:themeTint="BF"/>
        <w:insideV w:val="single" w:sz="8" w:space="0" w:color="FAC565" w:themeColor="accent4" w:themeTint="BF"/>
      </w:tblBorders>
    </w:tblPr>
    <w:tcPr>
      <w:shd w:val="clear" w:color="auto" w:fill="FDEBCC" w:themeFill="accent4" w:themeFillTint="3F"/>
    </w:tcPr>
    <w:tblStylePr w:type="firstRow">
      <w:rPr>
        <w:b/>
        <w:bCs/>
      </w:rPr>
    </w:tblStylePr>
    <w:tblStylePr w:type="lastRow">
      <w:rPr>
        <w:b/>
        <w:bCs/>
      </w:rPr>
      <w:tblPr/>
      <w:tcPr>
        <w:tcBorders>
          <w:top w:val="single" w:sz="18" w:space="0" w:color="FAC565" w:themeColor="accent4" w:themeTint="BF"/>
        </w:tcBorders>
      </w:tcPr>
    </w:tblStylePr>
    <w:tblStylePr w:type="firstCol">
      <w:rPr>
        <w:b/>
        <w:bCs/>
      </w:rPr>
    </w:tblStylePr>
    <w:tblStylePr w:type="lastCol">
      <w:rPr>
        <w:b/>
        <w:bCs/>
      </w:rPr>
    </w:tblStylePr>
    <w:tblStylePr w:type="band1Vert">
      <w:tblPr/>
      <w:tcPr>
        <w:shd w:val="clear" w:color="auto" w:fill="FCD898" w:themeFill="accent4" w:themeFillTint="7F"/>
      </w:tcPr>
    </w:tblStylePr>
    <w:tblStylePr w:type="band1Horz">
      <w:tblPr/>
      <w:tcPr>
        <w:shd w:val="clear" w:color="auto" w:fill="FCD898" w:themeFill="accent4" w:themeFillTint="7F"/>
      </w:tcPr>
    </w:tblStylePr>
  </w:style>
  <w:style w:type="table" w:styleId="Gemiddeldraster1-accent5">
    <w:name w:val="Medium Grid 1 Accent 5"/>
    <w:basedOn w:val="Standaardtabel"/>
    <w:uiPriority w:val="67"/>
    <w:semiHidden/>
    <w:unhideWhenUsed/>
    <w:rsid w:val="00AB7FB7"/>
    <w:pPr>
      <w:spacing w:after="0" w:line="240" w:lineRule="auto"/>
    </w:pPr>
    <w:rPr>
      <w:sz w:val="20"/>
    </w:rPr>
    <w:tblPr>
      <w:tblStyleRowBandSize w:val="1"/>
      <w:tblStyleColBandSize w:val="1"/>
      <w:tblBorders>
        <w:top w:val="single" w:sz="8" w:space="0" w:color="B28B6B" w:themeColor="accent5" w:themeTint="BF"/>
        <w:left w:val="single" w:sz="8" w:space="0" w:color="B28B6B" w:themeColor="accent5" w:themeTint="BF"/>
        <w:bottom w:val="single" w:sz="8" w:space="0" w:color="B28B6B" w:themeColor="accent5" w:themeTint="BF"/>
        <w:right w:val="single" w:sz="8" w:space="0" w:color="B28B6B" w:themeColor="accent5" w:themeTint="BF"/>
        <w:insideH w:val="single" w:sz="8" w:space="0" w:color="B28B6B" w:themeColor="accent5" w:themeTint="BF"/>
        <w:insideV w:val="single" w:sz="8" w:space="0" w:color="B28B6B" w:themeColor="accent5" w:themeTint="BF"/>
      </w:tblBorders>
    </w:tblPr>
    <w:tcPr>
      <w:shd w:val="clear" w:color="auto" w:fill="E5D8CE" w:themeFill="accent5" w:themeFillTint="3F"/>
    </w:tcPr>
    <w:tblStylePr w:type="firstRow">
      <w:rPr>
        <w:b/>
        <w:bCs/>
      </w:rPr>
    </w:tblStylePr>
    <w:tblStylePr w:type="lastRow">
      <w:rPr>
        <w:b/>
        <w:bCs/>
      </w:rPr>
      <w:tblPr/>
      <w:tcPr>
        <w:tcBorders>
          <w:top w:val="single" w:sz="18" w:space="0" w:color="B28B6B" w:themeColor="accent5" w:themeTint="BF"/>
        </w:tcBorders>
      </w:tcPr>
    </w:tblStylePr>
    <w:tblStylePr w:type="firstCol">
      <w:rPr>
        <w:b/>
        <w:bCs/>
      </w:rPr>
    </w:tblStylePr>
    <w:tblStylePr w:type="lastCol">
      <w:rPr>
        <w:b/>
        <w:bCs/>
      </w:rPr>
    </w:tblStylePr>
    <w:tblStylePr w:type="band1Vert">
      <w:tblPr/>
      <w:tcPr>
        <w:shd w:val="clear" w:color="auto" w:fill="CCB19C" w:themeFill="accent5" w:themeFillTint="7F"/>
      </w:tcPr>
    </w:tblStylePr>
    <w:tblStylePr w:type="band1Horz">
      <w:tblPr/>
      <w:tcPr>
        <w:shd w:val="clear" w:color="auto" w:fill="CCB19C" w:themeFill="accent5" w:themeFillTint="7F"/>
      </w:tcPr>
    </w:tblStylePr>
  </w:style>
  <w:style w:type="table" w:styleId="Gemiddeldraster1-accent6">
    <w:name w:val="Medium Grid 1 Accent 6"/>
    <w:basedOn w:val="Standaardtabel"/>
    <w:uiPriority w:val="67"/>
    <w:semiHidden/>
    <w:unhideWhenUsed/>
    <w:rsid w:val="00AB7FB7"/>
    <w:pPr>
      <w:spacing w:after="0" w:line="240" w:lineRule="auto"/>
    </w:pPr>
    <w:rPr>
      <w:sz w:val="20"/>
    </w:rPr>
    <w:tblPr>
      <w:tblStyleRowBandSize w:val="1"/>
      <w:tblStyleColBandSize w:val="1"/>
      <w:tblBorders>
        <w:top w:val="single" w:sz="8" w:space="0" w:color="CBA88C" w:themeColor="accent6" w:themeTint="BF"/>
        <w:left w:val="single" w:sz="8" w:space="0" w:color="CBA88C" w:themeColor="accent6" w:themeTint="BF"/>
        <w:bottom w:val="single" w:sz="8" w:space="0" w:color="CBA88C" w:themeColor="accent6" w:themeTint="BF"/>
        <w:right w:val="single" w:sz="8" w:space="0" w:color="CBA88C" w:themeColor="accent6" w:themeTint="BF"/>
        <w:insideH w:val="single" w:sz="8" w:space="0" w:color="CBA88C" w:themeColor="accent6" w:themeTint="BF"/>
        <w:insideV w:val="single" w:sz="8" w:space="0" w:color="CBA88C" w:themeColor="accent6" w:themeTint="BF"/>
      </w:tblBorders>
    </w:tblPr>
    <w:tcPr>
      <w:shd w:val="clear" w:color="auto" w:fill="EEE2D9" w:themeFill="accent6" w:themeFillTint="3F"/>
    </w:tcPr>
    <w:tblStylePr w:type="firstRow">
      <w:rPr>
        <w:b/>
        <w:bCs/>
      </w:rPr>
    </w:tblStylePr>
    <w:tblStylePr w:type="lastRow">
      <w:rPr>
        <w:b/>
        <w:bCs/>
      </w:rPr>
      <w:tblPr/>
      <w:tcPr>
        <w:tcBorders>
          <w:top w:val="single" w:sz="18" w:space="0" w:color="CBA88C" w:themeColor="accent6" w:themeTint="BF"/>
        </w:tcBorders>
      </w:tcPr>
    </w:tblStylePr>
    <w:tblStylePr w:type="firstCol">
      <w:rPr>
        <w:b/>
        <w:bCs/>
      </w:rPr>
    </w:tblStylePr>
    <w:tblStylePr w:type="lastCol">
      <w:rPr>
        <w:b/>
        <w:bCs/>
      </w:rPr>
    </w:tblStylePr>
    <w:tblStylePr w:type="band1Vert">
      <w:tblPr/>
      <w:tcPr>
        <w:shd w:val="clear" w:color="auto" w:fill="DCC5B2" w:themeFill="accent6" w:themeFillTint="7F"/>
      </w:tcPr>
    </w:tblStylePr>
    <w:tblStylePr w:type="band1Horz">
      <w:tblPr/>
      <w:tcPr>
        <w:shd w:val="clear" w:color="auto" w:fill="DCC5B2" w:themeFill="accent6" w:themeFillTint="7F"/>
      </w:tcPr>
    </w:tblStylePr>
  </w:style>
  <w:style w:type="table" w:styleId="Gemiddeldraster2">
    <w:name w:val="Medium Grid 2"/>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text1"/>
        <w:left w:val="single" w:sz="8" w:space="0" w:color="18657C" w:themeColor="text1"/>
        <w:bottom w:val="single" w:sz="8" w:space="0" w:color="18657C" w:themeColor="text1"/>
        <w:right w:val="single" w:sz="8" w:space="0" w:color="18657C" w:themeColor="text1"/>
        <w:insideH w:val="single" w:sz="8" w:space="0" w:color="18657C" w:themeColor="text1"/>
        <w:insideV w:val="single" w:sz="8" w:space="0" w:color="18657C" w:themeColor="text1"/>
      </w:tblBorders>
    </w:tblPr>
    <w:tcPr>
      <w:shd w:val="clear" w:color="auto" w:fill="B3E2F0" w:themeFill="text1" w:themeFillTint="3F"/>
    </w:tcPr>
    <w:tblStylePr w:type="firstRow">
      <w:rPr>
        <w:b/>
        <w:bCs/>
        <w:color w:val="18657C" w:themeColor="text1"/>
      </w:rPr>
      <w:tblPr/>
      <w:tcPr>
        <w:shd w:val="clear" w:color="auto" w:fill="E1F3F9" w:themeFill="text1"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C2E7F3" w:themeFill="text1" w:themeFillTint="33"/>
      </w:tcPr>
    </w:tblStylePr>
    <w:tblStylePr w:type="band1Vert">
      <w:tblPr/>
      <w:tcPr>
        <w:shd w:val="clear" w:color="auto" w:fill="67C5E1" w:themeFill="text1" w:themeFillTint="7F"/>
      </w:tcPr>
    </w:tblStylePr>
    <w:tblStylePr w:type="band1Horz">
      <w:tblPr/>
      <w:tcPr>
        <w:tcBorders>
          <w:insideH w:val="single" w:sz="6" w:space="0" w:color="18657C" w:themeColor="text1"/>
          <w:insideV w:val="single" w:sz="6" w:space="0" w:color="18657C" w:themeColor="text1"/>
        </w:tcBorders>
        <w:shd w:val="clear" w:color="auto" w:fill="67C5E1" w:themeFill="text1" w:themeFillTint="7F"/>
      </w:tcPr>
    </w:tblStylePr>
    <w:tblStylePr w:type="nwCell">
      <w:tblPr/>
      <w:tcPr>
        <w:shd w:val="clear" w:color="auto" w:fill="F2F2F2" w:themeFill="background1"/>
      </w:tcPr>
    </w:tblStylePr>
  </w:style>
  <w:style w:type="table" w:styleId="Gemiddeldraster2-accent1">
    <w:name w:val="Medium Grid 2 Accent 1"/>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18657C" w:themeColor="accent1"/>
        <w:left w:val="single" w:sz="8" w:space="0" w:color="18657C" w:themeColor="accent1"/>
        <w:bottom w:val="single" w:sz="8" w:space="0" w:color="18657C" w:themeColor="accent1"/>
        <w:right w:val="single" w:sz="8" w:space="0" w:color="18657C" w:themeColor="accent1"/>
        <w:insideH w:val="single" w:sz="8" w:space="0" w:color="18657C" w:themeColor="accent1"/>
        <w:insideV w:val="single" w:sz="8" w:space="0" w:color="18657C" w:themeColor="accent1"/>
      </w:tblBorders>
    </w:tblPr>
    <w:tcPr>
      <w:shd w:val="clear" w:color="auto" w:fill="B3E2F0" w:themeFill="accent1" w:themeFillTint="3F"/>
    </w:tcPr>
    <w:tblStylePr w:type="firstRow">
      <w:rPr>
        <w:b/>
        <w:bCs/>
        <w:color w:val="18657C" w:themeColor="text1"/>
      </w:rPr>
      <w:tblPr/>
      <w:tcPr>
        <w:shd w:val="clear" w:color="auto" w:fill="E1F3F9" w:themeFill="accent1"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C2E7F3" w:themeFill="accent1" w:themeFillTint="33"/>
      </w:tcPr>
    </w:tblStylePr>
    <w:tblStylePr w:type="band1Vert">
      <w:tblPr/>
      <w:tcPr>
        <w:shd w:val="clear" w:color="auto" w:fill="67C5E1" w:themeFill="accent1" w:themeFillTint="7F"/>
      </w:tcPr>
    </w:tblStylePr>
    <w:tblStylePr w:type="band1Horz">
      <w:tblPr/>
      <w:tcPr>
        <w:tcBorders>
          <w:insideH w:val="single" w:sz="6" w:space="0" w:color="18657C" w:themeColor="accent1"/>
          <w:insideV w:val="single" w:sz="6" w:space="0" w:color="18657C" w:themeColor="accent1"/>
        </w:tcBorders>
        <w:shd w:val="clear" w:color="auto" w:fill="67C5E1" w:themeFill="accent1" w:themeFillTint="7F"/>
      </w:tcPr>
    </w:tblStylePr>
    <w:tblStylePr w:type="nwCell">
      <w:tblPr/>
      <w:tcPr>
        <w:shd w:val="clear" w:color="auto" w:fill="F2F2F2" w:themeFill="background1"/>
      </w:tcPr>
    </w:tblStylePr>
  </w:style>
  <w:style w:type="table" w:styleId="Gemiddeldraster2-accent2">
    <w:name w:val="Medium Grid 2 Accent 2"/>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008B9F" w:themeColor="accent2"/>
        <w:left w:val="single" w:sz="8" w:space="0" w:color="008B9F" w:themeColor="accent2"/>
        <w:bottom w:val="single" w:sz="8" w:space="0" w:color="008B9F" w:themeColor="accent2"/>
        <w:right w:val="single" w:sz="8" w:space="0" w:color="008B9F" w:themeColor="accent2"/>
        <w:insideH w:val="single" w:sz="8" w:space="0" w:color="008B9F" w:themeColor="accent2"/>
        <w:insideV w:val="single" w:sz="8" w:space="0" w:color="008B9F" w:themeColor="accent2"/>
      </w:tblBorders>
    </w:tblPr>
    <w:tcPr>
      <w:shd w:val="clear" w:color="auto" w:fill="A8F3FF" w:themeFill="accent2" w:themeFillTint="3F"/>
    </w:tcPr>
    <w:tblStylePr w:type="firstRow">
      <w:rPr>
        <w:b/>
        <w:bCs/>
        <w:color w:val="18657C" w:themeColor="text1"/>
      </w:rPr>
      <w:tblPr/>
      <w:tcPr>
        <w:shd w:val="clear" w:color="auto" w:fill="DCFAFF" w:themeFill="accent2"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B8F5FF" w:themeFill="accent2" w:themeFillTint="33"/>
      </w:tcPr>
    </w:tblStylePr>
    <w:tblStylePr w:type="band1Vert">
      <w:tblPr/>
      <w:tcPr>
        <w:shd w:val="clear" w:color="auto" w:fill="50E8FF" w:themeFill="accent2" w:themeFillTint="7F"/>
      </w:tcPr>
    </w:tblStylePr>
    <w:tblStylePr w:type="band1Horz">
      <w:tblPr/>
      <w:tcPr>
        <w:tcBorders>
          <w:insideH w:val="single" w:sz="6" w:space="0" w:color="008B9F" w:themeColor="accent2"/>
          <w:insideV w:val="single" w:sz="6" w:space="0" w:color="008B9F" w:themeColor="accent2"/>
        </w:tcBorders>
        <w:shd w:val="clear" w:color="auto" w:fill="50E8FF" w:themeFill="accent2" w:themeFillTint="7F"/>
      </w:tcPr>
    </w:tblStylePr>
    <w:tblStylePr w:type="nwCell">
      <w:tblPr/>
      <w:tcPr>
        <w:shd w:val="clear" w:color="auto" w:fill="F2F2F2" w:themeFill="background1"/>
      </w:tcPr>
    </w:tblStylePr>
  </w:style>
  <w:style w:type="table" w:styleId="Gemiddeldraster2-accent3">
    <w:name w:val="Medium Grid 2 Accent 3"/>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EB5D47" w:themeColor="accent3"/>
        <w:left w:val="single" w:sz="8" w:space="0" w:color="EB5D47" w:themeColor="accent3"/>
        <w:bottom w:val="single" w:sz="8" w:space="0" w:color="EB5D47" w:themeColor="accent3"/>
        <w:right w:val="single" w:sz="8" w:space="0" w:color="EB5D47" w:themeColor="accent3"/>
        <w:insideH w:val="single" w:sz="8" w:space="0" w:color="EB5D47" w:themeColor="accent3"/>
        <w:insideV w:val="single" w:sz="8" w:space="0" w:color="EB5D47" w:themeColor="accent3"/>
      </w:tblBorders>
    </w:tblPr>
    <w:tcPr>
      <w:shd w:val="clear" w:color="auto" w:fill="FAD6D1" w:themeFill="accent3" w:themeFillTint="3F"/>
    </w:tcPr>
    <w:tblStylePr w:type="firstRow">
      <w:rPr>
        <w:b/>
        <w:bCs/>
        <w:color w:val="18657C" w:themeColor="text1"/>
      </w:rPr>
      <w:tblPr/>
      <w:tcPr>
        <w:shd w:val="clear" w:color="auto" w:fill="FDEFEC" w:themeFill="accent3"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BDEDA" w:themeFill="accent3" w:themeFillTint="33"/>
      </w:tcPr>
    </w:tblStylePr>
    <w:tblStylePr w:type="band1Vert">
      <w:tblPr/>
      <w:tcPr>
        <w:shd w:val="clear" w:color="auto" w:fill="F5AEA3" w:themeFill="accent3" w:themeFillTint="7F"/>
      </w:tcPr>
    </w:tblStylePr>
    <w:tblStylePr w:type="band1Horz">
      <w:tblPr/>
      <w:tcPr>
        <w:tcBorders>
          <w:insideH w:val="single" w:sz="6" w:space="0" w:color="EB5D47" w:themeColor="accent3"/>
          <w:insideV w:val="single" w:sz="6" w:space="0" w:color="EB5D47" w:themeColor="accent3"/>
        </w:tcBorders>
        <w:shd w:val="clear" w:color="auto" w:fill="F5AEA3" w:themeFill="accent3" w:themeFillTint="7F"/>
      </w:tcPr>
    </w:tblStylePr>
    <w:tblStylePr w:type="nwCell">
      <w:tblPr/>
      <w:tcPr>
        <w:shd w:val="clear" w:color="auto" w:fill="F2F2F2" w:themeFill="background1"/>
      </w:tcPr>
    </w:tblStylePr>
  </w:style>
  <w:style w:type="table" w:styleId="Gemiddeldraster2-accent4">
    <w:name w:val="Medium Grid 2 Accent 4"/>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F9B232" w:themeColor="accent4"/>
        <w:left w:val="single" w:sz="8" w:space="0" w:color="F9B232" w:themeColor="accent4"/>
        <w:bottom w:val="single" w:sz="8" w:space="0" w:color="F9B232" w:themeColor="accent4"/>
        <w:right w:val="single" w:sz="8" w:space="0" w:color="F9B232" w:themeColor="accent4"/>
        <w:insideH w:val="single" w:sz="8" w:space="0" w:color="F9B232" w:themeColor="accent4"/>
        <w:insideV w:val="single" w:sz="8" w:space="0" w:color="F9B232" w:themeColor="accent4"/>
      </w:tblBorders>
    </w:tblPr>
    <w:tcPr>
      <w:shd w:val="clear" w:color="auto" w:fill="FDEBCC" w:themeFill="accent4" w:themeFillTint="3F"/>
    </w:tcPr>
    <w:tblStylePr w:type="firstRow">
      <w:rPr>
        <w:b/>
        <w:bCs/>
        <w:color w:val="18657C" w:themeColor="text1"/>
      </w:rPr>
      <w:tblPr/>
      <w:tcPr>
        <w:shd w:val="clear" w:color="auto" w:fill="FEF7EA" w:themeFill="accent4"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DEFD5" w:themeFill="accent4" w:themeFillTint="33"/>
      </w:tcPr>
    </w:tblStylePr>
    <w:tblStylePr w:type="band1Vert">
      <w:tblPr/>
      <w:tcPr>
        <w:shd w:val="clear" w:color="auto" w:fill="FCD898" w:themeFill="accent4" w:themeFillTint="7F"/>
      </w:tcPr>
    </w:tblStylePr>
    <w:tblStylePr w:type="band1Horz">
      <w:tblPr/>
      <w:tcPr>
        <w:tcBorders>
          <w:insideH w:val="single" w:sz="6" w:space="0" w:color="F9B232" w:themeColor="accent4"/>
          <w:insideV w:val="single" w:sz="6" w:space="0" w:color="F9B232" w:themeColor="accent4"/>
        </w:tcBorders>
        <w:shd w:val="clear" w:color="auto" w:fill="FCD898" w:themeFill="accent4" w:themeFillTint="7F"/>
      </w:tcPr>
    </w:tblStylePr>
    <w:tblStylePr w:type="nwCell">
      <w:tblPr/>
      <w:tcPr>
        <w:shd w:val="clear" w:color="auto" w:fill="F2F2F2" w:themeFill="background1"/>
      </w:tcPr>
    </w:tblStylePr>
  </w:style>
  <w:style w:type="table" w:styleId="Gemiddeldraster2-accent5">
    <w:name w:val="Medium Grid 2 Accent 5"/>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8B6648" w:themeColor="accent5"/>
        <w:left w:val="single" w:sz="8" w:space="0" w:color="8B6648" w:themeColor="accent5"/>
        <w:bottom w:val="single" w:sz="8" w:space="0" w:color="8B6648" w:themeColor="accent5"/>
        <w:right w:val="single" w:sz="8" w:space="0" w:color="8B6648" w:themeColor="accent5"/>
        <w:insideH w:val="single" w:sz="8" w:space="0" w:color="8B6648" w:themeColor="accent5"/>
        <w:insideV w:val="single" w:sz="8" w:space="0" w:color="8B6648" w:themeColor="accent5"/>
      </w:tblBorders>
    </w:tblPr>
    <w:tcPr>
      <w:shd w:val="clear" w:color="auto" w:fill="E5D8CE" w:themeFill="accent5" w:themeFillTint="3F"/>
    </w:tcPr>
    <w:tblStylePr w:type="firstRow">
      <w:rPr>
        <w:b/>
        <w:bCs/>
        <w:color w:val="18657C" w:themeColor="text1"/>
      </w:rPr>
      <w:tblPr/>
      <w:tcPr>
        <w:shd w:val="clear" w:color="auto" w:fill="F5EFEB" w:themeFill="accent5"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EADFD7" w:themeFill="accent5" w:themeFillTint="33"/>
      </w:tcPr>
    </w:tblStylePr>
    <w:tblStylePr w:type="band1Vert">
      <w:tblPr/>
      <w:tcPr>
        <w:shd w:val="clear" w:color="auto" w:fill="CCB19C" w:themeFill="accent5" w:themeFillTint="7F"/>
      </w:tcPr>
    </w:tblStylePr>
    <w:tblStylePr w:type="band1Horz">
      <w:tblPr/>
      <w:tcPr>
        <w:tcBorders>
          <w:insideH w:val="single" w:sz="6" w:space="0" w:color="8B6648" w:themeColor="accent5"/>
          <w:insideV w:val="single" w:sz="6" w:space="0" w:color="8B6648" w:themeColor="accent5"/>
        </w:tcBorders>
        <w:shd w:val="clear" w:color="auto" w:fill="CCB19C" w:themeFill="accent5" w:themeFillTint="7F"/>
      </w:tcPr>
    </w:tblStylePr>
    <w:tblStylePr w:type="nwCell">
      <w:tblPr/>
      <w:tcPr>
        <w:shd w:val="clear" w:color="auto" w:fill="F2F2F2" w:themeFill="background1"/>
      </w:tcPr>
    </w:tblStylePr>
  </w:style>
  <w:style w:type="table" w:styleId="Gemiddeldraster2-accent6">
    <w:name w:val="Medium Grid 2 Accent 6"/>
    <w:basedOn w:val="Standaardtabel"/>
    <w:uiPriority w:val="68"/>
    <w:semiHidden/>
    <w:unhideWhenUsed/>
    <w:rsid w:val="00AB7FB7"/>
    <w:pPr>
      <w:spacing w:after="0" w:line="240" w:lineRule="auto"/>
    </w:pPr>
    <w:rPr>
      <w:rFonts w:asciiTheme="majorHAnsi" w:eastAsiaTheme="majorEastAsia" w:hAnsiTheme="majorHAnsi" w:cstheme="majorBidi"/>
      <w:color w:val="18657C" w:themeColor="text1"/>
      <w:sz w:val="20"/>
    </w:rPr>
    <w:tblPr>
      <w:tblStyleRowBandSize w:val="1"/>
      <w:tblStyleColBandSize w:val="1"/>
      <w:tblBorders>
        <w:top w:val="single" w:sz="8" w:space="0" w:color="BA8B66" w:themeColor="accent6"/>
        <w:left w:val="single" w:sz="8" w:space="0" w:color="BA8B66" w:themeColor="accent6"/>
        <w:bottom w:val="single" w:sz="8" w:space="0" w:color="BA8B66" w:themeColor="accent6"/>
        <w:right w:val="single" w:sz="8" w:space="0" w:color="BA8B66" w:themeColor="accent6"/>
        <w:insideH w:val="single" w:sz="8" w:space="0" w:color="BA8B66" w:themeColor="accent6"/>
        <w:insideV w:val="single" w:sz="8" w:space="0" w:color="BA8B66" w:themeColor="accent6"/>
      </w:tblBorders>
    </w:tblPr>
    <w:tcPr>
      <w:shd w:val="clear" w:color="auto" w:fill="EEE2D9" w:themeFill="accent6" w:themeFillTint="3F"/>
    </w:tcPr>
    <w:tblStylePr w:type="firstRow">
      <w:rPr>
        <w:b/>
        <w:bCs/>
        <w:color w:val="18657C" w:themeColor="text1"/>
      </w:rPr>
      <w:tblPr/>
      <w:tcPr>
        <w:shd w:val="clear" w:color="auto" w:fill="F8F3EF" w:themeFill="accent6" w:themeFillTint="19"/>
      </w:tcPr>
    </w:tblStylePr>
    <w:tblStylePr w:type="lastRow">
      <w:rPr>
        <w:b/>
        <w:bCs/>
        <w:color w:val="18657C" w:themeColor="text1"/>
      </w:rPr>
      <w:tblPr/>
      <w:tcPr>
        <w:tcBorders>
          <w:top w:val="single" w:sz="12" w:space="0" w:color="18657C" w:themeColor="text1"/>
          <w:left w:val="nil"/>
          <w:bottom w:val="nil"/>
          <w:right w:val="nil"/>
          <w:insideH w:val="nil"/>
          <w:insideV w:val="nil"/>
        </w:tcBorders>
        <w:shd w:val="clear" w:color="auto" w:fill="F2F2F2" w:themeFill="background1"/>
      </w:tcPr>
    </w:tblStylePr>
    <w:tblStylePr w:type="firstCol">
      <w:rPr>
        <w:b/>
        <w:bCs/>
        <w:color w:val="18657C" w:themeColor="text1"/>
      </w:rPr>
      <w:tblPr/>
      <w:tcPr>
        <w:tcBorders>
          <w:top w:val="nil"/>
          <w:left w:val="nil"/>
          <w:bottom w:val="nil"/>
          <w:right w:val="nil"/>
          <w:insideH w:val="nil"/>
          <w:insideV w:val="nil"/>
        </w:tcBorders>
        <w:shd w:val="clear" w:color="auto" w:fill="F2F2F2" w:themeFill="background1"/>
      </w:tcPr>
    </w:tblStylePr>
    <w:tblStylePr w:type="lastCol">
      <w:rPr>
        <w:b w:val="0"/>
        <w:bCs w:val="0"/>
        <w:color w:val="18657C" w:themeColor="text1"/>
      </w:rPr>
      <w:tblPr/>
      <w:tcPr>
        <w:tcBorders>
          <w:top w:val="nil"/>
          <w:left w:val="nil"/>
          <w:bottom w:val="nil"/>
          <w:right w:val="nil"/>
          <w:insideH w:val="nil"/>
          <w:insideV w:val="nil"/>
        </w:tcBorders>
        <w:shd w:val="clear" w:color="auto" w:fill="F1E7E0" w:themeFill="accent6" w:themeFillTint="33"/>
      </w:tcPr>
    </w:tblStylePr>
    <w:tblStylePr w:type="band1Vert">
      <w:tblPr/>
      <w:tcPr>
        <w:shd w:val="clear" w:color="auto" w:fill="DCC5B2" w:themeFill="accent6" w:themeFillTint="7F"/>
      </w:tcPr>
    </w:tblStylePr>
    <w:tblStylePr w:type="band1Horz">
      <w:tblPr/>
      <w:tcPr>
        <w:tcBorders>
          <w:insideH w:val="single" w:sz="6" w:space="0" w:color="BA8B66" w:themeColor="accent6"/>
          <w:insideV w:val="single" w:sz="6" w:space="0" w:color="BA8B66" w:themeColor="accent6"/>
        </w:tcBorders>
        <w:shd w:val="clear" w:color="auto" w:fill="DCC5B2" w:themeFill="accent6" w:themeFillTint="7F"/>
      </w:tcPr>
    </w:tblStylePr>
    <w:tblStylePr w:type="nwCell">
      <w:tblPr/>
      <w:tcPr>
        <w:shd w:val="clear" w:color="auto" w:fill="F2F2F2" w:themeFill="background1"/>
      </w:tcPr>
    </w:tblStylePr>
  </w:style>
  <w:style w:type="table" w:styleId="Gemiddeldraster3">
    <w:name w:val="Medium Grid 3"/>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B3E2F0" w:themeFill="text1"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18657C" w:themeFill="text1"/>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18657C" w:themeFill="text1"/>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18657C" w:themeFill="text1"/>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18657C" w:themeFill="text1"/>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67C5E1" w:themeFill="text1"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67C5E1" w:themeFill="text1" w:themeFillTint="7F"/>
      </w:tcPr>
    </w:tblStylePr>
  </w:style>
  <w:style w:type="table" w:styleId="Gemiddeldraster3-accent1">
    <w:name w:val="Medium Grid 3 Accent 1"/>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B3E2F0" w:themeFill="accent1"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18657C" w:themeFill="accent1"/>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18657C" w:themeFill="accent1"/>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18657C" w:themeFill="accent1"/>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18657C" w:themeFill="accent1"/>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67C5E1" w:themeFill="accent1"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67C5E1" w:themeFill="accent1" w:themeFillTint="7F"/>
      </w:tcPr>
    </w:tblStylePr>
  </w:style>
  <w:style w:type="table" w:styleId="Gemiddeldraster3-accent2">
    <w:name w:val="Medium Grid 3 Accent 2"/>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A8F3FF" w:themeFill="accent2"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008B9F" w:themeFill="accent2"/>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008B9F" w:themeFill="accent2"/>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008B9F" w:themeFill="accent2"/>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008B9F" w:themeFill="accent2"/>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50E8FF" w:themeFill="accent2"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50E8FF" w:themeFill="accent2" w:themeFillTint="7F"/>
      </w:tcPr>
    </w:tblStylePr>
  </w:style>
  <w:style w:type="table" w:styleId="Gemiddeldraster3-accent3">
    <w:name w:val="Medium Grid 3 Accent 3"/>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FAD6D1" w:themeFill="accent3"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EB5D47" w:themeFill="accent3"/>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EB5D47" w:themeFill="accent3"/>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EB5D47" w:themeFill="accent3"/>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EB5D47" w:themeFill="accent3"/>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F5AEA3" w:themeFill="accent3"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F5AEA3" w:themeFill="accent3" w:themeFillTint="7F"/>
      </w:tcPr>
    </w:tblStylePr>
  </w:style>
  <w:style w:type="table" w:styleId="Gemiddeldraster3-accent4">
    <w:name w:val="Medium Grid 3 Accent 4"/>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FDEBCC" w:themeFill="accent4"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F9B232" w:themeFill="accent4"/>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F9B232" w:themeFill="accent4"/>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F9B232" w:themeFill="accent4"/>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F9B232" w:themeFill="accent4"/>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FCD898" w:themeFill="accent4"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FCD898" w:themeFill="accent4" w:themeFillTint="7F"/>
      </w:tcPr>
    </w:tblStylePr>
  </w:style>
  <w:style w:type="table" w:styleId="Gemiddeldraster3-accent5">
    <w:name w:val="Medium Grid 3 Accent 5"/>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E5D8CE" w:themeFill="accent5"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8B6648" w:themeFill="accent5"/>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8B6648" w:themeFill="accent5"/>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8B6648" w:themeFill="accent5"/>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8B6648" w:themeFill="accent5"/>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CCB19C" w:themeFill="accent5"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CCB19C" w:themeFill="accent5" w:themeFillTint="7F"/>
      </w:tcPr>
    </w:tblStylePr>
  </w:style>
  <w:style w:type="table" w:styleId="Gemiddeldraster3-accent6">
    <w:name w:val="Medium Grid 3 Accent 6"/>
    <w:basedOn w:val="Standaardtabel"/>
    <w:uiPriority w:val="69"/>
    <w:semiHidden/>
    <w:unhideWhenUsed/>
    <w:rsid w:val="00AB7FB7"/>
    <w:pPr>
      <w:spacing w:after="0" w:line="240" w:lineRule="auto"/>
    </w:pPr>
    <w:rPr>
      <w:sz w:val="20"/>
    </w:rPr>
    <w:tblPr>
      <w:tblStyleRowBandSize w:val="1"/>
      <w:tblStyleColBandSize w:val="1"/>
      <w:tbl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6" w:space="0" w:color="F2F2F2" w:themeColor="background1"/>
        <w:insideV w:val="single" w:sz="6" w:space="0" w:color="F2F2F2" w:themeColor="background1"/>
      </w:tblBorders>
    </w:tblPr>
    <w:tcPr>
      <w:shd w:val="clear" w:color="auto" w:fill="EEE2D9" w:themeFill="accent6" w:themeFillTint="3F"/>
    </w:tcPr>
    <w:tblStylePr w:type="firstRow">
      <w:rPr>
        <w:b/>
        <w:bCs/>
        <w:i w:val="0"/>
        <w:iCs w:val="0"/>
        <w:color w:val="F2F2F2" w:themeColor="background1"/>
      </w:rPr>
      <w:tblPr/>
      <w:tcPr>
        <w:tcBorders>
          <w:top w:val="single" w:sz="8" w:space="0" w:color="F2F2F2" w:themeColor="background1"/>
          <w:left w:val="single" w:sz="8" w:space="0" w:color="F2F2F2" w:themeColor="background1"/>
          <w:bottom w:val="single" w:sz="24" w:space="0" w:color="F2F2F2" w:themeColor="background1"/>
          <w:right w:val="single" w:sz="8" w:space="0" w:color="F2F2F2" w:themeColor="background1"/>
          <w:insideH w:val="nil"/>
          <w:insideV w:val="single" w:sz="8" w:space="0" w:color="F2F2F2" w:themeColor="background1"/>
        </w:tcBorders>
        <w:shd w:val="clear" w:color="auto" w:fill="BA8B66" w:themeFill="accent6"/>
      </w:tcPr>
    </w:tblStylePr>
    <w:tblStylePr w:type="lastRow">
      <w:rPr>
        <w:b/>
        <w:bCs/>
        <w:i w:val="0"/>
        <w:iCs w:val="0"/>
        <w:color w:val="F2F2F2" w:themeColor="background1"/>
      </w:rPr>
      <w:tblPr/>
      <w:tcPr>
        <w:tcBorders>
          <w:top w:val="single" w:sz="24" w:space="0" w:color="F2F2F2" w:themeColor="background1"/>
          <w:left w:val="single" w:sz="8" w:space="0" w:color="F2F2F2" w:themeColor="background1"/>
          <w:bottom w:val="single" w:sz="8" w:space="0" w:color="F2F2F2" w:themeColor="background1"/>
          <w:right w:val="single" w:sz="8" w:space="0" w:color="F2F2F2" w:themeColor="background1"/>
          <w:insideH w:val="nil"/>
          <w:insideV w:val="single" w:sz="8" w:space="0" w:color="F2F2F2" w:themeColor="background1"/>
        </w:tcBorders>
        <w:shd w:val="clear" w:color="auto" w:fill="BA8B66" w:themeFill="accent6"/>
      </w:tcPr>
    </w:tblStylePr>
    <w:tblStylePr w:type="firstCol">
      <w:rPr>
        <w:b/>
        <w:bCs/>
        <w:i w:val="0"/>
        <w:iCs w:val="0"/>
        <w:color w:val="F2F2F2" w:themeColor="background1"/>
      </w:rPr>
      <w:tblPr/>
      <w:tcPr>
        <w:tcBorders>
          <w:left w:val="single" w:sz="8" w:space="0" w:color="F2F2F2" w:themeColor="background1"/>
          <w:right w:val="single" w:sz="24" w:space="0" w:color="F2F2F2" w:themeColor="background1"/>
          <w:insideH w:val="nil"/>
          <w:insideV w:val="nil"/>
        </w:tcBorders>
        <w:shd w:val="clear" w:color="auto" w:fill="BA8B66" w:themeFill="accent6"/>
      </w:tcPr>
    </w:tblStylePr>
    <w:tblStylePr w:type="lastCol">
      <w:rPr>
        <w:b/>
        <w:bCs/>
        <w:i w:val="0"/>
        <w:iCs w:val="0"/>
        <w:color w:val="F2F2F2" w:themeColor="background1"/>
      </w:rPr>
      <w:tblPr/>
      <w:tcPr>
        <w:tcBorders>
          <w:top w:val="nil"/>
          <w:left w:val="single" w:sz="24" w:space="0" w:color="F2F2F2" w:themeColor="background1"/>
          <w:bottom w:val="nil"/>
          <w:right w:val="nil"/>
          <w:insideH w:val="nil"/>
          <w:insideV w:val="nil"/>
        </w:tcBorders>
        <w:shd w:val="clear" w:color="auto" w:fill="BA8B66" w:themeFill="accent6"/>
      </w:tcPr>
    </w:tblStylePr>
    <w:tblStylePr w:type="band1Vert">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nil"/>
          <w:insideV w:val="nil"/>
        </w:tcBorders>
        <w:shd w:val="clear" w:color="auto" w:fill="DCC5B2" w:themeFill="accent6" w:themeFillTint="7F"/>
      </w:tcPr>
    </w:tblStylePr>
    <w:tblStylePr w:type="band1Horz">
      <w:tblPr/>
      <w:tcPr>
        <w:tcBorders>
          <w:top w:val="single" w:sz="8" w:space="0" w:color="F2F2F2" w:themeColor="background1"/>
          <w:left w:val="single" w:sz="8" w:space="0" w:color="F2F2F2" w:themeColor="background1"/>
          <w:bottom w:val="single" w:sz="8" w:space="0" w:color="F2F2F2" w:themeColor="background1"/>
          <w:right w:val="single" w:sz="8" w:space="0" w:color="F2F2F2" w:themeColor="background1"/>
          <w:insideH w:val="single" w:sz="8" w:space="0" w:color="F2F2F2" w:themeColor="background1"/>
          <w:insideV w:val="single" w:sz="8" w:space="0" w:color="F2F2F2" w:themeColor="background1"/>
        </w:tcBorders>
        <w:shd w:val="clear" w:color="auto" w:fill="DCC5B2" w:themeFill="accent6" w:themeFillTint="7F"/>
      </w:tcPr>
    </w:tblStylePr>
  </w:style>
  <w:style w:type="table" w:styleId="Donkerelijst">
    <w:name w:val="Dark List"/>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18657C" w:themeFill="text1"/>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C323D" w:themeFill="text1" w:themeFillShade="7F"/>
      </w:tcPr>
    </w:tblStylePr>
    <w:tblStylePr w:type="firstCol">
      <w:tblPr/>
      <w:tcPr>
        <w:tcBorders>
          <w:top w:val="nil"/>
          <w:left w:val="nil"/>
          <w:bottom w:val="nil"/>
          <w:right w:val="single" w:sz="18" w:space="0" w:color="F2F2F2" w:themeColor="background1"/>
          <w:insideH w:val="nil"/>
          <w:insideV w:val="nil"/>
        </w:tcBorders>
        <w:shd w:val="clear" w:color="auto" w:fill="124B5C" w:themeFill="text1" w:themeFillShade="BF"/>
      </w:tcPr>
    </w:tblStylePr>
    <w:tblStylePr w:type="lastCol">
      <w:tblPr/>
      <w:tcPr>
        <w:tcBorders>
          <w:top w:val="nil"/>
          <w:left w:val="single" w:sz="18" w:space="0" w:color="F2F2F2" w:themeColor="background1"/>
          <w:bottom w:val="nil"/>
          <w:right w:val="nil"/>
          <w:insideH w:val="nil"/>
          <w:insideV w:val="nil"/>
        </w:tcBorders>
        <w:shd w:val="clear" w:color="auto" w:fill="124B5C" w:themeFill="text1" w:themeFillShade="BF"/>
      </w:tcPr>
    </w:tblStylePr>
    <w:tblStylePr w:type="band1Vert">
      <w:tblPr/>
      <w:tcPr>
        <w:tcBorders>
          <w:top w:val="nil"/>
          <w:left w:val="nil"/>
          <w:bottom w:val="nil"/>
          <w:right w:val="nil"/>
          <w:insideH w:val="nil"/>
          <w:insideV w:val="nil"/>
        </w:tcBorders>
        <w:shd w:val="clear" w:color="auto" w:fill="124B5C" w:themeFill="text1" w:themeFillShade="BF"/>
      </w:tcPr>
    </w:tblStylePr>
    <w:tblStylePr w:type="band1Horz">
      <w:tblPr/>
      <w:tcPr>
        <w:tcBorders>
          <w:top w:val="nil"/>
          <w:left w:val="nil"/>
          <w:bottom w:val="nil"/>
          <w:right w:val="nil"/>
          <w:insideH w:val="nil"/>
          <w:insideV w:val="nil"/>
        </w:tcBorders>
        <w:shd w:val="clear" w:color="auto" w:fill="124B5C" w:themeFill="text1" w:themeFillShade="BF"/>
      </w:tcPr>
    </w:tblStylePr>
  </w:style>
  <w:style w:type="table" w:styleId="Donkerelijst-accent1">
    <w:name w:val="Dark List Accent 1"/>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18657C" w:themeFill="accent1"/>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C323D" w:themeFill="accent1" w:themeFillShade="7F"/>
      </w:tcPr>
    </w:tblStylePr>
    <w:tblStylePr w:type="firstCol">
      <w:tblPr/>
      <w:tcPr>
        <w:tcBorders>
          <w:top w:val="nil"/>
          <w:left w:val="nil"/>
          <w:bottom w:val="nil"/>
          <w:right w:val="single" w:sz="18" w:space="0" w:color="F2F2F2" w:themeColor="background1"/>
          <w:insideH w:val="nil"/>
          <w:insideV w:val="nil"/>
        </w:tcBorders>
        <w:shd w:val="clear" w:color="auto" w:fill="124B5C" w:themeFill="accent1" w:themeFillShade="BF"/>
      </w:tcPr>
    </w:tblStylePr>
    <w:tblStylePr w:type="lastCol">
      <w:tblPr/>
      <w:tcPr>
        <w:tcBorders>
          <w:top w:val="nil"/>
          <w:left w:val="single" w:sz="18" w:space="0" w:color="F2F2F2" w:themeColor="background1"/>
          <w:bottom w:val="nil"/>
          <w:right w:val="nil"/>
          <w:insideH w:val="nil"/>
          <w:insideV w:val="nil"/>
        </w:tcBorders>
        <w:shd w:val="clear" w:color="auto" w:fill="124B5C" w:themeFill="accent1" w:themeFillShade="BF"/>
      </w:tcPr>
    </w:tblStylePr>
    <w:tblStylePr w:type="band1Vert">
      <w:tblPr/>
      <w:tcPr>
        <w:tcBorders>
          <w:top w:val="nil"/>
          <w:left w:val="nil"/>
          <w:bottom w:val="nil"/>
          <w:right w:val="nil"/>
          <w:insideH w:val="nil"/>
          <w:insideV w:val="nil"/>
        </w:tcBorders>
        <w:shd w:val="clear" w:color="auto" w:fill="124B5C" w:themeFill="accent1" w:themeFillShade="BF"/>
      </w:tcPr>
    </w:tblStylePr>
    <w:tblStylePr w:type="band1Horz">
      <w:tblPr/>
      <w:tcPr>
        <w:tcBorders>
          <w:top w:val="nil"/>
          <w:left w:val="nil"/>
          <w:bottom w:val="nil"/>
          <w:right w:val="nil"/>
          <w:insideH w:val="nil"/>
          <w:insideV w:val="nil"/>
        </w:tcBorders>
        <w:shd w:val="clear" w:color="auto" w:fill="124B5C" w:themeFill="accent1" w:themeFillShade="BF"/>
      </w:tcPr>
    </w:tblStylePr>
  </w:style>
  <w:style w:type="table" w:styleId="Donkerelijst-accent2">
    <w:name w:val="Dark List Accent 2"/>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008B9F" w:themeFill="accent2"/>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00444F" w:themeFill="accent2" w:themeFillShade="7F"/>
      </w:tcPr>
    </w:tblStylePr>
    <w:tblStylePr w:type="firstCol">
      <w:tblPr/>
      <w:tcPr>
        <w:tcBorders>
          <w:top w:val="nil"/>
          <w:left w:val="nil"/>
          <w:bottom w:val="nil"/>
          <w:right w:val="single" w:sz="18" w:space="0" w:color="F2F2F2" w:themeColor="background1"/>
          <w:insideH w:val="nil"/>
          <w:insideV w:val="nil"/>
        </w:tcBorders>
        <w:shd w:val="clear" w:color="auto" w:fill="006777" w:themeFill="accent2" w:themeFillShade="BF"/>
      </w:tcPr>
    </w:tblStylePr>
    <w:tblStylePr w:type="lastCol">
      <w:tblPr/>
      <w:tcPr>
        <w:tcBorders>
          <w:top w:val="nil"/>
          <w:left w:val="single" w:sz="18" w:space="0" w:color="F2F2F2" w:themeColor="background1"/>
          <w:bottom w:val="nil"/>
          <w:right w:val="nil"/>
          <w:insideH w:val="nil"/>
          <w:insideV w:val="nil"/>
        </w:tcBorders>
        <w:shd w:val="clear" w:color="auto" w:fill="006777" w:themeFill="accent2" w:themeFillShade="BF"/>
      </w:tcPr>
    </w:tblStylePr>
    <w:tblStylePr w:type="band1Vert">
      <w:tblPr/>
      <w:tcPr>
        <w:tcBorders>
          <w:top w:val="nil"/>
          <w:left w:val="nil"/>
          <w:bottom w:val="nil"/>
          <w:right w:val="nil"/>
          <w:insideH w:val="nil"/>
          <w:insideV w:val="nil"/>
        </w:tcBorders>
        <w:shd w:val="clear" w:color="auto" w:fill="006777" w:themeFill="accent2" w:themeFillShade="BF"/>
      </w:tcPr>
    </w:tblStylePr>
    <w:tblStylePr w:type="band1Horz">
      <w:tblPr/>
      <w:tcPr>
        <w:tcBorders>
          <w:top w:val="nil"/>
          <w:left w:val="nil"/>
          <w:bottom w:val="nil"/>
          <w:right w:val="nil"/>
          <w:insideH w:val="nil"/>
          <w:insideV w:val="nil"/>
        </w:tcBorders>
        <w:shd w:val="clear" w:color="auto" w:fill="006777" w:themeFill="accent2" w:themeFillShade="BF"/>
      </w:tcPr>
    </w:tblStylePr>
  </w:style>
  <w:style w:type="table" w:styleId="Donkerelijst-accent3">
    <w:name w:val="Dark List Accent 3"/>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EB5D47" w:themeFill="accent3"/>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891F0F" w:themeFill="accent3" w:themeFillShade="7F"/>
      </w:tcPr>
    </w:tblStylePr>
    <w:tblStylePr w:type="firstCol">
      <w:tblPr/>
      <w:tcPr>
        <w:tcBorders>
          <w:top w:val="nil"/>
          <w:left w:val="nil"/>
          <w:bottom w:val="nil"/>
          <w:right w:val="single" w:sz="18" w:space="0" w:color="F2F2F2" w:themeColor="background1"/>
          <w:insideH w:val="nil"/>
          <w:insideV w:val="nil"/>
        </w:tcBorders>
        <w:shd w:val="clear" w:color="auto" w:fill="CE2F16" w:themeFill="accent3" w:themeFillShade="BF"/>
      </w:tcPr>
    </w:tblStylePr>
    <w:tblStylePr w:type="lastCol">
      <w:tblPr/>
      <w:tcPr>
        <w:tcBorders>
          <w:top w:val="nil"/>
          <w:left w:val="single" w:sz="18" w:space="0" w:color="F2F2F2" w:themeColor="background1"/>
          <w:bottom w:val="nil"/>
          <w:right w:val="nil"/>
          <w:insideH w:val="nil"/>
          <w:insideV w:val="nil"/>
        </w:tcBorders>
        <w:shd w:val="clear" w:color="auto" w:fill="CE2F16" w:themeFill="accent3" w:themeFillShade="BF"/>
      </w:tcPr>
    </w:tblStylePr>
    <w:tblStylePr w:type="band1Vert">
      <w:tblPr/>
      <w:tcPr>
        <w:tcBorders>
          <w:top w:val="nil"/>
          <w:left w:val="nil"/>
          <w:bottom w:val="nil"/>
          <w:right w:val="nil"/>
          <w:insideH w:val="nil"/>
          <w:insideV w:val="nil"/>
        </w:tcBorders>
        <w:shd w:val="clear" w:color="auto" w:fill="CE2F16" w:themeFill="accent3" w:themeFillShade="BF"/>
      </w:tcPr>
    </w:tblStylePr>
    <w:tblStylePr w:type="band1Horz">
      <w:tblPr/>
      <w:tcPr>
        <w:tcBorders>
          <w:top w:val="nil"/>
          <w:left w:val="nil"/>
          <w:bottom w:val="nil"/>
          <w:right w:val="nil"/>
          <w:insideH w:val="nil"/>
          <w:insideV w:val="nil"/>
        </w:tcBorders>
        <w:shd w:val="clear" w:color="auto" w:fill="CE2F16" w:themeFill="accent3" w:themeFillShade="BF"/>
      </w:tcPr>
    </w:tblStylePr>
  </w:style>
  <w:style w:type="table" w:styleId="Donkerelijst-accent4">
    <w:name w:val="Dark List Accent 4"/>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F9B232" w:themeFill="accent4"/>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905E04" w:themeFill="accent4" w:themeFillShade="7F"/>
      </w:tcPr>
    </w:tblStylePr>
    <w:tblStylePr w:type="firstCol">
      <w:tblPr/>
      <w:tcPr>
        <w:tcBorders>
          <w:top w:val="nil"/>
          <w:left w:val="nil"/>
          <w:bottom w:val="nil"/>
          <w:right w:val="single" w:sz="18" w:space="0" w:color="F2F2F2" w:themeColor="background1"/>
          <w:insideH w:val="nil"/>
          <w:insideV w:val="nil"/>
        </w:tcBorders>
        <w:shd w:val="clear" w:color="auto" w:fill="D98D06" w:themeFill="accent4" w:themeFillShade="BF"/>
      </w:tcPr>
    </w:tblStylePr>
    <w:tblStylePr w:type="lastCol">
      <w:tblPr/>
      <w:tcPr>
        <w:tcBorders>
          <w:top w:val="nil"/>
          <w:left w:val="single" w:sz="18" w:space="0" w:color="F2F2F2" w:themeColor="background1"/>
          <w:bottom w:val="nil"/>
          <w:right w:val="nil"/>
          <w:insideH w:val="nil"/>
          <w:insideV w:val="nil"/>
        </w:tcBorders>
        <w:shd w:val="clear" w:color="auto" w:fill="D98D06" w:themeFill="accent4" w:themeFillShade="BF"/>
      </w:tcPr>
    </w:tblStylePr>
    <w:tblStylePr w:type="band1Vert">
      <w:tblPr/>
      <w:tcPr>
        <w:tcBorders>
          <w:top w:val="nil"/>
          <w:left w:val="nil"/>
          <w:bottom w:val="nil"/>
          <w:right w:val="nil"/>
          <w:insideH w:val="nil"/>
          <w:insideV w:val="nil"/>
        </w:tcBorders>
        <w:shd w:val="clear" w:color="auto" w:fill="D98D06" w:themeFill="accent4" w:themeFillShade="BF"/>
      </w:tcPr>
    </w:tblStylePr>
    <w:tblStylePr w:type="band1Horz">
      <w:tblPr/>
      <w:tcPr>
        <w:tcBorders>
          <w:top w:val="nil"/>
          <w:left w:val="nil"/>
          <w:bottom w:val="nil"/>
          <w:right w:val="nil"/>
          <w:insideH w:val="nil"/>
          <w:insideV w:val="nil"/>
        </w:tcBorders>
        <w:shd w:val="clear" w:color="auto" w:fill="D98D06" w:themeFill="accent4" w:themeFillShade="BF"/>
      </w:tcPr>
    </w:tblStylePr>
  </w:style>
  <w:style w:type="table" w:styleId="Donkerelijst-accent5">
    <w:name w:val="Dark List Accent 5"/>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8B6648" w:themeFill="accent5"/>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453224" w:themeFill="accent5" w:themeFillShade="7F"/>
      </w:tcPr>
    </w:tblStylePr>
    <w:tblStylePr w:type="firstCol">
      <w:tblPr/>
      <w:tcPr>
        <w:tcBorders>
          <w:top w:val="nil"/>
          <w:left w:val="nil"/>
          <w:bottom w:val="nil"/>
          <w:right w:val="single" w:sz="18" w:space="0" w:color="F2F2F2" w:themeColor="background1"/>
          <w:insideH w:val="nil"/>
          <w:insideV w:val="nil"/>
        </w:tcBorders>
        <w:shd w:val="clear" w:color="auto" w:fill="684C36" w:themeFill="accent5" w:themeFillShade="BF"/>
      </w:tcPr>
    </w:tblStylePr>
    <w:tblStylePr w:type="lastCol">
      <w:tblPr/>
      <w:tcPr>
        <w:tcBorders>
          <w:top w:val="nil"/>
          <w:left w:val="single" w:sz="18" w:space="0" w:color="F2F2F2" w:themeColor="background1"/>
          <w:bottom w:val="nil"/>
          <w:right w:val="nil"/>
          <w:insideH w:val="nil"/>
          <w:insideV w:val="nil"/>
        </w:tcBorders>
        <w:shd w:val="clear" w:color="auto" w:fill="684C36" w:themeFill="accent5" w:themeFillShade="BF"/>
      </w:tcPr>
    </w:tblStylePr>
    <w:tblStylePr w:type="band1Vert">
      <w:tblPr/>
      <w:tcPr>
        <w:tcBorders>
          <w:top w:val="nil"/>
          <w:left w:val="nil"/>
          <w:bottom w:val="nil"/>
          <w:right w:val="nil"/>
          <w:insideH w:val="nil"/>
          <w:insideV w:val="nil"/>
        </w:tcBorders>
        <w:shd w:val="clear" w:color="auto" w:fill="684C36" w:themeFill="accent5" w:themeFillShade="BF"/>
      </w:tcPr>
    </w:tblStylePr>
    <w:tblStylePr w:type="band1Horz">
      <w:tblPr/>
      <w:tcPr>
        <w:tcBorders>
          <w:top w:val="nil"/>
          <w:left w:val="nil"/>
          <w:bottom w:val="nil"/>
          <w:right w:val="nil"/>
          <w:insideH w:val="nil"/>
          <w:insideV w:val="nil"/>
        </w:tcBorders>
        <w:shd w:val="clear" w:color="auto" w:fill="684C36" w:themeFill="accent5" w:themeFillShade="BF"/>
      </w:tcPr>
    </w:tblStylePr>
  </w:style>
  <w:style w:type="table" w:styleId="Donkerelijst-accent6">
    <w:name w:val="Dark List Accent 6"/>
    <w:basedOn w:val="Standaardtabel"/>
    <w:uiPriority w:val="70"/>
    <w:semiHidden/>
    <w:unhideWhenUsed/>
    <w:rsid w:val="00AB7FB7"/>
    <w:pPr>
      <w:spacing w:after="0" w:line="240" w:lineRule="auto"/>
    </w:pPr>
    <w:rPr>
      <w:color w:val="F2F2F2" w:themeColor="background1"/>
      <w:sz w:val="20"/>
    </w:rPr>
    <w:tblPr>
      <w:tblStyleRowBandSize w:val="1"/>
      <w:tblStyleColBandSize w:val="1"/>
    </w:tblPr>
    <w:tcPr>
      <w:shd w:val="clear" w:color="auto" w:fill="BA8B66" w:themeFill="accent6"/>
    </w:tcPr>
    <w:tblStylePr w:type="firstRow">
      <w:rPr>
        <w:b/>
        <w:bCs/>
      </w:rPr>
      <w:tblPr/>
      <w:tcPr>
        <w:tcBorders>
          <w:top w:val="nil"/>
          <w:left w:val="nil"/>
          <w:bottom w:val="single" w:sz="18" w:space="0" w:color="F2F2F2" w:themeColor="background1"/>
          <w:right w:val="nil"/>
          <w:insideH w:val="nil"/>
          <w:insideV w:val="nil"/>
        </w:tcBorders>
        <w:shd w:val="clear" w:color="auto" w:fill="18657C" w:themeFill="text1"/>
      </w:tcPr>
    </w:tblStylePr>
    <w:tblStylePr w:type="lastRow">
      <w:tblPr/>
      <w:tcPr>
        <w:tcBorders>
          <w:top w:val="single" w:sz="18" w:space="0" w:color="F2F2F2" w:themeColor="background1"/>
          <w:left w:val="nil"/>
          <w:bottom w:val="nil"/>
          <w:right w:val="nil"/>
          <w:insideH w:val="nil"/>
          <w:insideV w:val="nil"/>
        </w:tcBorders>
        <w:shd w:val="clear" w:color="auto" w:fill="62442C" w:themeFill="accent6" w:themeFillShade="7F"/>
      </w:tcPr>
    </w:tblStylePr>
    <w:tblStylePr w:type="firstCol">
      <w:tblPr/>
      <w:tcPr>
        <w:tcBorders>
          <w:top w:val="nil"/>
          <w:left w:val="nil"/>
          <w:bottom w:val="nil"/>
          <w:right w:val="single" w:sz="18" w:space="0" w:color="F2F2F2" w:themeColor="background1"/>
          <w:insideH w:val="nil"/>
          <w:insideV w:val="nil"/>
        </w:tcBorders>
        <w:shd w:val="clear" w:color="auto" w:fill="946643" w:themeFill="accent6" w:themeFillShade="BF"/>
      </w:tcPr>
    </w:tblStylePr>
    <w:tblStylePr w:type="lastCol">
      <w:tblPr/>
      <w:tcPr>
        <w:tcBorders>
          <w:top w:val="nil"/>
          <w:left w:val="single" w:sz="18" w:space="0" w:color="F2F2F2" w:themeColor="background1"/>
          <w:bottom w:val="nil"/>
          <w:right w:val="nil"/>
          <w:insideH w:val="nil"/>
          <w:insideV w:val="nil"/>
        </w:tcBorders>
        <w:shd w:val="clear" w:color="auto" w:fill="946643" w:themeFill="accent6" w:themeFillShade="BF"/>
      </w:tcPr>
    </w:tblStylePr>
    <w:tblStylePr w:type="band1Vert">
      <w:tblPr/>
      <w:tcPr>
        <w:tcBorders>
          <w:top w:val="nil"/>
          <w:left w:val="nil"/>
          <w:bottom w:val="nil"/>
          <w:right w:val="nil"/>
          <w:insideH w:val="nil"/>
          <w:insideV w:val="nil"/>
        </w:tcBorders>
        <w:shd w:val="clear" w:color="auto" w:fill="946643" w:themeFill="accent6" w:themeFillShade="BF"/>
      </w:tcPr>
    </w:tblStylePr>
    <w:tblStylePr w:type="band1Horz">
      <w:tblPr/>
      <w:tcPr>
        <w:tcBorders>
          <w:top w:val="nil"/>
          <w:left w:val="nil"/>
          <w:bottom w:val="nil"/>
          <w:right w:val="nil"/>
          <w:insideH w:val="nil"/>
          <w:insideV w:val="nil"/>
        </w:tcBorders>
        <w:shd w:val="clear" w:color="auto" w:fill="946643" w:themeFill="accent6" w:themeFillShade="BF"/>
      </w:tcPr>
    </w:tblStylePr>
  </w:style>
  <w:style w:type="table" w:styleId="Kleurrijkearcering">
    <w:name w:val="Colorful Shading"/>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18657C" w:themeColor="text1"/>
        <w:bottom w:val="single" w:sz="4" w:space="0" w:color="18657C" w:themeColor="text1"/>
        <w:right w:val="single" w:sz="4" w:space="0" w:color="18657C" w:themeColor="text1"/>
        <w:insideH w:val="single" w:sz="4" w:space="0" w:color="F2F2F2" w:themeColor="background1"/>
        <w:insideV w:val="single" w:sz="4" w:space="0" w:color="F2F2F2" w:themeColor="background1"/>
      </w:tblBorders>
    </w:tblPr>
    <w:tcPr>
      <w:shd w:val="clear" w:color="auto" w:fill="E1F3F9" w:themeFill="text1"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E3C4A" w:themeFill="text1" w:themeFillShade="99"/>
      </w:tcPr>
    </w:tblStylePr>
    <w:tblStylePr w:type="firstCol">
      <w:rPr>
        <w:color w:val="F2F2F2" w:themeColor="background1"/>
      </w:rPr>
      <w:tblPr/>
      <w:tcPr>
        <w:tcBorders>
          <w:top w:val="nil"/>
          <w:left w:val="nil"/>
          <w:bottom w:val="nil"/>
          <w:right w:val="nil"/>
          <w:insideH w:val="single" w:sz="4" w:space="0" w:color="0E3C4A" w:themeColor="text1" w:themeShade="99"/>
          <w:insideV w:val="nil"/>
        </w:tcBorders>
        <w:shd w:val="clear" w:color="auto" w:fill="0E3C4A" w:themeFill="text1" w:themeFillShade="99"/>
      </w:tcPr>
    </w:tblStylePr>
    <w:tblStylePr w:type="lastCol">
      <w:rPr>
        <w:color w:val="F2F2F2" w:themeColor="background1"/>
      </w:rPr>
      <w:tblPr/>
      <w:tcPr>
        <w:tcBorders>
          <w:top w:val="nil"/>
          <w:left w:val="nil"/>
          <w:bottom w:val="nil"/>
          <w:right w:val="nil"/>
          <w:insideH w:val="nil"/>
          <w:insideV w:val="nil"/>
        </w:tcBorders>
        <w:shd w:val="clear" w:color="auto" w:fill="124B5C" w:themeFill="text1" w:themeFillShade="BF"/>
      </w:tcPr>
    </w:tblStylePr>
    <w:tblStylePr w:type="band1Vert">
      <w:tblPr/>
      <w:tcPr>
        <w:shd w:val="clear" w:color="auto" w:fill="85D0E7" w:themeFill="text1" w:themeFillTint="66"/>
      </w:tcPr>
    </w:tblStylePr>
    <w:tblStylePr w:type="band1Horz">
      <w:tblPr/>
      <w:tcPr>
        <w:shd w:val="clear" w:color="auto" w:fill="67C5E1" w:themeFill="text1" w:themeFillTint="7F"/>
      </w:tcPr>
    </w:tblStylePr>
    <w:tblStylePr w:type="neCell">
      <w:rPr>
        <w:color w:val="18657C" w:themeColor="text1"/>
      </w:rPr>
    </w:tblStylePr>
    <w:tblStylePr w:type="nwCell">
      <w:rPr>
        <w:color w:val="18657C" w:themeColor="text1"/>
      </w:rPr>
    </w:tblStylePr>
  </w:style>
  <w:style w:type="table" w:styleId="Kleurrijkearcering-accent1">
    <w:name w:val="Colorful Shading Accent 1"/>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18657C" w:themeColor="accent1"/>
        <w:bottom w:val="single" w:sz="4" w:space="0" w:color="18657C" w:themeColor="accent1"/>
        <w:right w:val="single" w:sz="4" w:space="0" w:color="18657C" w:themeColor="accent1"/>
        <w:insideH w:val="single" w:sz="4" w:space="0" w:color="F2F2F2" w:themeColor="background1"/>
        <w:insideV w:val="single" w:sz="4" w:space="0" w:color="F2F2F2" w:themeColor="background1"/>
      </w:tblBorders>
    </w:tblPr>
    <w:tcPr>
      <w:shd w:val="clear" w:color="auto" w:fill="E1F3F9" w:themeFill="accent1"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E3C4A" w:themeFill="accent1" w:themeFillShade="99"/>
      </w:tcPr>
    </w:tblStylePr>
    <w:tblStylePr w:type="firstCol">
      <w:rPr>
        <w:color w:val="F2F2F2" w:themeColor="background1"/>
      </w:rPr>
      <w:tblPr/>
      <w:tcPr>
        <w:tcBorders>
          <w:top w:val="nil"/>
          <w:left w:val="nil"/>
          <w:bottom w:val="nil"/>
          <w:right w:val="nil"/>
          <w:insideH w:val="single" w:sz="4" w:space="0" w:color="0E3C4A" w:themeColor="accent1" w:themeShade="99"/>
          <w:insideV w:val="nil"/>
        </w:tcBorders>
        <w:shd w:val="clear" w:color="auto" w:fill="0E3C4A" w:themeFill="accent1" w:themeFillShade="99"/>
      </w:tcPr>
    </w:tblStylePr>
    <w:tblStylePr w:type="lastCol">
      <w:rPr>
        <w:color w:val="F2F2F2" w:themeColor="background1"/>
      </w:rPr>
      <w:tblPr/>
      <w:tcPr>
        <w:tcBorders>
          <w:top w:val="nil"/>
          <w:left w:val="nil"/>
          <w:bottom w:val="nil"/>
          <w:right w:val="nil"/>
          <w:insideH w:val="nil"/>
          <w:insideV w:val="nil"/>
        </w:tcBorders>
        <w:shd w:val="clear" w:color="auto" w:fill="0E3C4A" w:themeFill="accent1" w:themeFillShade="99"/>
      </w:tcPr>
    </w:tblStylePr>
    <w:tblStylePr w:type="band1Vert">
      <w:tblPr/>
      <w:tcPr>
        <w:shd w:val="clear" w:color="auto" w:fill="85D0E7" w:themeFill="accent1" w:themeFillTint="66"/>
      </w:tcPr>
    </w:tblStylePr>
    <w:tblStylePr w:type="band1Horz">
      <w:tblPr/>
      <w:tcPr>
        <w:shd w:val="clear" w:color="auto" w:fill="67C5E1" w:themeFill="accent1" w:themeFillTint="7F"/>
      </w:tcPr>
    </w:tblStylePr>
    <w:tblStylePr w:type="neCell">
      <w:rPr>
        <w:color w:val="18657C" w:themeColor="text1"/>
      </w:rPr>
    </w:tblStylePr>
    <w:tblStylePr w:type="nwCell">
      <w:rPr>
        <w:color w:val="18657C" w:themeColor="text1"/>
      </w:rPr>
    </w:tblStylePr>
  </w:style>
  <w:style w:type="table" w:styleId="Kleurrijkearcering-accent2">
    <w:name w:val="Colorful Shading Accent 2"/>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008B9F" w:themeColor="accent2"/>
        <w:left w:val="single" w:sz="4" w:space="0" w:color="008B9F" w:themeColor="accent2"/>
        <w:bottom w:val="single" w:sz="4" w:space="0" w:color="008B9F" w:themeColor="accent2"/>
        <w:right w:val="single" w:sz="4" w:space="0" w:color="008B9F" w:themeColor="accent2"/>
        <w:insideH w:val="single" w:sz="4" w:space="0" w:color="F2F2F2" w:themeColor="background1"/>
        <w:insideV w:val="single" w:sz="4" w:space="0" w:color="F2F2F2" w:themeColor="background1"/>
      </w:tblBorders>
    </w:tblPr>
    <w:tcPr>
      <w:shd w:val="clear" w:color="auto" w:fill="DCFAFF" w:themeFill="accent2" w:themeFillTint="19"/>
    </w:tcPr>
    <w:tblStylePr w:type="firstRow">
      <w:rPr>
        <w:b/>
        <w:bCs/>
      </w:rPr>
      <w:tblPr/>
      <w:tcPr>
        <w:tcBorders>
          <w:top w:val="nil"/>
          <w:left w:val="nil"/>
          <w:bottom w:val="single" w:sz="24" w:space="0" w:color="008B9F" w:themeColor="accent2"/>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00525F" w:themeFill="accent2" w:themeFillShade="99"/>
      </w:tcPr>
    </w:tblStylePr>
    <w:tblStylePr w:type="firstCol">
      <w:rPr>
        <w:color w:val="F2F2F2" w:themeColor="background1"/>
      </w:rPr>
      <w:tblPr/>
      <w:tcPr>
        <w:tcBorders>
          <w:top w:val="nil"/>
          <w:left w:val="nil"/>
          <w:bottom w:val="nil"/>
          <w:right w:val="nil"/>
          <w:insideH w:val="single" w:sz="4" w:space="0" w:color="00525F" w:themeColor="accent2" w:themeShade="99"/>
          <w:insideV w:val="nil"/>
        </w:tcBorders>
        <w:shd w:val="clear" w:color="auto" w:fill="00525F" w:themeFill="accent2" w:themeFillShade="99"/>
      </w:tcPr>
    </w:tblStylePr>
    <w:tblStylePr w:type="lastCol">
      <w:rPr>
        <w:color w:val="F2F2F2" w:themeColor="background1"/>
      </w:rPr>
      <w:tblPr/>
      <w:tcPr>
        <w:tcBorders>
          <w:top w:val="nil"/>
          <w:left w:val="nil"/>
          <w:bottom w:val="nil"/>
          <w:right w:val="nil"/>
          <w:insideH w:val="nil"/>
          <w:insideV w:val="nil"/>
        </w:tcBorders>
        <w:shd w:val="clear" w:color="auto" w:fill="00525F" w:themeFill="accent2" w:themeFillShade="99"/>
      </w:tcPr>
    </w:tblStylePr>
    <w:tblStylePr w:type="band1Vert">
      <w:tblPr/>
      <w:tcPr>
        <w:shd w:val="clear" w:color="auto" w:fill="72ECFF" w:themeFill="accent2" w:themeFillTint="66"/>
      </w:tcPr>
    </w:tblStylePr>
    <w:tblStylePr w:type="band1Horz">
      <w:tblPr/>
      <w:tcPr>
        <w:shd w:val="clear" w:color="auto" w:fill="50E8FF" w:themeFill="accent2" w:themeFillTint="7F"/>
      </w:tcPr>
    </w:tblStylePr>
    <w:tblStylePr w:type="neCell">
      <w:rPr>
        <w:color w:val="18657C" w:themeColor="text1"/>
      </w:rPr>
    </w:tblStylePr>
    <w:tblStylePr w:type="nwCell">
      <w:rPr>
        <w:color w:val="18657C" w:themeColor="text1"/>
      </w:rPr>
    </w:tblStylePr>
  </w:style>
  <w:style w:type="table" w:styleId="Kleurrijkearcering-accent3">
    <w:name w:val="Colorful Shading Accent 3"/>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F9B232" w:themeColor="accent4"/>
        <w:left w:val="single" w:sz="4" w:space="0" w:color="EB5D47" w:themeColor="accent3"/>
        <w:bottom w:val="single" w:sz="4" w:space="0" w:color="EB5D47" w:themeColor="accent3"/>
        <w:right w:val="single" w:sz="4" w:space="0" w:color="EB5D47" w:themeColor="accent3"/>
        <w:insideH w:val="single" w:sz="4" w:space="0" w:color="F2F2F2" w:themeColor="background1"/>
        <w:insideV w:val="single" w:sz="4" w:space="0" w:color="F2F2F2" w:themeColor="background1"/>
      </w:tblBorders>
    </w:tblPr>
    <w:tcPr>
      <w:shd w:val="clear" w:color="auto" w:fill="FDEFEC" w:themeFill="accent3" w:themeFillTint="19"/>
    </w:tcPr>
    <w:tblStylePr w:type="firstRow">
      <w:rPr>
        <w:b/>
        <w:bCs/>
      </w:rPr>
      <w:tblPr/>
      <w:tcPr>
        <w:tcBorders>
          <w:top w:val="nil"/>
          <w:left w:val="nil"/>
          <w:bottom w:val="single" w:sz="24" w:space="0" w:color="F9B232" w:themeColor="accent4"/>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A52512" w:themeFill="accent3" w:themeFillShade="99"/>
      </w:tcPr>
    </w:tblStylePr>
    <w:tblStylePr w:type="firstCol">
      <w:rPr>
        <w:color w:val="F2F2F2" w:themeColor="background1"/>
      </w:rPr>
      <w:tblPr/>
      <w:tcPr>
        <w:tcBorders>
          <w:top w:val="nil"/>
          <w:left w:val="nil"/>
          <w:bottom w:val="nil"/>
          <w:right w:val="nil"/>
          <w:insideH w:val="single" w:sz="4" w:space="0" w:color="A52512" w:themeColor="accent3" w:themeShade="99"/>
          <w:insideV w:val="nil"/>
        </w:tcBorders>
        <w:shd w:val="clear" w:color="auto" w:fill="A52512" w:themeFill="accent3" w:themeFillShade="99"/>
      </w:tcPr>
    </w:tblStylePr>
    <w:tblStylePr w:type="lastCol">
      <w:rPr>
        <w:color w:val="F2F2F2" w:themeColor="background1"/>
      </w:rPr>
      <w:tblPr/>
      <w:tcPr>
        <w:tcBorders>
          <w:top w:val="nil"/>
          <w:left w:val="nil"/>
          <w:bottom w:val="nil"/>
          <w:right w:val="nil"/>
          <w:insideH w:val="nil"/>
          <w:insideV w:val="nil"/>
        </w:tcBorders>
        <w:shd w:val="clear" w:color="auto" w:fill="A52512" w:themeFill="accent3" w:themeFillShade="99"/>
      </w:tcPr>
    </w:tblStylePr>
    <w:tblStylePr w:type="band1Vert">
      <w:tblPr/>
      <w:tcPr>
        <w:shd w:val="clear" w:color="auto" w:fill="F7BEB5" w:themeFill="accent3" w:themeFillTint="66"/>
      </w:tcPr>
    </w:tblStylePr>
    <w:tblStylePr w:type="band1Horz">
      <w:tblPr/>
      <w:tcPr>
        <w:shd w:val="clear" w:color="auto" w:fill="F5AEA3" w:themeFill="accent3" w:themeFillTint="7F"/>
      </w:tcPr>
    </w:tblStylePr>
  </w:style>
  <w:style w:type="table" w:styleId="Kleurrijkearcering-accent4">
    <w:name w:val="Colorful Shading Accent 4"/>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EB5D47" w:themeColor="accent3"/>
        <w:left w:val="single" w:sz="4" w:space="0" w:color="F9B232" w:themeColor="accent4"/>
        <w:bottom w:val="single" w:sz="4" w:space="0" w:color="F9B232" w:themeColor="accent4"/>
        <w:right w:val="single" w:sz="4" w:space="0" w:color="F9B232" w:themeColor="accent4"/>
        <w:insideH w:val="single" w:sz="4" w:space="0" w:color="F2F2F2" w:themeColor="background1"/>
        <w:insideV w:val="single" w:sz="4" w:space="0" w:color="F2F2F2" w:themeColor="background1"/>
      </w:tblBorders>
    </w:tblPr>
    <w:tcPr>
      <w:shd w:val="clear" w:color="auto" w:fill="FEF7EA" w:themeFill="accent4" w:themeFillTint="19"/>
    </w:tcPr>
    <w:tblStylePr w:type="firstRow">
      <w:rPr>
        <w:b/>
        <w:bCs/>
      </w:rPr>
      <w:tblPr/>
      <w:tcPr>
        <w:tcBorders>
          <w:top w:val="nil"/>
          <w:left w:val="nil"/>
          <w:bottom w:val="single" w:sz="24" w:space="0" w:color="EB5D47" w:themeColor="accent3"/>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AE7105" w:themeFill="accent4" w:themeFillShade="99"/>
      </w:tcPr>
    </w:tblStylePr>
    <w:tblStylePr w:type="firstCol">
      <w:rPr>
        <w:color w:val="F2F2F2" w:themeColor="background1"/>
      </w:rPr>
      <w:tblPr/>
      <w:tcPr>
        <w:tcBorders>
          <w:top w:val="nil"/>
          <w:left w:val="nil"/>
          <w:bottom w:val="nil"/>
          <w:right w:val="nil"/>
          <w:insideH w:val="single" w:sz="4" w:space="0" w:color="AE7105" w:themeColor="accent4" w:themeShade="99"/>
          <w:insideV w:val="nil"/>
        </w:tcBorders>
        <w:shd w:val="clear" w:color="auto" w:fill="AE7105" w:themeFill="accent4" w:themeFillShade="99"/>
      </w:tcPr>
    </w:tblStylePr>
    <w:tblStylePr w:type="lastCol">
      <w:rPr>
        <w:color w:val="F2F2F2" w:themeColor="background1"/>
      </w:rPr>
      <w:tblPr/>
      <w:tcPr>
        <w:tcBorders>
          <w:top w:val="nil"/>
          <w:left w:val="nil"/>
          <w:bottom w:val="nil"/>
          <w:right w:val="nil"/>
          <w:insideH w:val="nil"/>
          <w:insideV w:val="nil"/>
        </w:tcBorders>
        <w:shd w:val="clear" w:color="auto" w:fill="AE7105" w:themeFill="accent4" w:themeFillShade="99"/>
      </w:tcPr>
    </w:tblStylePr>
    <w:tblStylePr w:type="band1Vert">
      <w:tblPr/>
      <w:tcPr>
        <w:shd w:val="clear" w:color="auto" w:fill="FCE0AC" w:themeFill="accent4" w:themeFillTint="66"/>
      </w:tcPr>
    </w:tblStylePr>
    <w:tblStylePr w:type="band1Horz">
      <w:tblPr/>
      <w:tcPr>
        <w:shd w:val="clear" w:color="auto" w:fill="FCD898" w:themeFill="accent4" w:themeFillTint="7F"/>
      </w:tcPr>
    </w:tblStylePr>
    <w:tblStylePr w:type="neCell">
      <w:rPr>
        <w:color w:val="18657C" w:themeColor="text1"/>
      </w:rPr>
    </w:tblStylePr>
    <w:tblStylePr w:type="nwCell">
      <w:rPr>
        <w:color w:val="18657C" w:themeColor="text1"/>
      </w:rPr>
    </w:tblStylePr>
  </w:style>
  <w:style w:type="table" w:styleId="Kleurrijkearcering-accent5">
    <w:name w:val="Colorful Shading Accent 5"/>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BA8B66" w:themeColor="accent6"/>
        <w:left w:val="single" w:sz="4" w:space="0" w:color="8B6648" w:themeColor="accent5"/>
        <w:bottom w:val="single" w:sz="4" w:space="0" w:color="8B6648" w:themeColor="accent5"/>
        <w:right w:val="single" w:sz="4" w:space="0" w:color="8B6648" w:themeColor="accent5"/>
        <w:insideH w:val="single" w:sz="4" w:space="0" w:color="F2F2F2" w:themeColor="background1"/>
        <w:insideV w:val="single" w:sz="4" w:space="0" w:color="F2F2F2" w:themeColor="background1"/>
      </w:tblBorders>
    </w:tblPr>
    <w:tcPr>
      <w:shd w:val="clear" w:color="auto" w:fill="F5EFEB" w:themeFill="accent5" w:themeFillTint="19"/>
    </w:tcPr>
    <w:tblStylePr w:type="firstRow">
      <w:rPr>
        <w:b/>
        <w:bCs/>
      </w:rPr>
      <w:tblPr/>
      <w:tcPr>
        <w:tcBorders>
          <w:top w:val="nil"/>
          <w:left w:val="nil"/>
          <w:bottom w:val="single" w:sz="24" w:space="0" w:color="BA8B66" w:themeColor="accent6"/>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533D2B" w:themeFill="accent5" w:themeFillShade="99"/>
      </w:tcPr>
    </w:tblStylePr>
    <w:tblStylePr w:type="firstCol">
      <w:rPr>
        <w:color w:val="F2F2F2" w:themeColor="background1"/>
      </w:rPr>
      <w:tblPr/>
      <w:tcPr>
        <w:tcBorders>
          <w:top w:val="nil"/>
          <w:left w:val="nil"/>
          <w:bottom w:val="nil"/>
          <w:right w:val="nil"/>
          <w:insideH w:val="single" w:sz="4" w:space="0" w:color="533D2B" w:themeColor="accent5" w:themeShade="99"/>
          <w:insideV w:val="nil"/>
        </w:tcBorders>
        <w:shd w:val="clear" w:color="auto" w:fill="533D2B" w:themeFill="accent5" w:themeFillShade="99"/>
      </w:tcPr>
    </w:tblStylePr>
    <w:tblStylePr w:type="lastCol">
      <w:rPr>
        <w:color w:val="F2F2F2" w:themeColor="background1"/>
      </w:rPr>
      <w:tblPr/>
      <w:tcPr>
        <w:tcBorders>
          <w:top w:val="nil"/>
          <w:left w:val="nil"/>
          <w:bottom w:val="nil"/>
          <w:right w:val="nil"/>
          <w:insideH w:val="nil"/>
          <w:insideV w:val="nil"/>
        </w:tcBorders>
        <w:shd w:val="clear" w:color="auto" w:fill="533D2B" w:themeFill="accent5" w:themeFillShade="99"/>
      </w:tcPr>
    </w:tblStylePr>
    <w:tblStylePr w:type="band1Vert">
      <w:tblPr/>
      <w:tcPr>
        <w:shd w:val="clear" w:color="auto" w:fill="D6C1B0" w:themeFill="accent5" w:themeFillTint="66"/>
      </w:tcPr>
    </w:tblStylePr>
    <w:tblStylePr w:type="band1Horz">
      <w:tblPr/>
      <w:tcPr>
        <w:shd w:val="clear" w:color="auto" w:fill="CCB19C" w:themeFill="accent5" w:themeFillTint="7F"/>
      </w:tcPr>
    </w:tblStylePr>
    <w:tblStylePr w:type="neCell">
      <w:rPr>
        <w:color w:val="18657C" w:themeColor="text1"/>
      </w:rPr>
    </w:tblStylePr>
    <w:tblStylePr w:type="nwCell">
      <w:rPr>
        <w:color w:val="18657C" w:themeColor="text1"/>
      </w:rPr>
    </w:tblStylePr>
  </w:style>
  <w:style w:type="table" w:styleId="Kleurrijkearcering-accent6">
    <w:name w:val="Colorful Shading Accent 6"/>
    <w:basedOn w:val="Standaardtabel"/>
    <w:uiPriority w:val="71"/>
    <w:semiHidden/>
    <w:unhideWhenUsed/>
    <w:rsid w:val="00AB7FB7"/>
    <w:pPr>
      <w:spacing w:after="0" w:line="240" w:lineRule="auto"/>
    </w:pPr>
    <w:rPr>
      <w:color w:val="18657C" w:themeColor="text1"/>
      <w:sz w:val="20"/>
    </w:rPr>
    <w:tblPr>
      <w:tblStyleRowBandSize w:val="1"/>
      <w:tblStyleColBandSize w:val="1"/>
      <w:tblBorders>
        <w:top w:val="single" w:sz="24" w:space="0" w:color="8B6648" w:themeColor="accent5"/>
        <w:left w:val="single" w:sz="4" w:space="0" w:color="BA8B66" w:themeColor="accent6"/>
        <w:bottom w:val="single" w:sz="4" w:space="0" w:color="BA8B66" w:themeColor="accent6"/>
        <w:right w:val="single" w:sz="4" w:space="0" w:color="BA8B66" w:themeColor="accent6"/>
        <w:insideH w:val="single" w:sz="4" w:space="0" w:color="F2F2F2" w:themeColor="background1"/>
        <w:insideV w:val="single" w:sz="4" w:space="0" w:color="F2F2F2" w:themeColor="background1"/>
      </w:tblBorders>
    </w:tblPr>
    <w:tcPr>
      <w:shd w:val="clear" w:color="auto" w:fill="F8F3EF" w:themeFill="accent6" w:themeFillTint="19"/>
    </w:tcPr>
    <w:tblStylePr w:type="firstRow">
      <w:rPr>
        <w:b/>
        <w:bCs/>
      </w:rPr>
      <w:tblPr/>
      <w:tcPr>
        <w:tcBorders>
          <w:top w:val="nil"/>
          <w:left w:val="nil"/>
          <w:bottom w:val="single" w:sz="24" w:space="0" w:color="8B6648" w:themeColor="accent5"/>
          <w:right w:val="nil"/>
          <w:insideH w:val="nil"/>
          <w:insideV w:val="nil"/>
        </w:tcBorders>
        <w:shd w:val="clear" w:color="auto" w:fill="F2F2F2" w:themeFill="background1"/>
      </w:tcPr>
    </w:tblStylePr>
    <w:tblStylePr w:type="lastRow">
      <w:rPr>
        <w:b/>
        <w:bCs/>
        <w:color w:val="F2F2F2" w:themeColor="background1"/>
      </w:rPr>
      <w:tblPr/>
      <w:tcPr>
        <w:tcBorders>
          <w:top w:val="single" w:sz="6" w:space="0" w:color="F2F2F2" w:themeColor="background1"/>
        </w:tcBorders>
        <w:shd w:val="clear" w:color="auto" w:fill="765235" w:themeFill="accent6" w:themeFillShade="99"/>
      </w:tcPr>
    </w:tblStylePr>
    <w:tblStylePr w:type="firstCol">
      <w:rPr>
        <w:color w:val="F2F2F2" w:themeColor="background1"/>
      </w:rPr>
      <w:tblPr/>
      <w:tcPr>
        <w:tcBorders>
          <w:top w:val="nil"/>
          <w:left w:val="nil"/>
          <w:bottom w:val="nil"/>
          <w:right w:val="nil"/>
          <w:insideH w:val="single" w:sz="4" w:space="0" w:color="765235" w:themeColor="accent6" w:themeShade="99"/>
          <w:insideV w:val="nil"/>
        </w:tcBorders>
        <w:shd w:val="clear" w:color="auto" w:fill="765235" w:themeFill="accent6" w:themeFillShade="99"/>
      </w:tcPr>
    </w:tblStylePr>
    <w:tblStylePr w:type="lastCol">
      <w:rPr>
        <w:color w:val="F2F2F2" w:themeColor="background1"/>
      </w:rPr>
      <w:tblPr/>
      <w:tcPr>
        <w:tcBorders>
          <w:top w:val="nil"/>
          <w:left w:val="nil"/>
          <w:bottom w:val="nil"/>
          <w:right w:val="nil"/>
          <w:insideH w:val="nil"/>
          <w:insideV w:val="nil"/>
        </w:tcBorders>
        <w:shd w:val="clear" w:color="auto" w:fill="765235" w:themeFill="accent6" w:themeFillShade="99"/>
      </w:tcPr>
    </w:tblStylePr>
    <w:tblStylePr w:type="band1Vert">
      <w:tblPr/>
      <w:tcPr>
        <w:shd w:val="clear" w:color="auto" w:fill="E3D0C1" w:themeFill="accent6" w:themeFillTint="66"/>
      </w:tcPr>
    </w:tblStylePr>
    <w:tblStylePr w:type="band1Horz">
      <w:tblPr/>
      <w:tcPr>
        <w:shd w:val="clear" w:color="auto" w:fill="DCC5B2" w:themeFill="accent6" w:themeFillTint="7F"/>
      </w:tcPr>
    </w:tblStylePr>
    <w:tblStylePr w:type="neCell">
      <w:rPr>
        <w:color w:val="18657C" w:themeColor="text1"/>
      </w:rPr>
    </w:tblStylePr>
    <w:tblStylePr w:type="nwCell">
      <w:rPr>
        <w:color w:val="18657C" w:themeColor="text1"/>
      </w:rPr>
    </w:tblStylePr>
  </w:style>
  <w:style w:type="table" w:styleId="Kleurrijkelijst">
    <w:name w:val="Colorful List"/>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E1F3F9" w:themeFill="text1"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0" w:themeFill="text1" w:themeFillTint="3F"/>
      </w:tcPr>
    </w:tblStylePr>
    <w:tblStylePr w:type="band1Horz">
      <w:tblPr/>
      <w:tcPr>
        <w:shd w:val="clear" w:color="auto" w:fill="C2E7F3" w:themeFill="text1" w:themeFillTint="33"/>
      </w:tcPr>
    </w:tblStylePr>
  </w:style>
  <w:style w:type="table" w:styleId="Kleurrijkelijst-accent1">
    <w:name w:val="Colorful List Accent 1"/>
    <w:basedOn w:val="Standaardtabel"/>
    <w:uiPriority w:val="72"/>
    <w:semiHidden/>
    <w:unhideWhenUsed/>
    <w:rsid w:val="00AB7FB7"/>
    <w:pPr>
      <w:spacing w:after="0" w:line="240" w:lineRule="auto"/>
    </w:pPr>
    <w:rPr>
      <w:color w:val="18657C" w:themeColor="text1"/>
    </w:rPr>
    <w:tblPr>
      <w:tblStyleRowBandSize w:val="1"/>
      <w:tblStyleColBandSize w:val="1"/>
    </w:tblPr>
    <w:tcPr>
      <w:shd w:val="clear" w:color="auto" w:fill="E1F3F9" w:themeFill="accent1"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0" w:themeFill="accent1" w:themeFillTint="3F"/>
      </w:tcPr>
    </w:tblStylePr>
    <w:tblStylePr w:type="band1Horz">
      <w:tblPr/>
      <w:tcPr>
        <w:shd w:val="clear" w:color="auto" w:fill="C2E7F3" w:themeFill="accent1" w:themeFillTint="33"/>
      </w:tcPr>
    </w:tblStylePr>
  </w:style>
  <w:style w:type="table" w:styleId="Kleurrijkelijst-accent2">
    <w:name w:val="Colorful List Accent 2"/>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DCFAFF" w:themeFill="accent2" w:themeFillTint="19"/>
    </w:tcPr>
    <w:tblStylePr w:type="firstRow">
      <w:rPr>
        <w:b/>
        <w:bCs/>
        <w:color w:val="F2F2F2" w:themeColor="background1"/>
      </w:rPr>
      <w:tblPr/>
      <w:tcPr>
        <w:tcBorders>
          <w:bottom w:val="single" w:sz="12" w:space="0" w:color="F2F2F2" w:themeColor="background1"/>
        </w:tcBorders>
        <w:shd w:val="clear" w:color="auto" w:fill="006E7F" w:themeFill="accent2" w:themeFillShade="CC"/>
      </w:tcPr>
    </w:tblStylePr>
    <w:tblStylePr w:type="lastRow">
      <w:rPr>
        <w:b/>
        <w:bCs/>
        <w:color w:val="006E7F" w:themeColor="accent2"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3FF" w:themeFill="accent2" w:themeFillTint="3F"/>
      </w:tcPr>
    </w:tblStylePr>
    <w:tblStylePr w:type="band1Horz">
      <w:tblPr/>
      <w:tcPr>
        <w:shd w:val="clear" w:color="auto" w:fill="B8F5FF" w:themeFill="accent2" w:themeFillTint="33"/>
      </w:tcPr>
    </w:tblStylePr>
  </w:style>
  <w:style w:type="table" w:styleId="Kleurrijkelijst-accent3">
    <w:name w:val="Colorful List Accent 3"/>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DEFEC" w:themeFill="accent3" w:themeFillTint="19"/>
    </w:tcPr>
    <w:tblStylePr w:type="firstRow">
      <w:rPr>
        <w:b/>
        <w:bCs/>
        <w:color w:val="F2F2F2" w:themeColor="background1"/>
      </w:rPr>
      <w:tblPr/>
      <w:tcPr>
        <w:tcBorders>
          <w:bottom w:val="single" w:sz="12" w:space="0" w:color="F2F2F2" w:themeColor="background1"/>
        </w:tcBorders>
        <w:shd w:val="clear" w:color="auto" w:fill="E89707" w:themeFill="accent4" w:themeFillShade="CC"/>
      </w:tcPr>
    </w:tblStylePr>
    <w:tblStylePr w:type="lastRow">
      <w:rPr>
        <w:b/>
        <w:bCs/>
        <w:color w:val="E89707" w:themeColor="accent4"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6D1" w:themeFill="accent3" w:themeFillTint="3F"/>
      </w:tcPr>
    </w:tblStylePr>
    <w:tblStylePr w:type="band1Horz">
      <w:tblPr/>
      <w:tcPr>
        <w:shd w:val="clear" w:color="auto" w:fill="FBDEDA" w:themeFill="accent3" w:themeFillTint="33"/>
      </w:tcPr>
    </w:tblStylePr>
  </w:style>
  <w:style w:type="table" w:styleId="Kleurrijkelijst-accent4">
    <w:name w:val="Colorful List Accent 4"/>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EF7EA" w:themeFill="accent4" w:themeFillTint="19"/>
    </w:tcPr>
    <w:tblStylePr w:type="firstRow">
      <w:rPr>
        <w:b/>
        <w:bCs/>
        <w:color w:val="F2F2F2" w:themeColor="background1"/>
      </w:rPr>
      <w:tblPr/>
      <w:tcPr>
        <w:tcBorders>
          <w:bottom w:val="single" w:sz="12" w:space="0" w:color="F2F2F2" w:themeColor="background1"/>
        </w:tcBorders>
        <w:shd w:val="clear" w:color="auto" w:fill="DC3218" w:themeFill="accent3" w:themeFillShade="CC"/>
      </w:tcPr>
    </w:tblStylePr>
    <w:tblStylePr w:type="lastRow">
      <w:rPr>
        <w:b/>
        <w:bCs/>
        <w:color w:val="DC3218" w:themeColor="accent3"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BCC" w:themeFill="accent4" w:themeFillTint="3F"/>
      </w:tcPr>
    </w:tblStylePr>
    <w:tblStylePr w:type="band1Horz">
      <w:tblPr/>
      <w:tcPr>
        <w:shd w:val="clear" w:color="auto" w:fill="FDEFD5" w:themeFill="accent4" w:themeFillTint="33"/>
      </w:tcPr>
    </w:tblStylePr>
  </w:style>
  <w:style w:type="table" w:styleId="Kleurrijkelijst-accent5">
    <w:name w:val="Colorful List Accent 5"/>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5EFEB" w:themeFill="accent5" w:themeFillTint="19"/>
    </w:tcPr>
    <w:tblStylePr w:type="firstRow">
      <w:rPr>
        <w:b/>
        <w:bCs/>
        <w:color w:val="F2F2F2" w:themeColor="background1"/>
      </w:rPr>
      <w:tblPr/>
      <w:tcPr>
        <w:tcBorders>
          <w:bottom w:val="single" w:sz="12" w:space="0" w:color="F2F2F2" w:themeColor="background1"/>
        </w:tcBorders>
        <w:shd w:val="clear" w:color="auto" w:fill="9E6D47" w:themeFill="accent6" w:themeFillShade="CC"/>
      </w:tcPr>
    </w:tblStylePr>
    <w:tblStylePr w:type="lastRow">
      <w:rPr>
        <w:b/>
        <w:bCs/>
        <w:color w:val="9E6D47" w:themeColor="accent6"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D8CE" w:themeFill="accent5" w:themeFillTint="3F"/>
      </w:tcPr>
    </w:tblStylePr>
    <w:tblStylePr w:type="band1Horz">
      <w:tblPr/>
      <w:tcPr>
        <w:shd w:val="clear" w:color="auto" w:fill="EADFD7" w:themeFill="accent5" w:themeFillTint="33"/>
      </w:tcPr>
    </w:tblStylePr>
  </w:style>
  <w:style w:type="table" w:styleId="Kleurrijkelijst-accent6">
    <w:name w:val="Colorful List Accent 6"/>
    <w:basedOn w:val="Standaardtabel"/>
    <w:uiPriority w:val="72"/>
    <w:semiHidden/>
    <w:unhideWhenUsed/>
    <w:rsid w:val="00AB7FB7"/>
    <w:pPr>
      <w:spacing w:after="0" w:line="240" w:lineRule="auto"/>
    </w:pPr>
    <w:rPr>
      <w:color w:val="18657C" w:themeColor="text1"/>
      <w:sz w:val="20"/>
    </w:rPr>
    <w:tblPr>
      <w:tblStyleRowBandSize w:val="1"/>
      <w:tblStyleColBandSize w:val="1"/>
    </w:tblPr>
    <w:tcPr>
      <w:shd w:val="clear" w:color="auto" w:fill="F8F3EF" w:themeFill="accent6" w:themeFillTint="19"/>
    </w:tcPr>
    <w:tblStylePr w:type="firstRow">
      <w:rPr>
        <w:b/>
        <w:bCs/>
        <w:color w:val="F2F2F2" w:themeColor="background1"/>
      </w:rPr>
      <w:tblPr/>
      <w:tcPr>
        <w:tcBorders>
          <w:bottom w:val="single" w:sz="12" w:space="0" w:color="F2F2F2" w:themeColor="background1"/>
        </w:tcBorders>
        <w:shd w:val="clear" w:color="auto" w:fill="6F5139" w:themeFill="accent5" w:themeFillShade="CC"/>
      </w:tcPr>
    </w:tblStylePr>
    <w:tblStylePr w:type="lastRow">
      <w:rPr>
        <w:b/>
        <w:bCs/>
        <w:color w:val="6F5139" w:themeColor="accent5" w:themeShade="CC"/>
      </w:rPr>
      <w:tblPr/>
      <w:tcPr>
        <w:tcBorders>
          <w:top w:val="single" w:sz="12" w:space="0" w:color="18657C" w:themeColor="text1"/>
        </w:tcBorders>
        <w:shd w:val="clear" w:color="auto" w:fill="F2F2F2"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2D9" w:themeFill="accent6" w:themeFillTint="3F"/>
      </w:tcPr>
    </w:tblStylePr>
    <w:tblStylePr w:type="band1Horz">
      <w:tblPr/>
      <w:tcPr>
        <w:shd w:val="clear" w:color="auto" w:fill="F1E7E0" w:themeFill="accent6" w:themeFillTint="33"/>
      </w:tcPr>
    </w:tblStylePr>
  </w:style>
  <w:style w:type="table" w:styleId="Kleurrijkraster">
    <w:name w:val="Colorful Grid"/>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C2E7F3" w:themeFill="text1" w:themeFillTint="33"/>
    </w:tcPr>
    <w:tblStylePr w:type="firstRow">
      <w:rPr>
        <w:b/>
        <w:bCs/>
      </w:rPr>
      <w:tblPr/>
      <w:tcPr>
        <w:shd w:val="clear" w:color="auto" w:fill="85D0E7" w:themeFill="text1" w:themeFillTint="66"/>
      </w:tcPr>
    </w:tblStylePr>
    <w:tblStylePr w:type="lastRow">
      <w:rPr>
        <w:b/>
        <w:bCs/>
        <w:color w:val="18657C" w:themeColor="text1"/>
      </w:rPr>
      <w:tblPr/>
      <w:tcPr>
        <w:shd w:val="clear" w:color="auto" w:fill="85D0E7" w:themeFill="text1" w:themeFillTint="66"/>
      </w:tcPr>
    </w:tblStylePr>
    <w:tblStylePr w:type="firstCol">
      <w:rPr>
        <w:color w:val="F2F2F2" w:themeColor="background1"/>
      </w:rPr>
      <w:tblPr/>
      <w:tcPr>
        <w:shd w:val="clear" w:color="auto" w:fill="124B5C" w:themeFill="text1" w:themeFillShade="BF"/>
      </w:tcPr>
    </w:tblStylePr>
    <w:tblStylePr w:type="lastCol">
      <w:rPr>
        <w:color w:val="F2F2F2" w:themeColor="background1"/>
      </w:rPr>
      <w:tblPr/>
      <w:tcPr>
        <w:shd w:val="clear" w:color="auto" w:fill="124B5C" w:themeFill="text1" w:themeFillShade="BF"/>
      </w:tcPr>
    </w:tblStylePr>
    <w:tblStylePr w:type="band1Vert">
      <w:tblPr/>
      <w:tcPr>
        <w:shd w:val="clear" w:color="auto" w:fill="67C5E1" w:themeFill="text1" w:themeFillTint="7F"/>
      </w:tcPr>
    </w:tblStylePr>
    <w:tblStylePr w:type="band1Horz">
      <w:tblPr/>
      <w:tcPr>
        <w:shd w:val="clear" w:color="auto" w:fill="67C5E1" w:themeFill="text1" w:themeFillTint="7F"/>
      </w:tcPr>
    </w:tblStylePr>
  </w:style>
  <w:style w:type="table" w:styleId="Kleurrijkraster-accent1">
    <w:name w:val="Colorful Grid Accent 1"/>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C2E7F3" w:themeFill="accent1" w:themeFillTint="33"/>
    </w:tcPr>
    <w:tblStylePr w:type="firstRow">
      <w:rPr>
        <w:b/>
        <w:bCs/>
      </w:rPr>
      <w:tblPr/>
      <w:tcPr>
        <w:shd w:val="clear" w:color="auto" w:fill="85D0E7" w:themeFill="accent1" w:themeFillTint="66"/>
      </w:tcPr>
    </w:tblStylePr>
    <w:tblStylePr w:type="lastRow">
      <w:rPr>
        <w:b/>
        <w:bCs/>
        <w:color w:val="18657C" w:themeColor="text1"/>
      </w:rPr>
      <w:tblPr/>
      <w:tcPr>
        <w:shd w:val="clear" w:color="auto" w:fill="85D0E7" w:themeFill="accent1" w:themeFillTint="66"/>
      </w:tcPr>
    </w:tblStylePr>
    <w:tblStylePr w:type="firstCol">
      <w:rPr>
        <w:color w:val="F2F2F2" w:themeColor="background1"/>
      </w:rPr>
      <w:tblPr/>
      <w:tcPr>
        <w:shd w:val="clear" w:color="auto" w:fill="124B5C" w:themeFill="accent1" w:themeFillShade="BF"/>
      </w:tcPr>
    </w:tblStylePr>
    <w:tblStylePr w:type="lastCol">
      <w:rPr>
        <w:color w:val="F2F2F2" w:themeColor="background1"/>
      </w:rPr>
      <w:tblPr/>
      <w:tcPr>
        <w:shd w:val="clear" w:color="auto" w:fill="124B5C" w:themeFill="accent1" w:themeFillShade="BF"/>
      </w:tcPr>
    </w:tblStylePr>
    <w:tblStylePr w:type="band1Vert">
      <w:tblPr/>
      <w:tcPr>
        <w:shd w:val="clear" w:color="auto" w:fill="67C5E1" w:themeFill="accent1" w:themeFillTint="7F"/>
      </w:tcPr>
    </w:tblStylePr>
    <w:tblStylePr w:type="band1Horz">
      <w:tblPr/>
      <w:tcPr>
        <w:shd w:val="clear" w:color="auto" w:fill="67C5E1" w:themeFill="accent1" w:themeFillTint="7F"/>
      </w:tcPr>
    </w:tblStylePr>
  </w:style>
  <w:style w:type="table" w:styleId="Kleurrijkraster-accent2">
    <w:name w:val="Colorful Grid Accent 2"/>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B8F5FF" w:themeFill="accent2" w:themeFillTint="33"/>
    </w:tcPr>
    <w:tblStylePr w:type="firstRow">
      <w:rPr>
        <w:b/>
        <w:bCs/>
      </w:rPr>
      <w:tblPr/>
      <w:tcPr>
        <w:shd w:val="clear" w:color="auto" w:fill="72ECFF" w:themeFill="accent2" w:themeFillTint="66"/>
      </w:tcPr>
    </w:tblStylePr>
    <w:tblStylePr w:type="lastRow">
      <w:rPr>
        <w:b/>
        <w:bCs/>
        <w:color w:val="18657C" w:themeColor="text1"/>
      </w:rPr>
      <w:tblPr/>
      <w:tcPr>
        <w:shd w:val="clear" w:color="auto" w:fill="72ECFF" w:themeFill="accent2" w:themeFillTint="66"/>
      </w:tcPr>
    </w:tblStylePr>
    <w:tblStylePr w:type="firstCol">
      <w:rPr>
        <w:color w:val="F2F2F2" w:themeColor="background1"/>
      </w:rPr>
      <w:tblPr/>
      <w:tcPr>
        <w:shd w:val="clear" w:color="auto" w:fill="006777" w:themeFill="accent2" w:themeFillShade="BF"/>
      </w:tcPr>
    </w:tblStylePr>
    <w:tblStylePr w:type="lastCol">
      <w:rPr>
        <w:color w:val="F2F2F2" w:themeColor="background1"/>
      </w:rPr>
      <w:tblPr/>
      <w:tcPr>
        <w:shd w:val="clear" w:color="auto" w:fill="006777" w:themeFill="accent2" w:themeFillShade="BF"/>
      </w:tcPr>
    </w:tblStylePr>
    <w:tblStylePr w:type="band1Vert">
      <w:tblPr/>
      <w:tcPr>
        <w:shd w:val="clear" w:color="auto" w:fill="50E8FF" w:themeFill="accent2" w:themeFillTint="7F"/>
      </w:tcPr>
    </w:tblStylePr>
    <w:tblStylePr w:type="band1Horz">
      <w:tblPr/>
      <w:tcPr>
        <w:shd w:val="clear" w:color="auto" w:fill="50E8FF" w:themeFill="accent2" w:themeFillTint="7F"/>
      </w:tcPr>
    </w:tblStylePr>
  </w:style>
  <w:style w:type="table" w:styleId="Kleurrijkraster-accent3">
    <w:name w:val="Colorful Grid Accent 3"/>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BDEDA" w:themeFill="accent3" w:themeFillTint="33"/>
    </w:tcPr>
    <w:tblStylePr w:type="firstRow">
      <w:rPr>
        <w:b/>
        <w:bCs/>
      </w:rPr>
      <w:tblPr/>
      <w:tcPr>
        <w:shd w:val="clear" w:color="auto" w:fill="F7BEB5" w:themeFill="accent3" w:themeFillTint="66"/>
      </w:tcPr>
    </w:tblStylePr>
    <w:tblStylePr w:type="lastRow">
      <w:rPr>
        <w:b/>
        <w:bCs/>
        <w:color w:val="18657C" w:themeColor="text1"/>
      </w:rPr>
      <w:tblPr/>
      <w:tcPr>
        <w:shd w:val="clear" w:color="auto" w:fill="F7BEB5" w:themeFill="accent3" w:themeFillTint="66"/>
      </w:tcPr>
    </w:tblStylePr>
    <w:tblStylePr w:type="firstCol">
      <w:rPr>
        <w:color w:val="F2F2F2" w:themeColor="background1"/>
      </w:rPr>
      <w:tblPr/>
      <w:tcPr>
        <w:shd w:val="clear" w:color="auto" w:fill="CE2F16" w:themeFill="accent3" w:themeFillShade="BF"/>
      </w:tcPr>
    </w:tblStylePr>
    <w:tblStylePr w:type="lastCol">
      <w:rPr>
        <w:color w:val="F2F2F2" w:themeColor="background1"/>
      </w:rPr>
      <w:tblPr/>
      <w:tcPr>
        <w:shd w:val="clear" w:color="auto" w:fill="CE2F16" w:themeFill="accent3" w:themeFillShade="BF"/>
      </w:tcPr>
    </w:tblStylePr>
    <w:tblStylePr w:type="band1Vert">
      <w:tblPr/>
      <w:tcPr>
        <w:shd w:val="clear" w:color="auto" w:fill="F5AEA3" w:themeFill="accent3" w:themeFillTint="7F"/>
      </w:tcPr>
    </w:tblStylePr>
    <w:tblStylePr w:type="band1Horz">
      <w:tblPr/>
      <w:tcPr>
        <w:shd w:val="clear" w:color="auto" w:fill="F5AEA3" w:themeFill="accent3" w:themeFillTint="7F"/>
      </w:tcPr>
    </w:tblStylePr>
  </w:style>
  <w:style w:type="table" w:styleId="Kleurrijkraster-accent4">
    <w:name w:val="Colorful Grid Accent 4"/>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DEFD5" w:themeFill="accent4" w:themeFillTint="33"/>
    </w:tcPr>
    <w:tblStylePr w:type="firstRow">
      <w:rPr>
        <w:b/>
        <w:bCs/>
      </w:rPr>
      <w:tblPr/>
      <w:tcPr>
        <w:shd w:val="clear" w:color="auto" w:fill="FCE0AC" w:themeFill="accent4" w:themeFillTint="66"/>
      </w:tcPr>
    </w:tblStylePr>
    <w:tblStylePr w:type="lastRow">
      <w:rPr>
        <w:b/>
        <w:bCs/>
        <w:color w:val="18657C" w:themeColor="text1"/>
      </w:rPr>
      <w:tblPr/>
      <w:tcPr>
        <w:shd w:val="clear" w:color="auto" w:fill="FCE0AC" w:themeFill="accent4" w:themeFillTint="66"/>
      </w:tcPr>
    </w:tblStylePr>
    <w:tblStylePr w:type="firstCol">
      <w:rPr>
        <w:color w:val="F2F2F2" w:themeColor="background1"/>
      </w:rPr>
      <w:tblPr/>
      <w:tcPr>
        <w:shd w:val="clear" w:color="auto" w:fill="D98D06" w:themeFill="accent4" w:themeFillShade="BF"/>
      </w:tcPr>
    </w:tblStylePr>
    <w:tblStylePr w:type="lastCol">
      <w:rPr>
        <w:color w:val="F2F2F2" w:themeColor="background1"/>
      </w:rPr>
      <w:tblPr/>
      <w:tcPr>
        <w:shd w:val="clear" w:color="auto" w:fill="D98D06" w:themeFill="accent4" w:themeFillShade="BF"/>
      </w:tcPr>
    </w:tblStylePr>
    <w:tblStylePr w:type="band1Vert">
      <w:tblPr/>
      <w:tcPr>
        <w:shd w:val="clear" w:color="auto" w:fill="FCD898" w:themeFill="accent4" w:themeFillTint="7F"/>
      </w:tcPr>
    </w:tblStylePr>
    <w:tblStylePr w:type="band1Horz">
      <w:tblPr/>
      <w:tcPr>
        <w:shd w:val="clear" w:color="auto" w:fill="FCD898" w:themeFill="accent4" w:themeFillTint="7F"/>
      </w:tcPr>
    </w:tblStylePr>
  </w:style>
  <w:style w:type="table" w:styleId="Kleurrijkraster-accent5">
    <w:name w:val="Colorful Grid Accent 5"/>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EADFD7" w:themeFill="accent5" w:themeFillTint="33"/>
    </w:tcPr>
    <w:tblStylePr w:type="firstRow">
      <w:rPr>
        <w:b/>
        <w:bCs/>
      </w:rPr>
      <w:tblPr/>
      <w:tcPr>
        <w:shd w:val="clear" w:color="auto" w:fill="D6C1B0" w:themeFill="accent5" w:themeFillTint="66"/>
      </w:tcPr>
    </w:tblStylePr>
    <w:tblStylePr w:type="lastRow">
      <w:rPr>
        <w:b/>
        <w:bCs/>
        <w:color w:val="18657C" w:themeColor="text1"/>
      </w:rPr>
      <w:tblPr/>
      <w:tcPr>
        <w:shd w:val="clear" w:color="auto" w:fill="D6C1B0" w:themeFill="accent5" w:themeFillTint="66"/>
      </w:tcPr>
    </w:tblStylePr>
    <w:tblStylePr w:type="firstCol">
      <w:rPr>
        <w:color w:val="F2F2F2" w:themeColor="background1"/>
      </w:rPr>
      <w:tblPr/>
      <w:tcPr>
        <w:shd w:val="clear" w:color="auto" w:fill="684C36" w:themeFill="accent5" w:themeFillShade="BF"/>
      </w:tcPr>
    </w:tblStylePr>
    <w:tblStylePr w:type="lastCol">
      <w:rPr>
        <w:color w:val="F2F2F2" w:themeColor="background1"/>
      </w:rPr>
      <w:tblPr/>
      <w:tcPr>
        <w:shd w:val="clear" w:color="auto" w:fill="684C36" w:themeFill="accent5" w:themeFillShade="BF"/>
      </w:tcPr>
    </w:tblStylePr>
    <w:tblStylePr w:type="band1Vert">
      <w:tblPr/>
      <w:tcPr>
        <w:shd w:val="clear" w:color="auto" w:fill="CCB19C" w:themeFill="accent5" w:themeFillTint="7F"/>
      </w:tcPr>
    </w:tblStylePr>
    <w:tblStylePr w:type="band1Horz">
      <w:tblPr/>
      <w:tcPr>
        <w:shd w:val="clear" w:color="auto" w:fill="CCB19C" w:themeFill="accent5" w:themeFillTint="7F"/>
      </w:tcPr>
    </w:tblStylePr>
  </w:style>
  <w:style w:type="table" w:styleId="Kleurrijkraster-accent6">
    <w:name w:val="Colorful Grid Accent 6"/>
    <w:basedOn w:val="Standaardtabel"/>
    <w:uiPriority w:val="73"/>
    <w:semiHidden/>
    <w:unhideWhenUsed/>
    <w:rsid w:val="00AB7FB7"/>
    <w:pPr>
      <w:spacing w:after="0" w:line="240" w:lineRule="auto"/>
    </w:pPr>
    <w:rPr>
      <w:color w:val="18657C" w:themeColor="text1"/>
      <w:sz w:val="20"/>
    </w:rPr>
    <w:tblPr>
      <w:tblStyleRowBandSize w:val="1"/>
      <w:tblStyleColBandSize w:val="1"/>
      <w:tblBorders>
        <w:insideH w:val="single" w:sz="4" w:space="0" w:color="F2F2F2" w:themeColor="background1"/>
      </w:tblBorders>
    </w:tblPr>
    <w:tcPr>
      <w:shd w:val="clear" w:color="auto" w:fill="F1E7E0" w:themeFill="accent6" w:themeFillTint="33"/>
    </w:tcPr>
    <w:tblStylePr w:type="firstRow">
      <w:rPr>
        <w:b/>
        <w:bCs/>
      </w:rPr>
      <w:tblPr/>
      <w:tcPr>
        <w:shd w:val="clear" w:color="auto" w:fill="E3D0C1" w:themeFill="accent6" w:themeFillTint="66"/>
      </w:tcPr>
    </w:tblStylePr>
    <w:tblStylePr w:type="lastRow">
      <w:rPr>
        <w:b/>
        <w:bCs/>
        <w:color w:val="18657C" w:themeColor="text1"/>
      </w:rPr>
      <w:tblPr/>
      <w:tcPr>
        <w:shd w:val="clear" w:color="auto" w:fill="E3D0C1" w:themeFill="accent6" w:themeFillTint="66"/>
      </w:tcPr>
    </w:tblStylePr>
    <w:tblStylePr w:type="firstCol">
      <w:rPr>
        <w:color w:val="F2F2F2" w:themeColor="background1"/>
      </w:rPr>
      <w:tblPr/>
      <w:tcPr>
        <w:shd w:val="clear" w:color="auto" w:fill="946643" w:themeFill="accent6" w:themeFillShade="BF"/>
      </w:tcPr>
    </w:tblStylePr>
    <w:tblStylePr w:type="lastCol">
      <w:rPr>
        <w:color w:val="F2F2F2" w:themeColor="background1"/>
      </w:rPr>
      <w:tblPr/>
      <w:tcPr>
        <w:shd w:val="clear" w:color="auto" w:fill="946643" w:themeFill="accent6" w:themeFillShade="BF"/>
      </w:tcPr>
    </w:tblStylePr>
    <w:tblStylePr w:type="band1Vert">
      <w:tblPr/>
      <w:tcPr>
        <w:shd w:val="clear" w:color="auto" w:fill="DCC5B2" w:themeFill="accent6" w:themeFillTint="7F"/>
      </w:tcPr>
    </w:tblStylePr>
    <w:tblStylePr w:type="band1Horz">
      <w:tblPr/>
      <w:tcPr>
        <w:shd w:val="clear" w:color="auto" w:fill="DCC5B2" w:themeFill="accent6" w:themeFillTint="7F"/>
      </w:tcPr>
    </w:tblStylePr>
  </w:style>
  <w:style w:type="table" w:styleId="3D-effectenvoortabel1">
    <w:name w:val="Table 3D effects 1"/>
    <w:basedOn w:val="Standaardtabel"/>
    <w:uiPriority w:val="99"/>
    <w:semiHidden/>
    <w:unhideWhenUsed/>
    <w:rsid w:val="00AB7FB7"/>
    <w:pPr>
      <w:spacing w:after="0"/>
    </w:pPr>
    <w:rPr>
      <w:sz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AB7FB7"/>
    <w:pPr>
      <w:spacing w:after="0"/>
    </w:pPr>
    <w:rPr>
      <w:sz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AB7FB7"/>
    <w:pPr>
      <w:spacing w:after="0"/>
    </w:pPr>
    <w:rPr>
      <w:sz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envoudigetabel1">
    <w:name w:val="Table Simple 1"/>
    <w:basedOn w:val="Standaardtabel"/>
    <w:uiPriority w:val="99"/>
    <w:semiHidden/>
    <w:unhideWhenUsed/>
    <w:rsid w:val="00AB7FB7"/>
    <w:pPr>
      <w:spacing w:after="0"/>
    </w:pPr>
    <w:rPr>
      <w:sz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AB7FB7"/>
    <w:pPr>
      <w:spacing w:after="0"/>
    </w:pPr>
    <w:rPr>
      <w:sz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AB7FB7"/>
    <w:pPr>
      <w:spacing w:after="0"/>
    </w:pPr>
    <w:rPr>
      <w:sz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AB7FB7"/>
    <w:pPr>
      <w:spacing w:after="0"/>
    </w:pPr>
    <w:rPr>
      <w:sz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uiPriority w:val="99"/>
    <w:semiHidden/>
    <w:unhideWhenUsed/>
    <w:rsid w:val="00AB7FB7"/>
    <w:pPr>
      <w:spacing w:after="0"/>
    </w:pPr>
    <w:rPr>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Klassieketabel1">
    <w:name w:val="Table Classic 1"/>
    <w:basedOn w:val="Standaardtabel"/>
    <w:uiPriority w:val="99"/>
    <w:semiHidden/>
    <w:unhideWhenUsed/>
    <w:rsid w:val="00AB7FB7"/>
    <w:pPr>
      <w:spacing w:after="0"/>
    </w:pPr>
    <w:rPr>
      <w:sz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AB7FB7"/>
    <w:pPr>
      <w:spacing w:after="0"/>
    </w:pPr>
    <w:rPr>
      <w:sz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AB7FB7"/>
    <w:pPr>
      <w:spacing w:after="0"/>
    </w:pPr>
    <w:rPr>
      <w:color w:val="000080"/>
      <w:sz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AB7FB7"/>
    <w:pPr>
      <w:spacing w:after="0"/>
    </w:pPr>
    <w:rPr>
      <w:sz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uiPriority w:val="99"/>
    <w:semiHidden/>
    <w:unhideWhenUsed/>
    <w:rsid w:val="00AB7FB7"/>
    <w:pPr>
      <w:spacing w:after="0"/>
    </w:pPr>
    <w:rPr>
      <w:color w:val="FFFFFF"/>
      <w:sz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AB7FB7"/>
    <w:pPr>
      <w:spacing w:after="0"/>
    </w:pPr>
    <w:rPr>
      <w:sz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AB7FB7"/>
    <w:pPr>
      <w:spacing w:after="0"/>
    </w:pPr>
    <w:rPr>
      <w:sz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Kop1-nw">
    <w:name w:val="Kop1-nw"/>
    <w:basedOn w:val="Kop1"/>
    <w:next w:val="Standaard"/>
    <w:link w:val="Kop1-nwChar"/>
    <w:qFormat/>
    <w:rsid w:val="004801DD"/>
    <w:pPr>
      <w:spacing w:before="240" w:after="240" w:line="240" w:lineRule="auto"/>
    </w:pPr>
    <w:rPr>
      <w:rFonts w:ascii="Saira ExtraCondensed Medium" w:eastAsia="Times New Roman" w:hAnsi="Saira ExtraCondensed Medium" w:cs="Times New Roman"/>
      <w:kern w:val="28"/>
      <w:szCs w:val="26"/>
    </w:rPr>
  </w:style>
  <w:style w:type="character" w:customStyle="1" w:styleId="Kop1-nwChar">
    <w:name w:val="Kop1-nw Char"/>
    <w:link w:val="Kop1-nw"/>
    <w:rsid w:val="004801DD"/>
    <w:rPr>
      <w:rFonts w:ascii="Saira ExtraCondensed Medium" w:eastAsia="Times New Roman" w:hAnsi="Saira ExtraCondensed Medium" w:cs="Times New Roman"/>
      <w:noProof/>
      <w:color w:val="18657C"/>
      <w:kern w:val="28"/>
      <w:sz w:val="48"/>
      <w:szCs w:val="26"/>
      <w:lang w:eastAsia="nl-NL"/>
    </w:rPr>
  </w:style>
  <w:style w:type="character" w:customStyle="1" w:styleId="LijstalineaChar">
    <w:name w:val="Lijstalinea Char"/>
    <w:basedOn w:val="Standaardalinea-lettertype"/>
    <w:link w:val="Lijstalinea"/>
    <w:uiPriority w:val="34"/>
    <w:rsid w:val="000B5ECB"/>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7999">
      <w:bodyDiv w:val="1"/>
      <w:marLeft w:val="0"/>
      <w:marRight w:val="0"/>
      <w:marTop w:val="0"/>
      <w:marBottom w:val="0"/>
      <w:divBdr>
        <w:top w:val="none" w:sz="0" w:space="0" w:color="auto"/>
        <w:left w:val="none" w:sz="0" w:space="0" w:color="auto"/>
        <w:bottom w:val="none" w:sz="0" w:space="0" w:color="auto"/>
        <w:right w:val="none" w:sz="0" w:space="0" w:color="auto"/>
      </w:divBdr>
    </w:div>
    <w:div w:id="633484195">
      <w:bodyDiv w:val="1"/>
      <w:marLeft w:val="0"/>
      <w:marRight w:val="0"/>
      <w:marTop w:val="0"/>
      <w:marBottom w:val="0"/>
      <w:divBdr>
        <w:top w:val="none" w:sz="0" w:space="0" w:color="auto"/>
        <w:left w:val="none" w:sz="0" w:space="0" w:color="auto"/>
        <w:bottom w:val="none" w:sz="0" w:space="0" w:color="auto"/>
        <w:right w:val="none" w:sz="0" w:space="0" w:color="auto"/>
      </w:divBdr>
    </w:div>
    <w:div w:id="665983090">
      <w:bodyDiv w:val="1"/>
      <w:marLeft w:val="0"/>
      <w:marRight w:val="0"/>
      <w:marTop w:val="0"/>
      <w:marBottom w:val="0"/>
      <w:divBdr>
        <w:top w:val="none" w:sz="0" w:space="0" w:color="auto"/>
        <w:left w:val="none" w:sz="0" w:space="0" w:color="auto"/>
        <w:bottom w:val="none" w:sz="0" w:space="0" w:color="auto"/>
        <w:right w:val="none" w:sz="0" w:space="0" w:color="auto"/>
      </w:divBdr>
    </w:div>
    <w:div w:id="1298029473">
      <w:bodyDiv w:val="1"/>
      <w:marLeft w:val="0"/>
      <w:marRight w:val="0"/>
      <w:marTop w:val="0"/>
      <w:marBottom w:val="0"/>
      <w:divBdr>
        <w:top w:val="none" w:sz="0" w:space="0" w:color="auto"/>
        <w:left w:val="none" w:sz="0" w:space="0" w:color="auto"/>
        <w:bottom w:val="none" w:sz="0" w:space="0" w:color="auto"/>
        <w:right w:val="none" w:sz="0" w:space="0" w:color="auto"/>
      </w:divBdr>
    </w:div>
    <w:div w:id="1434131332">
      <w:bodyDiv w:val="1"/>
      <w:marLeft w:val="0"/>
      <w:marRight w:val="0"/>
      <w:marTop w:val="0"/>
      <w:marBottom w:val="0"/>
      <w:divBdr>
        <w:top w:val="none" w:sz="0" w:space="0" w:color="auto"/>
        <w:left w:val="none" w:sz="0" w:space="0" w:color="auto"/>
        <w:bottom w:val="none" w:sz="0" w:space="0" w:color="auto"/>
        <w:right w:val="none" w:sz="0" w:space="0" w:color="auto"/>
      </w:divBdr>
    </w:div>
    <w:div w:id="1869024723">
      <w:bodyDiv w:val="1"/>
      <w:marLeft w:val="0"/>
      <w:marRight w:val="0"/>
      <w:marTop w:val="0"/>
      <w:marBottom w:val="0"/>
      <w:divBdr>
        <w:top w:val="none" w:sz="0" w:space="0" w:color="auto"/>
        <w:left w:val="none" w:sz="0" w:space="0" w:color="auto"/>
        <w:bottom w:val="none" w:sz="0" w:space="0" w:color="auto"/>
        <w:right w:val="none" w:sz="0" w:space="0" w:color="auto"/>
      </w:divBdr>
    </w:div>
    <w:div w:id="1936089358">
      <w:bodyDiv w:val="1"/>
      <w:marLeft w:val="0"/>
      <w:marRight w:val="0"/>
      <w:marTop w:val="0"/>
      <w:marBottom w:val="0"/>
      <w:divBdr>
        <w:top w:val="none" w:sz="0" w:space="0" w:color="auto"/>
        <w:left w:val="none" w:sz="0" w:space="0" w:color="auto"/>
        <w:bottom w:val="none" w:sz="0" w:space="0" w:color="auto"/>
        <w:right w:val="none" w:sz="0" w:space="0" w:color="auto"/>
      </w:divBdr>
    </w:div>
    <w:div w:id="202671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A4DDA3A064462A84960937580B249"/>
        <w:category>
          <w:name w:val="Algemeen"/>
          <w:gallery w:val="placeholder"/>
        </w:category>
        <w:types>
          <w:type w:val="bbPlcHdr"/>
        </w:types>
        <w:behaviors>
          <w:behavior w:val="content"/>
        </w:behaviors>
        <w:guid w:val="{4CAD30B1-7D87-43BD-9E90-EE4FCACCD8DD}"/>
      </w:docPartPr>
      <w:docPartBody>
        <w:p w:rsidR="00816D3E" w:rsidRDefault="00B86920" w:rsidP="00B86920">
          <w:pPr>
            <w:pStyle w:val="4ECA4DDA3A064462A84960937580B249"/>
          </w:pPr>
          <w:r w:rsidRPr="00A769C1">
            <w:rPr>
              <w:rStyle w:val="Tekstvantijdelijkeaanduiding"/>
            </w:rPr>
            <w:t>Klik of tik om tekst in te voeren.</w:t>
          </w:r>
        </w:p>
      </w:docPartBody>
    </w:docPart>
    <w:docPart>
      <w:docPartPr>
        <w:name w:val="294BD660C7D7483DADAC32B0AFD8B70C"/>
        <w:category>
          <w:name w:val="Algemeen"/>
          <w:gallery w:val="placeholder"/>
        </w:category>
        <w:types>
          <w:type w:val="bbPlcHdr"/>
        </w:types>
        <w:behaviors>
          <w:behavior w:val="content"/>
        </w:behaviors>
        <w:guid w:val="{2FE1995A-04C2-46E1-809E-FF6018871804}"/>
      </w:docPartPr>
      <w:docPartBody>
        <w:p w:rsidR="00D47F03" w:rsidRDefault="00C5599A" w:rsidP="00C5599A">
          <w:pPr>
            <w:pStyle w:val="294BD660C7D7483DADAC32B0AFD8B70C"/>
          </w:pPr>
          <w:r w:rsidRPr="00A769C1">
            <w:rPr>
              <w:rStyle w:val="Tekstvantijdelijkeaanduiding"/>
            </w:rPr>
            <w:t>Klik of tik om tekst in te voeren.</w:t>
          </w:r>
        </w:p>
      </w:docPartBody>
    </w:docPart>
    <w:docPart>
      <w:docPartPr>
        <w:name w:val="9C7C978F0E6647C0821195F6DB9339D3"/>
        <w:category>
          <w:name w:val="Algemeen"/>
          <w:gallery w:val="placeholder"/>
        </w:category>
        <w:types>
          <w:type w:val="bbPlcHdr"/>
        </w:types>
        <w:behaviors>
          <w:behavior w:val="content"/>
        </w:behaviors>
        <w:guid w:val="{28C35496-E21C-444F-82B1-85EADD9A650A}"/>
      </w:docPartPr>
      <w:docPartBody>
        <w:p w:rsidR="00D47F03" w:rsidRDefault="00C5599A" w:rsidP="00C5599A">
          <w:pPr>
            <w:pStyle w:val="9C7C978F0E6647C0821195F6DB9339D3"/>
          </w:pPr>
          <w:r w:rsidRPr="00A769C1">
            <w:rPr>
              <w:rStyle w:val="Tekstvantijdelijkeaanduiding"/>
            </w:rPr>
            <w:t>Klik of tik om tekst in te voeren.</w:t>
          </w:r>
        </w:p>
      </w:docPartBody>
    </w:docPart>
    <w:docPart>
      <w:docPartPr>
        <w:name w:val="4D75FB6073804CC49D6D622F7341F2EF"/>
        <w:category>
          <w:name w:val="Algemeen"/>
          <w:gallery w:val="placeholder"/>
        </w:category>
        <w:types>
          <w:type w:val="bbPlcHdr"/>
        </w:types>
        <w:behaviors>
          <w:behavior w:val="content"/>
        </w:behaviors>
        <w:guid w:val="{876F9931-5BAA-4BDF-8948-935FD82122AD}"/>
      </w:docPartPr>
      <w:docPartBody>
        <w:p w:rsidR="00D47F03" w:rsidRDefault="00C5599A" w:rsidP="00C5599A">
          <w:pPr>
            <w:pStyle w:val="4D75FB6073804CC49D6D622F7341F2EF"/>
          </w:pPr>
          <w:r w:rsidRPr="00A769C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ira ExtraCondensed Medium">
    <w:altName w:val="Calibri"/>
    <w:charset w:val="00"/>
    <w:family w:val="auto"/>
    <w:pitch w:val="variable"/>
    <w:sig w:usb0="2000000F" w:usb1="00000000" w:usb2="00000000" w:usb3="00000000" w:csb0="00000193" w:csb1="00000000"/>
  </w:font>
  <w:font w:name="Saira ExtraCondensed Light">
    <w:altName w:val="Calibri"/>
    <w:charset w:val="00"/>
    <w:family w:val="auto"/>
    <w:pitch w:val="variable"/>
    <w:sig w:usb0="2000000F" w:usb1="00000000"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920"/>
    <w:rsid w:val="00036AE7"/>
    <w:rsid w:val="00053C8E"/>
    <w:rsid w:val="000B3512"/>
    <w:rsid w:val="00384775"/>
    <w:rsid w:val="00604395"/>
    <w:rsid w:val="00816D3E"/>
    <w:rsid w:val="00842C53"/>
    <w:rsid w:val="00932F0E"/>
    <w:rsid w:val="009C0377"/>
    <w:rsid w:val="009E0531"/>
    <w:rsid w:val="00B77F42"/>
    <w:rsid w:val="00B86920"/>
    <w:rsid w:val="00C5599A"/>
    <w:rsid w:val="00CE3F51"/>
    <w:rsid w:val="00D47F03"/>
    <w:rsid w:val="00DC175B"/>
    <w:rsid w:val="00F050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5599A"/>
    <w:rPr>
      <w:color w:val="808080"/>
    </w:rPr>
  </w:style>
  <w:style w:type="paragraph" w:customStyle="1" w:styleId="4ECA4DDA3A064462A84960937580B249">
    <w:name w:val="4ECA4DDA3A064462A84960937580B249"/>
    <w:rsid w:val="00B86920"/>
  </w:style>
  <w:style w:type="paragraph" w:customStyle="1" w:styleId="294BD660C7D7483DADAC32B0AFD8B70C">
    <w:name w:val="294BD660C7D7483DADAC32B0AFD8B70C"/>
    <w:rsid w:val="00C5599A"/>
  </w:style>
  <w:style w:type="paragraph" w:customStyle="1" w:styleId="9C7C978F0E6647C0821195F6DB9339D3">
    <w:name w:val="9C7C978F0E6647C0821195F6DB9339D3"/>
    <w:rsid w:val="00C5599A"/>
  </w:style>
  <w:style w:type="paragraph" w:customStyle="1" w:styleId="4D75FB6073804CC49D6D622F7341F2EF">
    <w:name w:val="4D75FB6073804CC49D6D622F7341F2EF"/>
    <w:rsid w:val="00C559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NWO">
      <a:dk1>
        <a:srgbClr val="18657C"/>
      </a:dk1>
      <a:lt1>
        <a:srgbClr val="F2F2F2"/>
      </a:lt1>
      <a:dk2>
        <a:srgbClr val="18657C"/>
      </a:dk2>
      <a:lt2>
        <a:srgbClr val="D8D8D8"/>
      </a:lt2>
      <a:accent1>
        <a:srgbClr val="18657C"/>
      </a:accent1>
      <a:accent2>
        <a:srgbClr val="008B9F"/>
      </a:accent2>
      <a:accent3>
        <a:srgbClr val="EB5D47"/>
      </a:accent3>
      <a:accent4>
        <a:srgbClr val="F9B232"/>
      </a:accent4>
      <a:accent5>
        <a:srgbClr val="8B6648"/>
      </a:accent5>
      <a:accent6>
        <a:srgbClr val="BA8B66"/>
      </a:accent6>
      <a:hlink>
        <a:srgbClr val="008B9F"/>
      </a:hlink>
      <a:folHlink>
        <a:srgbClr val="008B9F"/>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1DFA5867C49442998D729FE8CCE2BE" ma:contentTypeVersion="14" ma:contentTypeDescription="Een nieuw document maken." ma:contentTypeScope="" ma:versionID="ac6ae0f44d4b74dc5580f8bb3cc07e40">
  <xsd:schema xmlns:xsd="http://www.w3.org/2001/XMLSchema" xmlns:xs="http://www.w3.org/2001/XMLSchema" xmlns:p="http://schemas.microsoft.com/office/2006/metadata/properties" xmlns:ns2="848cbf15-0c01-4e29-a14b-6316cf4248e9" xmlns:ns3="18d844fb-605b-4a94-a9a8-5f532b8abe32" targetNamespace="http://schemas.microsoft.com/office/2006/metadata/properties" ma:root="true" ma:fieldsID="850d89c4d7adc4dc5e0ff829cb45920b" ns2:_="" ns3:_="">
    <xsd:import namespace="848cbf15-0c01-4e29-a14b-6316cf4248e9"/>
    <xsd:import namespace="18d844fb-605b-4a94-a9a8-5f532b8abe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cbf15-0c01-4e29-a14b-6316cf424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c4de90ba-4bda-406b-98db-adb497818b8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d844fb-605b-4a94-a9a8-5f532b8abe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046822-3f46-428b-bc0d-650df69bee03}" ma:internalName="TaxCatchAll" ma:showField="CatchAllData" ma:web="18d844fb-605b-4a94-a9a8-5f532b8ab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8cbf15-0c01-4e29-a14b-6316cf4248e9">
      <Terms xmlns="http://schemas.microsoft.com/office/infopath/2007/PartnerControls"/>
    </lcf76f155ced4ddcb4097134ff3c332f>
    <TaxCatchAll xmlns="18d844fb-605b-4a94-a9a8-5f532b8abe3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C1F356-F486-421E-8FEB-E27045C6742B}">
  <ds:schemaRefs>
    <ds:schemaRef ds:uri="http://schemas.openxmlformats.org/officeDocument/2006/bibliography"/>
  </ds:schemaRefs>
</ds:datastoreItem>
</file>

<file path=customXml/itemProps2.xml><?xml version="1.0" encoding="utf-8"?>
<ds:datastoreItem xmlns:ds="http://schemas.openxmlformats.org/officeDocument/2006/customXml" ds:itemID="{5FFB7D48-3528-4AA7-B8FB-C493D3624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cbf15-0c01-4e29-a14b-6316cf4248e9"/>
    <ds:schemaRef ds:uri="18d844fb-605b-4a94-a9a8-5f532b8ab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5B7C47-84AA-4C77-8806-7713191A4D2E}">
  <ds:schemaRefs>
    <ds:schemaRef ds:uri="http://schemas.microsoft.com/office/2006/metadata/properties"/>
    <ds:schemaRef ds:uri="http://schemas.microsoft.com/office/infopath/2007/PartnerControls"/>
    <ds:schemaRef ds:uri="848cbf15-0c01-4e29-a14b-6316cf4248e9"/>
    <ds:schemaRef ds:uri="18d844fb-605b-4a94-a9a8-5f532b8abe32"/>
  </ds:schemaRefs>
</ds:datastoreItem>
</file>

<file path=customXml/itemProps4.xml><?xml version="1.0" encoding="utf-8"?>
<ds:datastoreItem xmlns:ds="http://schemas.openxmlformats.org/officeDocument/2006/customXml" ds:itemID="{DFACA57B-1172-415D-A7E8-7BD93B474FD5}">
  <ds:schemaRefs>
    <ds:schemaRef ds:uri="http://schemas.microsoft.com/sharepoint/v3/contenttype/forms"/>
  </ds:schemaRefs>
</ds:datastoreItem>
</file>

<file path=docMetadata/LabelInfo.xml><?xml version="1.0" encoding="utf-8"?>
<clbl:labelList xmlns:clbl="http://schemas.microsoft.com/office/2020/mipLabelMetadata">
  <clbl:label id="{81e63bdd-534e-4aaf-855a-4c017eec7126}" enabled="0" method="" siteId="{81e63bdd-534e-4aaf-855a-4c017eec7126}" removed="1"/>
</clbl:labelList>
</file>

<file path=docProps/app.xml><?xml version="1.0" encoding="utf-8"?>
<Properties xmlns="http://schemas.openxmlformats.org/officeDocument/2006/extended-properties" xmlns:vt="http://schemas.openxmlformats.org/officeDocument/2006/docPropsVTypes">
  <Template>Normal</Template>
  <TotalTime>80</TotalTime>
  <Pages>5</Pages>
  <Words>1238</Words>
  <Characters>6810</Characters>
  <Application>Microsoft Office Word</Application>
  <DocSecurity>0</DocSecurity>
  <Lines>56</Lines>
  <Paragraphs>16</Paragraphs>
  <ScaleCrop>false</ScaleCrop>
  <HeadingPairs>
    <vt:vector size="2" baseType="variant">
      <vt:variant>
        <vt:lpstr>Titel</vt:lpstr>
      </vt:variant>
      <vt:variant>
        <vt:i4>1</vt:i4>
      </vt:variant>
    </vt:vector>
  </HeadingPairs>
  <TitlesOfParts>
    <vt:vector size="1" baseType="lpstr">
      <vt:lpstr/>
    </vt:vector>
  </TitlesOfParts>
  <Company>NWO</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Middelburg, R. [Renée]</dc:creator>
  <cp:keywords/>
  <dc:description/>
  <cp:lastModifiedBy>Dasburg-Tromp, L. [Liseth]</cp:lastModifiedBy>
  <cp:revision>82</cp:revision>
  <cp:lastPrinted>2019-06-27T10:16:00Z</cp:lastPrinted>
  <dcterms:created xsi:type="dcterms:W3CDTF">2023-08-27T11:46:00Z</dcterms:created>
  <dcterms:modified xsi:type="dcterms:W3CDTF">2026-06-11T09:50:00Z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0x010100631DFA5867C49442998D729FE8CCE2BE</vt:lpwstr>
  </property>
  <property fmtid="{D5CDD505-2E9C-101B-9397-08002B2CF9AE}" pid="3" name="Order">
    <vt:r8>100</vt:r8>
  </property>
  <property fmtid="{D5CDD505-2E9C-101B-9397-08002B2CF9AE}" pid="4" name="MediaServiceImageTags">
    <vt:lpwstr/>
  </property>
</Properties>
</file>