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337" w14:textId="545E70BF" w:rsidR="00ED59F5" w:rsidRPr="00BF2EB3" w:rsidRDefault="00267018">
      <w:pPr>
        <w:spacing w:after="288" w:line="259" w:lineRule="auto"/>
        <w:ind w:left="30" w:firstLine="0"/>
        <w:rPr>
          <w:lang w:val="nl-NL"/>
        </w:rPr>
      </w:pPr>
      <w:r w:rsidRPr="00BF2EB3">
        <w:rPr>
          <w:b/>
          <w:sz w:val="28"/>
          <w:lang w:val="nl-NL"/>
        </w:rPr>
        <w:t xml:space="preserve">Bijlage </w:t>
      </w:r>
      <w:r w:rsidR="00BF2EB3">
        <w:rPr>
          <w:b/>
          <w:sz w:val="28"/>
          <w:lang w:val="nl-NL"/>
        </w:rPr>
        <w:t>3</w:t>
      </w:r>
      <w:r w:rsidRPr="00BF2EB3">
        <w:rPr>
          <w:b/>
          <w:sz w:val="28"/>
          <w:lang w:val="nl-NL"/>
        </w:rPr>
        <w:t xml:space="preserve"> Garantieverklaring </w:t>
      </w:r>
    </w:p>
    <w:p w14:paraId="486C548E" w14:textId="77777777" w:rsidR="00ED59F5" w:rsidRPr="00BF2EB3" w:rsidRDefault="00267018">
      <w:pPr>
        <w:pBdr>
          <w:top w:val="single" w:sz="12" w:space="0" w:color="000000"/>
          <w:bottom w:val="single" w:sz="12" w:space="0" w:color="000000"/>
        </w:pBdr>
        <w:shd w:val="clear" w:color="auto" w:fill="D9D9D9"/>
        <w:spacing w:after="0" w:line="259" w:lineRule="auto"/>
        <w:ind w:left="0" w:firstLine="0"/>
        <w:rPr>
          <w:lang w:val="nl-NL"/>
        </w:rPr>
      </w:pPr>
      <w:r w:rsidRPr="00BF2EB3">
        <w:rPr>
          <w:b/>
          <w:lang w:val="nl-NL"/>
        </w:rPr>
        <w:t xml:space="preserve"> </w:t>
      </w:r>
    </w:p>
    <w:p w14:paraId="7EF4A1AD" w14:textId="77777777" w:rsidR="00ED59F5" w:rsidRPr="00BF2EB3" w:rsidRDefault="00267018">
      <w:pPr>
        <w:pBdr>
          <w:top w:val="single" w:sz="12" w:space="0" w:color="000000"/>
          <w:bottom w:val="single" w:sz="12" w:space="0" w:color="000000"/>
        </w:pBdr>
        <w:shd w:val="clear" w:color="auto" w:fill="D9D9D9"/>
        <w:spacing w:after="4" w:line="250" w:lineRule="auto"/>
        <w:ind w:left="10" w:hanging="10"/>
        <w:rPr>
          <w:lang w:val="nl-NL"/>
        </w:rPr>
      </w:pPr>
      <w:r w:rsidRPr="00BF2EB3">
        <w:rPr>
          <w:b/>
          <w:lang w:val="nl-NL"/>
        </w:rPr>
        <w:t xml:space="preserve">Inschrijver dient zich te conformeren aan onderstaande vereisten.  </w:t>
      </w:r>
    </w:p>
    <w:p w14:paraId="09EB5EBD" w14:textId="77777777" w:rsidR="00ED59F5" w:rsidRPr="00BF2EB3" w:rsidRDefault="00267018">
      <w:pPr>
        <w:pBdr>
          <w:top w:val="single" w:sz="12" w:space="0" w:color="000000"/>
          <w:bottom w:val="single" w:sz="12" w:space="0" w:color="000000"/>
        </w:pBdr>
        <w:shd w:val="clear" w:color="auto" w:fill="D9D9D9"/>
        <w:spacing w:after="0" w:line="259" w:lineRule="auto"/>
        <w:ind w:left="0" w:firstLine="0"/>
        <w:rPr>
          <w:lang w:val="nl-NL"/>
        </w:rPr>
      </w:pPr>
      <w:r w:rsidRPr="00BF2EB3">
        <w:rPr>
          <w:b/>
          <w:lang w:val="nl-NL"/>
        </w:rPr>
        <w:t xml:space="preserve"> </w:t>
      </w:r>
    </w:p>
    <w:p w14:paraId="259E39ED" w14:textId="77777777" w:rsidR="00ED59F5" w:rsidRPr="00BF2EB3" w:rsidRDefault="00267018">
      <w:pPr>
        <w:pBdr>
          <w:top w:val="single" w:sz="12" w:space="0" w:color="000000"/>
          <w:bottom w:val="single" w:sz="12" w:space="0" w:color="000000"/>
        </w:pBdr>
        <w:shd w:val="clear" w:color="auto" w:fill="D9D9D9"/>
        <w:spacing w:after="4" w:line="250" w:lineRule="auto"/>
        <w:ind w:left="10" w:hanging="10"/>
        <w:rPr>
          <w:lang w:val="nl-NL"/>
        </w:rPr>
      </w:pPr>
      <w:r w:rsidRPr="00BF2EB3">
        <w:rPr>
          <w:b/>
          <w:lang w:val="nl-NL"/>
        </w:rPr>
        <w:t xml:space="preserve">Indien Inschrijver in combinatie met andere combinanten inschrijft dient deze verklaring voor </w:t>
      </w:r>
      <w:r w:rsidRPr="00BF2EB3">
        <w:rPr>
          <w:b/>
          <w:u w:val="single" w:color="000000"/>
          <w:lang w:val="nl-NL"/>
        </w:rPr>
        <w:t>elke</w:t>
      </w:r>
      <w:r w:rsidRPr="00BF2EB3">
        <w:rPr>
          <w:b/>
          <w:lang w:val="nl-NL"/>
        </w:rPr>
        <w:t xml:space="preserve"> combinant ingevuld en rechtsgeldig ondertekend te worden.  </w:t>
      </w:r>
    </w:p>
    <w:p w14:paraId="4220F497" w14:textId="77777777" w:rsidR="00ED59F5" w:rsidRPr="00BF2EB3" w:rsidRDefault="00267018">
      <w:pPr>
        <w:pBdr>
          <w:top w:val="single" w:sz="12" w:space="0" w:color="000000"/>
          <w:bottom w:val="single" w:sz="12" w:space="0" w:color="000000"/>
        </w:pBdr>
        <w:shd w:val="clear" w:color="auto" w:fill="D9D9D9"/>
        <w:spacing w:after="12" w:line="259" w:lineRule="auto"/>
        <w:ind w:left="0" w:firstLine="0"/>
        <w:rPr>
          <w:lang w:val="nl-NL"/>
        </w:rPr>
      </w:pPr>
      <w:r w:rsidRPr="00BF2EB3">
        <w:rPr>
          <w:lang w:val="nl-NL"/>
        </w:rPr>
        <w:t xml:space="preserve"> </w:t>
      </w:r>
    </w:p>
    <w:p w14:paraId="0554273D" w14:textId="77777777" w:rsidR="00ED59F5" w:rsidRPr="00BF2EB3" w:rsidRDefault="00267018">
      <w:pPr>
        <w:spacing w:after="0" w:line="259" w:lineRule="auto"/>
        <w:ind w:left="30" w:firstLine="0"/>
        <w:rPr>
          <w:lang w:val="nl-NL"/>
        </w:rPr>
      </w:pPr>
      <w:r w:rsidRPr="00BF2EB3">
        <w:rPr>
          <w:lang w:val="nl-NL"/>
        </w:rPr>
        <w:t xml:space="preserve"> </w:t>
      </w:r>
    </w:p>
    <w:p w14:paraId="08721599" w14:textId="77777777" w:rsidR="00ED59F5" w:rsidRPr="00BF2EB3" w:rsidRDefault="00267018">
      <w:pPr>
        <w:spacing w:after="0" w:line="259" w:lineRule="auto"/>
        <w:ind w:left="30" w:firstLine="0"/>
        <w:rPr>
          <w:lang w:val="nl-NL"/>
        </w:rPr>
      </w:pPr>
      <w:r w:rsidRPr="00BF2EB3">
        <w:rPr>
          <w:lang w:val="nl-NL"/>
        </w:rPr>
        <w:t xml:space="preserve"> </w:t>
      </w:r>
    </w:p>
    <w:p w14:paraId="1BB3382B" w14:textId="1B0E67D4" w:rsidR="00ED59F5" w:rsidRPr="00BF2EB3" w:rsidRDefault="00267018">
      <w:pPr>
        <w:spacing w:after="36"/>
        <w:ind w:left="15" w:firstLine="0"/>
        <w:rPr>
          <w:lang w:val="nl-NL"/>
        </w:rPr>
      </w:pPr>
      <w:r w:rsidRPr="00BF2EB3">
        <w:rPr>
          <w:lang w:val="nl-NL"/>
        </w:rPr>
        <w:t xml:space="preserve">Ondergetekende verklaart inzake de opdracht behorende bij de Europese openbare aanbesteding “Levering Elektriciteit </w:t>
      </w:r>
      <w:r w:rsidR="00BF2EB3" w:rsidRPr="00BF2EB3">
        <w:rPr>
          <w:lang w:val="nl-NL"/>
        </w:rPr>
        <w:t xml:space="preserve">gemeente </w:t>
      </w:r>
      <w:r w:rsidR="002F424F">
        <w:rPr>
          <w:lang w:val="nl-NL"/>
        </w:rPr>
        <w:t>Voorne aan Zee</w:t>
      </w:r>
      <w:r w:rsidRPr="00BF2EB3">
        <w:rPr>
          <w:i/>
          <w:lang w:val="nl-NL"/>
        </w:rPr>
        <w:t xml:space="preserve">” </w:t>
      </w:r>
      <w:r w:rsidRPr="00BF2EB3">
        <w:rPr>
          <w:lang w:val="nl-NL"/>
        </w:rPr>
        <w:t xml:space="preserve">dat: </w:t>
      </w:r>
    </w:p>
    <w:p w14:paraId="457E9C31" w14:textId="77777777" w:rsidR="00ED59F5" w:rsidRPr="00BF2EB3" w:rsidRDefault="00267018">
      <w:pPr>
        <w:spacing w:after="0" w:line="259" w:lineRule="auto"/>
        <w:ind w:left="30" w:firstLine="0"/>
        <w:rPr>
          <w:lang w:val="nl-NL"/>
        </w:rPr>
      </w:pPr>
      <w:r w:rsidRPr="00BF2EB3">
        <w:rPr>
          <w:rFonts w:ascii="Calibri" w:eastAsia="Calibri" w:hAnsi="Calibri" w:cs="Calibri"/>
          <w:sz w:val="24"/>
          <w:lang w:val="nl-NL"/>
        </w:rPr>
        <w:t xml:space="preserve"> </w:t>
      </w:r>
    </w:p>
    <w:p w14:paraId="253AE416" w14:textId="77777777" w:rsidR="00ED59F5" w:rsidRPr="00BF2EB3" w:rsidRDefault="00267018">
      <w:pPr>
        <w:numPr>
          <w:ilvl w:val="0"/>
          <w:numId w:val="1"/>
        </w:numPr>
        <w:ind w:hanging="360"/>
        <w:rPr>
          <w:lang w:val="nl-NL"/>
        </w:rPr>
      </w:pPr>
      <w:r w:rsidRPr="00BF2EB3">
        <w:rPr>
          <w:lang w:val="nl-NL"/>
        </w:rPr>
        <w:t xml:space="preserve">Vanuit de onderneming van inschrijver geen informatie die in het kader van dit project beschikbaar bij hem komt en waarvan inschrijver de vertrouwelijkheid kent of behoort te kennen, aan derden ter beschikking zal worden gesteld, met uitzondering van voor het onderhavige project door zijn onderneming in te schakelen partners, Onderaannemers en/of hulppersonen. In een dergelijk geval blijft ondergetekende verantwoordelijk voor de geheimhouding door die in te schakelen partners, onderaannemers en/of hulppersonen. </w:t>
      </w:r>
    </w:p>
    <w:p w14:paraId="5F4CE320" w14:textId="77777777" w:rsidR="00ED59F5" w:rsidRPr="00BF2EB3" w:rsidRDefault="00267018">
      <w:pPr>
        <w:numPr>
          <w:ilvl w:val="0"/>
          <w:numId w:val="1"/>
        </w:numPr>
        <w:ind w:hanging="360"/>
        <w:rPr>
          <w:lang w:val="nl-NL"/>
        </w:rPr>
      </w:pPr>
      <w:r w:rsidRPr="00BF2EB3">
        <w:rPr>
          <w:lang w:val="nl-NL"/>
        </w:rPr>
        <w:t>Bij gunning van de opdracht al hetgeen inschrijver bij de uitvoering van de opdracht ter kennis komt, en waarvan inschrijver het vertrouwelijke karakter kent of redelijkerwijs kunt vermoeden, op generlei wijze bekend te maken.</w:t>
      </w:r>
      <w:r w:rsidRPr="00BF2EB3">
        <w:rPr>
          <w:color w:val="0070C0"/>
          <w:lang w:val="nl-NL"/>
        </w:rPr>
        <w:t xml:space="preserve"> </w:t>
      </w:r>
      <w:r w:rsidRPr="00BF2EB3">
        <w:rPr>
          <w:lang w:val="nl-NL"/>
        </w:rPr>
        <w:t xml:space="preserve"> </w:t>
      </w:r>
    </w:p>
    <w:p w14:paraId="23B2393D" w14:textId="77777777" w:rsidR="00ED59F5" w:rsidRPr="00BF2EB3" w:rsidRDefault="00267018">
      <w:pPr>
        <w:numPr>
          <w:ilvl w:val="0"/>
          <w:numId w:val="1"/>
        </w:numPr>
        <w:ind w:hanging="360"/>
        <w:rPr>
          <w:lang w:val="nl-NL"/>
        </w:rPr>
      </w:pPr>
      <w:r w:rsidRPr="00BF2EB3">
        <w:rPr>
          <w:lang w:val="nl-NL"/>
        </w:rPr>
        <w:t xml:space="preserve">Inschrijver ook na het beëindigen van de werkzaamheden voornoemde geheimhouding en restricties in acht te zullen nemen. </w:t>
      </w:r>
    </w:p>
    <w:p w14:paraId="074AA13F" w14:textId="77777777" w:rsidR="00ED59F5" w:rsidRPr="00BF2EB3" w:rsidRDefault="00267018">
      <w:pPr>
        <w:numPr>
          <w:ilvl w:val="0"/>
          <w:numId w:val="1"/>
        </w:numPr>
        <w:ind w:hanging="360"/>
        <w:rPr>
          <w:lang w:val="nl-NL"/>
        </w:rPr>
      </w:pPr>
      <w:r w:rsidRPr="00BF2EB3">
        <w:rPr>
          <w:lang w:val="nl-NL"/>
        </w:rPr>
        <w:t xml:space="preserve">Opdrachtgever vooraf te informeren als deze geheimhoudingsverklaring de uitvoering van de opdracht belemmert. </w:t>
      </w:r>
    </w:p>
    <w:p w14:paraId="55189752" w14:textId="77777777" w:rsidR="00ED59F5" w:rsidRPr="00BF2EB3" w:rsidRDefault="00267018">
      <w:pPr>
        <w:numPr>
          <w:ilvl w:val="0"/>
          <w:numId w:val="1"/>
        </w:numPr>
        <w:ind w:hanging="360"/>
        <w:rPr>
          <w:lang w:val="nl-NL"/>
        </w:rPr>
      </w:pPr>
      <w:r w:rsidRPr="00BF2EB3">
        <w:rPr>
          <w:lang w:val="nl-NL"/>
        </w:rPr>
        <w:t xml:space="preserve">Vanuit de onderneming van inschrijver, c.q. door de onderneming van inschrijver voor het onderhavige project eventueel in te schakelen partners, onderaannemers en/of hulppersonen geen publiciteit aan dit project zal worden gegeven, anders dan na voorgaande schriftelijke toestemming van opdrachtgever. </w:t>
      </w:r>
    </w:p>
    <w:p w14:paraId="2B720FCA" w14:textId="77777777" w:rsidR="00ED59F5" w:rsidRPr="00BF2EB3" w:rsidRDefault="00267018">
      <w:pPr>
        <w:numPr>
          <w:ilvl w:val="0"/>
          <w:numId w:val="1"/>
        </w:numPr>
        <w:ind w:hanging="360"/>
        <w:rPr>
          <w:lang w:val="nl-NL"/>
        </w:rPr>
      </w:pPr>
      <w:r w:rsidRPr="00BF2EB3">
        <w:rPr>
          <w:lang w:val="nl-NL"/>
        </w:rPr>
        <w:t xml:space="preserve">Inschrijver zich zal onthouden van gedragingen die de mededinging tussen inschrijvers kan beperken. </w:t>
      </w:r>
    </w:p>
    <w:p w14:paraId="51D47A8B" w14:textId="77777777" w:rsidR="00ED59F5" w:rsidRPr="00BF2EB3" w:rsidRDefault="00267018">
      <w:pPr>
        <w:numPr>
          <w:ilvl w:val="0"/>
          <w:numId w:val="1"/>
        </w:numPr>
        <w:ind w:hanging="360"/>
        <w:rPr>
          <w:lang w:val="nl-NL"/>
        </w:rPr>
      </w:pPr>
      <w:r w:rsidRPr="00BF2EB3">
        <w:rPr>
          <w:lang w:val="nl-NL"/>
        </w:rPr>
        <w:t xml:space="preserve">Inschrijver onverkort akkoord gaat met de inhoud van de aanbestedingsdocumenten en met name akkoord </w:t>
      </w:r>
      <w:proofErr w:type="gramStart"/>
      <w:r w:rsidRPr="00BF2EB3">
        <w:rPr>
          <w:lang w:val="nl-NL"/>
        </w:rPr>
        <w:t>is</w:t>
      </w:r>
      <w:proofErr w:type="gramEnd"/>
      <w:r w:rsidRPr="00BF2EB3">
        <w:rPr>
          <w:lang w:val="nl-NL"/>
        </w:rPr>
        <w:t xml:space="preserve"> met de wijze waarop deze aanbestedingsprocedure wordt ingevuld. </w:t>
      </w:r>
    </w:p>
    <w:p w14:paraId="5F6E0F3F" w14:textId="77777777" w:rsidR="00ED59F5" w:rsidRPr="00BF2EB3" w:rsidRDefault="00267018">
      <w:pPr>
        <w:numPr>
          <w:ilvl w:val="0"/>
          <w:numId w:val="1"/>
        </w:numPr>
        <w:ind w:hanging="360"/>
        <w:rPr>
          <w:lang w:val="nl-NL"/>
        </w:rPr>
      </w:pPr>
      <w:r w:rsidRPr="00BF2EB3">
        <w:rPr>
          <w:lang w:val="nl-NL"/>
        </w:rPr>
        <w:t xml:space="preserve">Inschrijver onverkort akkoord gaat met de inhoud van het Programma van Eisen, zoals opgenomen in hoofdstuk 4 van de inschrijvingsleidraad.  </w:t>
      </w:r>
    </w:p>
    <w:p w14:paraId="1C4BBB2E" w14:textId="77777777" w:rsidR="00ED59F5" w:rsidRPr="00BF2EB3" w:rsidRDefault="00267018">
      <w:pPr>
        <w:numPr>
          <w:ilvl w:val="0"/>
          <w:numId w:val="1"/>
        </w:numPr>
        <w:ind w:hanging="360"/>
        <w:rPr>
          <w:lang w:val="nl-NL"/>
        </w:rPr>
      </w:pPr>
      <w:r w:rsidRPr="00BF2EB3">
        <w:rPr>
          <w:lang w:val="nl-NL"/>
        </w:rPr>
        <w:t xml:space="preserve">Inschrijver onverkort akkoord gaat met de bij Inschrijving geldende inhoud van de concept(raam)overeenkomst, zoals opgenomen in bijlage 2 van de inschrijvingsleidraad. </w:t>
      </w:r>
    </w:p>
    <w:p w14:paraId="20589EA4" w14:textId="77777777" w:rsidR="00ED59F5" w:rsidRPr="00BF2EB3" w:rsidRDefault="00267018">
      <w:pPr>
        <w:numPr>
          <w:ilvl w:val="0"/>
          <w:numId w:val="1"/>
        </w:numPr>
        <w:ind w:hanging="360"/>
        <w:rPr>
          <w:strike/>
          <w:lang w:val="nl-NL"/>
        </w:rPr>
      </w:pPr>
      <w:r w:rsidRPr="00BF2EB3">
        <w:rPr>
          <w:strike/>
          <w:lang w:val="nl-NL"/>
        </w:rPr>
        <w:t xml:space="preserve">Inschrijver onverkort akkoord gaat met de bij Inschrijving geldende inhoud van de Algemene inkoopvoorwaarden van gemeente …… zoals opgenomen in bijlage 4 van de inschrijvingsleidraad.  </w:t>
      </w:r>
    </w:p>
    <w:p w14:paraId="02CAC5A2" w14:textId="77777777" w:rsidR="00ED59F5" w:rsidRPr="00BF2EB3" w:rsidRDefault="00267018">
      <w:pPr>
        <w:numPr>
          <w:ilvl w:val="0"/>
          <w:numId w:val="1"/>
        </w:numPr>
        <w:ind w:hanging="360"/>
        <w:rPr>
          <w:lang w:val="nl-NL"/>
        </w:rPr>
      </w:pPr>
      <w:r w:rsidRPr="00BF2EB3">
        <w:rPr>
          <w:lang w:val="nl-NL"/>
        </w:rPr>
        <w:t xml:space="preserve">Alle door inschrijver overgelegde gegevens juist, volledig en naar waarheid zijn ingevuld en door Inschrijver gestand kunnen worden gedaan. Opdrachtgever behoudt zich het recht voor op ontbinding van de overeenkomst of schadevergoeding in geval van onjuiste en/of onvolledige informatie en/of het niet kunnen nakomen van hetgeen door een Inschrijver is aangeboden. </w:t>
      </w:r>
    </w:p>
    <w:p w14:paraId="380C9957" w14:textId="77777777" w:rsidR="00ED59F5" w:rsidRPr="00BF2EB3" w:rsidRDefault="00267018">
      <w:pPr>
        <w:spacing w:after="0" w:line="259" w:lineRule="auto"/>
        <w:ind w:left="30" w:firstLine="0"/>
        <w:rPr>
          <w:lang w:val="nl-NL"/>
        </w:rPr>
      </w:pPr>
      <w:r w:rsidRPr="00BF2EB3">
        <w:rPr>
          <w:lang w:val="nl-NL"/>
        </w:rPr>
        <w:t xml:space="preserve"> </w:t>
      </w:r>
    </w:p>
    <w:p w14:paraId="56636F01" w14:textId="77777777" w:rsidR="00ED59F5" w:rsidRPr="00BF2EB3" w:rsidRDefault="00267018">
      <w:pPr>
        <w:spacing w:after="0" w:line="259" w:lineRule="auto"/>
        <w:ind w:left="30" w:firstLine="0"/>
        <w:rPr>
          <w:lang w:val="nl-NL"/>
        </w:rPr>
      </w:pPr>
      <w:r w:rsidRPr="00BF2EB3">
        <w:rPr>
          <w:lang w:val="nl-NL"/>
        </w:rPr>
        <w:t xml:space="preserve"> </w:t>
      </w:r>
    </w:p>
    <w:p w14:paraId="3FA66662" w14:textId="77777777" w:rsidR="00ED59F5" w:rsidRPr="00BF2EB3" w:rsidRDefault="00267018">
      <w:pPr>
        <w:spacing w:after="22" w:line="259" w:lineRule="auto"/>
        <w:ind w:left="30" w:firstLine="0"/>
        <w:rPr>
          <w:lang w:val="nl-NL"/>
        </w:rPr>
      </w:pPr>
      <w:r w:rsidRPr="00BF2EB3">
        <w:rPr>
          <w:lang w:val="nl-NL"/>
        </w:rPr>
        <w:t xml:space="preserve"> </w:t>
      </w:r>
    </w:p>
    <w:p w14:paraId="790F28B5" w14:textId="2FDF6271" w:rsidR="00ED59F5" w:rsidRPr="00BF2EB3" w:rsidRDefault="00267018">
      <w:pPr>
        <w:spacing w:after="0" w:line="259" w:lineRule="auto"/>
        <w:ind w:left="30" w:firstLine="0"/>
        <w:rPr>
          <w:lang w:val="nl-NL"/>
        </w:rPr>
      </w:pPr>
      <w:r w:rsidRPr="00BF2EB3">
        <w:rPr>
          <w:rFonts w:ascii="Calibri" w:eastAsia="Calibri" w:hAnsi="Calibri" w:cs="Calibri"/>
          <w:sz w:val="24"/>
          <w:lang w:val="nl-NL"/>
        </w:rPr>
        <w:t xml:space="preserve"> </w:t>
      </w:r>
    </w:p>
    <w:p w14:paraId="5599AF99" w14:textId="77777777" w:rsidR="00ED59F5" w:rsidRPr="00BF2EB3" w:rsidRDefault="00267018">
      <w:pPr>
        <w:spacing w:after="0" w:line="259" w:lineRule="auto"/>
        <w:ind w:left="30" w:firstLine="0"/>
        <w:rPr>
          <w:lang w:val="nl-NL"/>
        </w:rPr>
      </w:pPr>
      <w:r w:rsidRPr="00BF2EB3">
        <w:rPr>
          <w:rFonts w:ascii="Calibri" w:eastAsia="Calibri" w:hAnsi="Calibri" w:cs="Calibri"/>
          <w:sz w:val="24"/>
          <w:lang w:val="nl-NL"/>
        </w:rPr>
        <w:lastRenderedPageBreak/>
        <w:t xml:space="preserve"> </w:t>
      </w:r>
    </w:p>
    <w:p w14:paraId="05555DF6" w14:textId="7E85EC7B" w:rsidR="00ED59F5" w:rsidRPr="00BF2EB3" w:rsidRDefault="00267018">
      <w:pPr>
        <w:spacing w:after="0" w:line="259" w:lineRule="auto"/>
        <w:ind w:left="2101" w:firstLine="0"/>
        <w:rPr>
          <w:lang w:val="nl-NL"/>
        </w:rPr>
      </w:pPr>
      <w:r w:rsidRPr="00BF2EB3">
        <w:rPr>
          <w:sz w:val="16"/>
          <w:lang w:val="nl-NL"/>
        </w:rPr>
        <w:tab/>
        <w:t xml:space="preserve"> </w:t>
      </w:r>
      <w:r w:rsidRPr="00BF2EB3">
        <w:rPr>
          <w:sz w:val="16"/>
          <w:lang w:val="nl-NL"/>
        </w:rPr>
        <w:tab/>
        <w:t xml:space="preserve"> </w:t>
      </w:r>
    </w:p>
    <w:p w14:paraId="370249F6" w14:textId="77777777" w:rsidR="00ED59F5" w:rsidRPr="00BF2EB3" w:rsidRDefault="00267018">
      <w:pPr>
        <w:spacing w:after="72" w:line="259" w:lineRule="auto"/>
        <w:ind w:left="0" w:right="275" w:firstLine="0"/>
        <w:jc w:val="right"/>
        <w:rPr>
          <w:lang w:val="nl-NL"/>
        </w:rPr>
      </w:pPr>
      <w:r w:rsidRPr="00BF2EB3">
        <w:rPr>
          <w:sz w:val="16"/>
          <w:lang w:val="nl-NL"/>
        </w:rPr>
        <w:t xml:space="preserve"> </w:t>
      </w:r>
      <w:r w:rsidRPr="00BF2EB3">
        <w:rPr>
          <w:sz w:val="16"/>
          <w:lang w:val="nl-NL"/>
        </w:rPr>
        <w:tab/>
        <w:t xml:space="preserve"> </w:t>
      </w:r>
      <w:r w:rsidRPr="00BF2EB3">
        <w:rPr>
          <w:sz w:val="16"/>
          <w:lang w:val="nl-NL"/>
        </w:rPr>
        <w:tab/>
        <w:t xml:space="preserve"> </w:t>
      </w:r>
    </w:p>
    <w:p w14:paraId="6DDC208E" w14:textId="77777777" w:rsidR="00ED59F5" w:rsidRPr="00BF2EB3" w:rsidRDefault="00267018">
      <w:pPr>
        <w:spacing w:after="0" w:line="259" w:lineRule="auto"/>
        <w:ind w:left="30" w:firstLine="0"/>
        <w:rPr>
          <w:lang w:val="nl-NL"/>
        </w:rPr>
      </w:pPr>
      <w:r w:rsidRPr="00BF2EB3">
        <w:rPr>
          <w:rFonts w:ascii="Calibri" w:eastAsia="Calibri" w:hAnsi="Calibri" w:cs="Calibri"/>
          <w:sz w:val="24"/>
          <w:lang w:val="nl-NL"/>
        </w:rPr>
        <w:t xml:space="preserve"> </w:t>
      </w:r>
    </w:p>
    <w:p w14:paraId="30D9DEA6" w14:textId="77777777" w:rsidR="00ED59F5" w:rsidRPr="00BF2EB3" w:rsidRDefault="00267018">
      <w:pPr>
        <w:spacing w:after="0" w:line="259" w:lineRule="auto"/>
        <w:ind w:left="30" w:firstLine="0"/>
        <w:rPr>
          <w:lang w:val="nl-NL"/>
        </w:rPr>
      </w:pPr>
      <w:r w:rsidRPr="00BF2EB3">
        <w:rPr>
          <w:lang w:val="nl-NL"/>
        </w:rPr>
        <w:t xml:space="preserve"> </w:t>
      </w:r>
    </w:p>
    <w:p w14:paraId="313F51E9" w14:textId="77777777" w:rsidR="00ED59F5" w:rsidRPr="00BF2EB3" w:rsidRDefault="00267018">
      <w:pPr>
        <w:spacing w:after="0" w:line="259" w:lineRule="auto"/>
        <w:ind w:left="30" w:firstLine="0"/>
        <w:rPr>
          <w:lang w:val="nl-NL"/>
        </w:rPr>
      </w:pPr>
      <w:r w:rsidRPr="00BF2EB3">
        <w:rPr>
          <w:lang w:val="nl-NL"/>
        </w:rPr>
        <w:t xml:space="preserve"> </w:t>
      </w:r>
    </w:p>
    <w:p w14:paraId="653615AF" w14:textId="77777777" w:rsidR="00ED59F5" w:rsidRPr="00BF2EB3" w:rsidRDefault="00267018">
      <w:pPr>
        <w:spacing w:after="0" w:line="259" w:lineRule="auto"/>
        <w:ind w:left="30" w:firstLine="0"/>
        <w:rPr>
          <w:lang w:val="nl-NL"/>
        </w:rPr>
      </w:pPr>
      <w:r w:rsidRPr="00BF2EB3">
        <w:rPr>
          <w:lang w:val="nl-NL"/>
        </w:rPr>
        <w:t xml:space="preserve"> </w:t>
      </w:r>
    </w:p>
    <w:tbl>
      <w:tblPr>
        <w:tblStyle w:val="TableGrid"/>
        <w:tblW w:w="8952" w:type="dxa"/>
        <w:tblInd w:w="-79" w:type="dxa"/>
        <w:tblCellMar>
          <w:top w:w="23" w:type="dxa"/>
          <w:left w:w="106" w:type="dxa"/>
          <w:right w:w="64" w:type="dxa"/>
        </w:tblCellMar>
        <w:tblLook w:val="04A0" w:firstRow="1" w:lastRow="0" w:firstColumn="1" w:lastColumn="0" w:noHBand="0" w:noVBand="1"/>
      </w:tblPr>
      <w:tblGrid>
        <w:gridCol w:w="3539"/>
        <w:gridCol w:w="5413"/>
      </w:tblGrid>
      <w:tr w:rsidR="00ED59F5" w:rsidRPr="00BF2EB3" w14:paraId="01E37B0A" w14:textId="77777777">
        <w:trPr>
          <w:trHeight w:val="539"/>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66EAC3B2" w14:textId="77777777" w:rsidR="00ED59F5" w:rsidRPr="00BF2EB3" w:rsidRDefault="00267018">
            <w:pPr>
              <w:spacing w:after="0" w:line="259" w:lineRule="auto"/>
              <w:ind w:left="3" w:firstLine="0"/>
              <w:rPr>
                <w:lang w:val="nl-NL"/>
              </w:rPr>
            </w:pPr>
            <w:r w:rsidRPr="00BF2EB3">
              <w:rPr>
                <w:b/>
                <w:lang w:val="nl-NL"/>
              </w:rPr>
              <w:t xml:space="preserve">Naam Inschrijver </w:t>
            </w:r>
          </w:p>
        </w:tc>
        <w:tc>
          <w:tcPr>
            <w:tcW w:w="5413" w:type="dxa"/>
            <w:tcBorders>
              <w:top w:val="single" w:sz="4" w:space="0" w:color="000000"/>
              <w:left w:val="single" w:sz="4" w:space="0" w:color="000000"/>
              <w:bottom w:val="single" w:sz="4" w:space="0" w:color="000000"/>
              <w:right w:val="single" w:sz="4" w:space="0" w:color="000000"/>
            </w:tcBorders>
          </w:tcPr>
          <w:p w14:paraId="57627DCC" w14:textId="77777777" w:rsidR="00ED59F5" w:rsidRPr="00BF2EB3" w:rsidRDefault="00267018">
            <w:pPr>
              <w:spacing w:after="17" w:line="259" w:lineRule="auto"/>
              <w:ind w:left="0" w:firstLine="0"/>
              <w:rPr>
                <w:lang w:val="nl-NL"/>
              </w:rPr>
            </w:pPr>
            <w:r w:rsidRPr="00BF2EB3">
              <w:rPr>
                <w:lang w:val="nl-NL"/>
              </w:rPr>
              <w:t xml:space="preserve">  </w:t>
            </w:r>
          </w:p>
          <w:p w14:paraId="7880D7CB" w14:textId="77777777" w:rsidR="00ED59F5" w:rsidRPr="00BF2EB3" w:rsidRDefault="00267018">
            <w:pPr>
              <w:spacing w:after="0" w:line="259" w:lineRule="auto"/>
              <w:ind w:left="0" w:firstLine="0"/>
              <w:rPr>
                <w:lang w:val="nl-NL"/>
              </w:rPr>
            </w:pPr>
            <w:r w:rsidRPr="00BF2EB3">
              <w:rPr>
                <w:rFonts w:ascii="Calibri" w:eastAsia="Calibri" w:hAnsi="Calibri" w:cs="Calibri"/>
                <w:sz w:val="24"/>
                <w:lang w:val="nl-NL"/>
              </w:rPr>
              <w:t xml:space="preserve"> </w:t>
            </w:r>
          </w:p>
        </w:tc>
      </w:tr>
      <w:tr w:rsidR="00ED59F5" w:rsidRPr="00BF2EB3" w14:paraId="3BCDF4B6" w14:textId="77777777">
        <w:trPr>
          <w:trHeight w:val="490"/>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0EF3DE84" w14:textId="77777777" w:rsidR="00ED59F5" w:rsidRPr="00BF2EB3" w:rsidRDefault="00267018">
            <w:pPr>
              <w:spacing w:after="0" w:line="259" w:lineRule="auto"/>
              <w:ind w:left="3" w:firstLine="0"/>
              <w:rPr>
                <w:lang w:val="nl-NL"/>
              </w:rPr>
            </w:pPr>
            <w:r w:rsidRPr="00BF2EB3">
              <w:rPr>
                <w:b/>
                <w:lang w:val="nl-NL"/>
              </w:rPr>
              <w:t xml:space="preserve">Naam tekenbevoegde functionaris  </w:t>
            </w:r>
          </w:p>
        </w:tc>
        <w:tc>
          <w:tcPr>
            <w:tcW w:w="5413" w:type="dxa"/>
            <w:tcBorders>
              <w:top w:val="single" w:sz="4" w:space="0" w:color="000000"/>
              <w:left w:val="single" w:sz="4" w:space="0" w:color="000000"/>
              <w:bottom w:val="single" w:sz="4" w:space="0" w:color="000000"/>
              <w:right w:val="single" w:sz="4" w:space="0" w:color="000000"/>
            </w:tcBorders>
          </w:tcPr>
          <w:p w14:paraId="3CAC240E" w14:textId="77777777" w:rsidR="00ED59F5" w:rsidRPr="00BF2EB3" w:rsidRDefault="00267018">
            <w:pPr>
              <w:spacing w:after="0" w:line="259" w:lineRule="auto"/>
              <w:ind w:left="0" w:firstLine="0"/>
              <w:rPr>
                <w:lang w:val="nl-NL"/>
              </w:rPr>
            </w:pPr>
            <w:r w:rsidRPr="00BF2EB3">
              <w:rPr>
                <w:lang w:val="nl-NL"/>
              </w:rPr>
              <w:t xml:space="preserve"> </w:t>
            </w:r>
          </w:p>
          <w:p w14:paraId="32EFFD1C" w14:textId="77777777" w:rsidR="00ED59F5" w:rsidRPr="00BF2EB3" w:rsidRDefault="00267018">
            <w:pPr>
              <w:spacing w:after="0" w:line="259" w:lineRule="auto"/>
              <w:ind w:left="0" w:firstLine="0"/>
              <w:rPr>
                <w:lang w:val="nl-NL"/>
              </w:rPr>
            </w:pPr>
            <w:r w:rsidRPr="00BF2EB3">
              <w:rPr>
                <w:lang w:val="nl-NL"/>
              </w:rPr>
              <w:t xml:space="preserve"> </w:t>
            </w:r>
          </w:p>
        </w:tc>
      </w:tr>
      <w:tr w:rsidR="00ED59F5" w:rsidRPr="00BF2EB3" w14:paraId="206A2DAC" w14:textId="77777777">
        <w:trPr>
          <w:trHeight w:val="480"/>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6731C647" w14:textId="77777777" w:rsidR="00ED59F5" w:rsidRPr="00BF2EB3" w:rsidRDefault="00267018">
            <w:pPr>
              <w:spacing w:after="0" w:line="259" w:lineRule="auto"/>
              <w:ind w:left="3" w:firstLine="0"/>
              <w:rPr>
                <w:lang w:val="nl-NL"/>
              </w:rPr>
            </w:pPr>
            <w:r w:rsidRPr="00BF2EB3">
              <w:rPr>
                <w:b/>
                <w:lang w:val="nl-NL"/>
              </w:rPr>
              <w:t xml:space="preserve">Functie  </w:t>
            </w:r>
          </w:p>
        </w:tc>
        <w:tc>
          <w:tcPr>
            <w:tcW w:w="5413" w:type="dxa"/>
            <w:tcBorders>
              <w:top w:val="single" w:sz="4" w:space="0" w:color="000000"/>
              <w:left w:val="single" w:sz="4" w:space="0" w:color="000000"/>
              <w:bottom w:val="single" w:sz="4" w:space="0" w:color="000000"/>
              <w:right w:val="single" w:sz="4" w:space="0" w:color="000000"/>
            </w:tcBorders>
          </w:tcPr>
          <w:p w14:paraId="7B907BAA" w14:textId="77777777" w:rsidR="00ED59F5" w:rsidRPr="00BF2EB3" w:rsidRDefault="00267018">
            <w:pPr>
              <w:spacing w:after="0" w:line="259" w:lineRule="auto"/>
              <w:ind w:left="0" w:firstLine="0"/>
              <w:rPr>
                <w:lang w:val="nl-NL"/>
              </w:rPr>
            </w:pPr>
            <w:r w:rsidRPr="00BF2EB3">
              <w:rPr>
                <w:lang w:val="nl-NL"/>
              </w:rPr>
              <w:t xml:space="preserve"> </w:t>
            </w:r>
          </w:p>
          <w:p w14:paraId="70E51BD8" w14:textId="77777777" w:rsidR="00ED59F5" w:rsidRPr="00BF2EB3" w:rsidRDefault="00267018">
            <w:pPr>
              <w:spacing w:after="0" w:line="259" w:lineRule="auto"/>
              <w:ind w:left="710" w:firstLine="0"/>
              <w:rPr>
                <w:lang w:val="nl-NL"/>
              </w:rPr>
            </w:pPr>
            <w:r w:rsidRPr="00BF2EB3">
              <w:rPr>
                <w:lang w:val="nl-NL"/>
              </w:rPr>
              <w:t xml:space="preserve"> </w:t>
            </w:r>
          </w:p>
        </w:tc>
      </w:tr>
      <w:tr w:rsidR="00ED59F5" w:rsidRPr="00BF2EB3" w14:paraId="557CB469" w14:textId="77777777">
        <w:trPr>
          <w:trHeight w:val="1450"/>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466F13C" w14:textId="77777777" w:rsidR="00ED59F5" w:rsidRPr="00BF2EB3" w:rsidRDefault="00267018">
            <w:pPr>
              <w:spacing w:after="0" w:line="259" w:lineRule="auto"/>
              <w:ind w:left="3" w:firstLine="0"/>
              <w:rPr>
                <w:lang w:val="nl-NL"/>
              </w:rPr>
            </w:pPr>
            <w:r w:rsidRPr="00BF2EB3">
              <w:rPr>
                <w:b/>
                <w:lang w:val="nl-NL"/>
              </w:rPr>
              <w:t xml:space="preserve">Handtekening </w:t>
            </w:r>
          </w:p>
        </w:tc>
        <w:tc>
          <w:tcPr>
            <w:tcW w:w="5413" w:type="dxa"/>
            <w:tcBorders>
              <w:top w:val="single" w:sz="4" w:space="0" w:color="000000"/>
              <w:left w:val="single" w:sz="4" w:space="0" w:color="000000"/>
              <w:bottom w:val="single" w:sz="4" w:space="0" w:color="000000"/>
              <w:right w:val="single" w:sz="4" w:space="0" w:color="000000"/>
            </w:tcBorders>
          </w:tcPr>
          <w:p w14:paraId="1C4144CB" w14:textId="77777777" w:rsidR="00ED59F5" w:rsidRPr="00BF2EB3" w:rsidRDefault="00267018">
            <w:pPr>
              <w:spacing w:after="0" w:line="259" w:lineRule="auto"/>
              <w:ind w:left="0" w:firstLine="0"/>
              <w:rPr>
                <w:lang w:val="nl-NL"/>
              </w:rPr>
            </w:pPr>
            <w:r w:rsidRPr="00BF2EB3">
              <w:rPr>
                <w:lang w:val="nl-NL"/>
              </w:rPr>
              <w:t xml:space="preserve"> </w:t>
            </w:r>
          </w:p>
          <w:p w14:paraId="0EF8E9DA" w14:textId="77777777" w:rsidR="00ED59F5" w:rsidRPr="00BF2EB3" w:rsidRDefault="00267018">
            <w:pPr>
              <w:spacing w:after="0" w:line="259" w:lineRule="auto"/>
              <w:ind w:left="0" w:firstLine="0"/>
              <w:rPr>
                <w:lang w:val="nl-NL"/>
              </w:rPr>
            </w:pPr>
            <w:r w:rsidRPr="00BF2EB3">
              <w:rPr>
                <w:lang w:val="nl-NL"/>
              </w:rPr>
              <w:t xml:space="preserve"> </w:t>
            </w:r>
          </w:p>
          <w:p w14:paraId="7E301C52" w14:textId="77777777" w:rsidR="00ED59F5" w:rsidRPr="00BF2EB3" w:rsidRDefault="00267018">
            <w:pPr>
              <w:spacing w:after="0" w:line="259" w:lineRule="auto"/>
              <w:ind w:left="0" w:firstLine="0"/>
              <w:rPr>
                <w:lang w:val="nl-NL"/>
              </w:rPr>
            </w:pPr>
            <w:r w:rsidRPr="00BF2EB3">
              <w:rPr>
                <w:lang w:val="nl-NL"/>
              </w:rPr>
              <w:t xml:space="preserve"> </w:t>
            </w:r>
          </w:p>
          <w:p w14:paraId="16BB649C" w14:textId="77777777" w:rsidR="00ED59F5" w:rsidRPr="00BF2EB3" w:rsidRDefault="00267018">
            <w:pPr>
              <w:spacing w:after="0" w:line="259" w:lineRule="auto"/>
              <w:ind w:left="0" w:firstLine="0"/>
              <w:rPr>
                <w:lang w:val="nl-NL"/>
              </w:rPr>
            </w:pPr>
            <w:r w:rsidRPr="00BF2EB3">
              <w:rPr>
                <w:lang w:val="nl-NL"/>
              </w:rPr>
              <w:t xml:space="preserve"> </w:t>
            </w:r>
          </w:p>
          <w:p w14:paraId="2E0F8106" w14:textId="77777777" w:rsidR="00ED59F5" w:rsidRPr="00BF2EB3" w:rsidRDefault="00267018">
            <w:pPr>
              <w:spacing w:after="0" w:line="259" w:lineRule="auto"/>
              <w:ind w:left="0" w:firstLine="0"/>
              <w:rPr>
                <w:lang w:val="nl-NL"/>
              </w:rPr>
            </w:pPr>
            <w:r w:rsidRPr="00BF2EB3">
              <w:rPr>
                <w:lang w:val="nl-NL"/>
              </w:rPr>
              <w:t xml:space="preserve"> </w:t>
            </w:r>
          </w:p>
          <w:p w14:paraId="23D5A08B" w14:textId="77777777" w:rsidR="00ED59F5" w:rsidRPr="00BF2EB3" w:rsidRDefault="00267018">
            <w:pPr>
              <w:spacing w:after="0" w:line="259" w:lineRule="auto"/>
              <w:ind w:left="0" w:firstLine="0"/>
              <w:rPr>
                <w:lang w:val="nl-NL"/>
              </w:rPr>
            </w:pPr>
            <w:r w:rsidRPr="00BF2EB3">
              <w:rPr>
                <w:lang w:val="nl-NL"/>
              </w:rPr>
              <w:t xml:space="preserve"> </w:t>
            </w:r>
          </w:p>
        </w:tc>
      </w:tr>
      <w:tr w:rsidR="00ED59F5" w:rsidRPr="00BF2EB3" w14:paraId="329A473D" w14:textId="77777777">
        <w:trPr>
          <w:trHeight w:val="544"/>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C21F7AA" w14:textId="77777777" w:rsidR="00ED59F5" w:rsidRPr="00BF2EB3" w:rsidRDefault="00267018">
            <w:pPr>
              <w:spacing w:after="0" w:line="259" w:lineRule="auto"/>
              <w:ind w:left="3" w:firstLine="0"/>
              <w:rPr>
                <w:lang w:val="nl-NL"/>
              </w:rPr>
            </w:pPr>
            <w:r w:rsidRPr="00BF2EB3">
              <w:rPr>
                <w:b/>
                <w:lang w:val="nl-NL"/>
              </w:rPr>
              <w:t xml:space="preserve">Plaats en datum  </w:t>
            </w:r>
          </w:p>
        </w:tc>
        <w:tc>
          <w:tcPr>
            <w:tcW w:w="5413" w:type="dxa"/>
            <w:tcBorders>
              <w:top w:val="single" w:sz="4" w:space="0" w:color="000000"/>
              <w:left w:val="single" w:sz="4" w:space="0" w:color="000000"/>
              <w:bottom w:val="single" w:sz="4" w:space="0" w:color="000000"/>
              <w:right w:val="single" w:sz="4" w:space="0" w:color="000000"/>
            </w:tcBorders>
          </w:tcPr>
          <w:p w14:paraId="2E26EE3B" w14:textId="77777777" w:rsidR="00ED59F5" w:rsidRPr="00BF2EB3" w:rsidRDefault="00267018">
            <w:pPr>
              <w:spacing w:after="21" w:line="259" w:lineRule="auto"/>
              <w:ind w:left="0" w:firstLine="0"/>
              <w:rPr>
                <w:lang w:val="nl-NL"/>
              </w:rPr>
            </w:pPr>
            <w:r w:rsidRPr="00BF2EB3">
              <w:rPr>
                <w:lang w:val="nl-NL"/>
              </w:rPr>
              <w:t xml:space="preserve"> </w:t>
            </w:r>
          </w:p>
          <w:p w14:paraId="268E0D20" w14:textId="77777777" w:rsidR="00ED59F5" w:rsidRPr="00BF2EB3" w:rsidRDefault="00267018">
            <w:pPr>
              <w:spacing w:after="0" w:line="259" w:lineRule="auto"/>
              <w:ind w:left="0" w:firstLine="0"/>
              <w:rPr>
                <w:lang w:val="nl-NL"/>
              </w:rPr>
            </w:pPr>
            <w:r w:rsidRPr="00BF2EB3">
              <w:rPr>
                <w:rFonts w:ascii="Calibri" w:eastAsia="Calibri" w:hAnsi="Calibri" w:cs="Calibri"/>
                <w:sz w:val="24"/>
                <w:lang w:val="nl-NL"/>
              </w:rPr>
              <w:t xml:space="preserve"> </w:t>
            </w:r>
          </w:p>
        </w:tc>
      </w:tr>
    </w:tbl>
    <w:p w14:paraId="53B1C82D" w14:textId="05E5539C" w:rsidR="00ED59F5" w:rsidRPr="00BF2EB3" w:rsidRDefault="00267018">
      <w:pPr>
        <w:spacing w:after="0" w:line="259" w:lineRule="auto"/>
        <w:ind w:left="2101" w:firstLine="0"/>
        <w:rPr>
          <w:lang w:val="nl-NL"/>
        </w:rPr>
      </w:pPr>
      <w:r w:rsidRPr="00BF2EB3">
        <w:rPr>
          <w:sz w:val="16"/>
          <w:lang w:val="nl-NL"/>
        </w:rPr>
        <w:tab/>
        <w:t xml:space="preserve"> </w:t>
      </w:r>
      <w:r w:rsidRPr="00BF2EB3">
        <w:rPr>
          <w:sz w:val="16"/>
          <w:lang w:val="nl-NL"/>
        </w:rPr>
        <w:tab/>
        <w:t xml:space="preserve"> </w:t>
      </w:r>
    </w:p>
    <w:p w14:paraId="09454002" w14:textId="1602621B" w:rsidR="00ED59F5" w:rsidRPr="00BF2EB3" w:rsidRDefault="00267018" w:rsidP="00BF2EB3">
      <w:pPr>
        <w:spacing w:after="72" w:line="259" w:lineRule="auto"/>
        <w:ind w:left="0" w:right="275" w:firstLine="0"/>
        <w:jc w:val="right"/>
        <w:rPr>
          <w:lang w:val="nl-NL"/>
        </w:rPr>
      </w:pPr>
      <w:r w:rsidRPr="00BF2EB3">
        <w:rPr>
          <w:sz w:val="16"/>
          <w:lang w:val="nl-NL"/>
        </w:rPr>
        <w:t xml:space="preserve"> </w:t>
      </w:r>
    </w:p>
    <w:sectPr w:rsidR="00ED59F5" w:rsidRPr="00BF2EB3">
      <w:footerReference w:type="default" r:id="rId7"/>
      <w:pgSz w:w="11905" w:h="16840"/>
      <w:pgMar w:top="1825" w:right="1096" w:bottom="336" w:left="19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50A6" w14:textId="77777777" w:rsidR="00363937" w:rsidRDefault="00363937" w:rsidP="00BF2EB3">
      <w:pPr>
        <w:spacing w:after="0" w:line="240" w:lineRule="auto"/>
      </w:pPr>
      <w:r>
        <w:separator/>
      </w:r>
    </w:p>
  </w:endnote>
  <w:endnote w:type="continuationSeparator" w:id="0">
    <w:p w14:paraId="2A18027A" w14:textId="77777777" w:rsidR="00363937" w:rsidRDefault="00363937" w:rsidP="00BF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188" w14:textId="2CE9C525" w:rsidR="00BF2EB3" w:rsidRPr="00BF2EB3" w:rsidRDefault="00BF2EB3" w:rsidP="00BF2EB3">
    <w:pPr>
      <w:tabs>
        <w:tab w:val="right" w:pos="8789"/>
      </w:tabs>
      <w:spacing w:after="91" w:line="259" w:lineRule="auto"/>
      <w:ind w:left="60" w:hanging="10"/>
      <w:rPr>
        <w:rFonts w:ascii="Cambria" w:hAnsi="Cambria"/>
        <w:sz w:val="18"/>
        <w:szCs w:val="18"/>
        <w:lang w:val="nl-NL"/>
      </w:rPr>
    </w:pPr>
    <w:r w:rsidRPr="00BF2EB3">
      <w:rPr>
        <w:rFonts w:ascii="Cambria" w:hAnsi="Cambria"/>
        <w:sz w:val="18"/>
        <w:szCs w:val="18"/>
        <w:lang w:val="nl-NL"/>
      </w:rPr>
      <w:t xml:space="preserve">Bijlage </w:t>
    </w:r>
    <w:r>
      <w:rPr>
        <w:rFonts w:ascii="Cambria" w:hAnsi="Cambria"/>
        <w:sz w:val="18"/>
        <w:szCs w:val="18"/>
        <w:lang w:val="nl-NL"/>
      </w:rPr>
      <w:t>3</w:t>
    </w:r>
    <w:r w:rsidRPr="00BF2EB3">
      <w:rPr>
        <w:rFonts w:ascii="Cambria" w:hAnsi="Cambria"/>
        <w:sz w:val="18"/>
        <w:szCs w:val="18"/>
        <w:lang w:val="nl-NL"/>
      </w:rPr>
      <w:t xml:space="preserve"> Garantieverklaring </w:t>
    </w:r>
    <w:r>
      <w:rPr>
        <w:rFonts w:ascii="Cambria" w:hAnsi="Cambria"/>
        <w:sz w:val="18"/>
        <w:szCs w:val="18"/>
        <w:lang w:val="nl-NL"/>
      </w:rPr>
      <w:t>bij inschrijving levering elektriciteit</w:t>
    </w:r>
    <w:r w:rsidR="000E1025">
      <w:rPr>
        <w:rFonts w:ascii="Cambria" w:hAnsi="Cambria"/>
        <w:sz w:val="18"/>
        <w:szCs w:val="18"/>
        <w:lang w:val="nl-NL"/>
      </w:rPr>
      <w:t xml:space="preserve"> gemeenten </w:t>
    </w:r>
    <w:r w:rsidR="006F7A5E">
      <w:rPr>
        <w:rFonts w:ascii="Cambria" w:hAnsi="Cambria"/>
        <w:sz w:val="18"/>
        <w:szCs w:val="18"/>
        <w:lang w:val="nl-NL"/>
      </w:rPr>
      <w:t>Nissewaard en Voorne aan Zee</w:t>
    </w:r>
    <w:r w:rsidRPr="00BF2EB3">
      <w:rPr>
        <w:rFonts w:ascii="Cambria" w:hAnsi="Cambria"/>
        <w:sz w:val="18"/>
        <w:szCs w:val="18"/>
        <w:lang w:val="nl-NL"/>
      </w:rPr>
      <w:t xml:space="preserve">                                                                                                     </w:t>
    </w:r>
    <w:r>
      <w:rPr>
        <w:rFonts w:ascii="Cambria" w:hAnsi="Cambria"/>
        <w:sz w:val="18"/>
        <w:szCs w:val="18"/>
        <w:lang w:val="nl-NL"/>
      </w:rPr>
      <w:tab/>
    </w:r>
    <w:r w:rsidRPr="00BF2EB3">
      <w:rPr>
        <w:rFonts w:ascii="Cambria" w:hAnsi="Cambria"/>
        <w:sz w:val="18"/>
        <w:szCs w:val="18"/>
        <w:lang w:val="nl-NL"/>
      </w:rPr>
      <w:t xml:space="preserve">               Pagina 1 van 2 </w:t>
    </w:r>
  </w:p>
  <w:p w14:paraId="25DEDE9C" w14:textId="77777777" w:rsidR="00BF2EB3" w:rsidRPr="00BF2EB3" w:rsidRDefault="00BF2EB3">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CA3A" w14:textId="77777777" w:rsidR="00363937" w:rsidRDefault="00363937" w:rsidP="00BF2EB3">
      <w:pPr>
        <w:spacing w:after="0" w:line="240" w:lineRule="auto"/>
      </w:pPr>
      <w:r>
        <w:separator/>
      </w:r>
    </w:p>
  </w:footnote>
  <w:footnote w:type="continuationSeparator" w:id="0">
    <w:p w14:paraId="1D51592B" w14:textId="77777777" w:rsidR="00363937" w:rsidRDefault="00363937" w:rsidP="00BF2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D630E"/>
    <w:multiLevelType w:val="hybridMultilevel"/>
    <w:tmpl w:val="CC9E5E1E"/>
    <w:lvl w:ilvl="0" w:tplc="265CEB4E">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C3ADC">
      <w:start w:val="1"/>
      <w:numFmt w:val="bullet"/>
      <w:lvlText w:val="o"/>
      <w:lvlJc w:val="left"/>
      <w:pPr>
        <w:ind w:left="1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5E2E4C">
      <w:start w:val="1"/>
      <w:numFmt w:val="bullet"/>
      <w:lvlText w:val="▪"/>
      <w:lvlJc w:val="left"/>
      <w:pPr>
        <w:ind w:left="1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FCA624">
      <w:start w:val="1"/>
      <w:numFmt w:val="bullet"/>
      <w:lvlText w:val="•"/>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365B3C">
      <w:start w:val="1"/>
      <w:numFmt w:val="bullet"/>
      <w:lvlText w:val="o"/>
      <w:lvlJc w:val="left"/>
      <w:pPr>
        <w:ind w:left="3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FC2318">
      <w:start w:val="1"/>
      <w:numFmt w:val="bullet"/>
      <w:lvlText w:val="▪"/>
      <w:lvlJc w:val="left"/>
      <w:pPr>
        <w:ind w:left="3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9EB43A">
      <w:start w:val="1"/>
      <w:numFmt w:val="bullet"/>
      <w:lvlText w:val="•"/>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065FF2">
      <w:start w:val="1"/>
      <w:numFmt w:val="bullet"/>
      <w:lvlText w:val="o"/>
      <w:lvlJc w:val="left"/>
      <w:pPr>
        <w:ind w:left="5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E1B78">
      <w:start w:val="1"/>
      <w:numFmt w:val="bullet"/>
      <w:lvlText w:val="▪"/>
      <w:lvlJc w:val="left"/>
      <w:pPr>
        <w:ind w:left="6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986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F5"/>
    <w:rsid w:val="000A301A"/>
    <w:rsid w:val="000E1025"/>
    <w:rsid w:val="00204BB3"/>
    <w:rsid w:val="00267018"/>
    <w:rsid w:val="002F424F"/>
    <w:rsid w:val="00363937"/>
    <w:rsid w:val="00445930"/>
    <w:rsid w:val="006F2055"/>
    <w:rsid w:val="006F7A5E"/>
    <w:rsid w:val="00825D10"/>
    <w:rsid w:val="00843739"/>
    <w:rsid w:val="008C4670"/>
    <w:rsid w:val="00A90AD3"/>
    <w:rsid w:val="00BF2EB3"/>
    <w:rsid w:val="00ED59F5"/>
    <w:rsid w:val="00F1377D"/>
    <w:rsid w:val="00F91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8168"/>
  <w15:docId w15:val="{A51C4D75-29E1-2D43-9898-41EC610E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29" w:line="245" w:lineRule="auto"/>
      <w:ind w:left="395" w:hanging="365"/>
    </w:pPr>
    <w:rPr>
      <w:rFonts w:ascii="Arial" w:eastAsia="Arial" w:hAnsi="Arial" w:cs="Arial"/>
      <w:color w:val="000000"/>
      <w:sz w:val="20"/>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Koptekst">
    <w:name w:val="header"/>
    <w:basedOn w:val="Standaard"/>
    <w:link w:val="KoptekstChar"/>
    <w:uiPriority w:val="99"/>
    <w:unhideWhenUsed/>
    <w:rsid w:val="00BF2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2EB3"/>
    <w:rPr>
      <w:rFonts w:ascii="Arial" w:eastAsia="Arial" w:hAnsi="Arial" w:cs="Arial"/>
      <w:color w:val="000000"/>
      <w:sz w:val="20"/>
      <w:lang w:val="en-US" w:eastAsia="en-US" w:bidi="en-US"/>
    </w:rPr>
  </w:style>
  <w:style w:type="paragraph" w:styleId="Voettekst">
    <w:name w:val="footer"/>
    <w:basedOn w:val="Standaard"/>
    <w:link w:val="VoettekstChar"/>
    <w:uiPriority w:val="99"/>
    <w:unhideWhenUsed/>
    <w:rsid w:val="00BF2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2EB3"/>
    <w:rPr>
      <w:rFonts w:ascii="Arial" w:eastAsia="Arial" w:hAnsi="Arial" w:cs="Arial"/>
      <w:color w:val="000000"/>
      <w:sz w:val="20"/>
      <w:lang w:val="en-US" w:eastAsia="en-US" w:bidi="en-US"/>
    </w:rPr>
  </w:style>
  <w:style w:type="paragraph" w:styleId="Revisie">
    <w:name w:val="Revision"/>
    <w:hidden/>
    <w:uiPriority w:val="99"/>
    <w:semiHidden/>
    <w:rsid w:val="002F424F"/>
    <w:rPr>
      <w:rFonts w:ascii="Arial" w:eastAsia="Arial" w:hAnsi="Arial" w:cs="Arial"/>
      <w:color w:val="000000"/>
      <w:sz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2533</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Roefs, Jan-Peter</dc:creator>
  <cp:keywords/>
  <cp:lastModifiedBy>onno toepoel</cp:lastModifiedBy>
  <cp:revision>3</cp:revision>
  <dcterms:created xsi:type="dcterms:W3CDTF">2026-05-27T13:01:00Z</dcterms:created>
  <dcterms:modified xsi:type="dcterms:W3CDTF">2026-05-27T13:02:00Z</dcterms:modified>
</cp:coreProperties>
</file>