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6E8B" w14:textId="54E3A9EA" w:rsidR="00D24B8E" w:rsidRPr="00DF10FC" w:rsidRDefault="008843CE" w:rsidP="00C74086">
      <w:pPr>
        <w:pStyle w:val="Normaalweb"/>
        <w:jc w:val="center"/>
        <w:rPr>
          <w:rFonts w:ascii="Calibri" w:hAnsi="Calibri" w:cs="Arial"/>
          <w:b/>
          <w:bCs/>
          <w:sz w:val="22"/>
        </w:rPr>
      </w:pPr>
      <w:r w:rsidRPr="008F27B4">
        <w:rPr>
          <w:rFonts w:ascii="Calibri" w:hAnsi="Calibri" w:cs="Arial"/>
          <w:b/>
          <w:bCs/>
          <w:sz w:val="22"/>
        </w:rPr>
        <w:t xml:space="preserve">Bijlage </w:t>
      </w:r>
      <w:r w:rsidR="008F27B4" w:rsidRPr="008F27B4">
        <w:rPr>
          <w:rFonts w:ascii="Calibri" w:hAnsi="Calibri" w:cs="Arial"/>
          <w:b/>
          <w:bCs/>
          <w:sz w:val="22"/>
        </w:rPr>
        <w:t>3</w:t>
      </w:r>
      <w:r w:rsidRPr="008F27B4">
        <w:rPr>
          <w:rFonts w:ascii="Calibri" w:hAnsi="Calibri" w:cs="Arial"/>
          <w:b/>
          <w:bCs/>
          <w:sz w:val="22"/>
        </w:rPr>
        <w:t xml:space="preserve"> </w:t>
      </w:r>
      <w:r w:rsidR="00DF10FC" w:rsidRPr="008F27B4">
        <w:rPr>
          <w:rFonts w:ascii="Calibri" w:hAnsi="Calibri" w:cs="Arial"/>
          <w:b/>
          <w:bCs/>
          <w:sz w:val="22"/>
        </w:rPr>
        <w:t>Verklaring</w:t>
      </w:r>
      <w:r w:rsidR="00DF10FC" w:rsidRPr="00DF10FC">
        <w:rPr>
          <w:rFonts w:ascii="Calibri" w:hAnsi="Calibri" w:cs="Arial"/>
          <w:b/>
          <w:bCs/>
          <w:sz w:val="22"/>
        </w:rPr>
        <w:t xml:space="preserve"> Russische sancties</w:t>
      </w:r>
      <w:r w:rsidR="00DF10FC">
        <w:rPr>
          <w:rFonts w:ascii="Calibri" w:hAnsi="Calibri" w:cs="Arial"/>
          <w:b/>
          <w:bCs/>
          <w:sz w:val="22"/>
        </w:rPr>
        <w:t xml:space="preserve"> Europese Unie</w:t>
      </w:r>
    </w:p>
    <w:p w14:paraId="000FDDE1" w14:textId="01B4F1E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8F27B4">
        <w:rPr>
          <w:rFonts w:ascii="Calibri" w:hAnsi="Calibri" w:cs="Arial"/>
          <w:sz w:val="22"/>
        </w:rPr>
        <w:t xml:space="preserve">overeenkomst </w:t>
      </w:r>
      <w:r w:rsidR="00292C50" w:rsidRPr="008F27B4">
        <w:rPr>
          <w:rFonts w:ascii="Calibri" w:hAnsi="Calibri" w:cs="Arial"/>
          <w:sz w:val="22"/>
        </w:rPr>
        <w:t xml:space="preserve">met </w:t>
      </w:r>
      <w:r w:rsidR="008843CE" w:rsidRPr="008F27B4">
        <w:rPr>
          <w:rFonts w:ascii="Calibri" w:hAnsi="Calibri" w:cs="Arial"/>
          <w:sz w:val="22"/>
        </w:rPr>
        <w:t>kenmerk:</w:t>
      </w:r>
      <w:r w:rsidR="008F27B4" w:rsidRPr="008F27B4">
        <w:rPr>
          <w:rFonts w:ascii="Calibri" w:hAnsi="Calibri" w:cs="Arial"/>
          <w:sz w:val="22"/>
        </w:rPr>
        <w:t xml:space="preserve"> T</w:t>
      </w:r>
      <w:r w:rsidR="004C105A">
        <w:rPr>
          <w:rFonts w:ascii="Calibri" w:hAnsi="Calibri" w:cs="Arial"/>
          <w:sz w:val="22"/>
        </w:rPr>
        <w:t>N</w:t>
      </w:r>
      <w:r w:rsidR="008F27B4" w:rsidRPr="008F27B4">
        <w:rPr>
          <w:rFonts w:ascii="Calibri" w:hAnsi="Calibri" w:cs="Arial"/>
          <w:sz w:val="22"/>
        </w:rPr>
        <w:t>589009</w:t>
      </w:r>
      <w:r w:rsidR="008F27B4" w:rsidRPr="008F27B4">
        <w:rPr>
          <w:rFonts w:ascii="Calibri" w:hAnsi="Calibri" w:cs="Arial"/>
          <w:sz w:val="22"/>
        </w:rPr>
        <w:t xml:space="preserve"> </w:t>
      </w:r>
      <w:r w:rsidRPr="008F27B4">
        <w:rPr>
          <w:rFonts w:ascii="Calibri" w:hAnsi="Calibri" w:cs="Arial"/>
          <w:sz w:val="22"/>
        </w:rPr>
        <w:t>die de</w:t>
      </w:r>
      <w:r w:rsidRPr="00D24B8E">
        <w:rPr>
          <w:rFonts w:ascii="Calibri" w:hAnsi="Calibri" w:cs="Arial"/>
          <w:sz w:val="22"/>
        </w:rPr>
        <w:t xml:space="preserv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B2F992" w14:textId="77777777" w:rsidR="00C74086" w:rsidRDefault="00C74086" w:rsidP="000C6434">
      <w:pPr>
        <w:tabs>
          <w:tab w:val="left" w:pos="2300"/>
          <w:tab w:val="right" w:pos="9000"/>
        </w:tabs>
        <w:rPr>
          <w:rFonts w:cs="Arial"/>
        </w:rPr>
      </w:pPr>
    </w:p>
    <w:p w14:paraId="06216339" w14:textId="1487396E"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40113DFB" w14:textId="77777777" w:rsidR="00C74086" w:rsidRDefault="00C74086" w:rsidP="000C6434">
      <w:pPr>
        <w:tabs>
          <w:tab w:val="left" w:pos="2300"/>
          <w:tab w:val="right" w:pos="9000"/>
        </w:tabs>
        <w:rPr>
          <w:rFonts w:cs="Arial"/>
        </w:rPr>
      </w:pPr>
    </w:p>
    <w:p w14:paraId="6ECB4108" w14:textId="471D09E4"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1771C32" w14:textId="77777777" w:rsidR="00C74086" w:rsidRDefault="00C74086" w:rsidP="000C6434">
      <w:pPr>
        <w:tabs>
          <w:tab w:val="left" w:pos="2300"/>
          <w:tab w:val="right" w:pos="9000"/>
        </w:tabs>
        <w:rPr>
          <w:rFonts w:cs="Arial"/>
        </w:rPr>
      </w:pPr>
    </w:p>
    <w:p w14:paraId="172D8A9C" w14:textId="70838AF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rsidSect="00884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4C105A"/>
    <w:rsid w:val="005450C0"/>
    <w:rsid w:val="005610FB"/>
    <w:rsid w:val="00586CE4"/>
    <w:rsid w:val="006A79D1"/>
    <w:rsid w:val="006D7410"/>
    <w:rsid w:val="00800A9F"/>
    <w:rsid w:val="00870F8E"/>
    <w:rsid w:val="008843CE"/>
    <w:rsid w:val="008F27B4"/>
    <w:rsid w:val="00A64DE5"/>
    <w:rsid w:val="00B527A6"/>
    <w:rsid w:val="00B628D0"/>
    <w:rsid w:val="00C74086"/>
    <w:rsid w:val="00D24B8E"/>
    <w:rsid w:val="00DF10FC"/>
    <w:rsid w:val="00E735A2"/>
    <w:rsid w:val="00EA422A"/>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266</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Loes Vreugdenhil - Tuinenga</cp:lastModifiedBy>
  <cp:revision>7</cp:revision>
  <dcterms:created xsi:type="dcterms:W3CDTF">2025-11-20T08:25:00Z</dcterms:created>
  <dcterms:modified xsi:type="dcterms:W3CDTF">2026-05-12T14:46:00Z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2025-11-20T08:25:44Z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08f3c770-99f2-47d6-911a-61515dea3d8b</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ies>
</file>