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893B" w14:textId="0D5DAD43" w:rsidR="00915F84" w:rsidRPr="00915F84" w:rsidRDefault="00907B86" w:rsidP="00915F84">
      <w:pPr>
        <w:pStyle w:val="Adressering"/>
      </w:pPr>
      <w:r>
        <w:rPr>
          <w:rStyle w:val="Kop1Char"/>
        </w:rPr>
        <w:t>Bijlage 1</w:t>
      </w:r>
      <w:r w:rsidR="00C55DE7">
        <w:rPr>
          <w:rStyle w:val="Kop1Char"/>
        </w:rPr>
        <w:t>2</w:t>
      </w:r>
      <w:r>
        <w:rPr>
          <w:rStyle w:val="Kop1Char"/>
        </w:rPr>
        <w:t xml:space="preserve"> </w:t>
      </w:r>
      <w:r w:rsidR="00915F84" w:rsidRPr="00915F84">
        <w:rPr>
          <w:rStyle w:val="Kop1Char"/>
        </w:rPr>
        <w:t>Uitvoeringsverklaring onderaannemer</w:t>
      </w:r>
      <w:r w:rsidR="00915F84" w:rsidRPr="00915F84">
        <w:t> </w:t>
      </w:r>
      <w:r w:rsidR="00915F84" w:rsidRPr="00915F84">
        <w:br/>
      </w:r>
      <w:r w:rsidR="00DC1056" w:rsidRPr="00DC1056">
        <w:rPr>
          <w:rStyle w:val="Sjabloontekst"/>
          <w:shd w:val="clear" w:color="auto" w:fill="auto"/>
        </w:rPr>
        <w:t>Callcenterdiensten</w:t>
      </w:r>
    </w:p>
    <w:p w14:paraId="26348110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342CA817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47481A7A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7D158B52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039582B" w14:textId="088BC47B" w:rsidR="00915F84" w:rsidRPr="00DC1056" w:rsidRDefault="00915F84" w:rsidP="005F4A74">
            <w:pPr>
              <w:pStyle w:val="Adressering"/>
              <w:rPr>
                <w:b w:val="0"/>
                <w:bCs w:val="0"/>
              </w:rPr>
            </w:pPr>
            <w:r w:rsidRPr="00BA6440">
              <w:rPr>
                <w:b w:val="0"/>
                <w:bCs w:val="0"/>
              </w:rPr>
              <w:t xml:space="preserve">Naam </w:t>
            </w:r>
            <w:r w:rsidR="00BA6440" w:rsidRPr="00BA6440">
              <w:rPr>
                <w:rStyle w:val="Sjabloontekst"/>
                <w:b w:val="0"/>
                <w:bCs w:val="0"/>
                <w:shd w:val="clear" w:color="auto" w:fill="auto"/>
              </w:rPr>
              <w:t>inschrijver</w:t>
            </w:r>
          </w:p>
        </w:tc>
        <w:tc>
          <w:tcPr>
            <w:tcW w:w="4107" w:type="dxa"/>
            <w:hideMark/>
          </w:tcPr>
          <w:p w14:paraId="22F82CF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25E27E57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24DE506F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E8EC013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056B7957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071AA952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54668A43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FC07B27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1641764A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6863B6BE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87C9037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CD3141D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48B78C54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448F4CA8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348B84E1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DB556E2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60D31230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1C6D9F78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0B96131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7756DBF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1F003991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66AD28D8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1C04D703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62D232C5" w14:textId="77777777" w:rsidR="00915F84" w:rsidRPr="00915F84" w:rsidRDefault="00915F84" w:rsidP="00915F84">
      <w:r w:rsidRPr="00915F84">
        <w:t> </w:t>
      </w:r>
    </w:p>
    <w:p w14:paraId="34F2A295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5B540C76" w14:textId="77777777" w:rsidR="00F60497" w:rsidRPr="00915F84" w:rsidRDefault="00F60497" w:rsidP="00F60497">
      <w:pPr>
        <w:pStyle w:val="Adressering"/>
      </w:pPr>
    </w:p>
    <w:p w14:paraId="426EFF02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3739B809" w14:textId="77777777" w:rsidR="00FC06B7" w:rsidRDefault="00FC06B7" w:rsidP="00F60497">
      <w:pPr>
        <w:pStyle w:val="Adressering"/>
      </w:pPr>
    </w:p>
    <w:p w14:paraId="3C55EF9C" w14:textId="77777777" w:rsidR="00FC06B7" w:rsidRDefault="00FC06B7" w:rsidP="00F60497">
      <w:pPr>
        <w:pStyle w:val="Adressering"/>
      </w:pPr>
    </w:p>
    <w:p w14:paraId="47D6124E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11F6E43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923FB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3658BB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3A868E05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DC335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A56AF0F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75F7D72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318CD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DB5926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0CAB9CF2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4DC0A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57A3763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09C8C1D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0AA6F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A8738D8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566539CA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7FF9D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DD60406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30DE4750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6CB89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69AEF61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5A629144" w14:textId="77777777" w:rsidR="00915F84" w:rsidRPr="00915F84" w:rsidRDefault="00915F84" w:rsidP="00915F84">
      <w:r w:rsidRPr="00915F84">
        <w:t> </w:t>
      </w:r>
    </w:p>
    <w:p w14:paraId="126BC94E" w14:textId="77777777" w:rsidR="00915F84" w:rsidRPr="00915F84" w:rsidRDefault="00915F84" w:rsidP="00915F84">
      <w:r w:rsidRPr="00915F84">
        <w:t> </w:t>
      </w:r>
    </w:p>
    <w:p w14:paraId="4C166284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7DAE" w14:textId="77777777" w:rsidR="00DE3D59" w:rsidRDefault="00DE3D59" w:rsidP="002659A0">
      <w:r>
        <w:separator/>
      </w:r>
    </w:p>
    <w:p w14:paraId="46832FD6" w14:textId="77777777" w:rsidR="00DE3D59" w:rsidRDefault="00DE3D59" w:rsidP="002659A0"/>
    <w:p w14:paraId="31CF045A" w14:textId="77777777" w:rsidR="00DE3D59" w:rsidRDefault="00DE3D59" w:rsidP="002659A0"/>
  </w:endnote>
  <w:endnote w:type="continuationSeparator" w:id="0">
    <w:p w14:paraId="48A74A71" w14:textId="77777777" w:rsidR="00DE3D59" w:rsidRDefault="00DE3D59" w:rsidP="002659A0">
      <w:r>
        <w:continuationSeparator/>
      </w:r>
    </w:p>
    <w:p w14:paraId="54DFBC46" w14:textId="77777777" w:rsidR="00DE3D59" w:rsidRDefault="00DE3D59" w:rsidP="002659A0"/>
    <w:p w14:paraId="2646A080" w14:textId="77777777" w:rsidR="00DE3D59" w:rsidRDefault="00DE3D59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7D8CE5B5" w14:textId="44450D21" w:rsidR="00F82F06" w:rsidRPr="00DC1056" w:rsidRDefault="00F82F06" w:rsidP="00F82F06">
    <w:pPr>
      <w:pStyle w:val="Voettekst"/>
      <w:rPr>
        <w:rStyle w:val="Sjabloontekst"/>
        <w:b w:val="0"/>
        <w:bCs w:val="0"/>
        <w:shd w:val="clear" w:color="auto" w:fill="auto"/>
      </w:rPr>
    </w:pPr>
    <w:r w:rsidRPr="00DC1056">
      <w:rPr>
        <w:rStyle w:val="Sjabloontekst"/>
        <w:b w:val="0"/>
        <w:bCs w:val="0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02A99" wp14:editId="024EE28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B2619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DC1056">
      <w:rPr>
        <w:rStyle w:val="Sjabloontekst"/>
        <w:b w:val="0"/>
        <w:bCs w:val="0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58008" wp14:editId="161D79B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EAF039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DC1056" w:rsidRPr="00DC1056">
      <w:rPr>
        <w:rStyle w:val="Sjabloontekst"/>
        <w:b w:val="0"/>
        <w:bCs w:val="0"/>
        <w:shd w:val="clear" w:color="auto" w:fill="auto"/>
      </w:rPr>
      <w:t>Het Juridisch Loket</w:t>
    </w:r>
  </w:p>
  <w:p w14:paraId="21554E1C" w14:textId="630B9DBB" w:rsidR="00BD3EE2" w:rsidRPr="00F82F06" w:rsidRDefault="00DC1056" w:rsidP="00F82F06">
    <w:pPr>
      <w:pStyle w:val="Voettekst"/>
      <w:rPr>
        <w:b w:val="0"/>
        <w:bCs w:val="0"/>
      </w:rPr>
    </w:pPr>
    <w:r w:rsidRPr="00DC1056">
      <w:rPr>
        <w:rStyle w:val="Sjabloontekst"/>
        <w:b w:val="0"/>
        <w:bCs w:val="0"/>
        <w:shd w:val="clear" w:color="auto" w:fill="auto"/>
      </w:rPr>
      <w:t>Callcenterdiensten</w:t>
    </w:r>
    <w:r w:rsidR="00F82F06" w:rsidRPr="00F82F06">
      <w:rPr>
        <w:b w:val="0"/>
        <w:bCs w:val="0"/>
      </w:rPr>
      <w:ptab w:relativeTo="margin" w:alignment="right" w:leader="none"/>
    </w:r>
    <w:r w:rsidR="00F82F06" w:rsidRPr="00F82F06">
      <w:rPr>
        <w:b w:val="0"/>
        <w:bCs w:val="0"/>
      </w:rPr>
      <w:t xml:space="preserve">pagina </w:t>
    </w:r>
    <w:bookmarkEnd w:id="0"/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9D0B" w14:textId="77777777" w:rsidR="00DE3D59" w:rsidRDefault="00DE3D59" w:rsidP="002659A0">
      <w:r>
        <w:separator/>
      </w:r>
    </w:p>
    <w:p w14:paraId="57FF8769" w14:textId="77777777" w:rsidR="00DE3D59" w:rsidRDefault="00DE3D59" w:rsidP="002659A0"/>
    <w:p w14:paraId="00FAADE0" w14:textId="77777777" w:rsidR="00DE3D59" w:rsidRDefault="00DE3D59" w:rsidP="002659A0"/>
  </w:footnote>
  <w:footnote w:type="continuationSeparator" w:id="0">
    <w:p w14:paraId="42CA23EE" w14:textId="77777777" w:rsidR="00DE3D59" w:rsidRDefault="00DE3D59" w:rsidP="002659A0">
      <w:r>
        <w:continuationSeparator/>
      </w:r>
    </w:p>
    <w:p w14:paraId="5FD12EE6" w14:textId="77777777" w:rsidR="00DE3D59" w:rsidRDefault="00DE3D59" w:rsidP="002659A0"/>
    <w:p w14:paraId="77011002" w14:textId="77777777" w:rsidR="00DE3D59" w:rsidRDefault="00DE3D59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8FED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1CCBEE8" wp14:editId="16C49297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93031" w14:textId="77777777" w:rsidR="00BD3EE2" w:rsidRDefault="00BD3EE2" w:rsidP="002659A0"/>
  <w:p w14:paraId="6A0AB15F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67AE" w14:textId="496E106A" w:rsidR="008C766A" w:rsidRPr="00163BC9" w:rsidRDefault="00DC1056" w:rsidP="00364618">
    <w:pPr>
      <w:pStyle w:val="Toelichtendetekst"/>
      <w:jc w:val="right"/>
      <w:rPr>
        <w:b/>
        <w:bCs w:val="0"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B110A60" wp14:editId="4DE97902">
          <wp:simplePos x="0" y="0"/>
          <wp:positionH relativeFrom="margin">
            <wp:align>right</wp:align>
          </wp:positionH>
          <wp:positionV relativeFrom="paragraph">
            <wp:posOffset>-94420</wp:posOffset>
          </wp:positionV>
          <wp:extent cx="1170747" cy="850913"/>
          <wp:effectExtent l="0" t="0" r="0" b="6350"/>
          <wp:wrapNone/>
          <wp:docPr id="1645005565" name="Afbeelding 1" descr="Het Juridisch Loket | Beekdaelen Soci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t Juridisch Loket | Beekdaelen Socia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747" cy="85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704E62" w14:textId="36F0A81C" w:rsidR="008C766A" w:rsidRDefault="008C766A" w:rsidP="002659A0">
    <w:pPr>
      <w:pStyle w:val="Koptekst"/>
    </w:pPr>
  </w:p>
  <w:p w14:paraId="507BED14" w14:textId="0D087AB2" w:rsidR="00BD3EE2" w:rsidRDefault="00BD3EE2" w:rsidP="002659A0"/>
  <w:p w14:paraId="3D42EC30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8pt;height:25.0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56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0C6B"/>
    <w:rsid w:val="001B3F53"/>
    <w:rsid w:val="001D30CC"/>
    <w:rsid w:val="002042F8"/>
    <w:rsid w:val="002463ED"/>
    <w:rsid w:val="00257281"/>
    <w:rsid w:val="002659A0"/>
    <w:rsid w:val="00280890"/>
    <w:rsid w:val="002B7459"/>
    <w:rsid w:val="002D099C"/>
    <w:rsid w:val="0033034E"/>
    <w:rsid w:val="003373F7"/>
    <w:rsid w:val="00361DDA"/>
    <w:rsid w:val="00364618"/>
    <w:rsid w:val="00377A54"/>
    <w:rsid w:val="003936EB"/>
    <w:rsid w:val="00396B61"/>
    <w:rsid w:val="003B5658"/>
    <w:rsid w:val="003B7B67"/>
    <w:rsid w:val="003C3235"/>
    <w:rsid w:val="00400F5C"/>
    <w:rsid w:val="004558EC"/>
    <w:rsid w:val="00472C40"/>
    <w:rsid w:val="00473B9B"/>
    <w:rsid w:val="004A3B3D"/>
    <w:rsid w:val="004B1D75"/>
    <w:rsid w:val="004B6F34"/>
    <w:rsid w:val="004D5925"/>
    <w:rsid w:val="004E3E2D"/>
    <w:rsid w:val="005046BA"/>
    <w:rsid w:val="0053010B"/>
    <w:rsid w:val="00551DF0"/>
    <w:rsid w:val="00556DBF"/>
    <w:rsid w:val="0056402C"/>
    <w:rsid w:val="00582707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07B86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24E56"/>
    <w:rsid w:val="00B82C20"/>
    <w:rsid w:val="00BA6440"/>
    <w:rsid w:val="00BB03E5"/>
    <w:rsid w:val="00BD3EE2"/>
    <w:rsid w:val="00BE0CF1"/>
    <w:rsid w:val="00C55DE7"/>
    <w:rsid w:val="00C90DFA"/>
    <w:rsid w:val="00C927DE"/>
    <w:rsid w:val="00CB7B0B"/>
    <w:rsid w:val="00CC2EDF"/>
    <w:rsid w:val="00D34A8C"/>
    <w:rsid w:val="00D52811"/>
    <w:rsid w:val="00D63554"/>
    <w:rsid w:val="00DB73F5"/>
    <w:rsid w:val="00DC1056"/>
    <w:rsid w:val="00DE042D"/>
    <w:rsid w:val="00DE3D59"/>
    <w:rsid w:val="00E010FD"/>
    <w:rsid w:val="00E32209"/>
    <w:rsid w:val="00E42998"/>
    <w:rsid w:val="00E5112F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5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B0C6B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E4ACC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0C6B"/>
    <w:rPr>
      <w:rFonts w:asciiTheme="majorHAnsi" w:eastAsiaTheme="majorEastAsia" w:hAnsiTheme="majorHAnsi" w:cstheme="majorBidi"/>
      <w:b/>
      <w:bCs/>
      <w:color w:val="0E4ACC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E626AE00FEE498A222E13F07A991E" ma:contentTypeVersion="3" ma:contentTypeDescription="Een nieuw document maken." ma:contentTypeScope="" ma:versionID="16460641f8aa98499c127dfdec9e6721">
  <xsd:schema xmlns:xsd="http://www.w3.org/2001/XMLSchema" xmlns:xs="http://www.w3.org/2001/XMLSchema" xmlns:p="http://schemas.microsoft.com/office/2006/metadata/properties" xmlns:ns2="0849f116-4ebc-4711-957c-7a6ef719325c" targetNamespace="http://schemas.microsoft.com/office/2006/metadata/properties" ma:root="true" ma:fieldsID="7feae8ca698dd4e98e6074917719893c" ns2:_="">
    <xsd:import namespace="0849f116-4ebc-4711-957c-7a6ef7193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9f116-4ebc-4711-957c-7a6ef719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1CA66-8E17-45D6-8A3E-8FEABBC060E0}"/>
</file>

<file path=customXml/itemProps3.xml><?xml version="1.0" encoding="utf-8"?>
<ds:datastoreItem xmlns:ds="http://schemas.openxmlformats.org/officeDocument/2006/customXml" ds:itemID="{5D37A679-6330-46EC-A5EA-DF66E70A8793}"/>
</file>

<file path=customXml/itemProps4.xml><?xml version="1.0" encoding="utf-8"?>
<ds:datastoreItem xmlns:ds="http://schemas.openxmlformats.org/officeDocument/2006/customXml" ds:itemID="{FA37C17F-4AD9-4D03-A2F4-1A4D516A9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613</Characters>
  <Application>Microsoft Office Word</Application>
  <DocSecurity>0</DocSecurity>
  <Lines>52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2026-04-01T14:58:00Z</dcterms:created>
  <dcterms:modified xsi:type="dcterms:W3CDTF">2026-04-01T14:58:00Z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0x010100C0FE626AE00FEE498A222E13F07A991E</vt:lpwstr>
  </property>
</Properties>
</file>