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1B8D" w14:textId="77777777" w:rsidR="00B75494" w:rsidRDefault="00B75494" w:rsidP="003F19C1">
      <w:pPr>
        <w:suppressAutoHyphens/>
        <w:spacing w:line="288" w:lineRule="auto"/>
        <w:rPr>
          <w:rFonts w:ascii="Calibri" w:eastAsia="Calibri" w:hAnsi="Calibri" w:cs="Calibri"/>
        </w:rPr>
      </w:pPr>
    </w:p>
    <w:p w14:paraId="043367C5" w14:textId="77777777" w:rsidR="00B75494" w:rsidRDefault="00B75494" w:rsidP="003F19C1">
      <w:pPr>
        <w:suppressAutoHyphens/>
        <w:spacing w:line="288" w:lineRule="auto"/>
        <w:rPr>
          <w:rFonts w:ascii="Calibri" w:eastAsia="Calibri" w:hAnsi="Calibri" w:cs="Calibri"/>
        </w:rPr>
      </w:pPr>
    </w:p>
    <w:p w14:paraId="6E13FCBF" w14:textId="1B685D92" w:rsidR="00F657F1" w:rsidRPr="00F657F1" w:rsidRDefault="00F657F1" w:rsidP="00F657F1">
      <w:pPr>
        <w:spacing w:line="276" w:lineRule="auto"/>
        <w:rPr>
          <w:rFonts w:ascii="Calibri" w:hAnsi="Calibri" w:cs="Calibri"/>
        </w:rPr>
      </w:pPr>
      <w:r w:rsidRPr="00F657F1">
        <w:rPr>
          <w:rFonts w:ascii="Calibri" w:hAnsi="Calibri" w:cs="Calibri"/>
        </w:rPr>
        <w:t>Door het invullen en rechtsgeldig ondertekenen van deze bijlage ‘</w:t>
      </w:r>
      <w:proofErr w:type="spellStart"/>
      <w:r w:rsidRPr="00F657F1">
        <w:rPr>
          <w:rFonts w:ascii="Calibri" w:hAnsi="Calibri" w:cs="Calibri"/>
        </w:rPr>
        <w:t>Conformiteitenverklaring</w:t>
      </w:r>
      <w:proofErr w:type="spellEnd"/>
      <w:r w:rsidRPr="00F657F1">
        <w:rPr>
          <w:rFonts w:ascii="Calibri" w:hAnsi="Calibri" w:cs="Calibri"/>
        </w:rPr>
        <w:t xml:space="preserve">’ verklaart de Inschrijver dat hij akkoord gaat met alle in bijlage </w:t>
      </w:r>
      <w:r w:rsidR="008869C0">
        <w:rPr>
          <w:rFonts w:ascii="Calibri" w:hAnsi="Calibri" w:cs="Calibri"/>
        </w:rPr>
        <w:t>6</w:t>
      </w:r>
      <w:r w:rsidRPr="00F657F1">
        <w:rPr>
          <w:rFonts w:ascii="Calibri" w:hAnsi="Calibri" w:cs="Calibri"/>
        </w:rPr>
        <w:t xml:space="preserve"> ‘Programma van Eisen’ van het Beschrijvend Document gestelde eisen en verklaart hij dat hij gedurende de looptijd van de aanbestedingsprocedure en </w:t>
      </w:r>
      <w:r w:rsidR="00FA3F57">
        <w:rPr>
          <w:rFonts w:ascii="Calibri" w:hAnsi="Calibri" w:cs="Calibri"/>
        </w:rPr>
        <w:t>O</w:t>
      </w:r>
      <w:r w:rsidRPr="00F657F1">
        <w:rPr>
          <w:rFonts w:ascii="Calibri" w:hAnsi="Calibri" w:cs="Calibri"/>
        </w:rPr>
        <w:t>vereenkomst aan deze eisen zal voldoen.</w:t>
      </w:r>
    </w:p>
    <w:p w14:paraId="0FD418C9" w14:textId="77777777" w:rsidR="00F657F1" w:rsidRPr="00F657F1" w:rsidRDefault="00F657F1" w:rsidP="00F657F1">
      <w:pPr>
        <w:spacing w:line="276" w:lineRule="auto"/>
        <w:rPr>
          <w:rFonts w:ascii="Calibri" w:hAnsi="Calibri" w:cs="Calibri"/>
        </w:rPr>
      </w:pPr>
    </w:p>
    <w:p w14:paraId="56C791FD" w14:textId="5088776A" w:rsidR="00F657F1" w:rsidRPr="00A707C4" w:rsidRDefault="00F657F1" w:rsidP="00F657F1">
      <w:pPr>
        <w:spacing w:line="276" w:lineRule="auto"/>
        <w:rPr>
          <w:rFonts w:ascii="Calibri" w:hAnsi="Calibri" w:cs="Calibri"/>
          <w:color w:val="000000"/>
          <w:shd w:val="clear" w:color="auto" w:fill="FFFFFF"/>
        </w:rPr>
      </w:pPr>
      <w:proofErr w:type="gramStart"/>
      <w:r w:rsidRPr="00F657F1">
        <w:rPr>
          <w:rFonts w:ascii="Calibri" w:hAnsi="Calibri" w:cs="Calibri"/>
          <w:color w:val="000000"/>
          <w:shd w:val="clear" w:color="auto" w:fill="FFFFFF"/>
        </w:rPr>
        <w:t>Indien</w:t>
      </w:r>
      <w:proofErr w:type="gramEnd"/>
      <w:r w:rsidRPr="00F657F1">
        <w:rPr>
          <w:rFonts w:ascii="Calibri" w:hAnsi="Calibri" w:cs="Calibri"/>
          <w:color w:val="000000"/>
          <w:shd w:val="clear" w:color="auto" w:fill="FFFFFF"/>
        </w:rPr>
        <w:t xml:space="preserve">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 </w:t>
      </w:r>
    </w:p>
    <w:p w14:paraId="4E01960F" w14:textId="77777777" w:rsidR="00905633" w:rsidRDefault="00905633"/>
    <w:tbl>
      <w:tblPr>
        <w:tblStyle w:val="Tabelraster2"/>
        <w:tblW w:w="92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114"/>
        <w:gridCol w:w="6141"/>
      </w:tblGrid>
      <w:tr w:rsidR="00D21FEF" w:rsidRPr="00CE1BBD" w14:paraId="287601C6" w14:textId="77777777" w:rsidTr="00D852F7">
        <w:trPr>
          <w:cnfStyle w:val="100000000000" w:firstRow="1" w:lastRow="0" w:firstColumn="0" w:lastColumn="0" w:oddVBand="0" w:evenVBand="0" w:oddHBand="0" w:evenHBand="0" w:firstRowFirstColumn="0" w:firstRowLastColumn="0" w:lastRowFirstColumn="0" w:lastRowLastColumn="0"/>
          <w:trHeight w:val="255"/>
        </w:trPr>
        <w:tc>
          <w:tcPr>
            <w:tcW w:w="9255" w:type="dxa"/>
            <w:gridSpan w:val="2"/>
            <w:hideMark/>
          </w:tcPr>
          <w:p w14:paraId="64583F01" w14:textId="2278D16A" w:rsidR="00D21FEF" w:rsidRPr="007B64B5" w:rsidRDefault="00E1680B" w:rsidP="005E2A95">
            <w:pPr>
              <w:suppressAutoHyphens/>
              <w:spacing w:line="240" w:lineRule="auto"/>
              <w:rPr>
                <w:rFonts w:asciiTheme="minorHAnsi" w:hAnsiTheme="minorHAnsi" w:cstheme="minorHAnsi"/>
              </w:rPr>
            </w:pPr>
            <w:r>
              <w:rPr>
                <w:rFonts w:asciiTheme="minorHAnsi" w:hAnsiTheme="minorHAnsi" w:cstheme="minorHAnsi"/>
              </w:rPr>
              <w:t>Inschrijver</w:t>
            </w:r>
          </w:p>
        </w:tc>
      </w:tr>
      <w:tr w:rsidR="00E22688" w:rsidRPr="00CE1BBD" w14:paraId="540FF1AF"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771540E0" w14:textId="6F760B0D" w:rsidR="00E22688" w:rsidRDefault="00E22688"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Statut</w:t>
            </w:r>
            <w:r w:rsidR="00D852F7">
              <w:rPr>
                <w:rFonts w:asciiTheme="minorHAnsi" w:hAnsiTheme="minorHAnsi" w:cstheme="minorHAnsi"/>
                <w:color w:val="000000"/>
              </w:rPr>
              <w:t>aire naam</w:t>
            </w:r>
          </w:p>
        </w:tc>
        <w:tc>
          <w:tcPr>
            <w:tcW w:w="6141" w:type="dxa"/>
          </w:tcPr>
          <w:p w14:paraId="0566CE96" w14:textId="77777777" w:rsidR="00E22688" w:rsidRPr="007B64B5" w:rsidRDefault="00E22688" w:rsidP="005E2A95">
            <w:pPr>
              <w:suppressAutoHyphens/>
              <w:spacing w:line="240" w:lineRule="auto"/>
              <w:rPr>
                <w:rFonts w:asciiTheme="minorHAnsi" w:hAnsiTheme="minorHAnsi" w:cstheme="minorHAnsi"/>
                <w:color w:val="000000"/>
              </w:rPr>
            </w:pPr>
          </w:p>
        </w:tc>
      </w:tr>
      <w:tr w:rsidR="00D852F7" w:rsidRPr="00CE1BBD" w14:paraId="2F771E59"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522EDECC" w14:textId="64453170" w:rsidR="00D21FEF" w:rsidRPr="007B64B5" w:rsidRDefault="00D852F7"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Naam van ondertekenaar</w:t>
            </w:r>
          </w:p>
        </w:tc>
        <w:tc>
          <w:tcPr>
            <w:tcW w:w="6141" w:type="dxa"/>
          </w:tcPr>
          <w:p w14:paraId="6B261817"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0B06B759"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07D3F6B4" w14:textId="09CAE12D" w:rsidR="00D21FEF" w:rsidRPr="007B64B5" w:rsidRDefault="00D852F7"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Functie van ondertekenaar</w:t>
            </w:r>
          </w:p>
        </w:tc>
        <w:tc>
          <w:tcPr>
            <w:tcW w:w="6141" w:type="dxa"/>
          </w:tcPr>
          <w:p w14:paraId="69AC1DF9"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531F0708"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1BB4754D" w14:textId="78C3C7F5" w:rsidR="00D21FEF" w:rsidRPr="007B64B5" w:rsidRDefault="00B43A29"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Plaats</w:t>
            </w:r>
          </w:p>
        </w:tc>
        <w:tc>
          <w:tcPr>
            <w:tcW w:w="6141" w:type="dxa"/>
          </w:tcPr>
          <w:p w14:paraId="7504C5A3"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3A91A6CA" w14:textId="77777777" w:rsidTr="00D852F7">
        <w:trPr>
          <w:cnfStyle w:val="000000100000" w:firstRow="0" w:lastRow="0" w:firstColumn="0" w:lastColumn="0" w:oddVBand="0" w:evenVBand="0" w:oddHBand="1" w:evenHBand="0" w:firstRowFirstColumn="0" w:firstRowLastColumn="0" w:lastRowFirstColumn="0" w:lastRowLastColumn="0"/>
          <w:trHeight w:val="163"/>
        </w:trPr>
        <w:tc>
          <w:tcPr>
            <w:tcW w:w="3114" w:type="dxa"/>
          </w:tcPr>
          <w:p w14:paraId="685DB1D1" w14:textId="3CE43017" w:rsidR="00D21FEF" w:rsidRPr="007B64B5" w:rsidRDefault="00B43A29"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Datum</w:t>
            </w:r>
          </w:p>
        </w:tc>
        <w:tc>
          <w:tcPr>
            <w:tcW w:w="6141" w:type="dxa"/>
          </w:tcPr>
          <w:p w14:paraId="6D7B9F0D" w14:textId="77777777" w:rsidR="00D21FEF" w:rsidRPr="007B64B5" w:rsidRDefault="00D21FEF" w:rsidP="005E2A95">
            <w:pPr>
              <w:suppressAutoHyphens/>
              <w:spacing w:line="240" w:lineRule="auto"/>
              <w:rPr>
                <w:rFonts w:asciiTheme="minorHAnsi" w:hAnsiTheme="minorHAnsi" w:cstheme="minorHAnsi"/>
                <w:color w:val="000000"/>
              </w:rPr>
            </w:pPr>
          </w:p>
        </w:tc>
      </w:tr>
      <w:tr w:rsidR="00D852F7" w:rsidRPr="00CE1BBD" w14:paraId="338D122A" w14:textId="77777777" w:rsidTr="00D852F7">
        <w:trPr>
          <w:cnfStyle w:val="000000010000" w:firstRow="0" w:lastRow="0" w:firstColumn="0" w:lastColumn="0" w:oddVBand="0" w:evenVBand="0" w:oddHBand="0" w:evenHBand="1" w:firstRowFirstColumn="0" w:firstRowLastColumn="0" w:lastRowFirstColumn="0" w:lastRowLastColumn="0"/>
          <w:trHeight w:val="163"/>
        </w:trPr>
        <w:tc>
          <w:tcPr>
            <w:tcW w:w="3114" w:type="dxa"/>
          </w:tcPr>
          <w:p w14:paraId="00B870F9" w14:textId="54659614" w:rsidR="00D21FEF" w:rsidRPr="007B64B5" w:rsidRDefault="007B05C6" w:rsidP="005E2A95">
            <w:pPr>
              <w:suppressAutoHyphens/>
              <w:spacing w:line="240" w:lineRule="auto"/>
              <w:rPr>
                <w:rFonts w:asciiTheme="minorHAnsi" w:hAnsiTheme="minorHAnsi" w:cstheme="minorHAnsi"/>
                <w:color w:val="000000"/>
              </w:rPr>
            </w:pPr>
            <w:r>
              <w:rPr>
                <w:rFonts w:asciiTheme="minorHAnsi" w:hAnsiTheme="minorHAnsi" w:cstheme="minorHAnsi"/>
                <w:color w:val="000000"/>
              </w:rPr>
              <w:t>Handtekening</w:t>
            </w:r>
          </w:p>
        </w:tc>
        <w:tc>
          <w:tcPr>
            <w:tcW w:w="6141" w:type="dxa"/>
          </w:tcPr>
          <w:p w14:paraId="7B7A6B15" w14:textId="77777777" w:rsidR="00D21FEF" w:rsidRDefault="00D21FEF" w:rsidP="005E2A95">
            <w:pPr>
              <w:suppressAutoHyphens/>
              <w:spacing w:line="240" w:lineRule="auto"/>
              <w:rPr>
                <w:rFonts w:asciiTheme="minorHAnsi" w:hAnsiTheme="minorHAnsi" w:cstheme="minorHAnsi"/>
                <w:color w:val="000000"/>
              </w:rPr>
            </w:pPr>
          </w:p>
          <w:p w14:paraId="0045FE4D" w14:textId="77777777" w:rsidR="007B05C6" w:rsidRDefault="007B05C6" w:rsidP="005E2A95">
            <w:pPr>
              <w:suppressAutoHyphens/>
              <w:spacing w:line="240" w:lineRule="auto"/>
              <w:rPr>
                <w:rFonts w:asciiTheme="minorHAnsi" w:hAnsiTheme="minorHAnsi" w:cstheme="minorHAnsi"/>
                <w:color w:val="000000"/>
              </w:rPr>
            </w:pPr>
          </w:p>
          <w:p w14:paraId="73D32929" w14:textId="77777777" w:rsidR="007B05C6" w:rsidRDefault="007B05C6" w:rsidP="005E2A95">
            <w:pPr>
              <w:suppressAutoHyphens/>
              <w:spacing w:line="240" w:lineRule="auto"/>
              <w:rPr>
                <w:rFonts w:asciiTheme="minorHAnsi" w:hAnsiTheme="minorHAnsi" w:cstheme="minorHAnsi"/>
                <w:color w:val="000000"/>
              </w:rPr>
            </w:pPr>
          </w:p>
          <w:p w14:paraId="5CF99786" w14:textId="77777777" w:rsidR="007B05C6" w:rsidRDefault="007B05C6" w:rsidP="005E2A95">
            <w:pPr>
              <w:suppressAutoHyphens/>
              <w:spacing w:line="240" w:lineRule="auto"/>
              <w:rPr>
                <w:rFonts w:asciiTheme="minorHAnsi" w:hAnsiTheme="minorHAnsi" w:cstheme="minorHAnsi"/>
                <w:color w:val="000000"/>
              </w:rPr>
            </w:pPr>
          </w:p>
          <w:p w14:paraId="3ED2AEEA" w14:textId="0DD5C52A" w:rsidR="007B05C6" w:rsidRPr="007B64B5" w:rsidRDefault="007B05C6" w:rsidP="005E2A95">
            <w:pPr>
              <w:suppressAutoHyphens/>
              <w:spacing w:line="240" w:lineRule="auto"/>
              <w:rPr>
                <w:rFonts w:asciiTheme="minorHAnsi" w:hAnsiTheme="minorHAnsi" w:cstheme="minorHAnsi"/>
                <w:color w:val="000000"/>
              </w:rPr>
            </w:pPr>
          </w:p>
        </w:tc>
      </w:tr>
    </w:tbl>
    <w:p w14:paraId="1BB18DDE" w14:textId="114752CB" w:rsidR="00B75494" w:rsidRDefault="00B75494"/>
    <w:p w14:paraId="0FBDE3D8" w14:textId="77777777" w:rsidR="00FE2C9B" w:rsidRDefault="00FE2C9B"/>
    <w:sectPr w:rsidR="00FE2C9B" w:rsidSect="005A0456">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C1FE" w14:textId="77777777" w:rsidR="000E7518" w:rsidRDefault="000E7518" w:rsidP="00D21FEF">
      <w:pPr>
        <w:spacing w:line="240" w:lineRule="auto"/>
      </w:pPr>
      <w:r>
        <w:separator/>
      </w:r>
    </w:p>
  </w:endnote>
  <w:endnote w:type="continuationSeparator" w:id="0">
    <w:p w14:paraId="2ABD9B49" w14:textId="77777777" w:rsidR="000E7518" w:rsidRDefault="000E7518" w:rsidP="00D21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A8BB" w14:textId="77777777" w:rsidR="00FA3F57" w:rsidRDefault="00FA3F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465971"/>
      <w:docPartObj>
        <w:docPartGallery w:val="Page Numbers (Bottom of Page)"/>
        <w:docPartUnique/>
      </w:docPartObj>
    </w:sdtPr>
    <w:sdtEndPr>
      <w:rPr>
        <w:rFonts w:asciiTheme="minorHAnsi" w:hAnsiTheme="minorHAnsi" w:cstheme="minorHAnsi"/>
        <w:color w:val="002060"/>
        <w:sz w:val="18"/>
        <w:szCs w:val="18"/>
      </w:rPr>
    </w:sdtEndPr>
    <w:sdtContent>
      <w:p w14:paraId="5D74D2C3" w14:textId="691A8C64" w:rsidR="00605C27" w:rsidRPr="00960FE9" w:rsidRDefault="00960FE9" w:rsidP="00960FE9">
        <w:pPr>
          <w:pStyle w:val="Voettekst"/>
          <w:rPr>
            <w:rFonts w:asciiTheme="minorHAnsi" w:hAnsiTheme="minorHAnsi" w:cstheme="minorHAnsi"/>
            <w:color w:val="002060"/>
            <w:sz w:val="18"/>
            <w:szCs w:val="18"/>
          </w:rPr>
        </w:pPr>
        <w:r w:rsidRPr="00BE46F5">
          <w:rPr>
            <w:rFonts w:asciiTheme="minorHAnsi" w:hAnsiTheme="minorHAnsi" w:cstheme="minorHAnsi"/>
            <w:sz w:val="16"/>
            <w:szCs w:val="16"/>
          </w:rPr>
          <w:t>EA-VRZ-202</w:t>
        </w:r>
        <w:r w:rsidR="008869C0" w:rsidRPr="00BE46F5">
          <w:rPr>
            <w:rFonts w:asciiTheme="minorHAnsi" w:hAnsiTheme="minorHAnsi" w:cstheme="minorHAnsi"/>
            <w:sz w:val="16"/>
            <w:szCs w:val="16"/>
          </w:rPr>
          <w:t>5</w:t>
        </w:r>
        <w:r w:rsidRPr="00BE46F5">
          <w:rPr>
            <w:rFonts w:asciiTheme="minorHAnsi" w:hAnsiTheme="minorHAnsi" w:cstheme="minorHAnsi"/>
            <w:sz w:val="16"/>
            <w:szCs w:val="16"/>
          </w:rPr>
          <w:t>-0</w:t>
        </w:r>
        <w:r w:rsidR="005844EA" w:rsidRPr="00BE46F5">
          <w:rPr>
            <w:rFonts w:asciiTheme="minorHAnsi" w:hAnsiTheme="minorHAnsi" w:cstheme="minorHAnsi"/>
            <w:sz w:val="16"/>
            <w:szCs w:val="16"/>
          </w:rPr>
          <w:t>4</w:t>
        </w:r>
        <w:r w:rsidRPr="00BE46F5">
          <w:rPr>
            <w:rFonts w:asciiTheme="minorHAnsi" w:hAnsiTheme="minorHAnsi" w:cstheme="minorHAnsi"/>
            <w:sz w:val="16"/>
            <w:szCs w:val="16"/>
          </w:rPr>
          <w:t xml:space="preserve"> </w:t>
        </w:r>
        <w:r w:rsidR="00BE46F5" w:rsidRPr="00BE46F5">
          <w:rPr>
            <w:rFonts w:asciiTheme="minorHAnsi" w:hAnsiTheme="minorHAnsi" w:cstheme="minorHAnsi"/>
            <w:sz w:val="16"/>
            <w:szCs w:val="16"/>
          </w:rPr>
          <w:t>Uitruklaarzen</w:t>
        </w:r>
        <w:r w:rsidRPr="00960FE9">
          <w:rPr>
            <w:rFonts w:asciiTheme="minorHAnsi" w:hAnsiTheme="minorHAnsi" w:cstheme="minorHAnsi"/>
            <w:sz w:val="16"/>
            <w:szCs w:val="16"/>
          </w:rPr>
          <w:tab/>
        </w:r>
        <w:r w:rsidRPr="00960FE9">
          <w:rPr>
            <w:rFonts w:asciiTheme="minorHAnsi" w:hAnsiTheme="minorHAnsi" w:cstheme="minorHAnsi"/>
            <w:sz w:val="16"/>
            <w:szCs w:val="16"/>
          </w:rPr>
          <w:tab/>
        </w:r>
        <w:r w:rsidR="00475783" w:rsidRPr="00960FE9">
          <w:rPr>
            <w:rFonts w:asciiTheme="minorHAnsi" w:hAnsiTheme="minorHAnsi" w:cstheme="minorHAnsi"/>
            <w:color w:val="002060"/>
            <w:sz w:val="18"/>
            <w:szCs w:val="18"/>
          </w:rPr>
          <w:t xml:space="preserve">Pagina </w:t>
        </w:r>
        <w:r w:rsidR="00475783" w:rsidRPr="00960FE9">
          <w:rPr>
            <w:rFonts w:asciiTheme="minorHAnsi" w:hAnsiTheme="minorHAnsi" w:cstheme="minorHAnsi"/>
            <w:color w:val="002060"/>
            <w:sz w:val="18"/>
            <w:szCs w:val="18"/>
          </w:rPr>
          <w:fldChar w:fldCharType="begin"/>
        </w:r>
        <w:r w:rsidR="00475783" w:rsidRPr="00960FE9">
          <w:rPr>
            <w:rFonts w:asciiTheme="minorHAnsi" w:hAnsiTheme="minorHAnsi" w:cstheme="minorHAnsi"/>
            <w:color w:val="002060"/>
            <w:sz w:val="18"/>
            <w:szCs w:val="18"/>
          </w:rPr>
          <w:instrText>PAGE  \* Arabic  \* MERGEFORMAT</w:instrText>
        </w:r>
        <w:r w:rsidR="00475783" w:rsidRPr="00960FE9">
          <w:rPr>
            <w:rFonts w:asciiTheme="minorHAnsi" w:hAnsiTheme="minorHAnsi" w:cstheme="minorHAnsi"/>
            <w:color w:val="002060"/>
            <w:sz w:val="18"/>
            <w:szCs w:val="18"/>
          </w:rPr>
          <w:fldChar w:fldCharType="separate"/>
        </w:r>
        <w:r w:rsidR="00475783" w:rsidRPr="00960FE9">
          <w:rPr>
            <w:rFonts w:asciiTheme="minorHAnsi" w:hAnsiTheme="minorHAnsi" w:cstheme="minorHAnsi"/>
            <w:color w:val="002060"/>
            <w:sz w:val="18"/>
            <w:szCs w:val="18"/>
          </w:rPr>
          <w:t>1</w:t>
        </w:r>
        <w:r w:rsidR="00475783" w:rsidRPr="00960FE9">
          <w:rPr>
            <w:rFonts w:asciiTheme="minorHAnsi" w:hAnsiTheme="minorHAnsi" w:cstheme="minorHAnsi"/>
            <w:color w:val="002060"/>
            <w:sz w:val="18"/>
            <w:szCs w:val="18"/>
          </w:rPr>
          <w:fldChar w:fldCharType="end"/>
        </w:r>
        <w:r w:rsidR="00475783" w:rsidRPr="00960FE9">
          <w:rPr>
            <w:rFonts w:asciiTheme="minorHAnsi" w:hAnsiTheme="minorHAnsi" w:cstheme="minorHAnsi"/>
            <w:color w:val="002060"/>
            <w:sz w:val="18"/>
            <w:szCs w:val="18"/>
          </w:rPr>
          <w:t xml:space="preserve"> van </w:t>
        </w:r>
        <w:r w:rsidR="00475783" w:rsidRPr="00960FE9">
          <w:rPr>
            <w:rFonts w:asciiTheme="minorHAnsi" w:hAnsiTheme="minorHAnsi" w:cstheme="minorHAnsi"/>
            <w:color w:val="002060"/>
            <w:sz w:val="18"/>
            <w:szCs w:val="18"/>
          </w:rPr>
          <w:fldChar w:fldCharType="begin"/>
        </w:r>
        <w:r w:rsidR="00475783" w:rsidRPr="00960FE9">
          <w:rPr>
            <w:rFonts w:asciiTheme="minorHAnsi" w:hAnsiTheme="minorHAnsi" w:cstheme="minorHAnsi"/>
            <w:color w:val="002060"/>
            <w:sz w:val="18"/>
            <w:szCs w:val="18"/>
          </w:rPr>
          <w:instrText>NUMPAGES  \* Arabic  \* MERGEFORMAT</w:instrText>
        </w:r>
        <w:r w:rsidR="00475783" w:rsidRPr="00960FE9">
          <w:rPr>
            <w:rFonts w:asciiTheme="minorHAnsi" w:hAnsiTheme="minorHAnsi" w:cstheme="minorHAnsi"/>
            <w:color w:val="002060"/>
            <w:sz w:val="18"/>
            <w:szCs w:val="18"/>
          </w:rPr>
          <w:fldChar w:fldCharType="separate"/>
        </w:r>
        <w:r w:rsidR="00475783" w:rsidRPr="00960FE9">
          <w:rPr>
            <w:rFonts w:asciiTheme="minorHAnsi" w:hAnsiTheme="minorHAnsi" w:cstheme="minorHAnsi"/>
            <w:color w:val="002060"/>
            <w:sz w:val="18"/>
            <w:szCs w:val="18"/>
          </w:rPr>
          <w:t>2</w:t>
        </w:r>
        <w:r w:rsidR="00475783" w:rsidRPr="00960FE9">
          <w:rPr>
            <w:rFonts w:asciiTheme="minorHAnsi" w:hAnsiTheme="minorHAnsi" w:cstheme="minorHAnsi"/>
            <w:color w:val="002060"/>
            <w:sz w:val="18"/>
            <w:szCs w:val="18"/>
          </w:rPr>
          <w:fldChar w:fldCharType="end"/>
        </w:r>
      </w:p>
    </w:sdtContent>
  </w:sdt>
  <w:p w14:paraId="2558007A" w14:textId="3B50012C" w:rsidR="00D21FEF" w:rsidRPr="00960FE9" w:rsidRDefault="00D21FEF" w:rsidP="00475783">
    <w:pPr>
      <w:tabs>
        <w:tab w:val="left" w:pos="2925"/>
      </w:tabs>
      <w:rPr>
        <w:rFonts w:asciiTheme="minorHAnsi" w:hAnsiTheme="minorHAnsi" w:cstheme="minorHAnsi"/>
        <w:color w:val="00206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B18C" w14:textId="77777777" w:rsidR="00FA3F57" w:rsidRDefault="00FA3F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C04D" w14:textId="77777777" w:rsidR="000E7518" w:rsidRDefault="000E7518" w:rsidP="00D21FEF">
      <w:pPr>
        <w:spacing w:line="240" w:lineRule="auto"/>
      </w:pPr>
      <w:r>
        <w:separator/>
      </w:r>
    </w:p>
  </w:footnote>
  <w:footnote w:type="continuationSeparator" w:id="0">
    <w:p w14:paraId="418C710F" w14:textId="77777777" w:rsidR="000E7518" w:rsidRDefault="000E7518" w:rsidP="00D21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9255" w14:textId="77777777" w:rsidR="00FA3F57" w:rsidRDefault="00FA3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AFE0" w14:textId="4C9FD2B5" w:rsidR="008360B5" w:rsidRPr="00E6779A" w:rsidRDefault="008360B5" w:rsidP="008360B5">
    <w:pPr>
      <w:pStyle w:val="KopBijlage"/>
      <w:spacing w:line="240" w:lineRule="auto"/>
      <w:rPr>
        <w:rFonts w:asciiTheme="minorHAnsi" w:hAnsiTheme="minorHAnsi" w:cstheme="minorHAnsi"/>
        <w:b/>
        <w:bCs w:val="0"/>
        <w:color w:val="002060"/>
        <w:sz w:val="28"/>
        <w:szCs w:val="28"/>
      </w:rPr>
    </w:pPr>
    <w:r>
      <w:rPr>
        <w:rFonts w:asciiTheme="minorHAnsi" w:hAnsiTheme="minorHAnsi" w:cstheme="minorHAnsi"/>
        <w:b/>
        <w:bCs w:val="0"/>
        <w:sz w:val="28"/>
        <w:szCs w:val="28"/>
      </w:rPr>
      <w:t xml:space="preserve">Bijlage </w:t>
    </w:r>
    <w:r w:rsidR="008869C0">
      <w:rPr>
        <w:rFonts w:asciiTheme="minorHAnsi" w:hAnsiTheme="minorHAnsi" w:cstheme="minorHAnsi"/>
        <w:b/>
        <w:bCs w:val="0"/>
        <w:sz w:val="28"/>
        <w:szCs w:val="28"/>
      </w:rPr>
      <w:t>7</w:t>
    </w:r>
    <w:r>
      <w:rPr>
        <w:rFonts w:asciiTheme="minorHAnsi" w:hAnsiTheme="minorHAnsi" w:cstheme="minorHAnsi"/>
        <w:b/>
        <w:bCs w:val="0"/>
        <w:sz w:val="28"/>
        <w:szCs w:val="28"/>
      </w:rPr>
      <w:t xml:space="preserve">: </w:t>
    </w:r>
    <w:proofErr w:type="spellStart"/>
    <w:r w:rsidR="006321C2">
      <w:rPr>
        <w:rFonts w:asciiTheme="minorHAnsi" w:hAnsiTheme="minorHAnsi" w:cstheme="minorHAnsi"/>
        <w:b/>
        <w:bCs w:val="0"/>
        <w:color w:val="002060"/>
        <w:sz w:val="28"/>
        <w:szCs w:val="28"/>
      </w:rPr>
      <w:t>Conformiteitenverklaring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666B" w14:textId="77777777" w:rsidR="00FA3F57" w:rsidRDefault="00FA3F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09"/>
    <w:rsid w:val="000430D2"/>
    <w:rsid w:val="00044556"/>
    <w:rsid w:val="000724AD"/>
    <w:rsid w:val="00077F1E"/>
    <w:rsid w:val="00086C52"/>
    <w:rsid w:val="000B744E"/>
    <w:rsid w:val="000C0F4B"/>
    <w:rsid w:val="000E7518"/>
    <w:rsid w:val="001A3345"/>
    <w:rsid w:val="00290A9E"/>
    <w:rsid w:val="00306900"/>
    <w:rsid w:val="00310802"/>
    <w:rsid w:val="00350F87"/>
    <w:rsid w:val="003612AC"/>
    <w:rsid w:val="0037759D"/>
    <w:rsid w:val="003877C6"/>
    <w:rsid w:val="00392754"/>
    <w:rsid w:val="003C6D72"/>
    <w:rsid w:val="003E7C75"/>
    <w:rsid w:val="003F19C1"/>
    <w:rsid w:val="0045537E"/>
    <w:rsid w:val="00475783"/>
    <w:rsid w:val="004B70F3"/>
    <w:rsid w:val="004F04B4"/>
    <w:rsid w:val="004F116E"/>
    <w:rsid w:val="00501E1A"/>
    <w:rsid w:val="00556E82"/>
    <w:rsid w:val="00581FEA"/>
    <w:rsid w:val="005844EA"/>
    <w:rsid w:val="005A0456"/>
    <w:rsid w:val="005E0DB8"/>
    <w:rsid w:val="00605C27"/>
    <w:rsid w:val="006321C2"/>
    <w:rsid w:val="00783C5E"/>
    <w:rsid w:val="007850CF"/>
    <w:rsid w:val="007B05C6"/>
    <w:rsid w:val="007B2509"/>
    <w:rsid w:val="007E4B67"/>
    <w:rsid w:val="007F5C85"/>
    <w:rsid w:val="008360B5"/>
    <w:rsid w:val="0084552F"/>
    <w:rsid w:val="00847DCD"/>
    <w:rsid w:val="008676E8"/>
    <w:rsid w:val="008869C0"/>
    <w:rsid w:val="008B41D2"/>
    <w:rsid w:val="008B5B21"/>
    <w:rsid w:val="00905633"/>
    <w:rsid w:val="00960343"/>
    <w:rsid w:val="00960FE9"/>
    <w:rsid w:val="00965E2D"/>
    <w:rsid w:val="00977309"/>
    <w:rsid w:val="009A0F5E"/>
    <w:rsid w:val="009F5BB5"/>
    <w:rsid w:val="00A43F10"/>
    <w:rsid w:val="00A707C4"/>
    <w:rsid w:val="00A742F4"/>
    <w:rsid w:val="00B1031D"/>
    <w:rsid w:val="00B11168"/>
    <w:rsid w:val="00B43A29"/>
    <w:rsid w:val="00B75494"/>
    <w:rsid w:val="00B96868"/>
    <w:rsid w:val="00BE46F5"/>
    <w:rsid w:val="00CA7E6A"/>
    <w:rsid w:val="00CF0BF9"/>
    <w:rsid w:val="00D0649C"/>
    <w:rsid w:val="00D21FEF"/>
    <w:rsid w:val="00D852F7"/>
    <w:rsid w:val="00DF5A15"/>
    <w:rsid w:val="00E148A5"/>
    <w:rsid w:val="00E1680B"/>
    <w:rsid w:val="00E20409"/>
    <w:rsid w:val="00E22688"/>
    <w:rsid w:val="00E41483"/>
    <w:rsid w:val="00E65D7D"/>
    <w:rsid w:val="00E6779A"/>
    <w:rsid w:val="00E94DCC"/>
    <w:rsid w:val="00F01490"/>
    <w:rsid w:val="00F4405B"/>
    <w:rsid w:val="00F54D72"/>
    <w:rsid w:val="00F573D1"/>
    <w:rsid w:val="00F657F1"/>
    <w:rsid w:val="00F77019"/>
    <w:rsid w:val="00FA3F57"/>
    <w:rsid w:val="00FE2C9B"/>
    <w:rsid w:val="00FE6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85D"/>
  <w15:chartTrackingRefBased/>
  <w15:docId w15:val="{45E38C66-AB72-4DB4-814A-F03C194F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509"/>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7B2509"/>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7B2509"/>
    <w:rPr>
      <w:sz w:val="16"/>
      <w:szCs w:val="16"/>
    </w:rPr>
  </w:style>
  <w:style w:type="paragraph" w:styleId="Tekstopmerking">
    <w:name w:val="annotation text"/>
    <w:basedOn w:val="Standaard"/>
    <w:link w:val="TekstopmerkingChar"/>
    <w:unhideWhenUsed/>
    <w:rsid w:val="007B2509"/>
    <w:pPr>
      <w:spacing w:line="240" w:lineRule="auto"/>
    </w:pPr>
  </w:style>
  <w:style w:type="character" w:customStyle="1" w:styleId="TekstopmerkingChar">
    <w:name w:val="Tekst opmerking Char"/>
    <w:basedOn w:val="Standaardalinea-lettertype"/>
    <w:link w:val="Tekstopmerking"/>
    <w:rsid w:val="007B2509"/>
    <w:rPr>
      <w:rFonts w:ascii="Arial" w:eastAsia="Times New Roman" w:hAnsi="Arial" w:cs="Times New Roman"/>
      <w:sz w:val="20"/>
      <w:szCs w:val="20"/>
      <w:lang w:eastAsia="nl-NL"/>
    </w:rPr>
  </w:style>
  <w:style w:type="table" w:customStyle="1" w:styleId="Tabelraster2">
    <w:name w:val="Tabelraster2"/>
    <w:basedOn w:val="Standaardtabel"/>
    <w:next w:val="Tabelraster"/>
    <w:uiPriority w:val="39"/>
    <w:rsid w:val="007B2509"/>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7B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1F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1FE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21F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1FE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55EB25A2D285408E2B018F80DF2D95" ma:contentTypeVersion="16" ma:contentTypeDescription="Een nieuw document maken." ma:contentTypeScope="" ma:versionID="041953827d26df6664db070ceb6cacee">
  <xsd:schema xmlns:xsd="http://www.w3.org/2001/XMLSchema" xmlns:xs="http://www.w3.org/2001/XMLSchema" xmlns:p="http://schemas.microsoft.com/office/2006/metadata/properties" xmlns:ns2="e6003208-dc34-4566-bb6c-150caa9556fe" xmlns:ns3="a04a1cf1-99ae-4d18-a438-de0a9f49be64" targetNamespace="http://schemas.microsoft.com/office/2006/metadata/properties" ma:root="true" ma:fieldsID="e8681db84a3b27ce0c281d3487c7c50a" ns2:_="" ns3:_="">
    <xsd:import namespace="e6003208-dc34-4566-bb6c-150caa9556fe"/>
    <xsd:import namespace="a04a1cf1-99ae-4d18-a438-de0a9f49b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208-dc34-4566-bb6c-150caa95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0dab6c0-2d9b-4f0e-adcb-8a90b3ec612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a1cf1-99ae-4d18-a438-de0a9f49be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6183525-180f-4d89-941b-d9de81c53785}" ma:internalName="TaxCatchAll" ma:showField="CatchAllData" ma:web="a04a1cf1-99ae-4d18-a438-de0a9f49b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03208-dc34-4566-bb6c-150caa9556fe">
      <Terms xmlns="http://schemas.microsoft.com/office/infopath/2007/PartnerControls"/>
    </lcf76f155ced4ddcb4097134ff3c332f>
    <TaxCatchAll xmlns="a04a1cf1-99ae-4d18-a438-de0a9f49be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EA808-0F93-47AD-A83D-6FAC26E7EE6F}">
  <ds:schemaRefs>
    <ds:schemaRef ds:uri="http://schemas.openxmlformats.org/officeDocument/2006/bibliography"/>
  </ds:schemaRefs>
</ds:datastoreItem>
</file>

<file path=customXml/itemProps2.xml><?xml version="1.0" encoding="utf-8"?>
<ds:datastoreItem xmlns:ds="http://schemas.openxmlformats.org/officeDocument/2006/customXml" ds:itemID="{D40531BE-34A6-4DA5-8980-73F8C6C80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3208-dc34-4566-bb6c-150caa9556fe"/>
    <ds:schemaRef ds:uri="a04a1cf1-99ae-4d18-a438-de0a9f49b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87BD3-7A55-4311-A25A-BA4CAFA2EE6F}">
  <ds:schemaRefs>
    <ds:schemaRef ds:uri="http://schemas.microsoft.com/office/2006/metadata/properties"/>
    <ds:schemaRef ds:uri="http://schemas.microsoft.com/office/infopath/2007/PartnerControls"/>
    <ds:schemaRef ds:uri="e6003208-dc34-4566-bb6c-150caa9556fe"/>
    <ds:schemaRef ds:uri="a04a1cf1-99ae-4d18-a438-de0a9f49be64"/>
  </ds:schemaRefs>
</ds:datastoreItem>
</file>

<file path=customXml/itemProps4.xml><?xml version="1.0" encoding="utf-8"?>
<ds:datastoreItem xmlns:ds="http://schemas.openxmlformats.org/officeDocument/2006/customXml" ds:itemID="{A05881DC-1202-43BF-BE1D-B26DF2210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699</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Vooren, van (Marc)</dc:creator>
  <cp:keywords/>
  <dc:description/>
  <cp:lastModifiedBy>Miranda Buijs [NIPV]</cp:lastModifiedBy>
  <cp:revision>8</cp:revision>
  <dcterms:created xsi:type="dcterms:W3CDTF">2024-07-16T19:33:00Z</dcterms:created>
  <dcterms:modified xsi:type="dcterms:W3CDTF">2026-03-26T12:54:00Z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0x0101009255EB25A2D285408E2B018F80DF2D95</vt:lpwstr>
  </property>
  <property fmtid="{D5CDD505-2E9C-101B-9397-08002B2CF9AE}" pid="3" name="MediaServiceImageTags">
    <vt:lpwstr/>
  </property>
</Properties>
</file>