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B732" w14:textId="0907B710" w:rsidR="00E82312" w:rsidRPr="009C4863" w:rsidRDefault="00E82312" w:rsidP="00E82312">
      <w:pPr>
        <w:keepNext/>
        <w:spacing w:before="240" w:after="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08567425"/>
      <w:r>
        <w:rPr>
          <w:rFonts w:eastAsiaTheme="minorEastAsia" w:cs="Arial"/>
          <w:b/>
          <w:bCs/>
          <w:iCs/>
          <w:sz w:val="28"/>
          <w:szCs w:val="28"/>
        </w:rPr>
        <w:t xml:space="preserve">Bijlage 10 - </w:t>
      </w:r>
      <w:r w:rsidRPr="002455C1">
        <w:rPr>
          <w:rFonts w:eastAsiaTheme="minorEastAsia" w:cs="Arial"/>
          <w:b/>
          <w:bCs/>
          <w:iCs/>
          <w:sz w:val="28"/>
          <w:szCs w:val="28"/>
        </w:rPr>
        <w:t>Controlelijst volledigheid inschrijving</w:t>
      </w:r>
      <w:bookmarkEnd w:id="0"/>
    </w:p>
    <w:p w14:paraId="0C5D5DF0" w14:textId="77777777" w:rsidR="00E82312" w:rsidRDefault="00E82312" w:rsidP="00E82312">
      <w:pPr>
        <w:rPr>
          <w:rFonts w:eastAsiaTheme="minorEastAsia"/>
        </w:rPr>
      </w:pPr>
      <w:r w:rsidRPr="002B099F">
        <w:rPr>
          <w:rFonts w:eastAsiaTheme="minorEastAsia"/>
        </w:rPr>
        <w:t xml:space="preserve">In </w:t>
      </w:r>
      <w:r>
        <w:rPr>
          <w:rFonts w:eastAsiaTheme="minorEastAsia"/>
        </w:rPr>
        <w:t>het onderstaande overzicht staan de documenten die bij een inschrijving ingediend moeten worden. Deze controlelijst kunt u gebruiken om te controleren of uw inschrijving volledig is. De controlelijst zelf hoeft niet ingediend te worden.</w:t>
      </w:r>
    </w:p>
    <w:p w14:paraId="74E9754F" w14:textId="77777777" w:rsidR="00E82312" w:rsidRDefault="00E82312" w:rsidP="00E82312">
      <w:pPr>
        <w:rPr>
          <w:rFonts w:eastAsiaTheme="minorEastAsi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08"/>
        <w:gridCol w:w="1553"/>
      </w:tblGrid>
      <w:tr w:rsidR="00E82312" w:rsidRPr="002455C1" w14:paraId="16C63262" w14:textId="77777777" w:rsidTr="00854E71">
        <w:tc>
          <w:tcPr>
            <w:tcW w:w="7508" w:type="dxa"/>
          </w:tcPr>
          <w:p w14:paraId="3B464F96" w14:textId="77777777" w:rsidR="00E82312" w:rsidRPr="002455C1" w:rsidRDefault="00E82312" w:rsidP="00854E71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Naam document</w:t>
            </w:r>
          </w:p>
        </w:tc>
        <w:tc>
          <w:tcPr>
            <w:tcW w:w="1553" w:type="dxa"/>
          </w:tcPr>
          <w:p w14:paraId="1367F8F3" w14:textId="77777777" w:rsidR="00E82312" w:rsidRPr="002455C1" w:rsidRDefault="00E82312" w:rsidP="00854E71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Ingediend</w:t>
            </w:r>
            <w:r w:rsidRPr="002455C1">
              <w:rPr>
                <w:rFonts w:eastAsiaTheme="minorEastAsia"/>
              </w:rPr>
              <w:br/>
              <w:t>(Ja/Nee)</w:t>
            </w:r>
          </w:p>
        </w:tc>
      </w:tr>
      <w:tr w:rsidR="00E82312" w:rsidRPr="002455C1" w14:paraId="67B3F73E" w14:textId="77777777" w:rsidTr="00854E71">
        <w:tc>
          <w:tcPr>
            <w:tcW w:w="7508" w:type="dxa"/>
          </w:tcPr>
          <w:p w14:paraId="4C87A49B" w14:textId="77777777" w:rsidR="00E82312" w:rsidRDefault="00E82312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Rechtsgeldig ondertekende aanbiedingsbrief</w:t>
            </w:r>
          </w:p>
        </w:tc>
        <w:tc>
          <w:tcPr>
            <w:tcW w:w="1553" w:type="dxa"/>
          </w:tcPr>
          <w:p w14:paraId="0AC2A155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E82312" w:rsidRPr="002455C1" w14:paraId="077A5139" w14:textId="77777777" w:rsidTr="00854E71">
        <w:tc>
          <w:tcPr>
            <w:tcW w:w="7508" w:type="dxa"/>
          </w:tcPr>
          <w:p w14:paraId="7E20FCA8" w14:textId="7C6CB4B3" w:rsidR="00E82312" w:rsidRDefault="00E82312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Uniform Europees Aanbestedingsdocument (UEA)</w:t>
            </w:r>
            <w:r w:rsidR="00E20911">
              <w:rPr>
                <w:rFonts w:eastAsiaTheme="minorEastAsia"/>
              </w:rPr>
              <w:t>*</w:t>
            </w:r>
          </w:p>
        </w:tc>
        <w:tc>
          <w:tcPr>
            <w:tcW w:w="1553" w:type="dxa"/>
          </w:tcPr>
          <w:p w14:paraId="5289B1E4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E82312" w:rsidRPr="002455C1" w14:paraId="4B858ACC" w14:textId="77777777" w:rsidTr="00854E71">
        <w:tc>
          <w:tcPr>
            <w:tcW w:w="7508" w:type="dxa"/>
          </w:tcPr>
          <w:p w14:paraId="7A8A9F91" w14:textId="72020CB3" w:rsidR="00E82312" w:rsidRDefault="00E82312" w:rsidP="00854E71">
            <w:pPr>
              <w:rPr>
                <w:rFonts w:eastAsiaTheme="minorEastAsia"/>
              </w:rPr>
            </w:pPr>
            <w:r w:rsidRPr="00FF15BB">
              <w:rPr>
                <w:rFonts w:eastAsiaTheme="minorEastAsia"/>
              </w:rPr>
              <w:t>Uittreksel nationaal beroeps/handelsregister</w:t>
            </w:r>
            <w:r w:rsidR="00B54652">
              <w:rPr>
                <w:rFonts w:eastAsiaTheme="minorEastAsia"/>
              </w:rPr>
              <w:t>*</w:t>
            </w:r>
          </w:p>
        </w:tc>
        <w:tc>
          <w:tcPr>
            <w:tcW w:w="1553" w:type="dxa"/>
          </w:tcPr>
          <w:p w14:paraId="33186FCB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E82312" w:rsidRPr="002455C1" w14:paraId="1BC6C139" w14:textId="77777777" w:rsidTr="00854E71">
        <w:tc>
          <w:tcPr>
            <w:tcW w:w="7508" w:type="dxa"/>
          </w:tcPr>
          <w:p w14:paraId="5D2A9BF5" w14:textId="4C7D787C" w:rsidR="00E82312" w:rsidRDefault="00E82312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Standaardformat referenties </w:t>
            </w:r>
          </w:p>
        </w:tc>
        <w:tc>
          <w:tcPr>
            <w:tcW w:w="1553" w:type="dxa"/>
          </w:tcPr>
          <w:p w14:paraId="46ADFCC4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9E30DF" w:rsidRPr="002455C1" w14:paraId="7E93F73F" w14:textId="77777777" w:rsidTr="00854E71">
        <w:tc>
          <w:tcPr>
            <w:tcW w:w="7508" w:type="dxa"/>
          </w:tcPr>
          <w:p w14:paraId="5F48FA13" w14:textId="39038D16" w:rsidR="009E30DF" w:rsidRDefault="009E30DF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Plan van Aanpak </w:t>
            </w:r>
            <w:r w:rsidR="00EC2EF4">
              <w:rPr>
                <w:rFonts w:eastAsiaTheme="minorEastAsia"/>
              </w:rPr>
              <w:t>kwaliteitscriterium 1, 2 en 3</w:t>
            </w:r>
          </w:p>
        </w:tc>
        <w:tc>
          <w:tcPr>
            <w:tcW w:w="1553" w:type="dxa"/>
          </w:tcPr>
          <w:p w14:paraId="0DAE9B99" w14:textId="77777777" w:rsidR="009E30DF" w:rsidRDefault="009E30DF" w:rsidP="00854E71">
            <w:pPr>
              <w:rPr>
                <w:rFonts w:eastAsiaTheme="minorEastAsia"/>
              </w:rPr>
            </w:pPr>
          </w:p>
        </w:tc>
      </w:tr>
      <w:tr w:rsidR="00E82312" w:rsidRPr="002455C1" w14:paraId="6EDCB279" w14:textId="77777777" w:rsidTr="00854E71">
        <w:tc>
          <w:tcPr>
            <w:tcW w:w="7508" w:type="dxa"/>
          </w:tcPr>
          <w:p w14:paraId="32EF6F44" w14:textId="0CEC902F" w:rsidR="00E82312" w:rsidRDefault="00E82312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Prijsinvulformulier</w:t>
            </w:r>
          </w:p>
        </w:tc>
        <w:tc>
          <w:tcPr>
            <w:tcW w:w="1553" w:type="dxa"/>
          </w:tcPr>
          <w:p w14:paraId="268C4917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E82312" w:rsidRPr="002455C1" w14:paraId="7FE9EE70" w14:textId="77777777" w:rsidTr="00854E71">
        <w:tc>
          <w:tcPr>
            <w:tcW w:w="7508" w:type="dxa"/>
          </w:tcPr>
          <w:p w14:paraId="23B7B1DD" w14:textId="77777777" w:rsidR="00E82312" w:rsidRDefault="00E82312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Gestanddoeningstermijn inschrijving</w:t>
            </w:r>
          </w:p>
        </w:tc>
        <w:tc>
          <w:tcPr>
            <w:tcW w:w="1553" w:type="dxa"/>
          </w:tcPr>
          <w:p w14:paraId="592F1FF5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  <w:tr w:rsidR="005B6F16" w:rsidRPr="002455C1" w14:paraId="4835A055" w14:textId="77777777" w:rsidTr="00854E71">
        <w:tc>
          <w:tcPr>
            <w:tcW w:w="7508" w:type="dxa"/>
          </w:tcPr>
          <w:p w14:paraId="0F089F77" w14:textId="50F4AAB1" w:rsidR="005B6F16" w:rsidRDefault="005B6F16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Concept SLA conform eis 11</w:t>
            </w:r>
            <w:r w:rsidR="00DE7D03">
              <w:rPr>
                <w:rFonts w:eastAsiaTheme="minorEastAsia"/>
              </w:rPr>
              <w:t xml:space="preserve">.7 uit het Programma van Eisen </w:t>
            </w:r>
          </w:p>
        </w:tc>
        <w:tc>
          <w:tcPr>
            <w:tcW w:w="1553" w:type="dxa"/>
          </w:tcPr>
          <w:p w14:paraId="58DA427D" w14:textId="77777777" w:rsidR="005B6F16" w:rsidRDefault="005B6F16" w:rsidP="00854E71">
            <w:pPr>
              <w:rPr>
                <w:rFonts w:eastAsiaTheme="minorEastAsia"/>
              </w:rPr>
            </w:pPr>
          </w:p>
        </w:tc>
      </w:tr>
      <w:tr w:rsidR="00A772C6" w:rsidRPr="002455C1" w14:paraId="37A2DD0A" w14:textId="77777777" w:rsidTr="00854E71">
        <w:tc>
          <w:tcPr>
            <w:tcW w:w="7508" w:type="dxa"/>
          </w:tcPr>
          <w:p w14:paraId="56F50BB1" w14:textId="7E92D7B4" w:rsidR="00A772C6" w:rsidRDefault="00A772C6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Optioneel: Concernverklaring**</w:t>
            </w:r>
          </w:p>
        </w:tc>
        <w:tc>
          <w:tcPr>
            <w:tcW w:w="1553" w:type="dxa"/>
          </w:tcPr>
          <w:p w14:paraId="11CE6FC7" w14:textId="77777777" w:rsidR="00A772C6" w:rsidRDefault="00A772C6" w:rsidP="00854E71">
            <w:pPr>
              <w:rPr>
                <w:rFonts w:eastAsiaTheme="minorEastAsia"/>
              </w:rPr>
            </w:pPr>
          </w:p>
        </w:tc>
      </w:tr>
      <w:tr w:rsidR="00E82312" w14:paraId="0967868B" w14:textId="77777777" w:rsidTr="00854E71">
        <w:tc>
          <w:tcPr>
            <w:tcW w:w="7508" w:type="dxa"/>
          </w:tcPr>
          <w:p w14:paraId="68C73BEC" w14:textId="0C1D7143" w:rsidR="00E82312" w:rsidRDefault="00570F45" w:rsidP="00854E7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Optioneel: Omschrijving gelijkwaardigheid ISO-certificaat/certificaten</w:t>
            </w:r>
          </w:p>
        </w:tc>
        <w:tc>
          <w:tcPr>
            <w:tcW w:w="1553" w:type="dxa"/>
          </w:tcPr>
          <w:p w14:paraId="3E52CBF7" w14:textId="77777777" w:rsidR="00E82312" w:rsidRDefault="00E82312" w:rsidP="00854E71">
            <w:pPr>
              <w:rPr>
                <w:rFonts w:eastAsiaTheme="minorEastAsia"/>
              </w:rPr>
            </w:pPr>
          </w:p>
        </w:tc>
      </w:tr>
    </w:tbl>
    <w:p w14:paraId="438A9AEE" w14:textId="77777777" w:rsidR="00FF7B71" w:rsidRDefault="00FF7B71"/>
    <w:p w14:paraId="5C623BA9" w14:textId="235C7F64" w:rsidR="00B54652" w:rsidRDefault="00B54652">
      <w:pPr>
        <w:rPr>
          <w:i/>
          <w:iCs/>
        </w:rPr>
      </w:pPr>
      <w:r>
        <w:rPr>
          <w:i/>
          <w:iCs/>
        </w:rPr>
        <w:t>*</w:t>
      </w:r>
      <w:r w:rsidR="006D75E9">
        <w:rPr>
          <w:i/>
          <w:iCs/>
        </w:rPr>
        <w:t xml:space="preserve">Zie paragraaf </w:t>
      </w:r>
      <w:r w:rsidR="00F61D88">
        <w:rPr>
          <w:i/>
          <w:iCs/>
        </w:rPr>
        <w:t xml:space="preserve">2.1.1 en </w:t>
      </w:r>
      <w:r w:rsidR="00BB1689">
        <w:rPr>
          <w:i/>
          <w:iCs/>
        </w:rPr>
        <w:t xml:space="preserve">paragraaf </w:t>
      </w:r>
      <w:r w:rsidR="006D75E9">
        <w:rPr>
          <w:i/>
          <w:iCs/>
        </w:rPr>
        <w:t>2.1.3</w:t>
      </w:r>
      <w:r w:rsidR="00300F97" w:rsidRPr="00300F97">
        <w:rPr>
          <w:i/>
          <w:iCs/>
        </w:rPr>
        <w:t xml:space="preserve"> </w:t>
      </w:r>
      <w:r w:rsidR="00300F97">
        <w:rPr>
          <w:i/>
          <w:iCs/>
        </w:rPr>
        <w:t>van de Uitnodiging tot inschrijving</w:t>
      </w:r>
      <w:r w:rsidR="006D75E9">
        <w:rPr>
          <w:i/>
          <w:iCs/>
        </w:rPr>
        <w:t xml:space="preserve"> indien er sprake is van beroep op derde.</w:t>
      </w:r>
    </w:p>
    <w:p w14:paraId="1AB61C31" w14:textId="5D7E3F6E" w:rsidR="00A772C6" w:rsidRPr="00B54652" w:rsidRDefault="00A772C6">
      <w:pPr>
        <w:rPr>
          <w:i/>
          <w:iCs/>
        </w:rPr>
      </w:pPr>
      <w:r>
        <w:rPr>
          <w:i/>
          <w:iCs/>
        </w:rPr>
        <w:t>** Zie paragraaf</w:t>
      </w:r>
      <w:r w:rsidR="0087014D">
        <w:rPr>
          <w:i/>
          <w:iCs/>
        </w:rPr>
        <w:t xml:space="preserve"> 2.</w:t>
      </w:r>
      <w:r w:rsidR="00AF1A26">
        <w:rPr>
          <w:i/>
          <w:iCs/>
        </w:rPr>
        <w:t>1.4 van de Uitnodiging tot inschrijving</w:t>
      </w:r>
      <w:r w:rsidR="00ED2159">
        <w:rPr>
          <w:i/>
          <w:iCs/>
        </w:rPr>
        <w:t xml:space="preserve"> indien er sprake is van </w:t>
      </w:r>
      <w:r w:rsidR="00DB10E1">
        <w:rPr>
          <w:i/>
          <w:iCs/>
        </w:rPr>
        <w:t>beroep op de draagkracht van het concern.</w:t>
      </w:r>
    </w:p>
    <w:p w14:paraId="4DB03675" w14:textId="23654552" w:rsidR="00246E73" w:rsidRPr="00246E73" w:rsidRDefault="00AE1A25">
      <w:pPr>
        <w:rPr>
          <w:b/>
          <w:bCs/>
        </w:rPr>
      </w:pPr>
      <w:r>
        <w:rPr>
          <w:b/>
          <w:bCs/>
        </w:rPr>
        <w:br/>
      </w:r>
    </w:p>
    <w:sectPr w:rsidR="00246E73" w:rsidRPr="0024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651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12"/>
    <w:rsid w:val="000304B1"/>
    <w:rsid w:val="001D4DDD"/>
    <w:rsid w:val="00246E73"/>
    <w:rsid w:val="00300F97"/>
    <w:rsid w:val="0033491A"/>
    <w:rsid w:val="00431A98"/>
    <w:rsid w:val="0046669A"/>
    <w:rsid w:val="00486084"/>
    <w:rsid w:val="00546F0D"/>
    <w:rsid w:val="00570F45"/>
    <w:rsid w:val="00586BDB"/>
    <w:rsid w:val="005B6F16"/>
    <w:rsid w:val="005C6C35"/>
    <w:rsid w:val="00612E5D"/>
    <w:rsid w:val="00646A35"/>
    <w:rsid w:val="00683013"/>
    <w:rsid w:val="006A453E"/>
    <w:rsid w:val="006C0525"/>
    <w:rsid w:val="006D75E9"/>
    <w:rsid w:val="006F462D"/>
    <w:rsid w:val="007575F1"/>
    <w:rsid w:val="0087014D"/>
    <w:rsid w:val="00953B4C"/>
    <w:rsid w:val="009B0AD3"/>
    <w:rsid w:val="009E30DF"/>
    <w:rsid w:val="009E4B82"/>
    <w:rsid w:val="00A772C6"/>
    <w:rsid w:val="00AE1A25"/>
    <w:rsid w:val="00AF1A26"/>
    <w:rsid w:val="00B30E37"/>
    <w:rsid w:val="00B54652"/>
    <w:rsid w:val="00BA34A0"/>
    <w:rsid w:val="00BB1689"/>
    <w:rsid w:val="00C2082D"/>
    <w:rsid w:val="00D51514"/>
    <w:rsid w:val="00D62BE0"/>
    <w:rsid w:val="00DA7D46"/>
    <w:rsid w:val="00DB10E1"/>
    <w:rsid w:val="00DE7D03"/>
    <w:rsid w:val="00E20911"/>
    <w:rsid w:val="00E5475D"/>
    <w:rsid w:val="00E82312"/>
    <w:rsid w:val="00EA32A1"/>
    <w:rsid w:val="00EC2EF4"/>
    <w:rsid w:val="00ED2159"/>
    <w:rsid w:val="00F61D8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340D"/>
  <w15:chartTrackingRefBased/>
  <w15:docId w15:val="{3F58B77B-A290-49EE-8639-6A01E1B4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312"/>
    <w:pPr>
      <w:spacing w:after="0" w:line="300" w:lineRule="atLeast"/>
    </w:pPr>
    <w:rPr>
      <w:rFonts w:ascii="Palatino Linotype" w:eastAsia="Times New Roman" w:hAnsi="Palatino Linotype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8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2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2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2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2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2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2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23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23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23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23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23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23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23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23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23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23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23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E823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86B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86BD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86BDB"/>
    <w:rPr>
      <w:rFonts w:ascii="Palatino Linotype" w:eastAsia="Times New Roman" w:hAnsi="Palatino Linotype" w:cs="Times New Roman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6B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6BDB"/>
    <w:rPr>
      <w:rFonts w:ascii="Palatino Linotype" w:eastAsia="Times New Roman" w:hAnsi="Palatino Linotype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313571B604546BAEE62753323BD4F" ma:contentTypeVersion="11" ma:contentTypeDescription="Create a new document." ma:contentTypeScope="" ma:versionID="bc614c17afb8aa262af503cbba385952">
  <xsd:schema xmlns:xsd="http://www.w3.org/2001/XMLSchema" xmlns:xs="http://www.w3.org/2001/XMLSchema" xmlns:p="http://schemas.microsoft.com/office/2006/metadata/properties" xmlns:ns2="170122c1-727b-418d-84c1-5d98bcb2ef5c" xmlns:ns3="f81e704c-5215-403d-af0c-e0417e2a3990" targetNamespace="http://schemas.microsoft.com/office/2006/metadata/properties" ma:root="true" ma:fieldsID="6120966794238356cb6bce319476d863" ns2:_="" ns3:_="">
    <xsd:import namespace="170122c1-727b-418d-84c1-5d98bcb2ef5c"/>
    <xsd:import namespace="f81e704c-5215-403d-af0c-e0417e2a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22c1-727b-418d-84c1-5d98bcb2e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704c-5215-403d-af0c-e0417e2a39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ef16c2-16f1-47f5-950e-2d6fb3228bc3}" ma:internalName="TaxCatchAll" ma:showField="CatchAllData" ma:web="f81e704c-5215-403d-af0c-e0417e2a3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122c1-727b-418d-84c1-5d98bcb2ef5c">
      <Terms xmlns="http://schemas.microsoft.com/office/infopath/2007/PartnerControls"/>
    </lcf76f155ced4ddcb4097134ff3c332f>
    <TaxCatchAll xmlns="f81e704c-5215-403d-af0c-e0417e2a3990" xsi:nil="true"/>
  </documentManagement>
</p:properties>
</file>

<file path=customXml/itemProps1.xml><?xml version="1.0" encoding="utf-8"?>
<ds:datastoreItem xmlns:ds="http://schemas.openxmlformats.org/officeDocument/2006/customXml" ds:itemID="{2C2A8163-61AC-42B2-B66C-3ED06FA13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BE6B7-A152-43C1-BFD2-39F6E6007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22c1-727b-418d-84c1-5d98bcb2ef5c"/>
    <ds:schemaRef ds:uri="f81e704c-5215-403d-af0c-e0417e2a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FCBB0-9B45-4591-9234-E3424389A645}">
  <ds:schemaRefs>
    <ds:schemaRef ds:uri="http://schemas.microsoft.com/office/2006/metadata/properties"/>
    <ds:schemaRef ds:uri="http://schemas.microsoft.com/office/infopath/2007/PartnerControls"/>
    <ds:schemaRef ds:uri="170122c1-727b-418d-84c1-5d98bcb2ef5c"/>
    <ds:schemaRef ds:uri="f81e704c-5215-403d-af0c-e0417e2a39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Kronenberg</dc:creator>
  <cp:keywords/>
  <dc:description/>
  <cp:lastModifiedBy>Inge Kämink</cp:lastModifiedBy>
  <cp:revision>33</cp:revision>
  <dcterms:created xsi:type="dcterms:W3CDTF">2025-11-26T15:29:00Z</dcterms:created>
  <dcterms:modified xsi:type="dcterms:W3CDTF">2025-12-15T06:27:00Z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0x01010065F313571B604546BAEE62753323BD4F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