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D2822" w14:textId="4CF8457B" w:rsidR="0020689E" w:rsidRPr="002F550C" w:rsidRDefault="0020689E" w:rsidP="0020689E">
      <w:pPr>
        <w:rPr>
          <w:rFonts w:ascii="Corbel" w:hAnsi="Corbel"/>
          <w:b/>
          <w:bCs/>
          <w:color w:val="441C42"/>
          <w:sz w:val="52"/>
          <w:szCs w:val="52"/>
        </w:rPr>
      </w:pPr>
      <w:r w:rsidRPr="002F550C">
        <w:rPr>
          <w:rFonts w:ascii="Corbel" w:hAnsi="Corbel"/>
          <w:b/>
          <w:bCs/>
          <w:color w:val="441C42"/>
          <w:sz w:val="52"/>
          <w:szCs w:val="52"/>
        </w:rPr>
        <w:t xml:space="preserve">Bijlage </w:t>
      </w:r>
      <w:r w:rsidR="008E69EF">
        <w:rPr>
          <w:rFonts w:ascii="Corbel" w:hAnsi="Corbel"/>
          <w:b/>
          <w:bCs/>
          <w:color w:val="441C42"/>
          <w:sz w:val="52"/>
          <w:szCs w:val="52"/>
        </w:rPr>
        <w:t>4</w:t>
      </w:r>
      <w:r w:rsidRPr="002F550C">
        <w:rPr>
          <w:rFonts w:ascii="Corbel" w:hAnsi="Corbel"/>
          <w:b/>
          <w:bCs/>
          <w:color w:val="441C42"/>
          <w:sz w:val="52"/>
          <w:szCs w:val="52"/>
        </w:rPr>
        <w:t xml:space="preserve">. </w:t>
      </w:r>
      <w:r>
        <w:rPr>
          <w:rFonts w:ascii="Corbel" w:hAnsi="Corbel"/>
          <w:b/>
          <w:bCs/>
          <w:color w:val="441C42"/>
          <w:sz w:val="52"/>
          <w:szCs w:val="52"/>
        </w:rPr>
        <w:t>Inschrijfstaat</w:t>
      </w:r>
    </w:p>
    <w:p w14:paraId="04BB8916" w14:textId="77777777" w:rsidR="00C35735" w:rsidRPr="009C2111" w:rsidRDefault="00C35735" w:rsidP="00C35735">
      <w:pPr>
        <w:rPr>
          <w:rFonts w:ascii="Corbel" w:hAnsi="Corbel"/>
          <w:sz w:val="20"/>
        </w:rPr>
      </w:pPr>
    </w:p>
    <w:p w14:paraId="61CE97C2" w14:textId="71C7398D" w:rsidR="00EA3B5F" w:rsidRDefault="00C35735" w:rsidP="00EA3B5F">
      <w:pPr>
        <w:spacing w:line="280" w:lineRule="exact"/>
        <w:rPr>
          <w:rFonts w:ascii="Corbel" w:eastAsia="Arial Unicode MS" w:hAnsi="Corbel" w:cs="Arial Unicode MS"/>
          <w:sz w:val="22"/>
          <w:szCs w:val="22"/>
        </w:rPr>
      </w:pPr>
      <w:r w:rsidRPr="00097E55">
        <w:rPr>
          <w:rFonts w:ascii="Corbel" w:eastAsia="Arial Unicode MS" w:hAnsi="Corbel" w:cs="Arial Unicode MS"/>
          <w:sz w:val="22"/>
          <w:szCs w:val="22"/>
        </w:rPr>
        <w:t xml:space="preserve">In onderstaande tabel dient inschrijver een prijs per eenheid op te geven dat geldt voor onderhavige opdracht. De prijs per eenheid betreft een </w:t>
      </w:r>
      <w:r w:rsidR="00EA3B5F">
        <w:rPr>
          <w:rFonts w:ascii="Corbel" w:eastAsia="Arial Unicode MS" w:hAnsi="Corbel" w:cs="Arial Unicode MS"/>
          <w:sz w:val="22"/>
          <w:szCs w:val="22"/>
        </w:rPr>
        <w:t>totaalprijs</w:t>
      </w:r>
      <w:r w:rsidRPr="00097E55">
        <w:rPr>
          <w:rFonts w:ascii="Corbel" w:eastAsia="Arial Unicode MS" w:hAnsi="Corbel" w:cs="Arial Unicode MS"/>
          <w:sz w:val="22"/>
          <w:szCs w:val="22"/>
        </w:rPr>
        <w:t xml:space="preserve"> </w:t>
      </w:r>
      <w:r w:rsidR="00EA3B5F">
        <w:rPr>
          <w:rFonts w:ascii="Corbel" w:eastAsia="Arial Unicode MS" w:hAnsi="Corbel" w:cs="Arial Unicode MS"/>
          <w:sz w:val="22"/>
          <w:szCs w:val="22"/>
        </w:rPr>
        <w:t>per dossier</w:t>
      </w:r>
      <w:r w:rsidRPr="00097E55">
        <w:rPr>
          <w:rFonts w:ascii="Corbel" w:eastAsia="Arial Unicode MS" w:hAnsi="Corbel" w:cs="Arial Unicode MS"/>
          <w:sz w:val="22"/>
          <w:szCs w:val="22"/>
        </w:rPr>
        <w:t xml:space="preserve">. </w:t>
      </w:r>
      <w:r w:rsidR="00EA3B5F" w:rsidRPr="006339DE">
        <w:t xml:space="preserve">In de prijs per dossier zijn </w:t>
      </w:r>
      <w:r w:rsidR="00EA3B5F" w:rsidRPr="00EA3B5F">
        <w:rPr>
          <w:u w:val="single"/>
        </w:rPr>
        <w:t>alle</w:t>
      </w:r>
      <w:r w:rsidR="00EA3B5F" w:rsidRPr="006339DE">
        <w:t xml:space="preserve"> noodzakelijke kosten opgenomen, waaronder dus ook: het tekenwerk. </w:t>
      </w:r>
      <w:r w:rsidR="00EA3B5F" w:rsidRPr="00097E55">
        <w:rPr>
          <w:rFonts w:ascii="Corbel" w:eastAsia="Arial Unicode MS" w:hAnsi="Corbel" w:cs="Arial Unicode MS"/>
          <w:sz w:val="22"/>
          <w:szCs w:val="22"/>
        </w:rPr>
        <w:t xml:space="preserve">Het tarief per dossier is </w:t>
      </w:r>
      <w:r w:rsidR="00EA3B5F">
        <w:rPr>
          <w:rFonts w:ascii="Corbel" w:eastAsia="Arial Unicode MS" w:hAnsi="Corbel" w:cs="Arial Unicode MS"/>
          <w:sz w:val="22"/>
          <w:szCs w:val="22"/>
        </w:rPr>
        <w:t xml:space="preserve">dan ook </w:t>
      </w:r>
      <w:r w:rsidR="00EA3B5F" w:rsidRPr="00097E55">
        <w:rPr>
          <w:rFonts w:ascii="Corbel" w:eastAsia="Arial Unicode MS" w:hAnsi="Corbel" w:cs="Arial Unicode MS"/>
          <w:sz w:val="22"/>
          <w:szCs w:val="22"/>
        </w:rPr>
        <w:t>een all-in tarief in euro's excl. btw.</w:t>
      </w:r>
    </w:p>
    <w:p w14:paraId="5AD08096" w14:textId="77777777" w:rsidR="009753F6" w:rsidRDefault="009753F6" w:rsidP="00EA3B5F">
      <w:pPr>
        <w:spacing w:line="280" w:lineRule="exact"/>
        <w:rPr>
          <w:rFonts w:ascii="Corbel" w:eastAsia="Arial Unicode MS" w:hAnsi="Corbel" w:cs="Arial Unicode MS"/>
          <w:sz w:val="22"/>
          <w:szCs w:val="22"/>
        </w:rPr>
      </w:pPr>
    </w:p>
    <w:p w14:paraId="73B7FA3C" w14:textId="3C578D19" w:rsidR="009753F6" w:rsidRPr="009753F6" w:rsidRDefault="009753F6" w:rsidP="00EA3B5F">
      <w:pPr>
        <w:spacing w:line="280" w:lineRule="exact"/>
        <w:rPr>
          <w:rFonts w:ascii="Corbel" w:eastAsia="Arial Unicode MS" w:hAnsi="Corbel" w:cs="Arial Unicode MS"/>
          <w:color w:val="FF0000"/>
          <w:sz w:val="22"/>
          <w:szCs w:val="22"/>
        </w:rPr>
      </w:pPr>
      <w:r w:rsidRPr="009753F6">
        <w:rPr>
          <w:rFonts w:ascii="Corbel" w:eastAsia="Arial Unicode MS" w:hAnsi="Corbel" w:cs="Arial Unicode MS"/>
          <w:color w:val="FF0000"/>
          <w:sz w:val="22"/>
          <w:szCs w:val="22"/>
        </w:rPr>
        <w:t xml:space="preserve">Indien landmeetkundige werkzaamheden noodzakelijk zijn, dient Opdrachtnemer hier apart een offerte voor aan te leveren. Opdrachtnemer factureert </w:t>
      </w:r>
      <w:r>
        <w:rPr>
          <w:rFonts w:ascii="Corbel" w:eastAsia="Arial Unicode MS" w:hAnsi="Corbel" w:cs="Arial Unicode MS"/>
          <w:color w:val="FF0000"/>
          <w:sz w:val="22"/>
          <w:szCs w:val="22"/>
        </w:rPr>
        <w:t xml:space="preserve">enkel de </w:t>
      </w:r>
      <w:r w:rsidRPr="009753F6">
        <w:rPr>
          <w:rFonts w:ascii="Corbel" w:eastAsia="Arial Unicode MS" w:hAnsi="Corbel" w:cs="Arial Unicode MS"/>
          <w:color w:val="FF0000"/>
          <w:sz w:val="22"/>
          <w:szCs w:val="22"/>
        </w:rPr>
        <w:t xml:space="preserve">daadwerkelijk gemaakte </w:t>
      </w:r>
      <w:r>
        <w:rPr>
          <w:rFonts w:ascii="Corbel" w:eastAsia="Arial Unicode MS" w:hAnsi="Corbel" w:cs="Arial Unicode MS"/>
          <w:color w:val="FF0000"/>
          <w:sz w:val="22"/>
          <w:szCs w:val="22"/>
        </w:rPr>
        <w:t>uren</w:t>
      </w:r>
      <w:r w:rsidRPr="009753F6">
        <w:rPr>
          <w:rFonts w:ascii="Corbel" w:eastAsia="Arial Unicode MS" w:hAnsi="Corbel" w:cs="Arial Unicode MS"/>
          <w:color w:val="FF0000"/>
          <w:sz w:val="22"/>
          <w:szCs w:val="22"/>
        </w:rPr>
        <w:t xml:space="preserve">. Het uurtarief dient marktconform te zijn. Het is aan Gooise Meren of de werkzaamheden daadwerkelijk bij Opdrachtnemer worden afgenomen. </w:t>
      </w:r>
      <w:r>
        <w:rPr>
          <w:rFonts w:ascii="Corbel" w:eastAsia="Arial Unicode MS" w:hAnsi="Corbel" w:cs="Arial Unicode MS"/>
          <w:color w:val="FF0000"/>
          <w:sz w:val="22"/>
          <w:szCs w:val="22"/>
        </w:rPr>
        <w:t xml:space="preserve">Gooise Meren behoudt dan ook het recht deze werkzaamheden ergens anders te beleggen. Gooise Meren verwacht niet dat deze werkzaamheden frequent moeten worden uitgevoerd. </w:t>
      </w:r>
    </w:p>
    <w:p w14:paraId="4DA0CFDB" w14:textId="77777777" w:rsidR="00EA3B5F" w:rsidRPr="006339DE" w:rsidRDefault="00EA3B5F" w:rsidP="00EA3B5F"/>
    <w:p w14:paraId="10BD7F93" w14:textId="6A3C7A52" w:rsidR="00C35735" w:rsidRPr="00097E55" w:rsidRDefault="00EA3B5F" w:rsidP="00EA3B5F">
      <w:pPr>
        <w:rPr>
          <w:rFonts w:ascii="Corbel" w:eastAsia="Arial Unicode MS" w:hAnsi="Corbel" w:cs="Arial Unicode MS"/>
          <w:sz w:val="22"/>
          <w:szCs w:val="22"/>
        </w:rPr>
      </w:pPr>
      <w:r w:rsidRPr="006339DE">
        <w:t xml:space="preserve">Opdrachtnemer factureert enkel de daadwerkelijk afgehandelde dossiers. De prijs per dossier blijft de gehele looptijd van de overeenkomst hetzelfde. </w:t>
      </w:r>
      <w:r w:rsidR="00C35735" w:rsidRPr="00097E55">
        <w:rPr>
          <w:rFonts w:ascii="Corbel" w:eastAsia="Arial Unicode MS" w:hAnsi="Corbel" w:cs="Arial Unicode MS"/>
          <w:sz w:val="22"/>
          <w:szCs w:val="22"/>
        </w:rPr>
        <w:t xml:space="preserve">Indien blijkt dat er meer-/ of minder dossiers moeten worden afgehandeld, dient </w:t>
      </w:r>
      <w:r>
        <w:rPr>
          <w:rFonts w:ascii="Corbel" w:eastAsia="Arial Unicode MS" w:hAnsi="Corbel" w:cs="Arial Unicode MS"/>
          <w:sz w:val="22"/>
          <w:szCs w:val="22"/>
        </w:rPr>
        <w:t xml:space="preserve">dus </w:t>
      </w:r>
      <w:r w:rsidR="00C35735" w:rsidRPr="00097E55">
        <w:rPr>
          <w:rFonts w:ascii="Corbel" w:eastAsia="Arial Unicode MS" w:hAnsi="Corbel" w:cs="Arial Unicode MS"/>
          <w:sz w:val="22"/>
          <w:szCs w:val="22"/>
        </w:rPr>
        <w:t xml:space="preserve">de zelfde prijs per eenheid te worden gehanteerd. </w:t>
      </w:r>
    </w:p>
    <w:p w14:paraId="7D75CCE8" w14:textId="77777777" w:rsidR="00C35735" w:rsidRPr="00097E55" w:rsidRDefault="00C35735" w:rsidP="00C35735">
      <w:pPr>
        <w:spacing w:line="280" w:lineRule="exact"/>
        <w:rPr>
          <w:rFonts w:ascii="Corbel" w:hAnsi="Corbel" w:cs="Arial"/>
          <w:sz w:val="22"/>
          <w:szCs w:val="22"/>
        </w:rPr>
      </w:pPr>
    </w:p>
    <w:p w14:paraId="2B42DDF0" w14:textId="77777777" w:rsidR="00C35735" w:rsidRPr="00097E55" w:rsidRDefault="00C35735" w:rsidP="00C35735">
      <w:pPr>
        <w:spacing w:line="280" w:lineRule="exact"/>
        <w:rPr>
          <w:rFonts w:ascii="Corbel" w:hAnsi="Corbel" w:cs="Arial"/>
          <w:sz w:val="22"/>
          <w:szCs w:val="22"/>
        </w:rPr>
      </w:pPr>
      <w:r w:rsidRPr="00097E55">
        <w:rPr>
          <w:rFonts w:ascii="Corbel" w:hAnsi="Corbel" w:cs="Arial"/>
          <w:sz w:val="22"/>
          <w:szCs w:val="22"/>
        </w:rPr>
        <w:t>De inschrijver(s) verklaart/verklaren dat deze aanbieding wordt gedaan overeenkomstig de bepalingen van de verstrekte aanbestedingsdocumenten inclusief de eventuele nota('s) van inlichtingen.</w:t>
      </w:r>
    </w:p>
    <w:p w14:paraId="3F490B31" w14:textId="77777777" w:rsidR="00C35735" w:rsidRPr="00097E55" w:rsidRDefault="00C35735" w:rsidP="00C35735">
      <w:pPr>
        <w:spacing w:line="280" w:lineRule="exact"/>
        <w:rPr>
          <w:rFonts w:ascii="Corbel" w:hAnsi="Corbel" w:cs="Arial"/>
          <w:sz w:val="22"/>
          <w:szCs w:val="22"/>
        </w:rPr>
      </w:pP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2263"/>
        <w:gridCol w:w="2268"/>
        <w:gridCol w:w="2597"/>
        <w:gridCol w:w="1934"/>
      </w:tblGrid>
      <w:tr w:rsidR="00C35735" w:rsidRPr="00097E55" w14:paraId="0A16DBE7" w14:textId="77777777" w:rsidTr="001604F5">
        <w:tc>
          <w:tcPr>
            <w:tcW w:w="2263" w:type="dxa"/>
            <w:shd w:val="clear" w:color="auto" w:fill="441D42"/>
          </w:tcPr>
          <w:p w14:paraId="703F29D2" w14:textId="77777777" w:rsidR="00C35735" w:rsidRPr="00097E55" w:rsidRDefault="00C35735" w:rsidP="001604F5">
            <w:pPr>
              <w:rPr>
                <w:rFonts w:ascii="Corbel" w:eastAsiaTheme="minorEastAsia" w:hAnsi="Corbel" w:cs="Arial"/>
                <w:b/>
                <w:bCs/>
                <w:color w:val="FFFFFF" w:themeColor="background1"/>
                <w:sz w:val="20"/>
              </w:rPr>
            </w:pPr>
            <w:r w:rsidRPr="00097E55">
              <w:rPr>
                <w:rFonts w:ascii="Corbel" w:eastAsiaTheme="minorEastAsia" w:hAnsi="Corbel" w:cs="Arial"/>
                <w:b/>
                <w:bCs/>
                <w:color w:val="FFFFFF" w:themeColor="background1"/>
                <w:sz w:val="20"/>
              </w:rPr>
              <w:t>Omschrijving</w:t>
            </w:r>
          </w:p>
        </w:tc>
        <w:tc>
          <w:tcPr>
            <w:tcW w:w="2268" w:type="dxa"/>
            <w:shd w:val="clear" w:color="auto" w:fill="441D42"/>
          </w:tcPr>
          <w:p w14:paraId="42344105" w14:textId="77777777" w:rsidR="00C35735" w:rsidRPr="00097E55" w:rsidRDefault="00C35735" w:rsidP="001604F5">
            <w:pPr>
              <w:rPr>
                <w:rFonts w:ascii="Corbel" w:eastAsiaTheme="minorEastAsia" w:hAnsi="Corbel" w:cs="Arial"/>
                <w:b/>
                <w:bCs/>
                <w:color w:val="FFFFFF" w:themeColor="background1"/>
                <w:sz w:val="20"/>
              </w:rPr>
            </w:pPr>
            <w:r>
              <w:rPr>
                <w:rFonts w:ascii="Corbel" w:eastAsiaTheme="minorEastAsia" w:hAnsi="Corbel" w:cs="Arial"/>
                <w:b/>
                <w:bCs/>
                <w:color w:val="FFFFFF" w:themeColor="background1"/>
                <w:sz w:val="20"/>
              </w:rPr>
              <w:t>Aantal</w:t>
            </w:r>
          </w:p>
        </w:tc>
        <w:tc>
          <w:tcPr>
            <w:tcW w:w="2597" w:type="dxa"/>
            <w:shd w:val="clear" w:color="auto" w:fill="441D42"/>
          </w:tcPr>
          <w:p w14:paraId="69AF2DA9" w14:textId="77777777" w:rsidR="00C35735" w:rsidRPr="00097E55" w:rsidRDefault="00C35735" w:rsidP="001604F5">
            <w:pPr>
              <w:rPr>
                <w:rFonts w:ascii="Corbel" w:eastAsiaTheme="minorEastAsia" w:hAnsi="Corbel" w:cs="Arial"/>
                <w:b/>
                <w:bCs/>
                <w:color w:val="FFFFFF" w:themeColor="background1"/>
                <w:sz w:val="20"/>
              </w:rPr>
            </w:pPr>
            <w:r w:rsidRPr="00097E55">
              <w:rPr>
                <w:rFonts w:ascii="Corbel" w:eastAsiaTheme="minorEastAsia" w:hAnsi="Corbel" w:cs="Arial"/>
                <w:b/>
                <w:bCs/>
                <w:color w:val="FFFFFF" w:themeColor="background1"/>
                <w:sz w:val="20"/>
              </w:rPr>
              <w:t>Prijs per dossier</w:t>
            </w:r>
          </w:p>
        </w:tc>
        <w:tc>
          <w:tcPr>
            <w:tcW w:w="1934" w:type="dxa"/>
            <w:shd w:val="clear" w:color="auto" w:fill="441D42"/>
          </w:tcPr>
          <w:p w14:paraId="0077AC3A" w14:textId="77777777" w:rsidR="00C35735" w:rsidRPr="00097E55" w:rsidRDefault="00C35735" w:rsidP="001604F5">
            <w:pPr>
              <w:rPr>
                <w:rFonts w:ascii="Corbel" w:eastAsiaTheme="minorEastAsia" w:hAnsi="Corbel" w:cs="Arial"/>
                <w:b/>
                <w:bCs/>
                <w:color w:val="FFFFFF" w:themeColor="background1"/>
                <w:sz w:val="20"/>
              </w:rPr>
            </w:pPr>
            <w:r w:rsidRPr="00097E55">
              <w:rPr>
                <w:rFonts w:ascii="Corbel" w:eastAsiaTheme="minorEastAsia" w:hAnsi="Corbel" w:cs="Arial"/>
                <w:b/>
                <w:bCs/>
                <w:color w:val="FFFFFF" w:themeColor="background1"/>
                <w:sz w:val="20"/>
              </w:rPr>
              <w:t>Totaal</w:t>
            </w:r>
          </w:p>
        </w:tc>
      </w:tr>
      <w:tr w:rsidR="00C35735" w:rsidRPr="00097E55" w14:paraId="5E168993" w14:textId="77777777" w:rsidTr="001604F5">
        <w:tc>
          <w:tcPr>
            <w:tcW w:w="2263" w:type="dxa"/>
          </w:tcPr>
          <w:p w14:paraId="29FEF48D" w14:textId="77777777" w:rsidR="00C35735" w:rsidRPr="00097E55" w:rsidRDefault="00C35735" w:rsidP="001604F5">
            <w:pPr>
              <w:rPr>
                <w:rFonts w:ascii="Corbel" w:eastAsiaTheme="minorEastAsia" w:hAnsi="Corbel" w:cs="Arial"/>
                <w:sz w:val="20"/>
              </w:rPr>
            </w:pPr>
            <w:r>
              <w:rPr>
                <w:rFonts w:ascii="Corbel" w:eastAsiaTheme="minorEastAsia" w:hAnsi="Corbel" w:cs="Arial"/>
                <w:sz w:val="20"/>
              </w:rPr>
              <w:t>Af te handelen dossiers</w:t>
            </w:r>
          </w:p>
        </w:tc>
        <w:tc>
          <w:tcPr>
            <w:tcW w:w="2268" w:type="dxa"/>
          </w:tcPr>
          <w:p w14:paraId="34F89D14" w14:textId="77777777" w:rsidR="00C35735" w:rsidRPr="00097E55" w:rsidRDefault="00C35735" w:rsidP="001604F5">
            <w:pPr>
              <w:rPr>
                <w:rFonts w:ascii="Corbel" w:eastAsiaTheme="minorEastAsia" w:hAnsi="Corbel" w:cs="Arial"/>
                <w:sz w:val="20"/>
              </w:rPr>
            </w:pPr>
            <w:r>
              <w:rPr>
                <w:rFonts w:ascii="Corbel" w:eastAsiaTheme="minorEastAsia" w:hAnsi="Corbel" w:cs="Arial"/>
                <w:sz w:val="20"/>
              </w:rPr>
              <w:t>1.000</w:t>
            </w:r>
          </w:p>
        </w:tc>
        <w:tc>
          <w:tcPr>
            <w:tcW w:w="2597" w:type="dxa"/>
          </w:tcPr>
          <w:p w14:paraId="40AECDE9" w14:textId="77777777" w:rsidR="00C35735" w:rsidRPr="00097E55" w:rsidRDefault="00C35735" w:rsidP="001604F5">
            <w:pPr>
              <w:rPr>
                <w:rFonts w:ascii="Corbel" w:eastAsiaTheme="minorEastAsia" w:hAnsi="Corbel" w:cs="Arial"/>
                <w:sz w:val="20"/>
              </w:rPr>
            </w:pPr>
            <w:r>
              <w:rPr>
                <w:rFonts w:ascii="Corbel" w:eastAsiaTheme="minorEastAsia" w:hAnsi="Corbel" w:cs="Arial"/>
                <w:sz w:val="20"/>
              </w:rPr>
              <w:t xml:space="preserve">€ </w:t>
            </w:r>
          </w:p>
        </w:tc>
        <w:tc>
          <w:tcPr>
            <w:tcW w:w="1934" w:type="dxa"/>
          </w:tcPr>
          <w:p w14:paraId="0D1E4A56" w14:textId="77777777" w:rsidR="00C35735" w:rsidRPr="00097E55" w:rsidRDefault="00C35735" w:rsidP="001604F5">
            <w:pPr>
              <w:rPr>
                <w:rFonts w:ascii="Corbel" w:eastAsiaTheme="minorEastAsia" w:hAnsi="Corbel" w:cs="Arial"/>
                <w:b/>
                <w:bCs/>
                <w:sz w:val="20"/>
              </w:rPr>
            </w:pPr>
            <w:r w:rsidRPr="00097E55">
              <w:rPr>
                <w:rFonts w:ascii="Corbel" w:eastAsiaTheme="minorEastAsia" w:hAnsi="Corbel" w:cs="Arial"/>
                <w:b/>
                <w:bCs/>
                <w:sz w:val="20"/>
              </w:rPr>
              <w:t xml:space="preserve">€ </w:t>
            </w:r>
          </w:p>
        </w:tc>
      </w:tr>
    </w:tbl>
    <w:p w14:paraId="21A8BF6B" w14:textId="77777777" w:rsidR="00C35735" w:rsidRDefault="00C35735" w:rsidP="00C35735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C35735" w14:paraId="5FC1A54C" w14:textId="77777777" w:rsidTr="001604F5">
        <w:tc>
          <w:tcPr>
            <w:tcW w:w="5211" w:type="dxa"/>
            <w:gridSpan w:val="2"/>
          </w:tcPr>
          <w:p w14:paraId="61C43EBD" w14:textId="77777777" w:rsidR="00C35735" w:rsidRDefault="00C35735" w:rsidP="001604F5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40A7D4D1" w14:textId="77777777" w:rsidR="00C35735" w:rsidRDefault="00C35735" w:rsidP="001604F5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019C2EF2" w14:textId="77777777" w:rsidR="00C35735" w:rsidRDefault="00C35735" w:rsidP="001604F5">
            <w:pPr>
              <w:rPr>
                <w:rFonts w:ascii="Corbel" w:hAnsi="Corbel" w:cs="Arial"/>
                <w:sz w:val="20"/>
              </w:rPr>
            </w:pPr>
          </w:p>
        </w:tc>
      </w:tr>
      <w:tr w:rsidR="00C35735" w14:paraId="6A6E9FB5" w14:textId="77777777" w:rsidTr="001604F5">
        <w:tc>
          <w:tcPr>
            <w:tcW w:w="959" w:type="dxa"/>
          </w:tcPr>
          <w:p w14:paraId="22EF34F8" w14:textId="77777777" w:rsidR="00C35735" w:rsidRDefault="00C35735" w:rsidP="001604F5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4DCFE3A9" w14:textId="77777777" w:rsidR="00C35735" w:rsidRDefault="00C35735" w:rsidP="001604F5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3B5DB4DE" w14:textId="77777777" w:rsidR="00C35735" w:rsidRDefault="00C35735" w:rsidP="001604F5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14F086C3" w14:textId="77777777" w:rsidR="00C35735" w:rsidRDefault="00C35735" w:rsidP="001604F5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732E0362" w14:textId="77777777" w:rsidR="003C7A31" w:rsidRPr="009A6169" w:rsidRDefault="003C7A31" w:rsidP="009A6169"/>
    <w:sectPr w:rsidR="003C7A31" w:rsidRPr="009A61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1FF9B" w14:textId="77777777" w:rsidR="00C35735" w:rsidRDefault="00C35735" w:rsidP="00C35735">
      <w:pPr>
        <w:spacing w:line="240" w:lineRule="auto"/>
      </w:pPr>
      <w:r>
        <w:separator/>
      </w:r>
    </w:p>
  </w:endnote>
  <w:endnote w:type="continuationSeparator" w:id="0">
    <w:p w14:paraId="3FBF01DE" w14:textId="77777777" w:rsidR="00C35735" w:rsidRDefault="00C35735" w:rsidP="00C357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4FDD0" w14:textId="77777777" w:rsidR="00C35735" w:rsidRDefault="00C35735" w:rsidP="00C35735">
      <w:pPr>
        <w:spacing w:line="240" w:lineRule="auto"/>
      </w:pPr>
      <w:r>
        <w:separator/>
      </w:r>
    </w:p>
  </w:footnote>
  <w:footnote w:type="continuationSeparator" w:id="0">
    <w:p w14:paraId="02F9757F" w14:textId="77777777" w:rsidR="00C35735" w:rsidRDefault="00C35735" w:rsidP="00C357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296E" w14:textId="4CE61261" w:rsidR="00C35735" w:rsidRDefault="00C3573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5BE36A" wp14:editId="5CB2A96E">
          <wp:simplePos x="0" y="0"/>
          <wp:positionH relativeFrom="margin">
            <wp:posOffset>4717819</wp:posOffset>
          </wp:positionH>
          <wp:positionV relativeFrom="paragraph">
            <wp:posOffset>-41390</wp:posOffset>
          </wp:positionV>
          <wp:extent cx="1002030" cy="332105"/>
          <wp:effectExtent l="0" t="0" r="7620" b="0"/>
          <wp:wrapTight wrapText="bothSides">
            <wp:wrapPolygon edited="0">
              <wp:start x="0" y="0"/>
              <wp:lineTo x="0" y="19824"/>
              <wp:lineTo x="21354" y="19824"/>
              <wp:lineTo x="21354" y="0"/>
              <wp:lineTo x="0" y="0"/>
            </wp:wrapPolygon>
          </wp:wrapTight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332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374CB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72325A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40CC4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947283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CE76D0"/>
    <w:multiLevelType w:val="multilevel"/>
    <w:tmpl w:val="278A213E"/>
    <w:lvl w:ilvl="0">
      <w:start w:val="1"/>
      <w:numFmt w:val="decimal"/>
      <w:pStyle w:val="GMBijlage"/>
      <w:suff w:val="space"/>
      <w:lvlText w:val="Bijlag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EAB0B37"/>
    <w:multiLevelType w:val="multilevel"/>
    <w:tmpl w:val="74BA7608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6" w15:restartNumberingAfterBreak="0">
    <w:nsid w:val="3D9E22EA"/>
    <w:multiLevelType w:val="hybridMultilevel"/>
    <w:tmpl w:val="C7663256"/>
    <w:lvl w:ilvl="0" w:tplc="89EC8C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23837"/>
    <w:multiLevelType w:val="multilevel"/>
    <w:tmpl w:val="49C2F00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BA962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778570A"/>
    <w:multiLevelType w:val="multilevel"/>
    <w:tmpl w:val="D726846C"/>
    <w:styleLink w:val="stlGMHoofdstukken"/>
    <w:lvl w:ilvl="0">
      <w:start w:val="1"/>
      <w:numFmt w:val="decimal"/>
      <w:lvlText w:val="%1."/>
      <w:lvlJc w:val="left"/>
      <w:pPr>
        <w:ind w:left="476" w:hanging="476"/>
      </w:pPr>
      <w:rPr>
        <w:rFonts w:hint="default"/>
        <w:b/>
        <w:i w:val="0"/>
        <w:color w:val="441D42" w:themeColor="text1"/>
        <w:sz w:val="32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BD42D46"/>
    <w:multiLevelType w:val="multilevel"/>
    <w:tmpl w:val="78B4024E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29" w:hanging="35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1" w15:restartNumberingAfterBreak="0">
    <w:nsid w:val="73E4387B"/>
    <w:multiLevelType w:val="multilevel"/>
    <w:tmpl w:val="D618FF84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9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89748294">
    <w:abstractNumId w:val="9"/>
  </w:num>
  <w:num w:numId="2" w16cid:durableId="272830794">
    <w:abstractNumId w:val="9"/>
  </w:num>
  <w:num w:numId="3" w16cid:durableId="1662270995">
    <w:abstractNumId w:val="9"/>
  </w:num>
  <w:num w:numId="4" w16cid:durableId="685837549">
    <w:abstractNumId w:val="9"/>
  </w:num>
  <w:num w:numId="5" w16cid:durableId="1166088667">
    <w:abstractNumId w:val="9"/>
  </w:num>
  <w:num w:numId="6" w16cid:durableId="1566987086">
    <w:abstractNumId w:val="5"/>
  </w:num>
  <w:num w:numId="7" w16cid:durableId="1605840002">
    <w:abstractNumId w:val="9"/>
  </w:num>
  <w:num w:numId="8" w16cid:durableId="69735438">
    <w:abstractNumId w:val="9"/>
  </w:num>
  <w:num w:numId="9" w16cid:durableId="607860422">
    <w:abstractNumId w:val="9"/>
  </w:num>
  <w:num w:numId="10" w16cid:durableId="49161867">
    <w:abstractNumId w:val="9"/>
  </w:num>
  <w:num w:numId="11" w16cid:durableId="1079522918">
    <w:abstractNumId w:val="9"/>
  </w:num>
  <w:num w:numId="12" w16cid:durableId="343091358">
    <w:abstractNumId w:val="9"/>
  </w:num>
  <w:num w:numId="13" w16cid:durableId="2053339932">
    <w:abstractNumId w:val="9"/>
  </w:num>
  <w:num w:numId="14" w16cid:durableId="1177578022">
    <w:abstractNumId w:val="9"/>
  </w:num>
  <w:num w:numId="15" w16cid:durableId="1554922694">
    <w:abstractNumId w:val="3"/>
  </w:num>
  <w:num w:numId="16" w16cid:durableId="821114810">
    <w:abstractNumId w:val="3"/>
  </w:num>
  <w:num w:numId="17" w16cid:durableId="1113018760">
    <w:abstractNumId w:val="1"/>
  </w:num>
  <w:num w:numId="18" w16cid:durableId="30035466">
    <w:abstractNumId w:val="1"/>
  </w:num>
  <w:num w:numId="19" w16cid:durableId="676465843">
    <w:abstractNumId w:val="2"/>
  </w:num>
  <w:num w:numId="20" w16cid:durableId="1101728096">
    <w:abstractNumId w:val="2"/>
  </w:num>
  <w:num w:numId="21" w16cid:durableId="873928058">
    <w:abstractNumId w:val="0"/>
  </w:num>
  <w:num w:numId="22" w16cid:durableId="1673677684">
    <w:abstractNumId w:val="0"/>
  </w:num>
  <w:num w:numId="23" w16cid:durableId="1405958434">
    <w:abstractNumId w:val="9"/>
  </w:num>
  <w:num w:numId="24" w16cid:durableId="9724324">
    <w:abstractNumId w:val="5"/>
  </w:num>
  <w:num w:numId="25" w16cid:durableId="569194171">
    <w:abstractNumId w:val="7"/>
  </w:num>
  <w:num w:numId="26" w16cid:durableId="220868132">
    <w:abstractNumId w:val="6"/>
    <w:lvlOverride w:ilvl="0">
      <w:lvl w:ilvl="0" w:tplc="89EC8C6A">
        <w:start w:val="1"/>
        <w:numFmt w:val="decimal"/>
        <w:suff w:val="space"/>
        <w:lvlText w:val="Bijlage %1"/>
        <w:lvlJc w:val="left"/>
        <w:pPr>
          <w:ind w:left="720" w:hanging="720"/>
        </w:pPr>
        <w:rPr>
          <w:rFonts w:hint="default"/>
        </w:rPr>
      </w:lvl>
    </w:lvlOverride>
    <w:lvlOverride w:ilvl="1">
      <w:lvl w:ilvl="1" w:tplc="0413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3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3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3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3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3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3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3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7" w16cid:durableId="71974635">
    <w:abstractNumId w:val="7"/>
  </w:num>
  <w:num w:numId="28" w16cid:durableId="1866793791">
    <w:abstractNumId w:val="10"/>
  </w:num>
  <w:num w:numId="29" w16cid:durableId="2031563913">
    <w:abstractNumId w:val="11"/>
  </w:num>
  <w:num w:numId="30" w16cid:durableId="1995791185">
    <w:abstractNumId w:val="8"/>
  </w:num>
  <w:num w:numId="31" w16cid:durableId="860625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735"/>
    <w:rsid w:val="000004E9"/>
    <w:rsid w:val="0002316B"/>
    <w:rsid w:val="00034B4A"/>
    <w:rsid w:val="00044123"/>
    <w:rsid w:val="001E3726"/>
    <w:rsid w:val="0020689E"/>
    <w:rsid w:val="002371F5"/>
    <w:rsid w:val="002572BD"/>
    <w:rsid w:val="00315CE0"/>
    <w:rsid w:val="0032314D"/>
    <w:rsid w:val="00360100"/>
    <w:rsid w:val="00364D04"/>
    <w:rsid w:val="00367B14"/>
    <w:rsid w:val="003C7A31"/>
    <w:rsid w:val="003D7104"/>
    <w:rsid w:val="004125E7"/>
    <w:rsid w:val="00441804"/>
    <w:rsid w:val="004A082C"/>
    <w:rsid w:val="004F55F8"/>
    <w:rsid w:val="00611D9C"/>
    <w:rsid w:val="006666F7"/>
    <w:rsid w:val="006824CE"/>
    <w:rsid w:val="00683E3F"/>
    <w:rsid w:val="006C2AFA"/>
    <w:rsid w:val="006D044D"/>
    <w:rsid w:val="0074305B"/>
    <w:rsid w:val="007722FA"/>
    <w:rsid w:val="008257DA"/>
    <w:rsid w:val="008E5A8D"/>
    <w:rsid w:val="008E69EF"/>
    <w:rsid w:val="00932454"/>
    <w:rsid w:val="00954071"/>
    <w:rsid w:val="009753F6"/>
    <w:rsid w:val="00985173"/>
    <w:rsid w:val="009A6169"/>
    <w:rsid w:val="009E2E9B"/>
    <w:rsid w:val="00AA356C"/>
    <w:rsid w:val="00AB7E58"/>
    <w:rsid w:val="00B62E2F"/>
    <w:rsid w:val="00BA0808"/>
    <w:rsid w:val="00C35735"/>
    <w:rsid w:val="00C71EE1"/>
    <w:rsid w:val="00CF33AB"/>
    <w:rsid w:val="00DC315F"/>
    <w:rsid w:val="00DF6856"/>
    <w:rsid w:val="00EA3B5F"/>
    <w:rsid w:val="00F21DB1"/>
    <w:rsid w:val="00F9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8995"/>
  <w15:chartTrackingRefBased/>
  <w15:docId w15:val="{1BF4C2AD-8DA5-4DC4-AC7F-7C432B9B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5735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"/>
    <w:qFormat/>
    <w:rsid w:val="003D7104"/>
    <w:pPr>
      <w:keepNext/>
      <w:keepLines/>
      <w:numPr>
        <w:numId w:val="27"/>
      </w:numPr>
      <w:spacing w:before="120" w:after="0" w:line="720" w:lineRule="atLeast"/>
      <w:outlineLvl w:val="0"/>
    </w:pPr>
    <w:rPr>
      <w:rFonts w:ascii="Corbel" w:eastAsiaTheme="majorEastAsia" w:hAnsi="Corbel" w:cstheme="majorBidi"/>
      <w:b/>
      <w:bCs/>
      <w:color w:val="441D42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7104"/>
    <w:pPr>
      <w:keepNext/>
      <w:keepLines/>
      <w:numPr>
        <w:ilvl w:val="1"/>
        <w:numId w:val="27"/>
      </w:numPr>
      <w:spacing w:before="240" w:line="240" w:lineRule="atLeast"/>
      <w:outlineLvl w:val="1"/>
    </w:pPr>
    <w:rPr>
      <w:rFonts w:ascii="Corbel" w:eastAsiaTheme="majorEastAsia" w:hAnsi="Corbel" w:cstheme="majorBidi"/>
      <w:b/>
      <w:bCs/>
      <w:color w:val="441D42" w:themeColor="text1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7104"/>
    <w:pPr>
      <w:keepNext/>
      <w:keepLines/>
      <w:numPr>
        <w:ilvl w:val="2"/>
        <w:numId w:val="27"/>
      </w:numPr>
      <w:spacing w:before="240" w:line="240" w:lineRule="atLeast"/>
      <w:outlineLvl w:val="2"/>
    </w:pPr>
    <w:rPr>
      <w:rFonts w:ascii="Corbel" w:eastAsiaTheme="majorEastAsia" w:hAnsi="Corbel" w:cstheme="majorBidi"/>
      <w:b/>
      <w:bCs/>
      <w:color w:val="441D42" w:themeColor="accent1"/>
      <w:sz w:val="24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7104"/>
    <w:pPr>
      <w:keepNext/>
      <w:keepLines/>
      <w:numPr>
        <w:ilvl w:val="3"/>
        <w:numId w:val="27"/>
      </w:numPr>
      <w:spacing w:before="240" w:line="240" w:lineRule="atLeast"/>
      <w:outlineLvl w:val="3"/>
    </w:pPr>
    <w:rPr>
      <w:rFonts w:ascii="Corbel" w:eastAsiaTheme="majorEastAsia" w:hAnsi="Corbel" w:cstheme="majorBidi"/>
      <w:b/>
      <w:bCs/>
      <w:iCs/>
      <w:color w:val="441D42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21DB1"/>
    <w:pPr>
      <w:keepNext/>
      <w:keepLines/>
      <w:spacing w:before="120" w:after="240" w:line="240" w:lineRule="atLeast"/>
      <w:outlineLvl w:val="4"/>
    </w:pPr>
    <w:rPr>
      <w:rFonts w:ascii="Corbel" w:eastAsiaTheme="majorEastAsia" w:hAnsi="Corbel" w:cstheme="majorBidi"/>
      <w:i/>
      <w:color w:val="441D42" w:themeColor="text1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21DB1"/>
    <w:pPr>
      <w:spacing w:before="120" w:after="240" w:line="240" w:lineRule="atLeast"/>
      <w:outlineLvl w:val="5"/>
    </w:pPr>
    <w:rPr>
      <w:rFonts w:ascii="Corbel" w:eastAsiaTheme="minorHAnsi" w:hAnsi="Corbel" w:cstheme="minorBidi"/>
      <w:color w:val="441D42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8257DA"/>
    <w:pPr>
      <w:keepNext/>
      <w:keepLines/>
      <w:spacing w:before="200" w:after="240" w:line="240" w:lineRule="atLeast"/>
      <w:outlineLvl w:val="6"/>
    </w:pPr>
    <w:rPr>
      <w:rFonts w:asciiTheme="majorHAnsi" w:eastAsiaTheme="majorEastAsia" w:hAnsiTheme="majorHAnsi" w:cstheme="majorBidi"/>
      <w:i/>
      <w:iCs/>
      <w:color w:val="441D42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7104"/>
    <w:pPr>
      <w:keepNext/>
      <w:keepLines/>
      <w:numPr>
        <w:ilvl w:val="7"/>
        <w:numId w:val="27"/>
      </w:numPr>
      <w:spacing w:before="200" w:after="240" w:line="240" w:lineRule="atLeast"/>
      <w:outlineLvl w:val="7"/>
    </w:pPr>
    <w:rPr>
      <w:rFonts w:asciiTheme="majorHAnsi" w:eastAsiaTheme="majorEastAsia" w:hAnsiTheme="majorHAnsi" w:cstheme="majorBidi"/>
      <w:color w:val="8C3C87" w:themeColor="text1" w:themeTint="BF"/>
      <w:sz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7104"/>
    <w:pPr>
      <w:keepNext/>
      <w:keepLines/>
      <w:numPr>
        <w:ilvl w:val="8"/>
        <w:numId w:val="27"/>
      </w:numPr>
      <w:spacing w:before="200" w:after="240" w:line="240" w:lineRule="atLeast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7E58"/>
    <w:rPr>
      <w:rFonts w:ascii="Corbel" w:eastAsiaTheme="majorEastAsia" w:hAnsi="Corbel" w:cstheme="majorBidi"/>
      <w:b/>
      <w:bCs/>
      <w:color w:val="441D4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B7E58"/>
    <w:rPr>
      <w:rFonts w:ascii="Corbel" w:eastAsiaTheme="majorEastAsia" w:hAnsi="Corbel" w:cstheme="majorBidi"/>
      <w:b/>
      <w:bCs/>
      <w:color w:val="441D42" w:themeColor="text1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B7E58"/>
    <w:rPr>
      <w:rFonts w:ascii="Corbel" w:eastAsiaTheme="majorEastAsia" w:hAnsi="Corbel" w:cstheme="majorBidi"/>
      <w:b/>
      <w:bCs/>
      <w:color w:val="441D42" w:themeColor="accent1"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F21DB1"/>
    <w:rPr>
      <w:rFonts w:ascii="Corbel" w:hAnsi="Corbel"/>
      <w:color w:val="441D42"/>
    </w:rPr>
  </w:style>
  <w:style w:type="numbering" w:customStyle="1" w:styleId="stlGMHoofdstukken">
    <w:name w:val="stl_GM_Hoofdstukken"/>
    <w:basedOn w:val="Geenlijst"/>
    <w:uiPriority w:val="99"/>
    <w:rsid w:val="00AB7E58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AB7E58"/>
    <w:pPr>
      <w:numPr>
        <w:numId w:val="6"/>
      </w:numPr>
    </w:pPr>
  </w:style>
  <w:style w:type="paragraph" w:customStyle="1" w:styleId="stlColofon">
    <w:name w:val="stlColofon"/>
    <w:qFormat/>
    <w:rsid w:val="00AB7E58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AB7E58"/>
    <w:rPr>
      <w:b/>
    </w:rPr>
  </w:style>
  <w:style w:type="character" w:customStyle="1" w:styleId="stlDatum">
    <w:name w:val="stlDatum"/>
    <w:basedOn w:val="Standaardalinea-lettertype"/>
    <w:uiPriority w:val="1"/>
    <w:qFormat/>
    <w:rsid w:val="00AB7E58"/>
  </w:style>
  <w:style w:type="paragraph" w:customStyle="1" w:styleId="stlTitel">
    <w:name w:val="stlTitel"/>
    <w:basedOn w:val="Standaard"/>
    <w:next w:val="Standaard"/>
    <w:qFormat/>
    <w:rsid w:val="00AB7E58"/>
    <w:pPr>
      <w:spacing w:before="120" w:after="240" w:line="960" w:lineRule="atLeast"/>
    </w:pPr>
    <w:rPr>
      <w:rFonts w:ascii="Corbel" w:eastAsiaTheme="minorHAnsi" w:hAnsi="Corbel" w:cstheme="minorBidi"/>
      <w:color w:val="441D42" w:themeColor="text1"/>
      <w:sz w:val="80"/>
      <w:szCs w:val="22"/>
      <w:lang w:eastAsia="en-US"/>
    </w:rPr>
  </w:style>
  <w:style w:type="paragraph" w:customStyle="1" w:styleId="stlOndertitel">
    <w:name w:val="stlOndertitel"/>
    <w:basedOn w:val="stlTitel"/>
    <w:qFormat/>
    <w:rsid w:val="00AB7E58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AB7E58"/>
    <w:pPr>
      <w:spacing w:before="120" w:after="380" w:line="380" w:lineRule="atLeast"/>
    </w:pPr>
    <w:rPr>
      <w:rFonts w:ascii="Corbel" w:eastAsiaTheme="minorHAnsi" w:hAnsi="Corbel" w:cstheme="minorBidi"/>
      <w:i/>
      <w:color w:val="441D42" w:themeColor="text1"/>
      <w:sz w:val="30"/>
      <w:szCs w:val="22"/>
      <w:lang w:eastAsia="en-US"/>
    </w:rPr>
  </w:style>
  <w:style w:type="paragraph" w:customStyle="1" w:styleId="stlQuoteAfzender">
    <w:name w:val="stlQuoteAfzender"/>
    <w:basedOn w:val="stlQuote"/>
    <w:qFormat/>
    <w:rsid w:val="00AB7E58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2314D"/>
    <w:pPr>
      <w:spacing w:after="0" w:line="240" w:lineRule="auto"/>
      <w:contextualSpacing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top w:w="57" w:type="dxa"/>
        <w:left w:w="57" w:type="dxa"/>
        <w:bottom w:w="57" w:type="dxa"/>
        <w:right w:w="85" w:type="dxa"/>
      </w:tblCellMar>
    </w:tblPr>
    <w:tblStylePr w:type="firstRow">
      <w:pPr>
        <w:jc w:val="left"/>
      </w:pPr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  <w:vAlign w:val="bottom"/>
      </w:tcPr>
    </w:tblStylePr>
    <w:tblStylePr w:type="firstCol">
      <w:pPr>
        <w:jc w:val="left"/>
      </w:pPr>
      <w:rPr>
        <w:b/>
      </w:rPr>
    </w:tblStylePr>
  </w:style>
  <w:style w:type="character" w:customStyle="1" w:styleId="stlVersie">
    <w:name w:val="stlVersie"/>
    <w:uiPriority w:val="1"/>
    <w:qFormat/>
    <w:rsid w:val="00AB7E58"/>
  </w:style>
  <w:style w:type="character" w:customStyle="1" w:styleId="Kop4Char">
    <w:name w:val="Kop 4 Char"/>
    <w:basedOn w:val="Standaardalinea-lettertype"/>
    <w:link w:val="Kop4"/>
    <w:uiPriority w:val="9"/>
    <w:rsid w:val="00F919F9"/>
    <w:rPr>
      <w:rFonts w:ascii="Corbel" w:eastAsiaTheme="majorEastAsia" w:hAnsi="Corbel" w:cstheme="majorBidi"/>
      <w:b/>
      <w:bCs/>
      <w:iCs/>
      <w:color w:val="441D42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F21DB1"/>
    <w:rPr>
      <w:rFonts w:ascii="Corbel" w:eastAsiaTheme="majorEastAsia" w:hAnsi="Corbel" w:cstheme="majorBidi"/>
      <w:i/>
      <w:color w:val="441D42" w:themeColor="tex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57DA"/>
    <w:rPr>
      <w:rFonts w:asciiTheme="majorHAnsi" w:eastAsiaTheme="majorEastAsia" w:hAnsiTheme="majorHAnsi" w:cstheme="majorBidi"/>
      <w:i/>
      <w:iCs/>
      <w:color w:val="441D4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7E58"/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7E58"/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7E58"/>
    <w:pPr>
      <w:spacing w:before="120" w:after="24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7E58"/>
    <w:rPr>
      <w:rFonts w:ascii="Segoe UI" w:hAnsi="Segoe UI" w:cs="Segoe UI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AB7E58"/>
    <w:pPr>
      <w:spacing w:before="120" w:after="360" w:line="240" w:lineRule="auto"/>
    </w:pPr>
    <w:rPr>
      <w:rFonts w:ascii="Corbel" w:eastAsiaTheme="minorHAnsi" w:hAnsi="Corbel" w:cstheme="minorBidi"/>
      <w:i/>
      <w:iCs/>
      <w:color w:val="441D42" w:themeColor="text2"/>
      <w:sz w:val="18"/>
      <w:szCs w:val="18"/>
      <w:lang w:eastAsia="en-US"/>
    </w:rPr>
  </w:style>
  <w:style w:type="paragraph" w:styleId="Geenafstand">
    <w:name w:val="No Spacing"/>
    <w:uiPriority w:val="1"/>
    <w:qFormat/>
    <w:rsid w:val="00AB7E58"/>
    <w:pPr>
      <w:spacing w:after="0" w:line="240" w:lineRule="auto"/>
    </w:pPr>
    <w:rPr>
      <w:rFonts w:ascii="Corbel" w:hAnsi="Corbel"/>
    </w:rPr>
  </w:style>
  <w:style w:type="paragraph" w:customStyle="1" w:styleId="gmInfoblok">
    <w:name w:val="gm Infoblok"/>
    <w:basedOn w:val="Standaard"/>
    <w:qFormat/>
    <w:rsid w:val="00AB7E58"/>
    <w:pPr>
      <w:spacing w:line="240" w:lineRule="auto"/>
    </w:pPr>
    <w:rPr>
      <w:rFonts w:ascii="Corbel" w:hAnsi="Corbel"/>
      <w:sz w:val="22"/>
      <w:szCs w:val="22"/>
      <w:lang w:eastAsia="en-US"/>
    </w:rPr>
  </w:style>
  <w:style w:type="paragraph" w:customStyle="1" w:styleId="gmTitel">
    <w:name w:val="gmTitel"/>
    <w:basedOn w:val="stlTitel"/>
    <w:qFormat/>
    <w:rsid w:val="00AB7E58"/>
    <w:pPr>
      <w:spacing w:after="0" w:line="240" w:lineRule="auto"/>
    </w:pPr>
    <w:rPr>
      <w:b/>
      <w:color w:val="441D42" w:themeColor="accent1"/>
      <w:sz w:val="36"/>
      <w:szCs w:val="28"/>
    </w:rPr>
  </w:style>
  <w:style w:type="character" w:styleId="Hyperlink">
    <w:name w:val="Hyperlink"/>
    <w:basedOn w:val="Standaardalinea-lettertype"/>
    <w:uiPriority w:val="99"/>
    <w:unhideWhenUsed/>
    <w:rsid w:val="00AB7E58"/>
    <w:rPr>
      <w:color w:val="441D42" w:themeColor="hyperlink"/>
      <w:u w:val="single"/>
    </w:rPr>
  </w:style>
  <w:style w:type="paragraph" w:customStyle="1" w:styleId="Kop1ongenummerd">
    <w:name w:val="Kop 1 ongenummerd"/>
    <w:basedOn w:val="Kop1"/>
    <w:next w:val="Standaard"/>
    <w:qFormat/>
    <w:rsid w:val="00AB7E58"/>
    <w:pPr>
      <w:numPr>
        <w:numId w:val="0"/>
      </w:numPr>
    </w:pPr>
  </w:style>
  <w:style w:type="paragraph" w:customStyle="1" w:styleId="Kop2ongenummerd">
    <w:name w:val="Kop 2 ongenummerd"/>
    <w:basedOn w:val="Kop2"/>
    <w:next w:val="Standaard"/>
    <w:qFormat/>
    <w:rsid w:val="00AB7E58"/>
    <w:pPr>
      <w:numPr>
        <w:ilvl w:val="0"/>
        <w:numId w:val="0"/>
      </w:numPr>
    </w:pPr>
  </w:style>
  <w:style w:type="paragraph" w:customStyle="1" w:styleId="Kop3ongenummerd">
    <w:name w:val="Kop 3 ongenummerd"/>
    <w:basedOn w:val="Kop3"/>
    <w:next w:val="Standaard"/>
    <w:qFormat/>
    <w:rsid w:val="00AB7E58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unhideWhenUsed/>
    <w:rsid w:val="00AB7E58"/>
    <w:pPr>
      <w:tabs>
        <w:tab w:val="center" w:pos="4536"/>
        <w:tab w:val="right" w:pos="9072"/>
      </w:tabs>
      <w:spacing w:before="120" w:after="240" w:line="240" w:lineRule="auto"/>
    </w:pPr>
    <w:rPr>
      <w:rFonts w:ascii="Corbel" w:eastAsiaTheme="minorHAnsi" w:hAnsi="Corbel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B7E58"/>
    <w:rPr>
      <w:rFonts w:ascii="Corbel" w:hAnsi="Corbel"/>
    </w:rPr>
  </w:style>
  <w:style w:type="paragraph" w:styleId="Lijstopsomteken">
    <w:name w:val="List Bullet"/>
    <w:basedOn w:val="Standaard"/>
    <w:uiPriority w:val="99"/>
    <w:unhideWhenUsed/>
    <w:qFormat/>
    <w:rsid w:val="00932454"/>
    <w:pPr>
      <w:numPr>
        <w:numId w:val="28"/>
      </w:numPr>
      <w:spacing w:before="120" w:after="240" w:line="240" w:lineRule="atLeast"/>
      <w:contextualSpacing/>
    </w:pPr>
    <w:rPr>
      <w:rFonts w:ascii="Corbel" w:eastAsiaTheme="minorHAnsi" w:hAnsi="Corbel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AB7E58"/>
    <w:pPr>
      <w:spacing w:before="120" w:after="240" w:line="280" w:lineRule="exact"/>
      <w:ind w:left="720"/>
      <w:contextualSpacing/>
    </w:pPr>
    <w:rPr>
      <w:rFonts w:ascii="Corbel" w:hAnsi="Corbel"/>
      <w:sz w:val="22"/>
      <w:szCs w:val="24"/>
    </w:rPr>
  </w:style>
  <w:style w:type="paragraph" w:styleId="Lijstnummering">
    <w:name w:val="List Number"/>
    <w:basedOn w:val="Standaard"/>
    <w:uiPriority w:val="99"/>
    <w:unhideWhenUsed/>
    <w:rsid w:val="00932454"/>
    <w:pPr>
      <w:numPr>
        <w:numId w:val="29"/>
      </w:numPr>
      <w:spacing w:before="120" w:after="240" w:line="240" w:lineRule="atLeast"/>
      <w:contextualSpacing/>
    </w:pPr>
    <w:rPr>
      <w:rFonts w:ascii="Corbel" w:eastAsiaTheme="minorHAnsi" w:hAnsi="Corbel" w:cstheme="minorBidi"/>
      <w:sz w:val="22"/>
      <w:szCs w:val="22"/>
      <w:lang w:eastAsia="en-US"/>
    </w:rPr>
  </w:style>
  <w:style w:type="paragraph" w:customStyle="1" w:styleId="Ondertekeningnaam">
    <w:name w:val="Ondertekening naam"/>
    <w:basedOn w:val="Standaard"/>
    <w:qFormat/>
    <w:rsid w:val="004F55F8"/>
    <w:pPr>
      <w:spacing w:before="1840" w:line="240" w:lineRule="atLeast"/>
    </w:pPr>
    <w:rPr>
      <w:rFonts w:ascii="Corbel" w:hAnsi="Corbel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7E58"/>
    <w:pPr>
      <w:spacing w:before="120" w:after="240" w:line="240" w:lineRule="auto"/>
    </w:pPr>
    <w:rPr>
      <w:rFonts w:ascii="Corbel" w:eastAsiaTheme="minorHAnsi" w:hAnsi="Corbel" w:cstheme="minorBidi"/>
      <w:sz w:val="22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7E58"/>
    <w:rPr>
      <w:rFonts w:ascii="Corbel" w:hAnsi="Corbel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7E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7E58"/>
    <w:rPr>
      <w:rFonts w:ascii="Corbel" w:hAnsi="Corbel"/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B7E58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AB7E58"/>
    <w:pPr>
      <w:spacing w:after="0" w:line="240" w:lineRule="auto"/>
    </w:pPr>
    <w:rPr>
      <w:rFonts w:ascii="Corbel" w:eastAsia="Times New Roman" w:hAnsi="Corbe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2371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B7E58"/>
    <w:rPr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AB7E58"/>
    <w:pPr>
      <w:tabs>
        <w:tab w:val="center" w:pos="4536"/>
        <w:tab w:val="right" w:pos="9072"/>
      </w:tabs>
      <w:spacing w:before="120" w:after="240" w:line="240" w:lineRule="auto"/>
    </w:pPr>
    <w:rPr>
      <w:rFonts w:ascii="Corbel" w:eastAsiaTheme="minorHAnsi" w:hAnsi="Corbel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B7E58"/>
    <w:rPr>
      <w:rFonts w:ascii="Corbel" w:hAnsi="Corbel"/>
    </w:rPr>
  </w:style>
  <w:style w:type="paragraph" w:customStyle="1" w:styleId="Kop4ongenummerd">
    <w:name w:val="Kop 4 ongenummerd"/>
    <w:basedOn w:val="Kop4"/>
    <w:next w:val="Standaard"/>
    <w:qFormat/>
    <w:rsid w:val="00315CE0"/>
    <w:pPr>
      <w:numPr>
        <w:ilvl w:val="0"/>
        <w:numId w:val="0"/>
      </w:numPr>
    </w:pPr>
    <w:rPr>
      <w:lang w:val="en-US"/>
    </w:rPr>
  </w:style>
  <w:style w:type="paragraph" w:customStyle="1" w:styleId="GMBijlage">
    <w:name w:val="GM_Bijlage"/>
    <w:basedOn w:val="Kop1"/>
    <w:qFormat/>
    <w:rsid w:val="008257DA"/>
    <w:pPr>
      <w:numPr>
        <w:numId w:val="31"/>
      </w:numPr>
    </w:pPr>
    <w:rPr>
      <w:b w:val="0"/>
      <w:bCs w:val="0"/>
      <w:lang w:val="en-US"/>
    </w:rPr>
  </w:style>
  <w:style w:type="paragraph" w:customStyle="1" w:styleId="GMSlotgroet">
    <w:name w:val="GM_Slotgroet"/>
    <w:basedOn w:val="Standaard"/>
    <w:qFormat/>
    <w:rsid w:val="00364D04"/>
    <w:pPr>
      <w:spacing w:after="1120" w:line="280" w:lineRule="exact"/>
    </w:pPr>
    <w:rPr>
      <w:rFonts w:ascii="Corbel" w:eastAsiaTheme="minorHAnsi" w:hAnsi="Corbel" w:cstheme="minorBidi"/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315CE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315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35735"/>
    <w:pPr>
      <w:numPr>
        <w:ilvl w:val="1"/>
      </w:numPr>
      <w:spacing w:before="120" w:after="160" w:line="240" w:lineRule="atLeast"/>
    </w:pPr>
    <w:rPr>
      <w:rFonts w:asciiTheme="minorHAnsi" w:eastAsiaTheme="majorEastAsia" w:hAnsiTheme="minorHAnsi" w:cstheme="majorBidi"/>
      <w:color w:val="A848A3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5735"/>
    <w:rPr>
      <w:rFonts w:eastAsiaTheme="majorEastAsia" w:cstheme="majorBidi"/>
      <w:color w:val="A848A3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35735"/>
    <w:pPr>
      <w:spacing w:before="160" w:after="160" w:line="240" w:lineRule="atLeast"/>
      <w:jc w:val="center"/>
    </w:pPr>
    <w:rPr>
      <w:rFonts w:ascii="Corbel" w:eastAsiaTheme="minorHAnsi" w:hAnsi="Corbel" w:cstheme="minorBidi"/>
      <w:i/>
      <w:iCs/>
      <w:color w:val="8C3C87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C35735"/>
    <w:rPr>
      <w:rFonts w:ascii="Corbel" w:hAnsi="Corbel"/>
      <w:i/>
      <w:iCs/>
      <w:color w:val="8C3C87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C35735"/>
    <w:rPr>
      <w:i/>
      <w:iCs/>
      <w:color w:val="32153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35735"/>
    <w:pPr>
      <w:pBdr>
        <w:top w:val="single" w:sz="4" w:space="10" w:color="321531" w:themeColor="accent1" w:themeShade="BF"/>
        <w:bottom w:val="single" w:sz="4" w:space="10" w:color="321531" w:themeColor="accent1" w:themeShade="BF"/>
      </w:pBdr>
      <w:spacing w:before="360" w:after="360" w:line="240" w:lineRule="atLeast"/>
      <w:ind w:left="864" w:right="864"/>
      <w:jc w:val="center"/>
    </w:pPr>
    <w:rPr>
      <w:rFonts w:ascii="Corbel" w:eastAsiaTheme="minorHAnsi" w:hAnsi="Corbel" w:cstheme="minorBidi"/>
      <w:i/>
      <w:iCs/>
      <w:color w:val="32153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35735"/>
    <w:rPr>
      <w:rFonts w:ascii="Corbel" w:hAnsi="Corbel"/>
      <w:i/>
      <w:iCs/>
      <w:color w:val="32153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35735"/>
    <w:rPr>
      <w:b/>
      <w:bCs/>
      <w:smallCaps/>
      <w:color w:val="32153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Hessing, Kelly</dc:creator>
  <cp:keywords/>
  <dc:description/>
  <cp:lastModifiedBy>Hessing, Kelly</cp:lastModifiedBy>
  <cp:revision>5</cp:revision>
  <dcterms:created xsi:type="dcterms:W3CDTF">2025-03-26T16:44:00Z</dcterms:created>
  <dcterms:modified xsi:type="dcterms:W3CDTF">2025-04-10T09:31:00Z</dcterms:modified>
</cp:coreProperties>
</file>