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8D173" w14:textId="77777777" w:rsidR="00FA2383" w:rsidRPr="002875A8" w:rsidRDefault="00FA2383" w:rsidP="00FA2383">
      <w:pPr>
        <w:pStyle w:val="BijlageGenummerdKop"/>
      </w:pPr>
      <w:bookmarkStart w:id="0" w:name="_Toc496111707"/>
      <w:bookmarkStart w:id="1" w:name="_Toc156816595"/>
      <w:bookmarkStart w:id="2" w:name="bwkopBijlage_K"/>
      <w:r w:rsidRPr="002875A8">
        <w:t>Verklaring inzake de verplichtingen op het gebied van milieu-, sociaal en arbeidsrecht</w:t>
      </w:r>
      <w:bookmarkEnd w:id="0"/>
      <w:bookmarkEnd w:id="1"/>
    </w:p>
    <w:p w14:paraId="2037DCC8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  <w:bookmarkStart w:id="3" w:name="bwBijl_K_EU_Blok"/>
      <w:bookmarkEnd w:id="2"/>
      <w:r w:rsidRPr="002875A8">
        <w:rPr>
          <w:bCs/>
          <w:color w:val="000000"/>
          <w:lang w:val="nl-NL"/>
        </w:rPr>
        <w:t xml:space="preserve">Naam en adres van de onderneming: </w:t>
      </w:r>
    </w:p>
    <w:p w14:paraId="1A1D9A62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</w:p>
    <w:p w14:paraId="7CB85E24" w14:textId="77777777" w:rsidR="00FA2383" w:rsidRPr="002875A8" w:rsidRDefault="00FA2383" w:rsidP="00FA2383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4800824A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</w:p>
    <w:p w14:paraId="56932A6C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66CF4D65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</w:p>
    <w:p w14:paraId="39D90591" w14:textId="77777777" w:rsidR="00FA2383" w:rsidRPr="002875A8" w:rsidRDefault="00FA2383" w:rsidP="00FA2383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55B75867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</w:p>
    <w:p w14:paraId="75C74141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Contactpersoon van de onderneming (naam, email, telefoon):</w:t>
      </w:r>
    </w:p>
    <w:p w14:paraId="781F52A5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</w:p>
    <w:p w14:paraId="64B283D8" w14:textId="77777777" w:rsidR="00FA2383" w:rsidRPr="002875A8" w:rsidRDefault="00FA2383" w:rsidP="00FA2383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2F78D1B5" w14:textId="77777777" w:rsidR="00FA2383" w:rsidRPr="002875A8" w:rsidRDefault="00FA2383" w:rsidP="00FA2383">
      <w:pPr>
        <w:pStyle w:val="Broodtekst"/>
        <w:ind w:left="1134"/>
        <w:rPr>
          <w:bCs/>
          <w:color w:val="000000"/>
          <w:lang w:val="nl-NL"/>
        </w:rPr>
      </w:pPr>
    </w:p>
    <w:p w14:paraId="4911D73B" w14:textId="77777777" w:rsidR="00FA2383" w:rsidRPr="002875A8" w:rsidRDefault="00FA2383" w:rsidP="00FA2383">
      <w:pPr>
        <w:pStyle w:val="Broodtekst"/>
        <w:ind w:left="1134"/>
        <w:rPr>
          <w:color w:val="000000"/>
          <w:lang w:val="nl-NL"/>
        </w:rPr>
      </w:pPr>
      <w:r w:rsidRPr="002875A8">
        <w:rPr>
          <w:bCs/>
          <w:color w:val="000000"/>
          <w:lang w:val="nl-NL"/>
        </w:rPr>
        <w:t xml:space="preserve">Ondergetekende verklaart </w:t>
      </w:r>
      <w:r w:rsidRPr="002875A8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4C7AE167" w14:textId="77777777" w:rsidR="00FA2383" w:rsidRPr="002875A8" w:rsidRDefault="00FA2383" w:rsidP="00FA2383">
      <w:pPr>
        <w:pStyle w:val="Broodtekst"/>
        <w:ind w:left="1134"/>
        <w:rPr>
          <w:color w:val="000000"/>
          <w:lang w:val="nl-NL"/>
        </w:rPr>
      </w:pPr>
    </w:p>
    <w:p w14:paraId="212606A2" w14:textId="77777777" w:rsidR="00FA2383" w:rsidRPr="002875A8" w:rsidRDefault="00FA2383" w:rsidP="00FA2383">
      <w:pPr>
        <w:pStyle w:val="Broodtekst"/>
        <w:ind w:left="1134"/>
        <w:rPr>
          <w:b/>
          <w:bCs/>
          <w:color w:val="000000"/>
          <w:lang w:val="nl-NL"/>
        </w:rPr>
      </w:pPr>
      <w:r w:rsidRPr="002875A8">
        <w:rPr>
          <w:b/>
          <w:bCs/>
          <w:color w:val="000000"/>
          <w:lang w:val="nl-NL"/>
        </w:rPr>
        <w:t>Ondertekening</w:t>
      </w:r>
    </w:p>
    <w:p w14:paraId="4AD94300" w14:textId="77777777" w:rsidR="00FA2383" w:rsidRPr="002875A8" w:rsidRDefault="00FA2383" w:rsidP="00FA2383">
      <w:pPr>
        <w:pStyle w:val="Broodtekst"/>
        <w:ind w:left="1134"/>
        <w:rPr>
          <w:color w:val="000000"/>
          <w:lang w:val="nl-NL"/>
        </w:rPr>
      </w:pPr>
    </w:p>
    <w:p w14:paraId="0BEC4227" w14:textId="77777777" w:rsidR="00FA2383" w:rsidRPr="002875A8" w:rsidRDefault="00FA2383" w:rsidP="00FA2383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 xml:space="preserve">Deze verklaring dient </w:t>
      </w:r>
      <w:r w:rsidRPr="002875A8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2875A8">
        <w:rPr>
          <w:color w:val="000000"/>
          <w:lang w:val="nl-NL"/>
        </w:rPr>
        <w:t>al dan niet een vennootschap onder firma</w:t>
      </w:r>
      <w:r w:rsidRPr="002875A8">
        <w:rPr>
          <w:rFonts w:cs="V&amp;W Syntax (Adobe)"/>
          <w:color w:val="000000"/>
          <w:lang w:val="nl-NL"/>
        </w:rPr>
        <w:t xml:space="preserve">, </w:t>
      </w:r>
      <w:r w:rsidRPr="002875A8">
        <w:rPr>
          <w:rFonts w:cs="V&amp;W Syntax (Adobe)"/>
          <w:color w:val="000000"/>
          <w:u w:val="single"/>
          <w:lang w:val="nl-NL"/>
        </w:rPr>
        <w:t>alle</w:t>
      </w:r>
      <w:r w:rsidRPr="002875A8">
        <w:rPr>
          <w:rFonts w:cs="V&amp;W Syntax (Adobe)"/>
          <w:color w:val="000000"/>
          <w:lang w:val="nl-NL"/>
        </w:rPr>
        <w:t xml:space="preserve"> inschrijvers, </w:t>
      </w:r>
      <w:r w:rsidRPr="002875A8">
        <w:rPr>
          <w:color w:val="000000"/>
          <w:lang w:val="nl-NL"/>
        </w:rPr>
        <w:t xml:space="preserve">digitaal te worden ondertekend conform paragraaf </w:t>
      </w:r>
      <w:bookmarkStart w:id="4" w:name="bwBijl_K_EU_641"/>
      <w:r>
        <w:rPr>
          <w:color w:val="000000"/>
          <w:lang w:val="nl-NL"/>
        </w:rPr>
        <w:t>6.4.1</w:t>
      </w:r>
      <w:bookmarkEnd w:id="4"/>
      <w:r w:rsidRPr="002875A8">
        <w:rPr>
          <w:color w:val="000000"/>
          <w:lang w:val="nl-NL"/>
        </w:rPr>
        <w:t>.</w:t>
      </w:r>
    </w:p>
    <w:p w14:paraId="01B27BE8" w14:textId="77777777" w:rsidR="00FA2383" w:rsidRPr="00785E83" w:rsidRDefault="00FA2383" w:rsidP="00FA2383">
      <w:pPr>
        <w:rPr>
          <w:vanish/>
          <w:color w:val="E0E0E0"/>
          <w:lang w:val="nl-NL"/>
        </w:rPr>
      </w:pPr>
      <w:bookmarkStart w:id="5" w:name="_Toc496111708"/>
      <w:bookmarkStart w:id="6" w:name="bwkopBijlage_L"/>
      <w:bookmarkEnd w:id="3"/>
      <w:r w:rsidRPr="00785E83">
        <w:rPr>
          <w:vanish/>
          <w:color w:val="E0E0E0"/>
          <w:lang w:val="nl-NL"/>
        </w:rPr>
        <w:t>Verklaring inzake ruimtelijke kwaliteit en vormgeving</w:t>
      </w:r>
      <w:bookmarkEnd w:id="5"/>
    </w:p>
    <w:p w14:paraId="37482D6D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bookmarkStart w:id="7" w:name="bwBijl_L_RKV_aan_blok"/>
      <w:bookmarkEnd w:id="6"/>
      <w:r w:rsidRPr="00785E83">
        <w:rPr>
          <w:vanish/>
          <w:color w:val="E0E0E0"/>
          <w:lang w:val="nl-NL"/>
        </w:rPr>
        <w:t>Naam en adres van de onderneming:</w:t>
      </w:r>
    </w:p>
    <w:p w14:paraId="670386A4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0D511C78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…………………………………………………………………………………………………………………………………………</w:t>
      </w:r>
    </w:p>
    <w:p w14:paraId="7BBDE7BB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3F6FDD5B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418BBF9B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…………………………………………………………………………………………………………………………………………</w:t>
      </w:r>
    </w:p>
    <w:p w14:paraId="29426517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732CFDA4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Contactpersoon van de onderneming (naam, email, telefoon):</w:t>
      </w:r>
    </w:p>
    <w:p w14:paraId="200B7810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…………………………………………………………………………………………………………………………………………</w:t>
      </w:r>
    </w:p>
    <w:p w14:paraId="7309BE79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57DD1ECB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58F32EE1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Ondergetekende verklaart dat het aspect ruimtelijke kwaliteit en vormgeving van zijn inschrijving is uitgewerkt door de volgende architect:</w:t>
      </w:r>
    </w:p>
    <w:p w14:paraId="045A657A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□</w:t>
      </w:r>
      <w:r w:rsidRPr="00785E83">
        <w:rPr>
          <w:vanish/>
          <w:color w:val="E0E0E0"/>
          <w:lang w:val="nl-NL"/>
        </w:rPr>
        <w:tab/>
        <w:t>niet van toepassing</w:t>
      </w:r>
    </w:p>
    <w:p w14:paraId="1AF3B6D7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□</w:t>
      </w:r>
      <w:r w:rsidRPr="00785E83">
        <w:rPr>
          <w:vanish/>
          <w:color w:val="E0E0E0"/>
          <w:lang w:val="nl-NL"/>
        </w:rPr>
        <w:tab/>
        <w:t xml:space="preserve">naam en adres van de architect: </w:t>
      </w:r>
    </w:p>
    <w:p w14:paraId="12BA0E74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………………………………………………………………………………………………………………</w:t>
      </w:r>
    </w:p>
    <w:p w14:paraId="06C94266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7204F6C1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Inschrijvingsnummer Kamer van Koophandel (inschrijvingsnummer van het handelsregister of een overeenkomstig register van het land van vestiging van de architect):</w:t>
      </w:r>
    </w:p>
    <w:p w14:paraId="437B30B1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ab/>
        <w:t>……………………………………………………………………………………………………………</w:t>
      </w:r>
    </w:p>
    <w:p w14:paraId="6807C366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0CE01CBD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Ondergetekende verklaart dat het aspect ruimtelijke kwaliteit en vormgeving van zijn inschrijving is uitgewerkt door de volgende landschapsarchitect:</w:t>
      </w:r>
    </w:p>
    <w:p w14:paraId="0CBB3BBB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□</w:t>
      </w:r>
      <w:r w:rsidRPr="00785E83">
        <w:rPr>
          <w:vanish/>
          <w:color w:val="E0E0E0"/>
          <w:lang w:val="nl-NL"/>
        </w:rPr>
        <w:tab/>
        <w:t>niet van toepassing</w:t>
      </w:r>
    </w:p>
    <w:p w14:paraId="05EF29D6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□</w:t>
      </w:r>
      <w:r w:rsidRPr="00785E83">
        <w:rPr>
          <w:vanish/>
          <w:color w:val="E0E0E0"/>
          <w:lang w:val="nl-NL"/>
        </w:rPr>
        <w:tab/>
        <w:t xml:space="preserve">naam en adres van de landschapsarchitect: </w:t>
      </w:r>
    </w:p>
    <w:p w14:paraId="4324B35C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ab/>
        <w:t>………………………………………………………………………………………………………………</w:t>
      </w:r>
    </w:p>
    <w:p w14:paraId="7201A83C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44A00181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>Inschrijvingsnummer Kamer van Koophandel (inschrijvingsnummer van het handelsregister of een overeenkomstig register van het land van vestiging van de landschapsarchitect):</w:t>
      </w:r>
    </w:p>
    <w:p w14:paraId="49668782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ab/>
        <w:t>………………………………………………………………………………………………………………</w:t>
      </w:r>
    </w:p>
    <w:p w14:paraId="7D69514D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4C60F753" w14:textId="77777777" w:rsidR="00FA2383" w:rsidRPr="00785E83" w:rsidRDefault="00FA2383" w:rsidP="00FA2383">
      <w:pPr>
        <w:pStyle w:val="Broodtekst"/>
        <w:ind w:left="1134"/>
        <w:rPr>
          <w:b/>
          <w:vanish/>
          <w:color w:val="E0E0E0"/>
          <w:lang w:val="nl-NL"/>
        </w:rPr>
      </w:pPr>
      <w:r w:rsidRPr="00785E83">
        <w:rPr>
          <w:b/>
          <w:vanish/>
          <w:color w:val="E0E0E0"/>
          <w:lang w:val="nl-NL"/>
        </w:rPr>
        <w:t>Ondertekening</w:t>
      </w:r>
    </w:p>
    <w:p w14:paraId="3EFD0AD6" w14:textId="77777777" w:rsidR="00FA2383" w:rsidRPr="00785E83" w:rsidRDefault="00FA2383" w:rsidP="00FA2383">
      <w:pPr>
        <w:pStyle w:val="Broodtekst"/>
        <w:ind w:left="1134"/>
        <w:rPr>
          <w:vanish/>
          <w:color w:val="E0E0E0"/>
          <w:lang w:val="nl-NL"/>
        </w:rPr>
      </w:pPr>
    </w:p>
    <w:p w14:paraId="0C958BDC" w14:textId="77777777" w:rsidR="00FA2383" w:rsidRPr="00785E83" w:rsidRDefault="00FA2383" w:rsidP="00FA2383">
      <w:pPr>
        <w:pStyle w:val="Broodtekst"/>
        <w:ind w:left="1134"/>
        <w:rPr>
          <w:b/>
          <w:vanish/>
          <w:color w:val="E0E0E0"/>
          <w:lang w:val="nl-NL"/>
        </w:rPr>
      </w:pPr>
      <w:r w:rsidRPr="00785E83">
        <w:rPr>
          <w:vanish/>
          <w:color w:val="E0E0E0"/>
          <w:lang w:val="nl-NL"/>
        </w:rPr>
        <w:t xml:space="preserve">Deze verklaring dient digitaal te worden ondertekend conform paragraaf </w:t>
      </w:r>
      <w:bookmarkStart w:id="8" w:name="bwBijl_L_RKV_aan_641"/>
      <w:r>
        <w:rPr>
          <w:vanish/>
          <w:color w:val="E0E0E0"/>
          <w:lang w:val="nl-NL"/>
        </w:rPr>
        <w:t>6.4.1</w:t>
      </w:r>
      <w:bookmarkEnd w:id="8"/>
    </w:p>
    <w:bookmarkEnd w:id="7"/>
    <w:p w14:paraId="602341C6" w14:textId="77777777" w:rsidR="004D5188" w:rsidRPr="00FA2383" w:rsidRDefault="004D5188">
      <w:pPr>
        <w:rPr>
          <w:lang w:val="nl-NL"/>
        </w:rPr>
      </w:pPr>
    </w:p>
    <w:sectPr w:rsidR="004D5188" w:rsidRPr="00FA23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001C44" w14:textId="77777777" w:rsidR="00333914" w:rsidRDefault="00333914" w:rsidP="00333914">
      <w:pPr>
        <w:spacing w:line="240" w:lineRule="auto"/>
      </w:pPr>
      <w:r>
        <w:separator/>
      </w:r>
    </w:p>
  </w:endnote>
  <w:endnote w:type="continuationSeparator" w:id="0">
    <w:p w14:paraId="5BE8DFC6" w14:textId="77777777" w:rsidR="00333914" w:rsidRDefault="00333914" w:rsidP="00333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DejaVu Sans">
    <w:altName w:val="Yu Gothic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932D9" w14:textId="77777777" w:rsidR="00333914" w:rsidRDefault="00333914" w:rsidP="00333914">
      <w:pPr>
        <w:spacing w:line="240" w:lineRule="auto"/>
      </w:pPr>
      <w:r>
        <w:separator/>
      </w:r>
    </w:p>
  </w:footnote>
  <w:footnote w:type="continuationSeparator" w:id="0">
    <w:p w14:paraId="66DF7119" w14:textId="77777777" w:rsidR="00333914" w:rsidRDefault="00333914" w:rsidP="00333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212AC" w14:textId="1CE8E38D" w:rsidR="00333914" w:rsidRPr="00CE0A97" w:rsidRDefault="00333914" w:rsidP="00333914">
    <w:pPr>
      <w:pStyle w:val="Huisstijl-KopregelRapport"/>
      <w:ind w:left="1134"/>
      <w:rPr>
        <w:rStyle w:val="Huisstijl-Rapportkoptekst"/>
      </w:rPr>
    </w:pPr>
    <w:proofErr w:type="spellStart"/>
    <w:r>
      <w:t>Bijlage</w:t>
    </w:r>
    <w:proofErr w:type="spellEnd"/>
    <w:r>
      <w:t xml:space="preserve"> J </w:t>
    </w: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7C5264">
      <w:t>31177807</w:t>
    </w:r>
  </w:p>
  <w:p w14:paraId="07C33A49" w14:textId="77777777" w:rsidR="00333914" w:rsidRDefault="0033391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70466"/>
    <w:multiLevelType w:val="multilevel"/>
    <w:tmpl w:val="5558695A"/>
    <w:lvl w:ilvl="0">
      <w:start w:val="10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 w16cid:durableId="661349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383"/>
    <w:rsid w:val="00276CC0"/>
    <w:rsid w:val="00333914"/>
    <w:rsid w:val="004D5188"/>
    <w:rsid w:val="006A0E0B"/>
    <w:rsid w:val="007C5264"/>
    <w:rsid w:val="007E13D0"/>
    <w:rsid w:val="008D1310"/>
    <w:rsid w:val="00FA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09B5"/>
  <w15:chartTrackingRefBased/>
  <w15:docId w15:val="{A8621F40-52F8-46BC-81F6-92A2297F4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FA2383"/>
    <w:pPr>
      <w:spacing w:after="0" w:line="240" w:lineRule="atLeast"/>
    </w:pPr>
    <w:rPr>
      <w:rFonts w:ascii="Verdana" w:hAnsi="Verdana" w:cs="Lohit Hindi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"/>
    <w:qFormat/>
    <w:rsid w:val="00FA238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FA2383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FA2383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FA2383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ijlageGenummerdKop2">
    <w:name w:val="BijlageGenummerdKop2"/>
    <w:basedOn w:val="BijlageGenummerdKop"/>
    <w:uiPriority w:val="16"/>
    <w:rsid w:val="00FA2383"/>
    <w:pPr>
      <w:numPr>
        <w:numId w:val="0"/>
      </w:numPr>
      <w:spacing w:line="240" w:lineRule="atLeast"/>
      <w:ind w:left="1134"/>
    </w:pPr>
  </w:style>
  <w:style w:type="character" w:customStyle="1" w:styleId="BroodtekstChar">
    <w:name w:val="Broodtekst Char"/>
    <w:basedOn w:val="Standaardalinea-lettertype"/>
    <w:link w:val="Broodtekst"/>
    <w:rsid w:val="00FA2383"/>
    <w:rPr>
      <w:rFonts w:ascii="Verdana" w:hAnsi="Verdana" w:cs="Lohit Hindi"/>
      <w:sz w:val="18"/>
      <w:szCs w:val="18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333914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3914"/>
    <w:rPr>
      <w:rFonts w:ascii="Verdana" w:hAnsi="Verdana" w:cs="Lohit Hindi"/>
      <w:sz w:val="18"/>
      <w:szCs w:val="18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333914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3914"/>
    <w:rPr>
      <w:rFonts w:ascii="Verdana" w:hAnsi="Verdana" w:cs="Lohit Hindi"/>
      <w:sz w:val="18"/>
      <w:szCs w:val="18"/>
      <w:lang w:val="en-US"/>
    </w:rPr>
  </w:style>
  <w:style w:type="character" w:customStyle="1" w:styleId="Huisstijl-Rapportkoptekst">
    <w:name w:val="Huisstijl - Rapport koptekst"/>
    <w:basedOn w:val="Standaardalinea-lettertype"/>
    <w:uiPriority w:val="1"/>
    <w:rsid w:val="00333914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33914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Pfeiffer, Chris (PPO)</dc:creator>
  <cp:keywords/>
  <dc:description/>
  <cp:lastModifiedBy>Pfeiffer, Chris (RWS PPO)</cp:lastModifiedBy>
  <cp:revision>4</cp:revision>
  <cp:lastPrinted>2024-08-19T10:38:00Z</cp:lastPrinted>
  <dcterms:created xsi:type="dcterms:W3CDTF">2024-03-01T09:42:00Z</dcterms:created>
  <dcterms:modified xsi:type="dcterms:W3CDTF">2024-08-19T10:42:00Z</dcterms:modified>
</cp:coreProperties>
</file>