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A5C2B" w14:textId="77777777" w:rsidR="00D01CAE" w:rsidRDefault="00D01CAE" w:rsidP="00D01CAE">
      <w:pPr>
        <w:pStyle w:val="Kop1"/>
      </w:pPr>
      <w:bookmarkStart w:id="0" w:name="_Toc159482578"/>
      <w:r>
        <w:t>Standaard verwerkersovereenkomst gemeenten</w:t>
      </w:r>
      <w:bookmarkEnd w:id="0"/>
    </w:p>
    <w:p w14:paraId="1DDEAD59" w14:textId="77777777" w:rsidR="00D01CAE" w:rsidRDefault="00D01CAE" w:rsidP="00D01CAE">
      <w:pPr>
        <w:rPr>
          <w:b/>
          <w:sz w:val="24"/>
          <w:szCs w:val="24"/>
        </w:rPr>
      </w:pPr>
    </w:p>
    <w:p w14:paraId="02ACED01" w14:textId="77777777" w:rsidR="00D01CAE" w:rsidRDefault="00D01CAE" w:rsidP="00D01CAE">
      <w:pPr>
        <w:pStyle w:val="Kop2"/>
      </w:pPr>
      <w:bookmarkStart w:id="1" w:name="_Toc26885956"/>
      <w:bookmarkStart w:id="2" w:name="_Toc159482579"/>
      <w:r>
        <w:t>Verwerkersovereenkomst uitvoering &lt;</w:t>
      </w:r>
      <w:r>
        <w:rPr>
          <w:highlight w:val="yellow"/>
        </w:rPr>
        <w:t>naam hoofdovereenkomst</w:t>
      </w:r>
      <w:r>
        <w:t>&gt;</w:t>
      </w:r>
      <w:bookmarkEnd w:id="1"/>
      <w:bookmarkEnd w:id="2"/>
    </w:p>
    <w:p w14:paraId="3F0CDF48" w14:textId="77777777" w:rsidR="00D01CAE" w:rsidRDefault="00D01CAE" w:rsidP="00D01CAE">
      <w:pPr>
        <w:rPr>
          <w:rFonts w:asciiTheme="minorHAnsi" w:hAnsiTheme="minorHAnsi"/>
          <w:sz w:val="20"/>
          <w:szCs w:val="20"/>
        </w:rPr>
      </w:pPr>
    </w:p>
    <w:p w14:paraId="6BDEB588" w14:textId="37D63134" w:rsidR="00D01CAE" w:rsidRDefault="00D01CAE" w:rsidP="00D01CAE">
      <w:pPr>
        <w:rPr>
          <w:rFonts w:asciiTheme="minorHAnsi" w:hAnsiTheme="minorHAnsi"/>
          <w:sz w:val="20"/>
          <w:szCs w:val="20"/>
        </w:rPr>
      </w:pPr>
      <w:r>
        <w:rPr>
          <w:rFonts w:asciiTheme="minorHAnsi" w:hAnsiTheme="minorHAnsi"/>
          <w:sz w:val="20"/>
          <w:szCs w:val="20"/>
        </w:rPr>
        <w:t>Gemeente Hilversum,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59E71439" w14:textId="77777777" w:rsidR="00D01CAE" w:rsidRDefault="00D01CAE" w:rsidP="00D01CAE">
      <w:pPr>
        <w:rPr>
          <w:rFonts w:asciiTheme="minorHAnsi" w:hAnsiTheme="minorHAnsi"/>
          <w:sz w:val="20"/>
          <w:szCs w:val="20"/>
        </w:rPr>
      </w:pPr>
    </w:p>
    <w:p w14:paraId="10FFA541" w14:textId="77777777" w:rsidR="00D01CAE" w:rsidRDefault="00D01CAE" w:rsidP="00D01CAE">
      <w:pPr>
        <w:rPr>
          <w:rFonts w:asciiTheme="minorHAnsi" w:hAnsiTheme="minorHAnsi"/>
          <w:sz w:val="20"/>
          <w:szCs w:val="20"/>
        </w:rPr>
      </w:pPr>
      <w:r>
        <w:rPr>
          <w:rFonts w:asciiTheme="minorHAnsi" w:hAnsiTheme="minorHAnsi"/>
          <w:sz w:val="20"/>
          <w:szCs w:val="20"/>
        </w:rPr>
        <w:t xml:space="preserve">en </w:t>
      </w:r>
    </w:p>
    <w:p w14:paraId="3A735A39" w14:textId="77777777" w:rsidR="00D01CAE" w:rsidRDefault="00D01CAE" w:rsidP="00D01CAE">
      <w:pPr>
        <w:rPr>
          <w:rFonts w:asciiTheme="minorHAnsi" w:hAnsiTheme="minorHAnsi"/>
          <w:sz w:val="20"/>
          <w:szCs w:val="20"/>
        </w:rPr>
      </w:pPr>
    </w:p>
    <w:p w14:paraId="76590B9B" w14:textId="77777777" w:rsidR="00D01CAE" w:rsidRDefault="00D01CAE" w:rsidP="00D01CAE">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11F1D69" w14:textId="77777777" w:rsidR="00D01CAE" w:rsidRDefault="00D01CAE" w:rsidP="00D01CAE">
      <w:pPr>
        <w:rPr>
          <w:rFonts w:asciiTheme="minorHAnsi" w:hAnsiTheme="minorHAnsi"/>
          <w:sz w:val="20"/>
          <w:szCs w:val="20"/>
        </w:rPr>
      </w:pPr>
    </w:p>
    <w:p w14:paraId="31B838C3" w14:textId="77777777" w:rsidR="00D01CAE" w:rsidRDefault="00D01CAE" w:rsidP="00D01CAE">
      <w:pPr>
        <w:rPr>
          <w:rFonts w:asciiTheme="minorHAnsi" w:hAnsiTheme="minorHAnsi"/>
          <w:sz w:val="20"/>
          <w:szCs w:val="20"/>
        </w:rPr>
      </w:pPr>
      <w:r>
        <w:rPr>
          <w:rFonts w:asciiTheme="minorHAnsi" w:hAnsiTheme="minorHAnsi"/>
          <w:sz w:val="20"/>
          <w:szCs w:val="20"/>
        </w:rPr>
        <w:t>hierna afzonderlijk te noemen “Partij”, of gezamenlijk “Partijen”</w:t>
      </w:r>
    </w:p>
    <w:p w14:paraId="03664EBC" w14:textId="77777777" w:rsidR="00D01CAE" w:rsidRDefault="00D01CAE" w:rsidP="00D01CAE">
      <w:pPr>
        <w:rPr>
          <w:rFonts w:asciiTheme="minorHAnsi" w:hAnsiTheme="minorHAnsi"/>
          <w:sz w:val="20"/>
          <w:szCs w:val="20"/>
        </w:rPr>
      </w:pPr>
      <w:bookmarkStart w:id="3" w:name="OpenAt"/>
      <w:bookmarkEnd w:id="3"/>
    </w:p>
    <w:p w14:paraId="06E73720" w14:textId="77777777" w:rsidR="00D01CAE" w:rsidRDefault="00D01CAE" w:rsidP="00D01CAE">
      <w:pPr>
        <w:rPr>
          <w:rFonts w:asciiTheme="minorHAnsi" w:hAnsiTheme="minorHAnsi"/>
          <w:sz w:val="20"/>
          <w:szCs w:val="20"/>
        </w:rPr>
      </w:pPr>
      <w:r>
        <w:rPr>
          <w:rFonts w:asciiTheme="minorHAnsi" w:hAnsiTheme="minorHAnsi"/>
          <w:sz w:val="20"/>
          <w:szCs w:val="20"/>
        </w:rPr>
        <w:t>Overwegen het volgende:</w:t>
      </w:r>
    </w:p>
    <w:p w14:paraId="6F3A7C45" w14:textId="77777777" w:rsidR="00D01CAE" w:rsidRDefault="00D01CAE" w:rsidP="00D01CAE">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31BE655E" w14:textId="77777777" w:rsidR="00D01CAE" w:rsidRDefault="00D01CAE" w:rsidP="00D01CAE">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70439C30" w14:textId="77777777" w:rsidR="00D01CAE" w:rsidRDefault="00D01CAE" w:rsidP="00D01CAE">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6CCBE3DB" w14:textId="77777777" w:rsidR="00D01CAE" w:rsidRDefault="00D01CAE" w:rsidP="00D01CAE">
      <w:pPr>
        <w:pStyle w:val="Lijstalinea"/>
        <w:widowControl/>
        <w:numPr>
          <w:ilvl w:val="0"/>
          <w:numId w:val="2"/>
        </w:numPr>
        <w:tabs>
          <w:tab w:val="left" w:pos="397"/>
        </w:tabs>
        <w:autoSpaceDE/>
        <w:spacing w:before="0"/>
        <w:ind w:left="360"/>
        <w:rPr>
          <w:rFonts w:asciiTheme="minorHAnsi" w:hAnsiTheme="minorHAnsi"/>
          <w:sz w:val="20"/>
          <w:szCs w:val="20"/>
        </w:rPr>
      </w:pPr>
      <w:bookmarkStart w:id="4" w:name="_Hlk5102123"/>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64F143AA" w14:textId="77777777" w:rsidR="00D01CAE" w:rsidRDefault="00D01CAE" w:rsidP="00D01CAE">
      <w:pPr>
        <w:rPr>
          <w:rFonts w:asciiTheme="minorHAnsi" w:hAnsiTheme="minorHAnsi"/>
          <w:sz w:val="20"/>
          <w:szCs w:val="20"/>
        </w:rPr>
      </w:pPr>
    </w:p>
    <w:p w14:paraId="16BDBB62" w14:textId="77777777" w:rsidR="00D01CAE" w:rsidRDefault="00D01CAE" w:rsidP="00D01CAE">
      <w:pPr>
        <w:rPr>
          <w:rFonts w:asciiTheme="minorHAnsi" w:hAnsiTheme="minorHAnsi"/>
          <w:sz w:val="20"/>
          <w:szCs w:val="20"/>
        </w:rPr>
      </w:pPr>
      <w:bookmarkStart w:id="5" w:name="_Hlk37365548"/>
      <w:r>
        <w:rPr>
          <w:rFonts w:asciiTheme="minorHAnsi" w:hAnsiTheme="minorHAnsi"/>
          <w:sz w:val="20"/>
          <w:szCs w:val="20"/>
        </w:rPr>
        <w:t>En komen het volgende overeen:</w:t>
      </w:r>
    </w:p>
    <w:bookmarkEnd w:id="5"/>
    <w:p w14:paraId="07CA644A" w14:textId="77777777" w:rsidR="00D01CAE" w:rsidRDefault="00D01CAE" w:rsidP="00D01CAE">
      <w:pPr>
        <w:rPr>
          <w:rFonts w:asciiTheme="minorHAnsi" w:hAnsiTheme="minorHAnsi"/>
          <w:sz w:val="20"/>
          <w:szCs w:val="20"/>
        </w:rPr>
      </w:pPr>
    </w:p>
    <w:p w14:paraId="7A761B82" w14:textId="77777777" w:rsidR="00D01CAE" w:rsidRDefault="00D01CAE" w:rsidP="00D01CAE">
      <w:pPr>
        <w:rPr>
          <w:rFonts w:asciiTheme="minorHAnsi" w:hAnsiTheme="minorHAnsi"/>
          <w:b/>
          <w:sz w:val="20"/>
          <w:szCs w:val="20"/>
        </w:rPr>
      </w:pPr>
      <w:r>
        <w:rPr>
          <w:rFonts w:asciiTheme="minorHAnsi" w:hAnsiTheme="minorHAnsi"/>
          <w:b/>
          <w:sz w:val="20"/>
          <w:szCs w:val="20"/>
        </w:rPr>
        <w:t>Artikel 1 Definities</w:t>
      </w:r>
    </w:p>
    <w:p w14:paraId="200A4603"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452C9743"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5AB3CBB1" w14:textId="77777777" w:rsidR="00D01CAE" w:rsidRDefault="00D01CAE" w:rsidP="00D01CAE">
      <w:pPr>
        <w:ind w:left="705" w:hanging="705"/>
        <w:rPr>
          <w:rFonts w:asciiTheme="minorHAnsi" w:hAnsiTheme="minorHAnsi"/>
          <w:sz w:val="20"/>
          <w:szCs w:val="20"/>
        </w:rPr>
      </w:pPr>
    </w:p>
    <w:p w14:paraId="3E9A23C9" w14:textId="77777777" w:rsidR="00D01CAE" w:rsidRDefault="00D01CAE" w:rsidP="00D01CAE">
      <w:pPr>
        <w:rPr>
          <w:rFonts w:asciiTheme="minorHAnsi" w:hAnsiTheme="minorHAnsi"/>
          <w:sz w:val="20"/>
          <w:szCs w:val="20"/>
        </w:rPr>
      </w:pPr>
      <w:r>
        <w:rPr>
          <w:rFonts w:asciiTheme="minorHAnsi" w:hAnsiTheme="minorHAnsi"/>
          <w:b/>
          <w:sz w:val="20"/>
          <w:szCs w:val="20"/>
        </w:rPr>
        <w:t>Artikel 2 Ingangsdatum en duur</w:t>
      </w:r>
    </w:p>
    <w:p w14:paraId="3A5BB1BC"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6ABE395C"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EAB63E1"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30235FF8" w14:textId="77777777" w:rsidR="00D01CAE" w:rsidRDefault="00D01CAE" w:rsidP="00D01CAE">
      <w:pPr>
        <w:rPr>
          <w:rFonts w:asciiTheme="minorHAnsi" w:hAnsiTheme="minorHAnsi"/>
          <w:sz w:val="20"/>
          <w:szCs w:val="20"/>
        </w:rPr>
      </w:pPr>
    </w:p>
    <w:p w14:paraId="58256D88" w14:textId="77777777" w:rsidR="00D01CAE" w:rsidRDefault="00D01CAE" w:rsidP="00D01CAE">
      <w:pPr>
        <w:rPr>
          <w:rFonts w:asciiTheme="minorHAnsi" w:hAnsiTheme="minorHAnsi"/>
          <w:b/>
          <w:sz w:val="20"/>
          <w:szCs w:val="20"/>
        </w:rPr>
      </w:pPr>
      <w:r>
        <w:rPr>
          <w:rFonts w:asciiTheme="minorHAnsi" w:hAnsiTheme="minorHAnsi"/>
          <w:b/>
          <w:sz w:val="20"/>
          <w:szCs w:val="20"/>
        </w:rPr>
        <w:t>Artikel 3 Onderwerp van deze Verwerkersovereenkomst</w:t>
      </w:r>
    </w:p>
    <w:p w14:paraId="2EE7DC57"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id="6" w:name="_Hlk5103647"/>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0FFCB898"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92EF20F" w14:textId="77777777" w:rsidR="00D01CAE" w:rsidRDefault="00D01CAE" w:rsidP="00D01CAE">
      <w:pPr>
        <w:ind w:left="705" w:hanging="705"/>
        <w:rPr>
          <w:rFonts w:asciiTheme="minorHAnsi" w:hAnsiTheme="minorHAnsi"/>
          <w:sz w:val="20"/>
          <w:szCs w:val="20"/>
        </w:rPr>
      </w:pPr>
    </w:p>
    <w:p w14:paraId="6D426187" w14:textId="77777777" w:rsidR="00D01CAE" w:rsidRDefault="00D01CAE" w:rsidP="00D01CAE">
      <w:pPr>
        <w:rPr>
          <w:rFonts w:asciiTheme="minorHAnsi" w:hAnsiTheme="minorHAnsi"/>
          <w:b/>
          <w:sz w:val="20"/>
          <w:szCs w:val="20"/>
        </w:rPr>
      </w:pPr>
      <w:r>
        <w:rPr>
          <w:rFonts w:asciiTheme="minorHAnsi" w:hAnsiTheme="minorHAnsi"/>
          <w:b/>
          <w:sz w:val="20"/>
          <w:szCs w:val="20"/>
        </w:rPr>
        <w:lastRenderedPageBreak/>
        <w:t>Artikel 4 Inhoudelijke afspraken</w:t>
      </w:r>
    </w:p>
    <w:p w14:paraId="26A46EBB"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0D38CAFD" w14:textId="77777777" w:rsidR="00D01CAE" w:rsidRDefault="00D01CAE" w:rsidP="00D01CAE">
      <w:pPr>
        <w:ind w:left="705"/>
        <w:rPr>
          <w:rFonts w:asciiTheme="minorHAnsi" w:hAnsiTheme="minorHAnsi"/>
          <w:sz w:val="20"/>
          <w:szCs w:val="20"/>
        </w:rPr>
      </w:pPr>
      <w:bookmarkStart w:id="7" w:name="_Hlk5104394"/>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56CFF139"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2660315" w14:textId="77777777" w:rsidR="00D01CAE" w:rsidRDefault="00D01CAE" w:rsidP="00D01CAE">
      <w:pPr>
        <w:ind w:left="705"/>
        <w:rPr>
          <w:rFonts w:asciiTheme="minorHAnsi" w:hAnsiTheme="minorHAnsi"/>
          <w:sz w:val="20"/>
          <w:szCs w:val="20"/>
        </w:rPr>
      </w:pPr>
      <w:bookmarkStart w:id="8" w:name="_Hlk5104585"/>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Pr>
          <w:rFonts w:asciiTheme="minorHAnsi" w:hAnsiTheme="minorHAnsi"/>
          <w:sz w:val="20"/>
          <w:szCs w:val="20"/>
        </w:rPr>
        <w:t xml:space="preserve"> Verwerker constateert die ten nadele zijn van Verwerkingsverantwoordelijke.</w:t>
      </w:r>
    </w:p>
    <w:p w14:paraId="1E90FB45"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3B045A37" w14:textId="77777777" w:rsidR="00D01CAE" w:rsidRDefault="00D01CAE" w:rsidP="00D01CAE">
      <w:pPr>
        <w:ind w:left="705"/>
        <w:rPr>
          <w:rFonts w:asciiTheme="minorHAnsi" w:hAnsiTheme="minorHAnsi"/>
          <w:sz w:val="20"/>
          <w:szCs w:val="20"/>
        </w:rPr>
      </w:pPr>
      <w:bookmarkStart w:id="9" w:name="_Hlk5104042"/>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3105B9C9"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43B52AA3" w14:textId="77777777" w:rsidR="00D01CAE" w:rsidRDefault="00D01CAE" w:rsidP="00D01CAE">
      <w:pPr>
        <w:ind w:left="705"/>
        <w:rPr>
          <w:rFonts w:asciiTheme="minorHAnsi" w:hAnsiTheme="minorHAnsi"/>
          <w:sz w:val="20"/>
          <w:szCs w:val="20"/>
        </w:rPr>
      </w:pPr>
      <w:bookmarkStart w:id="10" w:name="_Hlk5104115"/>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18318828"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3F41314F" w14:textId="77777777" w:rsidR="00D01CAE" w:rsidRDefault="00D01CAE" w:rsidP="00D01CAE">
      <w:pPr>
        <w:ind w:left="705"/>
        <w:rPr>
          <w:rFonts w:asciiTheme="minorHAnsi" w:hAnsiTheme="minorHAnsi"/>
          <w:sz w:val="20"/>
          <w:szCs w:val="20"/>
        </w:rPr>
      </w:pPr>
      <w:bookmarkStart w:id="11" w:name="_Hlk5103815"/>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430D882E"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792E1670" w14:textId="77777777" w:rsidR="00D01CAE" w:rsidRDefault="00D01CAE" w:rsidP="00D01CAE">
      <w:pPr>
        <w:ind w:left="705"/>
        <w:rPr>
          <w:rFonts w:asciiTheme="minorHAnsi" w:hAnsiTheme="minorHAnsi"/>
          <w:sz w:val="20"/>
          <w:szCs w:val="20"/>
        </w:rPr>
      </w:pPr>
      <w:bookmarkStart w:id="12" w:name="_Hlk5103732"/>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bookmarkEnd w:id="12"/>
    <w:p w14:paraId="781FBCB2"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id="13" w:name="_Hlk519604988"/>
      <w:r>
        <w:rPr>
          <w:rFonts w:asciiTheme="minorHAnsi" w:hAnsiTheme="minorHAnsi"/>
          <w:b/>
          <w:sz w:val="20"/>
          <w:szCs w:val="20"/>
        </w:rPr>
        <w:t>Gegevensbeschermingseffectbeoordeling en voorafgaande raadpleging</w:t>
      </w:r>
    </w:p>
    <w:p w14:paraId="7496FC29" w14:textId="77777777" w:rsidR="00D01CAE" w:rsidRDefault="00D01CAE" w:rsidP="00D01CAE">
      <w:pPr>
        <w:ind w:left="705"/>
        <w:rPr>
          <w:rFonts w:asciiTheme="minorHAnsi" w:eastAsia="Verdana" w:hAnsiTheme="minorHAnsi"/>
          <w:b/>
          <w:color w:val="000000"/>
          <w:spacing w:val="-1"/>
          <w:sz w:val="20"/>
          <w:szCs w:val="20"/>
        </w:rPr>
      </w:pPr>
      <w:bookmarkStart w:id="14" w:name="_Hlk5104151"/>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F54A8B4" w14:textId="77777777" w:rsidR="00D01CAE" w:rsidRDefault="00D01CAE" w:rsidP="00D01CAE">
      <w:pPr>
        <w:rPr>
          <w:rFonts w:asciiTheme="minorHAnsi" w:hAnsiTheme="minorHAnsi"/>
          <w:sz w:val="20"/>
          <w:szCs w:val="20"/>
        </w:rPr>
      </w:pPr>
    </w:p>
    <w:p w14:paraId="4DD8EC50" w14:textId="77777777" w:rsidR="00D01CAE" w:rsidRDefault="00D01CAE" w:rsidP="00D01CAE">
      <w:pPr>
        <w:rPr>
          <w:rFonts w:asciiTheme="minorHAnsi" w:hAnsiTheme="minorHAnsi"/>
          <w:b/>
          <w:sz w:val="20"/>
          <w:szCs w:val="20"/>
        </w:rPr>
      </w:pPr>
      <w:r>
        <w:rPr>
          <w:rFonts w:asciiTheme="minorHAnsi" w:hAnsiTheme="minorHAnsi"/>
          <w:b/>
          <w:sz w:val="20"/>
          <w:szCs w:val="20"/>
        </w:rPr>
        <w:t>Artikel 5 Inbreuk in verband met Persoonsgegevens</w:t>
      </w:r>
    </w:p>
    <w:p w14:paraId="15EE9A9F"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id="15" w:name="_Hlk5104932"/>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DAE8C44"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C4809FC"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2B3D6FF"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w:t>
      </w:r>
      <w:bookmarkEnd w:id="15"/>
      <w:r>
        <w:rPr>
          <w:rFonts w:asciiTheme="minorHAnsi" w:hAnsiTheme="minorHAnsi"/>
          <w:sz w:val="20"/>
          <w:szCs w:val="20"/>
        </w:rPr>
        <w:t xml:space="preserve"> Verwerker ondersteunt de Verwerkingsverantwoordelijke waar nodig bij de melding aan de toezichthoudende autoriteit en/of Betrokkene.</w:t>
      </w:r>
    </w:p>
    <w:p w14:paraId="284BD54C" w14:textId="77777777" w:rsidR="00D01CAE" w:rsidRDefault="00D01CAE" w:rsidP="00D01CAE">
      <w:pPr>
        <w:rPr>
          <w:rFonts w:asciiTheme="minorHAnsi" w:hAnsiTheme="minorHAnsi"/>
          <w:sz w:val="20"/>
          <w:szCs w:val="20"/>
        </w:rPr>
      </w:pPr>
    </w:p>
    <w:p w14:paraId="0042843A" w14:textId="77777777" w:rsidR="00D01CAE" w:rsidRDefault="00D01CAE" w:rsidP="00D01CAE">
      <w:pPr>
        <w:rPr>
          <w:rFonts w:asciiTheme="minorHAnsi" w:hAnsiTheme="minorHAnsi"/>
          <w:b/>
          <w:sz w:val="20"/>
          <w:szCs w:val="20"/>
        </w:rPr>
      </w:pPr>
      <w:r>
        <w:rPr>
          <w:rFonts w:asciiTheme="minorHAnsi" w:hAnsiTheme="minorHAnsi"/>
          <w:b/>
          <w:sz w:val="20"/>
          <w:szCs w:val="20"/>
        </w:rPr>
        <w:t>Artikel 6 Aansprakelijkheid</w:t>
      </w:r>
    </w:p>
    <w:p w14:paraId="12D760B7"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BA6166F" w14:textId="77777777" w:rsidR="00D01CAE" w:rsidRDefault="00D01CAE" w:rsidP="00D01CAE">
      <w:pPr>
        <w:rPr>
          <w:rFonts w:asciiTheme="minorHAnsi" w:hAnsiTheme="minorHAnsi"/>
          <w:sz w:val="20"/>
          <w:szCs w:val="20"/>
        </w:rPr>
      </w:pPr>
    </w:p>
    <w:p w14:paraId="5DB7933E" w14:textId="77777777" w:rsidR="00D01CAE" w:rsidRDefault="00D01CAE" w:rsidP="00D01CAE">
      <w:pPr>
        <w:rPr>
          <w:rFonts w:asciiTheme="minorHAnsi" w:hAnsiTheme="minorHAnsi"/>
          <w:b/>
          <w:sz w:val="20"/>
          <w:szCs w:val="20"/>
        </w:rPr>
      </w:pPr>
      <w:r>
        <w:rPr>
          <w:rFonts w:asciiTheme="minorHAnsi" w:hAnsiTheme="minorHAnsi"/>
          <w:b/>
          <w:sz w:val="20"/>
          <w:szCs w:val="20"/>
        </w:rPr>
        <w:t>Artikel 7 Beëindigen verwerkersovereenkomst</w:t>
      </w:r>
    </w:p>
    <w:p w14:paraId="6698ABBB"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0A010898"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64B352A8" w14:textId="77777777" w:rsidR="00D01CAE" w:rsidRDefault="00D01CAE" w:rsidP="00D01CAE">
      <w:pPr>
        <w:ind w:left="705" w:hanging="705"/>
        <w:rPr>
          <w:rFonts w:asciiTheme="minorHAnsi" w:hAnsiTheme="minorHAnsi"/>
          <w:sz w:val="20"/>
          <w:szCs w:val="20"/>
        </w:rPr>
      </w:pPr>
    </w:p>
    <w:p w14:paraId="4E76F403" w14:textId="77777777" w:rsidR="00D01CAE" w:rsidRDefault="00D01CAE" w:rsidP="00D01CAE">
      <w:pPr>
        <w:rPr>
          <w:rFonts w:asciiTheme="minorHAnsi" w:hAnsiTheme="minorHAnsi"/>
          <w:b/>
          <w:sz w:val="20"/>
          <w:szCs w:val="20"/>
        </w:rPr>
      </w:pPr>
      <w:r>
        <w:rPr>
          <w:rFonts w:asciiTheme="minorHAnsi" w:hAnsiTheme="minorHAnsi"/>
          <w:b/>
          <w:sz w:val="20"/>
          <w:szCs w:val="20"/>
        </w:rPr>
        <w:t>Artikel 8 Overige bepalingen</w:t>
      </w:r>
    </w:p>
    <w:p w14:paraId="447BF008" w14:textId="77777777" w:rsidR="00D01CAE" w:rsidRDefault="00D01CAE" w:rsidP="00D01CAE">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1B42DAF" w14:textId="77777777" w:rsidR="00D01CAE" w:rsidRDefault="00D01CAE" w:rsidP="00D01CAE">
      <w:pPr>
        <w:ind w:left="705" w:hanging="705"/>
        <w:rPr>
          <w:rFonts w:asciiTheme="minorHAnsi" w:hAnsiTheme="minorHAnsi"/>
          <w:sz w:val="20"/>
          <w:szCs w:val="20"/>
        </w:rPr>
      </w:pPr>
    </w:p>
    <w:p w14:paraId="5849770D" w14:textId="77777777" w:rsidR="00D01CAE" w:rsidRDefault="00D01CAE" w:rsidP="00D01CAE">
      <w:pPr>
        <w:ind w:left="567" w:hanging="567"/>
        <w:rPr>
          <w:rFonts w:asciiTheme="minorHAnsi" w:hAnsiTheme="minorHAnsi"/>
          <w:b/>
          <w:sz w:val="20"/>
          <w:szCs w:val="20"/>
        </w:rPr>
      </w:pPr>
      <w:r>
        <w:rPr>
          <w:rFonts w:asciiTheme="minorHAnsi" w:hAnsiTheme="minorHAnsi"/>
          <w:b/>
          <w:sz w:val="20"/>
          <w:szCs w:val="20"/>
        </w:rPr>
        <w:t>Ondertekening</w:t>
      </w:r>
    </w:p>
    <w:p w14:paraId="15691DD1" w14:textId="77777777" w:rsidR="00D01CAE" w:rsidRDefault="00D01CAE" w:rsidP="00D01CAE">
      <w:pPr>
        <w:rPr>
          <w:rFonts w:asciiTheme="minorHAnsi" w:hAnsiTheme="minorHAnsi"/>
          <w:sz w:val="20"/>
          <w:szCs w:val="20"/>
        </w:rPr>
      </w:pPr>
      <w:r>
        <w:rPr>
          <w:rFonts w:asciiTheme="minorHAnsi" w:hAnsiTheme="minorHAnsi"/>
          <w:sz w:val="20"/>
          <w:szCs w:val="20"/>
        </w:rPr>
        <w:t>Aldus overeengekomen en in tweevoud ondertekend,</w:t>
      </w:r>
    </w:p>
    <w:p w14:paraId="7CA9AA92" w14:textId="77777777" w:rsidR="00D01CAE" w:rsidRDefault="00D01CAE" w:rsidP="00D01CAE">
      <w:pPr>
        <w:rPr>
          <w:rFonts w:asciiTheme="minorHAnsi" w:hAnsiTheme="minorHAnsi"/>
          <w:sz w:val="20"/>
          <w:szCs w:val="20"/>
        </w:rPr>
      </w:pPr>
    </w:p>
    <w:p w14:paraId="1401A677" w14:textId="77777777" w:rsidR="00D01CAE" w:rsidRDefault="00D01CAE" w:rsidP="00D01CAE">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1E5BEDC9" w14:textId="77777777" w:rsidR="00D01CAE" w:rsidRDefault="00D01CAE" w:rsidP="00D01CAE">
      <w:pPr>
        <w:tabs>
          <w:tab w:val="center" w:pos="3968"/>
        </w:tabs>
        <w:rPr>
          <w:rFonts w:asciiTheme="minorHAnsi" w:hAnsiTheme="minorHAnsi"/>
          <w:b/>
          <w:sz w:val="20"/>
          <w:szCs w:val="20"/>
        </w:rPr>
      </w:pPr>
    </w:p>
    <w:p w14:paraId="47BE0798" w14:textId="77777777" w:rsidR="00D01CAE" w:rsidRDefault="00D01CAE" w:rsidP="00D01CAE">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6036284F" w14:textId="77777777" w:rsidR="00D01CAE" w:rsidRDefault="00D01CAE" w:rsidP="00D01CAE">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18B55397" w14:textId="77777777" w:rsidR="00D01CAE" w:rsidRDefault="00D01CAE" w:rsidP="00D01CAE">
      <w:pPr>
        <w:tabs>
          <w:tab w:val="center" w:pos="3968"/>
          <w:tab w:val="left" w:pos="4820"/>
        </w:tabs>
        <w:rPr>
          <w:rFonts w:asciiTheme="minorHAnsi" w:hAnsiTheme="minorHAnsi"/>
          <w:sz w:val="20"/>
          <w:szCs w:val="20"/>
        </w:rPr>
      </w:pPr>
    </w:p>
    <w:p w14:paraId="7F54891D" w14:textId="77777777" w:rsidR="00D01CAE" w:rsidRDefault="00D01CAE" w:rsidP="00D01CAE">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691D25C1" w14:textId="77777777" w:rsidR="00D01CAE" w:rsidRDefault="00D01CAE" w:rsidP="00D01CAE">
      <w:pPr>
        <w:tabs>
          <w:tab w:val="center" w:pos="3968"/>
          <w:tab w:val="left" w:pos="4820"/>
        </w:tabs>
        <w:rPr>
          <w:rFonts w:asciiTheme="minorHAnsi" w:hAnsiTheme="minorHAnsi"/>
          <w:sz w:val="20"/>
          <w:szCs w:val="20"/>
        </w:rPr>
      </w:pPr>
    </w:p>
    <w:p w14:paraId="1E3E3FA5" w14:textId="77777777" w:rsidR="00D01CAE" w:rsidRDefault="00D01CAE" w:rsidP="00D01CAE">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551C714F" w14:textId="77777777" w:rsidR="00D01CAE" w:rsidRDefault="00D01CAE" w:rsidP="00D01CAE">
      <w:pPr>
        <w:tabs>
          <w:tab w:val="left" w:pos="4820"/>
        </w:tabs>
        <w:rPr>
          <w:rFonts w:asciiTheme="minorHAnsi" w:hAnsiTheme="minorHAnsi"/>
          <w:sz w:val="20"/>
          <w:szCs w:val="20"/>
        </w:rPr>
      </w:pPr>
    </w:p>
    <w:p w14:paraId="3F33D1C5" w14:textId="77777777" w:rsidR="00D01CAE" w:rsidRDefault="00D01CAE" w:rsidP="00D01CAE">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420345E3" w14:textId="77777777" w:rsidR="00D01CAE" w:rsidRDefault="00D01CAE" w:rsidP="00D01CAE">
      <w:pPr>
        <w:rPr>
          <w:rFonts w:asciiTheme="minorHAnsi" w:hAnsiTheme="minorHAnsi"/>
          <w:sz w:val="20"/>
          <w:szCs w:val="20"/>
        </w:rPr>
      </w:pPr>
    </w:p>
    <w:p w14:paraId="129CEEB5" w14:textId="77777777" w:rsidR="00D01CAE" w:rsidRDefault="00D01CAE" w:rsidP="00D01CAE">
      <w:pPr>
        <w:rPr>
          <w:rFonts w:asciiTheme="minorHAnsi" w:hAnsiTheme="minorHAnsi"/>
          <w:sz w:val="20"/>
          <w:szCs w:val="20"/>
        </w:rPr>
      </w:pPr>
    </w:p>
    <w:p w14:paraId="297E560B" w14:textId="77777777" w:rsidR="00D01CAE" w:rsidRDefault="00D01CAE" w:rsidP="00D01CAE">
      <w:pPr>
        <w:rPr>
          <w:rFonts w:asciiTheme="minorHAnsi" w:hAnsiTheme="minorHAnsi"/>
          <w:sz w:val="20"/>
          <w:szCs w:val="20"/>
        </w:rPr>
      </w:pPr>
      <w:r>
        <w:rPr>
          <w:rFonts w:asciiTheme="minorHAnsi" w:hAnsiTheme="minorHAnsi"/>
          <w:sz w:val="20"/>
          <w:szCs w:val="20"/>
        </w:rPr>
        <w:br w:type="page"/>
      </w:r>
    </w:p>
    <w:p w14:paraId="6EB7B7FD" w14:textId="77777777" w:rsidR="00D01CAE" w:rsidRDefault="00D01CAE" w:rsidP="00D01CAE">
      <w:pPr>
        <w:pStyle w:val="Kop2"/>
      </w:pPr>
      <w:bookmarkStart w:id="16" w:name="_Toc159482580"/>
      <w:r>
        <w:lastRenderedPageBreak/>
        <w:t>Bijlage 1: Overzicht van te verwerken persoonsgegevens</w:t>
      </w:r>
      <w:bookmarkEnd w:id="16"/>
    </w:p>
    <w:p w14:paraId="191A5681" w14:textId="77777777" w:rsidR="00D01CAE" w:rsidRDefault="00D01CAE" w:rsidP="00D01CAE">
      <w:pPr>
        <w:rPr>
          <w:rFonts w:asciiTheme="minorHAnsi" w:hAnsiTheme="minorHAnsi"/>
          <w:b/>
          <w:sz w:val="20"/>
          <w:szCs w:val="20"/>
        </w:rPr>
      </w:pPr>
    </w:p>
    <w:p w14:paraId="2275546D" w14:textId="77777777" w:rsidR="00D01CAE" w:rsidRDefault="00D01CAE" w:rsidP="00D01CAE">
      <w:pPr>
        <w:pStyle w:val="Lijstalinea"/>
        <w:widowControl/>
        <w:numPr>
          <w:ilvl w:val="0"/>
          <w:numId w:val="3"/>
        </w:numPr>
        <w:tabs>
          <w:tab w:val="left" w:pos="397"/>
        </w:tabs>
        <w:autoSpaceDE/>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bookmarkStart w:id="17" w:name="_Hlk5085707"/>
    </w:p>
    <w:tbl>
      <w:tblPr>
        <w:tblStyle w:val="Tabelraster"/>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D01CAE" w14:paraId="4B2CDEC8" w14:textId="77777777" w:rsidTr="00D01CAE">
        <w:trPr>
          <w:trHeight w:val="1813"/>
        </w:trPr>
        <w:tc>
          <w:tcPr>
            <w:tcW w:w="1271" w:type="dxa"/>
            <w:tcBorders>
              <w:top w:val="single" w:sz="4" w:space="0" w:color="auto"/>
              <w:left w:val="single" w:sz="4" w:space="0" w:color="auto"/>
              <w:bottom w:val="single" w:sz="4" w:space="0" w:color="auto"/>
              <w:right w:val="single" w:sz="4" w:space="0" w:color="auto"/>
            </w:tcBorders>
            <w:hideMark/>
          </w:tcPr>
          <w:p w14:paraId="0A34B0F8" w14:textId="77777777" w:rsidR="00D01CAE" w:rsidRDefault="00D01CAE">
            <w:pPr>
              <w:rPr>
                <w:rFonts w:asciiTheme="minorHAnsi" w:eastAsia="Verdana" w:hAnsiTheme="minorHAnsi"/>
                <w:b/>
                <w:bCs/>
                <w:color w:val="000000"/>
                <w:sz w:val="20"/>
                <w:szCs w:val="20"/>
                <w:lang w:eastAsia="en-US"/>
              </w:rPr>
            </w:pPr>
            <w:r>
              <w:rPr>
                <w:rFonts w:asciiTheme="minorHAnsi" w:eastAsia="Verdana" w:hAnsiTheme="minorHAnsi"/>
                <w:b/>
                <w:bCs/>
                <w:color w:val="000000"/>
                <w:sz w:val="20"/>
                <w:szCs w:val="20"/>
                <w:lang w:eastAsia="en-US"/>
              </w:rPr>
              <w:t xml:space="preserve">Naam </w:t>
            </w:r>
            <w:proofErr w:type="spellStart"/>
            <w:r>
              <w:rPr>
                <w:rFonts w:asciiTheme="minorHAnsi" w:eastAsia="Verdana" w:hAnsiTheme="minorHAnsi"/>
                <w:b/>
                <w:bCs/>
                <w:color w:val="000000"/>
                <w:sz w:val="20"/>
                <w:szCs w:val="20"/>
                <w:lang w:eastAsia="en-US"/>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275C5A1" w14:textId="77777777" w:rsidR="00D01CAE" w:rsidRDefault="00D01CAE">
            <w:pPr>
              <w:spacing w:after="160"/>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1B2B796C" w14:textId="77777777" w:rsidR="00D01CAE" w:rsidRDefault="00D01CAE">
            <w:pPr>
              <w:spacing w:after="160"/>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Categorieën</w:t>
            </w:r>
            <w:proofErr w:type="spellEnd"/>
            <w:r>
              <w:rPr>
                <w:rFonts w:asciiTheme="minorHAnsi" w:eastAsia="Verdana" w:hAnsiTheme="minorHAnsi"/>
                <w:b/>
                <w:bCs/>
                <w:color w:val="000000"/>
                <w:sz w:val="20"/>
                <w:szCs w:val="20"/>
                <w:lang w:eastAsia="en-US"/>
              </w:rPr>
              <w:t xml:space="preserve"> van </w:t>
            </w:r>
            <w:proofErr w:type="spellStart"/>
            <w:r>
              <w:rPr>
                <w:rFonts w:asciiTheme="minorHAnsi" w:eastAsia="Verdana" w:hAnsiTheme="minorHAnsi"/>
                <w:b/>
                <w:bCs/>
                <w:color w:val="000000"/>
                <w:sz w:val="20"/>
                <w:szCs w:val="20"/>
                <w:lang w:eastAsia="en-US"/>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6DDDE618" w14:textId="77777777" w:rsidR="00D01CAE" w:rsidRPr="00D01CAE" w:rsidRDefault="00D01CAE">
            <w:pPr>
              <w:spacing w:after="160"/>
              <w:rPr>
                <w:rFonts w:asciiTheme="minorHAnsi" w:eastAsia="Verdana" w:hAnsiTheme="minorHAnsi"/>
                <w:b/>
                <w:bCs/>
                <w:color w:val="000000"/>
                <w:sz w:val="20"/>
                <w:szCs w:val="20"/>
                <w:lang w:val="nl-NL" w:eastAsia="en-US"/>
              </w:rPr>
            </w:pPr>
            <w:r w:rsidRPr="00D01CAE">
              <w:rPr>
                <w:rFonts w:asciiTheme="minorHAnsi" w:eastAsia="Verdana" w:hAnsiTheme="minorHAnsi"/>
                <w:b/>
                <w:bCs/>
                <w:color w:val="000000"/>
                <w:sz w:val="20"/>
                <w:szCs w:val="20"/>
                <w:lang w:val="nl-NL" w:eastAsia="en-US"/>
              </w:rPr>
              <w:t xml:space="preserve">Categorieën </w:t>
            </w:r>
            <w:proofErr w:type="spellStart"/>
            <w:r w:rsidRPr="00D01CAE">
              <w:rPr>
                <w:rFonts w:asciiTheme="minorHAnsi" w:eastAsia="Verdana" w:hAnsiTheme="minorHAnsi"/>
                <w:b/>
                <w:bCs/>
                <w:color w:val="000000"/>
                <w:sz w:val="20"/>
                <w:szCs w:val="20"/>
                <w:lang w:val="nl-NL" w:eastAsia="en-US"/>
              </w:rPr>
              <w:t>Persoons-gegevens</w:t>
            </w:r>
            <w:proofErr w:type="spellEnd"/>
            <w:r w:rsidRPr="00D01CAE">
              <w:rPr>
                <w:rFonts w:asciiTheme="minorHAnsi" w:eastAsia="Verdana" w:hAnsiTheme="minorHAnsi"/>
                <w:b/>
                <w:bCs/>
                <w:color w:val="000000"/>
                <w:sz w:val="20"/>
                <w:szCs w:val="20"/>
                <w:lang w:val="nl-NL" w:eastAsia="en-US"/>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74D119F5" w14:textId="77777777" w:rsidR="00D01CAE" w:rsidRDefault="00D01CAE">
            <w:pPr>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Verwerkings-locatie</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4DDB3EF" w14:textId="77777777" w:rsidR="00D01CAE" w:rsidRPr="00D01CAE" w:rsidRDefault="00D01CAE">
            <w:pPr>
              <w:rPr>
                <w:rFonts w:asciiTheme="minorHAnsi" w:eastAsia="Verdana" w:hAnsiTheme="minorHAnsi"/>
                <w:b/>
                <w:bCs/>
                <w:color w:val="000000"/>
                <w:sz w:val="20"/>
                <w:szCs w:val="20"/>
                <w:lang w:val="nl-NL" w:eastAsia="en-US"/>
              </w:rPr>
            </w:pPr>
            <w:r w:rsidRPr="00D01CAE">
              <w:rPr>
                <w:rFonts w:asciiTheme="minorHAnsi" w:eastAsia="Verdana" w:hAnsiTheme="minorHAnsi"/>
                <w:b/>
                <w:bCs/>
                <w:color w:val="000000"/>
                <w:sz w:val="20"/>
                <w:szCs w:val="20"/>
                <w:lang w:val="nl-NL" w:eastAsia="en-US"/>
              </w:rPr>
              <w:t>Doorgifte-instrument (indien van toepassing)</w:t>
            </w:r>
          </w:p>
        </w:tc>
        <w:tc>
          <w:tcPr>
            <w:tcW w:w="1559" w:type="dxa"/>
            <w:tcBorders>
              <w:top w:val="single" w:sz="4" w:space="0" w:color="auto"/>
              <w:left w:val="single" w:sz="4" w:space="0" w:color="auto"/>
              <w:bottom w:val="single" w:sz="4" w:space="0" w:color="auto"/>
              <w:right w:val="single" w:sz="4" w:space="0" w:color="auto"/>
            </w:tcBorders>
            <w:hideMark/>
          </w:tcPr>
          <w:p w14:paraId="184C88E8" w14:textId="77777777" w:rsidR="00D01CAE" w:rsidRPr="00D01CAE" w:rsidRDefault="00D01CAE">
            <w:pPr>
              <w:rPr>
                <w:rFonts w:asciiTheme="minorHAnsi" w:eastAsia="Verdana" w:hAnsiTheme="minorHAnsi"/>
                <w:b/>
                <w:bCs/>
                <w:color w:val="000000"/>
                <w:sz w:val="20"/>
                <w:szCs w:val="20"/>
                <w:lang w:val="nl-NL" w:eastAsia="en-US"/>
              </w:rPr>
            </w:pPr>
            <w:r w:rsidRPr="00D01CAE">
              <w:rPr>
                <w:rFonts w:asciiTheme="minorHAnsi" w:eastAsia="Verdana" w:hAnsiTheme="minorHAnsi"/>
                <w:b/>
                <w:bCs/>
                <w:sz w:val="20"/>
                <w:szCs w:val="20"/>
                <w:lang w:val="nl-NL" w:eastAsia="en-US"/>
              </w:rPr>
              <w:t>Aanvullende maatregelen (indien van toepassing)</w:t>
            </w:r>
          </w:p>
        </w:tc>
      </w:tr>
      <w:tr w:rsidR="00D01CAE" w14:paraId="1DC98210" w14:textId="77777777" w:rsidTr="00D01CAE">
        <w:trPr>
          <w:trHeight w:val="1215"/>
        </w:trPr>
        <w:tc>
          <w:tcPr>
            <w:tcW w:w="1271" w:type="dxa"/>
            <w:tcBorders>
              <w:top w:val="single" w:sz="4" w:space="0" w:color="auto"/>
              <w:left w:val="single" w:sz="4" w:space="0" w:color="auto"/>
              <w:bottom w:val="single" w:sz="4" w:space="0" w:color="auto"/>
              <w:right w:val="single" w:sz="4" w:space="0" w:color="auto"/>
            </w:tcBorders>
            <w:hideMark/>
          </w:tcPr>
          <w:p w14:paraId="136B88D5" w14:textId="77777777" w:rsidR="00D01CAE" w:rsidRPr="00D01CAE" w:rsidRDefault="00D01CAE">
            <w:pPr>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F6D159E"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36E317C1"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1131A49"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14E42DD3" w14:textId="77777777" w:rsidR="00D01CAE" w:rsidRPr="00D01CAE" w:rsidRDefault="00D01CAE">
            <w:pPr>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10BEC030" w14:textId="77777777" w:rsidR="00D01CAE" w:rsidRPr="00D01CAE" w:rsidRDefault="00D01CAE">
            <w:pPr>
              <w:rPr>
                <w:rFonts w:asciiTheme="minorHAnsi" w:eastAsia="Verdana" w:hAnsiTheme="minorHAnsi"/>
                <w:color w:val="000000"/>
                <w:sz w:val="20"/>
                <w:szCs w:val="20"/>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00DF9E53" w14:textId="77777777" w:rsidR="00D01CAE" w:rsidRPr="00D01CAE" w:rsidRDefault="00D01CAE">
            <w:pPr>
              <w:rPr>
                <w:rFonts w:asciiTheme="minorHAnsi" w:eastAsia="Verdana" w:hAnsiTheme="minorHAnsi"/>
                <w:color w:val="000000"/>
                <w:sz w:val="20"/>
                <w:szCs w:val="20"/>
                <w:lang w:val="nl-NL" w:eastAsia="en-US"/>
              </w:rPr>
            </w:pPr>
          </w:p>
        </w:tc>
      </w:tr>
      <w:tr w:rsidR="00D01CAE" w14:paraId="19FA975B" w14:textId="77777777" w:rsidTr="00D01CAE">
        <w:trPr>
          <w:trHeight w:val="1908"/>
        </w:trPr>
        <w:tc>
          <w:tcPr>
            <w:tcW w:w="1271" w:type="dxa"/>
            <w:tcBorders>
              <w:top w:val="single" w:sz="4" w:space="0" w:color="auto"/>
              <w:left w:val="single" w:sz="4" w:space="0" w:color="auto"/>
              <w:bottom w:val="single" w:sz="4" w:space="0" w:color="auto"/>
              <w:right w:val="single" w:sz="4" w:space="0" w:color="auto"/>
            </w:tcBorders>
            <w:hideMark/>
          </w:tcPr>
          <w:p w14:paraId="568F6439" w14:textId="77777777" w:rsidR="00D01CAE" w:rsidRPr="00D01CAE" w:rsidRDefault="00D01CAE">
            <w:pPr>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604BDD4"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0EF34B61"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69F8827" w14:textId="77777777" w:rsidR="00D01CAE" w:rsidRPr="00D01CAE" w:rsidRDefault="00D01CAE">
            <w:pPr>
              <w:spacing w:after="160"/>
              <w:rPr>
                <w:rFonts w:asciiTheme="minorHAnsi" w:eastAsia="Verdana" w:hAnsiTheme="minorHAnsi"/>
                <w:color w:val="000000"/>
                <w:sz w:val="20"/>
                <w:szCs w:val="20"/>
                <w:lang w:val="nl-NL" w:eastAsia="en-US"/>
              </w:rPr>
            </w:pPr>
            <w:r w:rsidRPr="00D01CAE">
              <w:rPr>
                <w:rFonts w:asciiTheme="minorHAnsi" w:eastAsia="Verdana" w:hAnsiTheme="minorHAnsi"/>
                <w:color w:val="000000"/>
                <w:sz w:val="20"/>
                <w:szCs w:val="20"/>
                <w:lang w:val="nl-NL"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513717AF" w14:textId="77777777" w:rsidR="00D01CAE" w:rsidRPr="00D01CAE" w:rsidRDefault="00D01CAE">
            <w:pPr>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49947468" w14:textId="77777777" w:rsidR="00D01CAE" w:rsidRPr="00D01CAE" w:rsidRDefault="00D01CAE">
            <w:pPr>
              <w:rPr>
                <w:rFonts w:asciiTheme="minorHAnsi" w:eastAsia="Verdana" w:hAnsiTheme="minorHAnsi"/>
                <w:color w:val="000000"/>
                <w:sz w:val="20"/>
                <w:szCs w:val="20"/>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5F429FD5" w14:textId="77777777" w:rsidR="00D01CAE" w:rsidRPr="00D01CAE" w:rsidRDefault="00D01CAE">
            <w:pPr>
              <w:rPr>
                <w:rFonts w:asciiTheme="minorHAnsi" w:eastAsia="Verdana" w:hAnsiTheme="minorHAnsi"/>
                <w:color w:val="000000"/>
                <w:sz w:val="20"/>
                <w:szCs w:val="20"/>
                <w:lang w:val="nl-NL" w:eastAsia="en-US"/>
              </w:rPr>
            </w:pPr>
          </w:p>
        </w:tc>
      </w:tr>
      <w:tr w:rsidR="00D01CAE" w14:paraId="1190B18C" w14:textId="77777777" w:rsidTr="00D01CAE">
        <w:trPr>
          <w:trHeight w:val="1908"/>
        </w:trPr>
        <w:tc>
          <w:tcPr>
            <w:tcW w:w="1271" w:type="dxa"/>
            <w:tcBorders>
              <w:top w:val="single" w:sz="4" w:space="0" w:color="auto"/>
              <w:left w:val="single" w:sz="4" w:space="0" w:color="auto"/>
              <w:bottom w:val="single" w:sz="4" w:space="0" w:color="auto"/>
              <w:right w:val="single" w:sz="4" w:space="0" w:color="auto"/>
            </w:tcBorders>
          </w:tcPr>
          <w:p w14:paraId="3D8D43E4" w14:textId="77777777" w:rsidR="00D01CAE" w:rsidRPr="00D01CAE" w:rsidRDefault="00D01CAE">
            <w:pPr>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6F7266C1" w14:textId="77777777" w:rsidR="00D01CAE" w:rsidRPr="00D01CAE" w:rsidRDefault="00D01CAE">
            <w:pPr>
              <w:spacing w:after="160"/>
              <w:rPr>
                <w:rFonts w:asciiTheme="minorHAnsi" w:eastAsia="Verdana" w:hAnsiTheme="minorHAnsi"/>
                <w:color w:val="000000"/>
                <w:sz w:val="20"/>
                <w:szCs w:val="20"/>
                <w:lang w:val="nl-NL" w:eastAsia="en-US"/>
              </w:rPr>
            </w:pPr>
          </w:p>
        </w:tc>
        <w:tc>
          <w:tcPr>
            <w:tcW w:w="1417" w:type="dxa"/>
            <w:tcBorders>
              <w:top w:val="single" w:sz="4" w:space="0" w:color="auto"/>
              <w:left w:val="single" w:sz="4" w:space="0" w:color="auto"/>
              <w:bottom w:val="single" w:sz="4" w:space="0" w:color="auto"/>
              <w:right w:val="single" w:sz="4" w:space="0" w:color="auto"/>
            </w:tcBorders>
          </w:tcPr>
          <w:p w14:paraId="12DCEDA8" w14:textId="77777777" w:rsidR="00D01CAE" w:rsidRPr="00D01CAE" w:rsidRDefault="00D01CAE">
            <w:pPr>
              <w:spacing w:after="160"/>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4095FD1B" w14:textId="77777777" w:rsidR="00D01CAE" w:rsidRPr="00D01CAE" w:rsidRDefault="00D01CAE">
            <w:pPr>
              <w:spacing w:after="160"/>
              <w:rPr>
                <w:rFonts w:asciiTheme="minorHAnsi" w:eastAsia="Verdana" w:hAnsiTheme="minorHAnsi"/>
                <w:color w:val="000000"/>
                <w:sz w:val="20"/>
                <w:szCs w:val="20"/>
                <w:lang w:val="nl-NL" w:eastAsia="en-US"/>
              </w:rPr>
            </w:pPr>
          </w:p>
        </w:tc>
        <w:tc>
          <w:tcPr>
            <w:tcW w:w="1275" w:type="dxa"/>
            <w:tcBorders>
              <w:top w:val="single" w:sz="4" w:space="0" w:color="auto"/>
              <w:left w:val="single" w:sz="4" w:space="0" w:color="auto"/>
              <w:bottom w:val="single" w:sz="4" w:space="0" w:color="auto"/>
              <w:right w:val="single" w:sz="4" w:space="0" w:color="auto"/>
            </w:tcBorders>
          </w:tcPr>
          <w:p w14:paraId="551BBBB1" w14:textId="77777777" w:rsidR="00D01CAE" w:rsidRPr="00D01CAE" w:rsidRDefault="00D01CAE">
            <w:pPr>
              <w:rPr>
                <w:rFonts w:asciiTheme="minorHAnsi" w:eastAsia="Verdana" w:hAnsiTheme="minorHAnsi"/>
                <w:color w:val="000000"/>
                <w:sz w:val="20"/>
                <w:szCs w:val="20"/>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23FC48B3" w14:textId="77777777" w:rsidR="00D01CAE" w:rsidRPr="00D01CAE" w:rsidRDefault="00D01CAE">
            <w:pPr>
              <w:rPr>
                <w:rFonts w:asciiTheme="minorHAnsi" w:eastAsia="Verdana" w:hAnsiTheme="minorHAnsi"/>
                <w:color w:val="000000"/>
                <w:sz w:val="20"/>
                <w:szCs w:val="20"/>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207DB4E0" w14:textId="77777777" w:rsidR="00D01CAE" w:rsidRPr="00D01CAE" w:rsidRDefault="00D01CAE">
            <w:pPr>
              <w:rPr>
                <w:rFonts w:asciiTheme="minorHAnsi" w:eastAsia="Verdana" w:hAnsiTheme="minorHAnsi"/>
                <w:color w:val="000000"/>
                <w:sz w:val="20"/>
                <w:szCs w:val="20"/>
                <w:lang w:val="nl-NL" w:eastAsia="en-US"/>
              </w:rPr>
            </w:pPr>
          </w:p>
        </w:tc>
      </w:tr>
      <w:bookmarkEnd w:id="17"/>
    </w:tbl>
    <w:p w14:paraId="76F7F5DD" w14:textId="77777777" w:rsidR="00D01CAE" w:rsidRDefault="00D01CAE" w:rsidP="00D01CAE">
      <w:pPr>
        <w:rPr>
          <w:rFonts w:asciiTheme="minorHAnsi" w:eastAsia="Verdana" w:hAnsiTheme="minorHAnsi"/>
          <w:color w:val="000000"/>
          <w:sz w:val="20"/>
          <w:szCs w:val="20"/>
        </w:rPr>
      </w:pPr>
    </w:p>
    <w:p w14:paraId="21A00D5B" w14:textId="77777777" w:rsidR="00D01CAE" w:rsidRDefault="00D01CAE" w:rsidP="00D01CAE">
      <w:pPr>
        <w:rPr>
          <w:rFonts w:asciiTheme="minorHAnsi" w:eastAsia="Verdana" w:hAnsiTheme="minorHAnsi"/>
          <w:color w:val="000000"/>
          <w:sz w:val="20"/>
          <w:szCs w:val="20"/>
        </w:rPr>
      </w:pPr>
    </w:p>
    <w:p w14:paraId="142D2F75" w14:textId="77777777" w:rsidR="00D01CAE" w:rsidRDefault="00D01CAE" w:rsidP="00D01CAE">
      <w:pPr>
        <w:rPr>
          <w:rFonts w:asciiTheme="minorHAnsi" w:eastAsia="Verdana" w:hAnsiTheme="minorHAnsi"/>
          <w:color w:val="000000"/>
          <w:sz w:val="20"/>
          <w:szCs w:val="20"/>
        </w:rPr>
      </w:pPr>
    </w:p>
    <w:p w14:paraId="2482555A" w14:textId="77777777" w:rsidR="00D01CAE" w:rsidRDefault="00D01CAE" w:rsidP="00D01CAE">
      <w:pPr>
        <w:pStyle w:val="Lijstalinea"/>
        <w:widowControl/>
        <w:numPr>
          <w:ilvl w:val="0"/>
          <w:numId w:val="3"/>
        </w:numPr>
        <w:tabs>
          <w:tab w:val="left" w:pos="397"/>
          <w:tab w:val="left" w:pos="936"/>
        </w:tabs>
        <w:autoSpaceDE/>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0" w:type="dxa"/>
        <w:tblInd w:w="0" w:type="dxa"/>
        <w:tblLayout w:type="fixed"/>
        <w:tblLook w:val="04A0" w:firstRow="1" w:lastRow="0" w:firstColumn="1" w:lastColumn="0" w:noHBand="0" w:noVBand="1"/>
      </w:tblPr>
      <w:tblGrid>
        <w:gridCol w:w="4105"/>
        <w:gridCol w:w="4535"/>
      </w:tblGrid>
      <w:tr w:rsidR="00D01CAE" w14:paraId="74C548FA" w14:textId="77777777" w:rsidTr="00D01CAE">
        <w:trPr>
          <w:trHeight w:val="664"/>
        </w:trPr>
        <w:tc>
          <w:tcPr>
            <w:tcW w:w="4106" w:type="dxa"/>
            <w:tcBorders>
              <w:top w:val="single" w:sz="4" w:space="0" w:color="auto"/>
              <w:left w:val="single" w:sz="4" w:space="0" w:color="auto"/>
              <w:bottom w:val="single" w:sz="4" w:space="0" w:color="auto"/>
              <w:right w:val="single" w:sz="4" w:space="0" w:color="auto"/>
            </w:tcBorders>
            <w:hideMark/>
          </w:tcPr>
          <w:p w14:paraId="371119DD" w14:textId="77777777" w:rsidR="00D01CAE" w:rsidRPr="00D01CAE" w:rsidRDefault="00D01CAE">
            <w:pPr>
              <w:ind w:left="-113"/>
              <w:rPr>
                <w:rFonts w:asciiTheme="minorHAnsi" w:eastAsia="Verdana" w:hAnsiTheme="minorHAnsi"/>
                <w:b/>
                <w:bCs/>
                <w:color w:val="000000"/>
                <w:sz w:val="20"/>
                <w:szCs w:val="20"/>
                <w:lang w:val="nl-NL" w:eastAsia="en-US"/>
              </w:rPr>
            </w:pPr>
            <w:r w:rsidRPr="00D01CAE">
              <w:rPr>
                <w:rFonts w:asciiTheme="minorHAnsi" w:eastAsia="Verdana" w:hAnsiTheme="minorHAnsi"/>
                <w:b/>
                <w:color w:val="000000"/>
                <w:sz w:val="20"/>
                <w:szCs w:val="20"/>
                <w:lang w:val="nl-NL"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261A07A8" w14:textId="77777777" w:rsidR="00D01CAE" w:rsidRDefault="00D01CAE">
            <w:pPr>
              <w:ind w:left="-113"/>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Naam:</w:t>
            </w:r>
          </w:p>
          <w:p w14:paraId="4FA47FBD" w14:textId="77777777" w:rsidR="00D01CAE" w:rsidRDefault="00D01CAE">
            <w:pPr>
              <w:ind w:left="-113"/>
              <w:rPr>
                <w:rFonts w:asciiTheme="minorHAnsi" w:eastAsia="Verdana" w:hAnsiTheme="minorHAnsi"/>
                <w:bCs/>
                <w:color w:val="000000"/>
                <w:sz w:val="20"/>
                <w:szCs w:val="20"/>
                <w:lang w:eastAsia="en-US"/>
              </w:rPr>
            </w:pPr>
            <w:r>
              <w:rPr>
                <w:rFonts w:asciiTheme="minorHAnsi" w:eastAsia="Verdana" w:hAnsiTheme="minorHAnsi"/>
                <w:bCs/>
                <w:color w:val="000000"/>
                <w:sz w:val="20"/>
                <w:szCs w:val="20"/>
                <w:lang w:eastAsia="en-US"/>
              </w:rPr>
              <w:t>Contactgegevens:</w:t>
            </w:r>
          </w:p>
        </w:tc>
      </w:tr>
      <w:tr w:rsidR="00D01CAE" w14:paraId="3603EEFD" w14:textId="77777777" w:rsidTr="00D01CAE">
        <w:trPr>
          <w:trHeight w:val="634"/>
        </w:trPr>
        <w:tc>
          <w:tcPr>
            <w:tcW w:w="4106" w:type="dxa"/>
            <w:tcBorders>
              <w:top w:val="single" w:sz="4" w:space="0" w:color="auto"/>
              <w:left w:val="single" w:sz="4" w:space="0" w:color="auto"/>
              <w:bottom w:val="single" w:sz="4" w:space="0" w:color="auto"/>
              <w:right w:val="single" w:sz="4" w:space="0" w:color="auto"/>
            </w:tcBorders>
            <w:hideMark/>
          </w:tcPr>
          <w:p w14:paraId="4F8D9E6C" w14:textId="77777777" w:rsidR="00D01CAE" w:rsidRPr="00D01CAE" w:rsidRDefault="00D01CAE">
            <w:pPr>
              <w:ind w:left="-113"/>
              <w:rPr>
                <w:rFonts w:asciiTheme="minorHAnsi" w:eastAsia="Verdana" w:hAnsiTheme="minorHAnsi"/>
                <w:b/>
                <w:color w:val="000000"/>
                <w:sz w:val="20"/>
                <w:szCs w:val="20"/>
                <w:lang w:val="nl-NL" w:eastAsia="en-US"/>
              </w:rPr>
            </w:pPr>
            <w:r w:rsidRPr="00D01CAE">
              <w:rPr>
                <w:rFonts w:asciiTheme="minorHAnsi" w:eastAsia="Verdana" w:hAnsiTheme="minorHAnsi"/>
                <w:b/>
                <w:color w:val="000000"/>
                <w:sz w:val="20"/>
                <w:szCs w:val="20"/>
                <w:lang w:val="nl-NL" w:eastAsia="en-US"/>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7037BF7" w14:textId="77777777" w:rsidR="00D01CAE" w:rsidRDefault="00D01CAE">
            <w:pPr>
              <w:ind w:left="-113"/>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Naam:</w:t>
            </w:r>
          </w:p>
          <w:p w14:paraId="2BB76755" w14:textId="77777777" w:rsidR="00D01CAE" w:rsidRDefault="00D01CAE">
            <w:pPr>
              <w:ind w:left="-113"/>
              <w:rPr>
                <w:rFonts w:asciiTheme="minorHAnsi" w:eastAsia="Verdana" w:hAnsiTheme="minorHAnsi"/>
                <w:color w:val="000000"/>
                <w:sz w:val="20"/>
                <w:szCs w:val="20"/>
                <w:lang w:eastAsia="en-US"/>
              </w:rPr>
            </w:pPr>
            <w:r>
              <w:rPr>
                <w:rFonts w:asciiTheme="minorHAnsi" w:eastAsia="Verdana" w:hAnsiTheme="minorHAnsi"/>
                <w:bCs/>
                <w:color w:val="000000"/>
                <w:sz w:val="20"/>
                <w:szCs w:val="20"/>
                <w:lang w:eastAsia="en-US"/>
              </w:rPr>
              <w:t>Contactgegevens:</w:t>
            </w:r>
            <w:r>
              <w:rPr>
                <w:rFonts w:asciiTheme="minorHAnsi" w:eastAsia="Verdana" w:hAnsiTheme="minorHAnsi"/>
                <w:color w:val="000000"/>
                <w:sz w:val="20"/>
                <w:szCs w:val="20"/>
                <w:lang w:eastAsia="en-US"/>
              </w:rPr>
              <w:t xml:space="preserve">  </w:t>
            </w:r>
          </w:p>
        </w:tc>
      </w:tr>
      <w:tr w:rsidR="00D01CAE" w14:paraId="30386BAB" w14:textId="77777777" w:rsidTr="00D01CAE">
        <w:trPr>
          <w:trHeight w:val="634"/>
        </w:trPr>
        <w:tc>
          <w:tcPr>
            <w:tcW w:w="4106" w:type="dxa"/>
            <w:tcBorders>
              <w:top w:val="single" w:sz="4" w:space="0" w:color="auto"/>
              <w:left w:val="single" w:sz="4" w:space="0" w:color="auto"/>
              <w:bottom w:val="single" w:sz="4" w:space="0" w:color="auto"/>
              <w:right w:val="single" w:sz="4" w:space="0" w:color="auto"/>
            </w:tcBorders>
            <w:hideMark/>
          </w:tcPr>
          <w:p w14:paraId="4FF421D9" w14:textId="77777777" w:rsidR="00D01CAE" w:rsidRDefault="00D01CAE">
            <w:pPr>
              <w:ind w:left="-113"/>
              <w:rPr>
                <w:rFonts w:asciiTheme="minorHAnsi" w:eastAsia="Verdana" w:hAnsiTheme="minorHAnsi"/>
                <w:b/>
                <w:color w:val="000000"/>
                <w:sz w:val="20"/>
                <w:szCs w:val="20"/>
                <w:lang w:eastAsia="en-US"/>
              </w:rPr>
            </w:pPr>
            <w:r>
              <w:rPr>
                <w:rFonts w:asciiTheme="minorHAnsi" w:eastAsia="Verdana" w:hAnsiTheme="minorHAnsi"/>
                <w:b/>
                <w:color w:val="000000"/>
                <w:sz w:val="20"/>
                <w:szCs w:val="20"/>
                <w:lang w:eastAsia="en-US"/>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63C355AD" w14:textId="77777777" w:rsidR="00D01CAE" w:rsidRDefault="00D01CAE">
            <w:pPr>
              <w:ind w:left="-113"/>
              <w:rPr>
                <w:rFonts w:asciiTheme="minorHAnsi" w:eastAsia="Verdana" w:hAnsiTheme="minorHAnsi"/>
                <w:color w:val="000000"/>
                <w:sz w:val="20"/>
                <w:szCs w:val="20"/>
                <w:lang w:val="de-DE" w:eastAsia="en-US"/>
              </w:rPr>
            </w:pPr>
            <w:proofErr w:type="spellStart"/>
            <w:r>
              <w:rPr>
                <w:rFonts w:asciiTheme="minorHAnsi" w:eastAsia="Verdana" w:hAnsiTheme="minorHAnsi"/>
                <w:color w:val="000000"/>
                <w:sz w:val="20"/>
                <w:szCs w:val="20"/>
                <w:lang w:val="de-DE" w:eastAsia="en-US"/>
              </w:rPr>
              <w:t>telefoonnummer</w:t>
            </w:r>
            <w:proofErr w:type="spellEnd"/>
            <w:r>
              <w:rPr>
                <w:rFonts w:asciiTheme="minorHAnsi" w:eastAsia="Verdana" w:hAnsiTheme="minorHAnsi"/>
                <w:color w:val="000000"/>
                <w:sz w:val="20"/>
                <w:szCs w:val="20"/>
                <w:lang w:val="de-DE" w:eastAsia="en-US"/>
              </w:rPr>
              <w:t>: 070-204 55 11</w:t>
            </w:r>
          </w:p>
          <w:p w14:paraId="57BAB180" w14:textId="77777777" w:rsidR="00D01CAE" w:rsidRDefault="00D01CAE">
            <w:pPr>
              <w:ind w:left="-113"/>
              <w:rPr>
                <w:rFonts w:asciiTheme="minorHAnsi" w:eastAsia="Verdana" w:hAnsiTheme="minorHAnsi"/>
                <w:color w:val="000000"/>
                <w:sz w:val="20"/>
                <w:szCs w:val="20"/>
                <w:lang w:val="de-DE" w:eastAsia="en-US"/>
              </w:rPr>
            </w:pPr>
            <w:r>
              <w:rPr>
                <w:rFonts w:asciiTheme="minorHAnsi" w:eastAsia="Verdana" w:hAnsiTheme="minorHAnsi"/>
                <w:color w:val="000000"/>
                <w:sz w:val="20"/>
                <w:szCs w:val="20"/>
                <w:lang w:val="de-DE" w:eastAsia="en-US"/>
              </w:rPr>
              <w:t>e-</w:t>
            </w:r>
            <w:proofErr w:type="spellStart"/>
            <w:r>
              <w:rPr>
                <w:rFonts w:asciiTheme="minorHAnsi" w:eastAsia="Verdana" w:hAnsiTheme="minorHAnsi"/>
                <w:color w:val="000000"/>
                <w:sz w:val="20"/>
                <w:szCs w:val="20"/>
                <w:lang w:val="de-DE" w:eastAsia="en-US"/>
              </w:rPr>
              <w:t>mailadres</w:t>
            </w:r>
            <w:proofErr w:type="spellEnd"/>
            <w:r>
              <w:rPr>
                <w:rFonts w:asciiTheme="minorHAnsi" w:eastAsia="Verdana" w:hAnsiTheme="minorHAnsi"/>
                <w:color w:val="000000"/>
                <w:sz w:val="20"/>
                <w:szCs w:val="20"/>
                <w:lang w:val="de-DE" w:eastAsia="en-US"/>
              </w:rPr>
              <w:t xml:space="preserve">          : privacy@vng.nl</w:t>
            </w:r>
          </w:p>
        </w:tc>
      </w:tr>
    </w:tbl>
    <w:p w14:paraId="7F8755BC" w14:textId="77777777" w:rsidR="00D01CAE" w:rsidRDefault="00D01CAE" w:rsidP="00D01CAE">
      <w:pPr>
        <w:rPr>
          <w:rFonts w:asciiTheme="minorHAnsi" w:eastAsia="Verdana" w:hAnsiTheme="minorHAnsi"/>
          <w:color w:val="000000"/>
          <w:sz w:val="20"/>
          <w:szCs w:val="20"/>
          <w:lang w:val="de-DE"/>
        </w:rPr>
      </w:pPr>
    </w:p>
    <w:p w14:paraId="05F10C9B" w14:textId="77777777" w:rsidR="00D01CAE" w:rsidRDefault="00D01CAE" w:rsidP="00D01CAE">
      <w:pPr>
        <w:rPr>
          <w:rFonts w:asciiTheme="minorHAnsi" w:eastAsia="Verdana" w:hAnsiTheme="minorHAnsi"/>
          <w:color w:val="000000"/>
          <w:sz w:val="20"/>
          <w:szCs w:val="20"/>
        </w:rPr>
      </w:pPr>
      <w:r>
        <w:rPr>
          <w:rFonts w:asciiTheme="minorHAnsi" w:eastAsia="Verdana" w:hAnsiTheme="minorHAnsi"/>
          <w:color w:val="000000"/>
          <w:sz w:val="20"/>
          <w:szCs w:val="20"/>
        </w:rPr>
        <w:t>NB: Eventuele wijzigingen in bovenstaande tabellen geven partijen op korte termijn aan elkaar door.</w:t>
      </w:r>
    </w:p>
    <w:p w14:paraId="0B7D3ACD" w14:textId="77777777" w:rsidR="00D01CAE" w:rsidRDefault="00D01CAE" w:rsidP="00D01CAE">
      <w:pPr>
        <w:rPr>
          <w:rFonts w:asciiTheme="minorHAnsi" w:eastAsia="Verdana" w:hAnsiTheme="minorHAnsi"/>
          <w:color w:val="000000"/>
          <w:sz w:val="20"/>
          <w:szCs w:val="20"/>
        </w:rPr>
      </w:pPr>
    </w:p>
    <w:p w14:paraId="5E458F8E" w14:textId="77777777" w:rsidR="00D01CAE" w:rsidRDefault="00D01CAE" w:rsidP="00D01CAE">
      <w:pPr>
        <w:pStyle w:val="Lijstalinea"/>
        <w:widowControl/>
        <w:numPr>
          <w:ilvl w:val="0"/>
          <w:numId w:val="3"/>
        </w:numPr>
        <w:tabs>
          <w:tab w:val="left" w:pos="397"/>
        </w:tabs>
        <w:autoSpaceDE/>
        <w:spacing w:before="0" w:after="12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8926" w:type="dxa"/>
        <w:tblInd w:w="0" w:type="dxa"/>
        <w:tblLook w:val="04A0" w:firstRow="1" w:lastRow="0" w:firstColumn="1" w:lastColumn="0" w:noHBand="0" w:noVBand="1"/>
      </w:tblPr>
      <w:tblGrid>
        <w:gridCol w:w="1497"/>
        <w:gridCol w:w="815"/>
        <w:gridCol w:w="1246"/>
        <w:gridCol w:w="1682"/>
        <w:gridCol w:w="1374"/>
        <w:gridCol w:w="1036"/>
        <w:gridCol w:w="1276"/>
      </w:tblGrid>
      <w:tr w:rsidR="00D01CAE" w14:paraId="6DC5F4BC" w14:textId="77777777" w:rsidTr="00D01CAE">
        <w:tc>
          <w:tcPr>
            <w:tcW w:w="1497" w:type="dxa"/>
            <w:tcBorders>
              <w:top w:val="single" w:sz="4" w:space="0" w:color="auto"/>
              <w:left w:val="single" w:sz="4" w:space="0" w:color="auto"/>
              <w:bottom w:val="single" w:sz="4" w:space="0" w:color="auto"/>
              <w:right w:val="single" w:sz="4" w:space="0" w:color="auto"/>
            </w:tcBorders>
            <w:hideMark/>
          </w:tcPr>
          <w:p w14:paraId="2DA1268F" w14:textId="77777777" w:rsidR="00D01CAE" w:rsidRDefault="00D01CAE">
            <w:pPr>
              <w:ind w:left="-113"/>
              <w:rPr>
                <w:rFonts w:asciiTheme="minorHAnsi" w:eastAsia="Verdana" w:hAnsiTheme="minorHAnsi"/>
                <w:b/>
                <w:color w:val="000000"/>
                <w:sz w:val="20"/>
                <w:szCs w:val="20"/>
                <w:lang w:eastAsia="en-US"/>
              </w:rPr>
            </w:pPr>
            <w:r>
              <w:rPr>
                <w:rFonts w:asciiTheme="minorHAnsi" w:eastAsia="Verdana" w:hAnsiTheme="minorHAnsi"/>
                <w:b/>
                <w:color w:val="000000"/>
                <w:sz w:val="20"/>
                <w:szCs w:val="20"/>
                <w:lang w:eastAsia="en-US"/>
              </w:rPr>
              <w:t xml:space="preserve">Naam </w:t>
            </w:r>
            <w:proofErr w:type="spellStart"/>
            <w:r>
              <w:rPr>
                <w:rFonts w:asciiTheme="minorHAnsi" w:eastAsia="Verdana" w:hAnsiTheme="minorHAnsi"/>
                <w:b/>
                <w:color w:val="000000"/>
                <w:sz w:val="20"/>
                <w:szCs w:val="20"/>
                <w:lang w:eastAsia="en-US"/>
              </w:rPr>
              <w:t>en</w:t>
            </w:r>
            <w:proofErr w:type="spellEnd"/>
            <w:r>
              <w:rPr>
                <w:rFonts w:asciiTheme="minorHAnsi" w:eastAsia="Verdana" w:hAnsiTheme="minorHAnsi"/>
                <w:b/>
                <w:color w:val="000000"/>
                <w:sz w:val="20"/>
                <w:szCs w:val="20"/>
                <w:lang w:eastAsia="en-US"/>
              </w:rPr>
              <w:t xml:space="preserve"> contactgegevens </w:t>
            </w:r>
            <w:proofErr w:type="spellStart"/>
            <w:r>
              <w:rPr>
                <w:rFonts w:asciiTheme="minorHAnsi" w:eastAsia="Verdana" w:hAnsiTheme="minorHAnsi"/>
                <w:b/>
                <w:color w:val="000000"/>
                <w:sz w:val="20"/>
                <w:szCs w:val="20"/>
                <w:lang w:eastAsia="en-US"/>
              </w:rPr>
              <w:t>subverwerker</w:t>
            </w:r>
            <w:proofErr w:type="spellEnd"/>
          </w:p>
        </w:tc>
        <w:tc>
          <w:tcPr>
            <w:tcW w:w="815" w:type="dxa"/>
            <w:tcBorders>
              <w:top w:val="single" w:sz="4" w:space="0" w:color="auto"/>
              <w:left w:val="single" w:sz="4" w:space="0" w:color="auto"/>
              <w:bottom w:val="single" w:sz="4" w:space="0" w:color="auto"/>
              <w:right w:val="single" w:sz="4" w:space="0" w:color="auto"/>
            </w:tcBorders>
            <w:hideMark/>
          </w:tcPr>
          <w:p w14:paraId="1A510BFA"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KvK-nummer</w:t>
            </w:r>
            <w:proofErr w:type="spellEnd"/>
          </w:p>
        </w:tc>
        <w:tc>
          <w:tcPr>
            <w:tcW w:w="1246" w:type="dxa"/>
            <w:tcBorders>
              <w:top w:val="single" w:sz="4" w:space="0" w:color="auto"/>
              <w:left w:val="single" w:sz="4" w:space="0" w:color="auto"/>
              <w:bottom w:val="single" w:sz="4" w:space="0" w:color="auto"/>
              <w:right w:val="single" w:sz="4" w:space="0" w:color="auto"/>
            </w:tcBorders>
            <w:hideMark/>
          </w:tcPr>
          <w:p w14:paraId="324528FF"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Uitbestede</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verwerkingen</w:t>
            </w:r>
            <w:proofErr w:type="spellEnd"/>
          </w:p>
        </w:tc>
        <w:tc>
          <w:tcPr>
            <w:tcW w:w="1682" w:type="dxa"/>
            <w:tcBorders>
              <w:top w:val="single" w:sz="4" w:space="0" w:color="auto"/>
              <w:left w:val="single" w:sz="4" w:space="0" w:color="auto"/>
              <w:bottom w:val="single" w:sz="4" w:space="0" w:color="auto"/>
              <w:right w:val="single" w:sz="4" w:space="0" w:color="auto"/>
            </w:tcBorders>
            <w:hideMark/>
          </w:tcPr>
          <w:p w14:paraId="22429ACD"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Toepassing</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geautomatiseerd</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systeem</w:t>
            </w:r>
            <w:proofErr w:type="spellEnd"/>
            <w:r>
              <w:rPr>
                <w:rFonts w:asciiTheme="minorHAnsi" w:eastAsia="Verdana" w:hAnsiTheme="minorHAnsi"/>
                <w:b/>
                <w:color w:val="000000"/>
                <w:sz w:val="20"/>
                <w:szCs w:val="20"/>
                <w:lang w:eastAsia="en-US"/>
              </w:rPr>
              <w:t>)</w:t>
            </w:r>
          </w:p>
        </w:tc>
        <w:tc>
          <w:tcPr>
            <w:tcW w:w="1374" w:type="dxa"/>
            <w:tcBorders>
              <w:top w:val="single" w:sz="4" w:space="0" w:color="auto"/>
              <w:left w:val="single" w:sz="4" w:space="0" w:color="auto"/>
              <w:bottom w:val="single" w:sz="4" w:space="0" w:color="auto"/>
              <w:right w:val="single" w:sz="4" w:space="0" w:color="auto"/>
            </w:tcBorders>
            <w:hideMark/>
          </w:tcPr>
          <w:p w14:paraId="70396DFB"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Verwerkings-locatie</w:t>
            </w:r>
            <w:proofErr w:type="spellEnd"/>
          </w:p>
        </w:tc>
        <w:tc>
          <w:tcPr>
            <w:tcW w:w="1036" w:type="dxa"/>
            <w:tcBorders>
              <w:top w:val="single" w:sz="4" w:space="0" w:color="auto"/>
              <w:left w:val="single" w:sz="4" w:space="0" w:color="auto"/>
              <w:bottom w:val="single" w:sz="4" w:space="0" w:color="auto"/>
              <w:right w:val="single" w:sz="4" w:space="0" w:color="auto"/>
            </w:tcBorders>
            <w:hideMark/>
          </w:tcPr>
          <w:p w14:paraId="663D2945" w14:textId="77777777" w:rsidR="00D01CAE" w:rsidRDefault="00D01CAE">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Doorgifte</w:t>
            </w:r>
            <w:proofErr w:type="spellEnd"/>
            <w:r>
              <w:rPr>
                <w:rFonts w:asciiTheme="minorHAnsi" w:eastAsia="Verdana" w:hAnsiTheme="minorHAnsi"/>
                <w:b/>
                <w:color w:val="000000"/>
                <w:sz w:val="20"/>
                <w:szCs w:val="20"/>
                <w:lang w:eastAsia="en-US"/>
              </w:rPr>
              <w:t xml:space="preserve"> instrument</w:t>
            </w:r>
          </w:p>
        </w:tc>
        <w:tc>
          <w:tcPr>
            <w:tcW w:w="1276" w:type="dxa"/>
            <w:tcBorders>
              <w:top w:val="single" w:sz="4" w:space="0" w:color="auto"/>
              <w:left w:val="single" w:sz="4" w:space="0" w:color="auto"/>
              <w:bottom w:val="single" w:sz="4" w:space="0" w:color="auto"/>
              <w:right w:val="single" w:sz="4" w:space="0" w:color="auto"/>
            </w:tcBorders>
            <w:hideMark/>
          </w:tcPr>
          <w:p w14:paraId="53653C45" w14:textId="77777777" w:rsidR="00D01CAE" w:rsidRPr="00D01CAE" w:rsidRDefault="00D01CAE">
            <w:pPr>
              <w:ind w:left="-113"/>
              <w:rPr>
                <w:rFonts w:asciiTheme="minorHAnsi" w:eastAsia="Verdana" w:hAnsiTheme="minorHAnsi"/>
                <w:b/>
                <w:color w:val="000000"/>
                <w:sz w:val="20"/>
                <w:szCs w:val="20"/>
                <w:lang w:val="nl-NL" w:eastAsia="en-US"/>
              </w:rPr>
            </w:pPr>
            <w:r w:rsidRPr="00D01CAE">
              <w:rPr>
                <w:rFonts w:asciiTheme="minorHAnsi" w:eastAsia="Verdana" w:hAnsiTheme="minorHAnsi"/>
                <w:b/>
                <w:color w:val="000000"/>
                <w:sz w:val="20"/>
                <w:szCs w:val="20"/>
                <w:lang w:val="nl-NL" w:eastAsia="en-US"/>
              </w:rPr>
              <w:t>Aanvullende maatregelen (indien van toepassing)</w:t>
            </w:r>
          </w:p>
        </w:tc>
      </w:tr>
      <w:tr w:rsidR="00D01CAE" w14:paraId="25217A86" w14:textId="77777777" w:rsidTr="00D01CAE">
        <w:tc>
          <w:tcPr>
            <w:tcW w:w="1497" w:type="dxa"/>
            <w:tcBorders>
              <w:top w:val="single" w:sz="4" w:space="0" w:color="auto"/>
              <w:left w:val="single" w:sz="4" w:space="0" w:color="auto"/>
              <w:bottom w:val="single" w:sz="4" w:space="0" w:color="auto"/>
              <w:right w:val="single" w:sz="4" w:space="0" w:color="auto"/>
            </w:tcBorders>
          </w:tcPr>
          <w:p w14:paraId="5E4AD00C" w14:textId="77777777" w:rsidR="00D01CAE" w:rsidRPr="00D01CAE" w:rsidRDefault="00D01CAE">
            <w:pPr>
              <w:rPr>
                <w:rFonts w:asciiTheme="minorHAnsi" w:eastAsia="Verdana" w:hAnsiTheme="minorHAnsi"/>
                <w:color w:val="000000"/>
                <w:sz w:val="20"/>
                <w:szCs w:val="20"/>
                <w:lang w:val="nl-NL" w:eastAsia="en-US"/>
              </w:rPr>
            </w:pPr>
          </w:p>
        </w:tc>
        <w:tc>
          <w:tcPr>
            <w:tcW w:w="815" w:type="dxa"/>
            <w:tcBorders>
              <w:top w:val="single" w:sz="4" w:space="0" w:color="auto"/>
              <w:left w:val="single" w:sz="4" w:space="0" w:color="auto"/>
              <w:bottom w:val="single" w:sz="4" w:space="0" w:color="auto"/>
              <w:right w:val="single" w:sz="4" w:space="0" w:color="auto"/>
            </w:tcBorders>
          </w:tcPr>
          <w:p w14:paraId="771C5105" w14:textId="77777777" w:rsidR="00D01CAE" w:rsidRPr="00D01CAE" w:rsidRDefault="00D01CAE">
            <w:pPr>
              <w:rPr>
                <w:rFonts w:asciiTheme="minorHAnsi" w:eastAsia="Verdana" w:hAnsiTheme="minorHAnsi"/>
                <w:color w:val="000000"/>
                <w:sz w:val="20"/>
                <w:szCs w:val="20"/>
                <w:lang w:val="nl-NL" w:eastAsia="en-US"/>
              </w:rPr>
            </w:pPr>
          </w:p>
        </w:tc>
        <w:tc>
          <w:tcPr>
            <w:tcW w:w="1246" w:type="dxa"/>
            <w:tcBorders>
              <w:top w:val="single" w:sz="4" w:space="0" w:color="auto"/>
              <w:left w:val="single" w:sz="4" w:space="0" w:color="auto"/>
              <w:bottom w:val="single" w:sz="4" w:space="0" w:color="auto"/>
              <w:right w:val="single" w:sz="4" w:space="0" w:color="auto"/>
            </w:tcBorders>
          </w:tcPr>
          <w:p w14:paraId="145D25E7" w14:textId="77777777" w:rsidR="00D01CAE" w:rsidRPr="00D01CAE" w:rsidRDefault="00D01CAE">
            <w:pPr>
              <w:rPr>
                <w:rFonts w:asciiTheme="minorHAnsi" w:eastAsia="Verdana" w:hAnsiTheme="minorHAnsi"/>
                <w:color w:val="000000"/>
                <w:sz w:val="20"/>
                <w:szCs w:val="20"/>
                <w:lang w:val="nl-NL" w:eastAsia="en-US"/>
              </w:rPr>
            </w:pPr>
          </w:p>
        </w:tc>
        <w:tc>
          <w:tcPr>
            <w:tcW w:w="1682" w:type="dxa"/>
            <w:tcBorders>
              <w:top w:val="single" w:sz="4" w:space="0" w:color="auto"/>
              <w:left w:val="single" w:sz="4" w:space="0" w:color="auto"/>
              <w:bottom w:val="single" w:sz="4" w:space="0" w:color="auto"/>
              <w:right w:val="single" w:sz="4" w:space="0" w:color="auto"/>
            </w:tcBorders>
          </w:tcPr>
          <w:p w14:paraId="5483D6C6" w14:textId="77777777" w:rsidR="00D01CAE" w:rsidRPr="00D01CAE" w:rsidRDefault="00D01CAE">
            <w:pPr>
              <w:rPr>
                <w:rFonts w:asciiTheme="minorHAnsi" w:eastAsia="Verdana" w:hAnsiTheme="minorHAnsi"/>
                <w:color w:val="000000"/>
                <w:sz w:val="20"/>
                <w:szCs w:val="20"/>
                <w:lang w:val="nl-NL" w:eastAsia="en-US"/>
              </w:rPr>
            </w:pPr>
          </w:p>
        </w:tc>
        <w:tc>
          <w:tcPr>
            <w:tcW w:w="1374" w:type="dxa"/>
            <w:tcBorders>
              <w:top w:val="single" w:sz="4" w:space="0" w:color="auto"/>
              <w:left w:val="single" w:sz="4" w:space="0" w:color="auto"/>
              <w:bottom w:val="single" w:sz="4" w:space="0" w:color="auto"/>
              <w:right w:val="single" w:sz="4" w:space="0" w:color="auto"/>
            </w:tcBorders>
          </w:tcPr>
          <w:p w14:paraId="60D34B2F" w14:textId="77777777" w:rsidR="00D01CAE" w:rsidRPr="00D01CAE" w:rsidRDefault="00D01CAE">
            <w:pPr>
              <w:rPr>
                <w:rFonts w:asciiTheme="minorHAnsi" w:eastAsia="Verdana" w:hAnsiTheme="minorHAnsi"/>
                <w:color w:val="000000"/>
                <w:sz w:val="20"/>
                <w:szCs w:val="20"/>
                <w:lang w:val="nl-NL" w:eastAsia="en-US"/>
              </w:rPr>
            </w:pPr>
          </w:p>
        </w:tc>
        <w:tc>
          <w:tcPr>
            <w:tcW w:w="1036" w:type="dxa"/>
            <w:tcBorders>
              <w:top w:val="single" w:sz="4" w:space="0" w:color="auto"/>
              <w:left w:val="single" w:sz="4" w:space="0" w:color="auto"/>
              <w:bottom w:val="single" w:sz="4" w:space="0" w:color="auto"/>
              <w:right w:val="single" w:sz="4" w:space="0" w:color="auto"/>
            </w:tcBorders>
          </w:tcPr>
          <w:p w14:paraId="24F84170" w14:textId="77777777" w:rsidR="00D01CAE" w:rsidRPr="00D01CAE" w:rsidRDefault="00D01CAE">
            <w:pPr>
              <w:rPr>
                <w:rFonts w:asciiTheme="minorHAnsi" w:eastAsia="Verdana" w:hAnsiTheme="minorHAnsi"/>
                <w:color w:val="000000"/>
                <w:sz w:val="20"/>
                <w:szCs w:val="20"/>
                <w:lang w:val="nl-NL" w:eastAsia="en-US"/>
              </w:rPr>
            </w:pPr>
          </w:p>
        </w:tc>
        <w:tc>
          <w:tcPr>
            <w:tcW w:w="1276" w:type="dxa"/>
            <w:tcBorders>
              <w:top w:val="single" w:sz="4" w:space="0" w:color="auto"/>
              <w:left w:val="single" w:sz="4" w:space="0" w:color="auto"/>
              <w:bottom w:val="single" w:sz="4" w:space="0" w:color="auto"/>
              <w:right w:val="single" w:sz="4" w:space="0" w:color="auto"/>
            </w:tcBorders>
          </w:tcPr>
          <w:p w14:paraId="62F326B9" w14:textId="77777777" w:rsidR="00D01CAE" w:rsidRPr="00D01CAE" w:rsidRDefault="00D01CAE">
            <w:pPr>
              <w:rPr>
                <w:rFonts w:asciiTheme="minorHAnsi" w:eastAsia="Verdana" w:hAnsiTheme="minorHAnsi"/>
                <w:color w:val="000000"/>
                <w:sz w:val="20"/>
                <w:szCs w:val="20"/>
                <w:lang w:val="nl-NL" w:eastAsia="en-US"/>
              </w:rPr>
            </w:pPr>
          </w:p>
        </w:tc>
      </w:tr>
      <w:tr w:rsidR="00D01CAE" w14:paraId="5B04F403" w14:textId="77777777" w:rsidTr="00D01CAE">
        <w:tc>
          <w:tcPr>
            <w:tcW w:w="1497" w:type="dxa"/>
            <w:tcBorders>
              <w:top w:val="single" w:sz="4" w:space="0" w:color="auto"/>
              <w:left w:val="single" w:sz="4" w:space="0" w:color="auto"/>
              <w:bottom w:val="single" w:sz="4" w:space="0" w:color="auto"/>
              <w:right w:val="single" w:sz="4" w:space="0" w:color="auto"/>
            </w:tcBorders>
          </w:tcPr>
          <w:p w14:paraId="10662F10" w14:textId="77777777" w:rsidR="00D01CAE" w:rsidRPr="00D01CAE" w:rsidRDefault="00D01CAE">
            <w:pPr>
              <w:rPr>
                <w:rFonts w:asciiTheme="minorHAnsi" w:eastAsia="Verdana" w:hAnsiTheme="minorHAnsi"/>
                <w:color w:val="000000"/>
                <w:sz w:val="20"/>
                <w:szCs w:val="20"/>
                <w:lang w:val="nl-NL" w:eastAsia="en-US"/>
              </w:rPr>
            </w:pPr>
          </w:p>
        </w:tc>
        <w:tc>
          <w:tcPr>
            <w:tcW w:w="815" w:type="dxa"/>
            <w:tcBorders>
              <w:top w:val="single" w:sz="4" w:space="0" w:color="auto"/>
              <w:left w:val="single" w:sz="4" w:space="0" w:color="auto"/>
              <w:bottom w:val="single" w:sz="4" w:space="0" w:color="auto"/>
              <w:right w:val="single" w:sz="4" w:space="0" w:color="auto"/>
            </w:tcBorders>
          </w:tcPr>
          <w:p w14:paraId="3B283E1F" w14:textId="77777777" w:rsidR="00D01CAE" w:rsidRPr="00D01CAE" w:rsidRDefault="00D01CAE">
            <w:pPr>
              <w:rPr>
                <w:rFonts w:asciiTheme="minorHAnsi" w:eastAsia="Verdana" w:hAnsiTheme="minorHAnsi"/>
                <w:color w:val="000000"/>
                <w:sz w:val="20"/>
                <w:szCs w:val="20"/>
                <w:lang w:val="nl-NL" w:eastAsia="en-US"/>
              </w:rPr>
            </w:pPr>
          </w:p>
        </w:tc>
        <w:tc>
          <w:tcPr>
            <w:tcW w:w="1246" w:type="dxa"/>
            <w:tcBorders>
              <w:top w:val="single" w:sz="4" w:space="0" w:color="auto"/>
              <w:left w:val="single" w:sz="4" w:space="0" w:color="auto"/>
              <w:bottom w:val="single" w:sz="4" w:space="0" w:color="auto"/>
              <w:right w:val="single" w:sz="4" w:space="0" w:color="auto"/>
            </w:tcBorders>
          </w:tcPr>
          <w:p w14:paraId="11E405C7" w14:textId="77777777" w:rsidR="00D01CAE" w:rsidRPr="00D01CAE" w:rsidRDefault="00D01CAE">
            <w:pPr>
              <w:rPr>
                <w:rFonts w:asciiTheme="minorHAnsi" w:eastAsia="Verdana" w:hAnsiTheme="minorHAnsi"/>
                <w:color w:val="000000"/>
                <w:sz w:val="20"/>
                <w:szCs w:val="20"/>
                <w:lang w:val="nl-NL" w:eastAsia="en-US"/>
              </w:rPr>
            </w:pPr>
          </w:p>
        </w:tc>
        <w:tc>
          <w:tcPr>
            <w:tcW w:w="1682" w:type="dxa"/>
            <w:tcBorders>
              <w:top w:val="single" w:sz="4" w:space="0" w:color="auto"/>
              <w:left w:val="single" w:sz="4" w:space="0" w:color="auto"/>
              <w:bottom w:val="single" w:sz="4" w:space="0" w:color="auto"/>
              <w:right w:val="single" w:sz="4" w:space="0" w:color="auto"/>
            </w:tcBorders>
          </w:tcPr>
          <w:p w14:paraId="73BE66F3" w14:textId="77777777" w:rsidR="00D01CAE" w:rsidRPr="00D01CAE" w:rsidRDefault="00D01CAE">
            <w:pPr>
              <w:rPr>
                <w:rFonts w:asciiTheme="minorHAnsi" w:eastAsia="Verdana" w:hAnsiTheme="minorHAnsi"/>
                <w:color w:val="000000"/>
                <w:sz w:val="20"/>
                <w:szCs w:val="20"/>
                <w:lang w:val="nl-NL" w:eastAsia="en-US"/>
              </w:rPr>
            </w:pPr>
          </w:p>
        </w:tc>
        <w:tc>
          <w:tcPr>
            <w:tcW w:w="1374" w:type="dxa"/>
            <w:tcBorders>
              <w:top w:val="single" w:sz="4" w:space="0" w:color="auto"/>
              <w:left w:val="single" w:sz="4" w:space="0" w:color="auto"/>
              <w:bottom w:val="single" w:sz="4" w:space="0" w:color="auto"/>
              <w:right w:val="single" w:sz="4" w:space="0" w:color="auto"/>
            </w:tcBorders>
          </w:tcPr>
          <w:p w14:paraId="6A80794D" w14:textId="77777777" w:rsidR="00D01CAE" w:rsidRPr="00D01CAE" w:rsidRDefault="00D01CAE">
            <w:pPr>
              <w:rPr>
                <w:rFonts w:asciiTheme="minorHAnsi" w:eastAsia="Verdana" w:hAnsiTheme="minorHAnsi"/>
                <w:color w:val="000000"/>
                <w:sz w:val="20"/>
                <w:szCs w:val="20"/>
                <w:lang w:val="nl-NL" w:eastAsia="en-US"/>
              </w:rPr>
            </w:pPr>
          </w:p>
        </w:tc>
        <w:tc>
          <w:tcPr>
            <w:tcW w:w="1036" w:type="dxa"/>
            <w:tcBorders>
              <w:top w:val="single" w:sz="4" w:space="0" w:color="auto"/>
              <w:left w:val="single" w:sz="4" w:space="0" w:color="auto"/>
              <w:bottom w:val="single" w:sz="4" w:space="0" w:color="auto"/>
              <w:right w:val="single" w:sz="4" w:space="0" w:color="auto"/>
            </w:tcBorders>
          </w:tcPr>
          <w:p w14:paraId="5DBA7715" w14:textId="77777777" w:rsidR="00D01CAE" w:rsidRPr="00D01CAE" w:rsidRDefault="00D01CAE">
            <w:pPr>
              <w:rPr>
                <w:rFonts w:asciiTheme="minorHAnsi" w:eastAsia="Verdana" w:hAnsiTheme="minorHAnsi"/>
                <w:color w:val="000000"/>
                <w:sz w:val="20"/>
                <w:szCs w:val="20"/>
                <w:lang w:val="nl-NL" w:eastAsia="en-US"/>
              </w:rPr>
            </w:pPr>
          </w:p>
        </w:tc>
        <w:tc>
          <w:tcPr>
            <w:tcW w:w="1276" w:type="dxa"/>
            <w:tcBorders>
              <w:top w:val="single" w:sz="4" w:space="0" w:color="auto"/>
              <w:left w:val="single" w:sz="4" w:space="0" w:color="auto"/>
              <w:bottom w:val="single" w:sz="4" w:space="0" w:color="auto"/>
              <w:right w:val="single" w:sz="4" w:space="0" w:color="auto"/>
            </w:tcBorders>
          </w:tcPr>
          <w:p w14:paraId="557740FC" w14:textId="77777777" w:rsidR="00D01CAE" w:rsidRPr="00D01CAE" w:rsidRDefault="00D01CAE">
            <w:pPr>
              <w:rPr>
                <w:rFonts w:asciiTheme="minorHAnsi" w:eastAsia="Verdana" w:hAnsiTheme="minorHAnsi"/>
                <w:color w:val="000000"/>
                <w:sz w:val="20"/>
                <w:szCs w:val="20"/>
                <w:lang w:val="nl-NL" w:eastAsia="en-US"/>
              </w:rPr>
            </w:pPr>
          </w:p>
        </w:tc>
      </w:tr>
    </w:tbl>
    <w:p w14:paraId="68120994" w14:textId="77777777" w:rsidR="00D01CAE" w:rsidRDefault="00D01CAE" w:rsidP="00D01CAE">
      <w:pPr>
        <w:pStyle w:val="Kop2"/>
      </w:pPr>
      <w:bookmarkStart w:id="18" w:name="_Toc159482581"/>
      <w:r>
        <w:lastRenderedPageBreak/>
        <w:t xml:space="preserve">Bijlage 2: </w:t>
      </w:r>
      <w:bookmarkStart w:id="19" w:name="_Hlk37365793"/>
      <w:r>
        <w:t>Aantonen passend niveau van beveiliging</w:t>
      </w:r>
      <w:bookmarkEnd w:id="18"/>
      <w:bookmarkEnd w:id="19"/>
    </w:p>
    <w:p w14:paraId="17066196" w14:textId="77777777" w:rsidR="00D01CAE" w:rsidRDefault="00D01CAE" w:rsidP="00D01CAE">
      <w:pPr>
        <w:rPr>
          <w:rFonts w:asciiTheme="minorHAnsi" w:hAnsiTheme="minorHAnsi"/>
          <w:sz w:val="20"/>
          <w:szCs w:val="20"/>
        </w:rPr>
      </w:pPr>
    </w:p>
    <w:p w14:paraId="6ADA83C4" w14:textId="77777777" w:rsidR="00D01CAE" w:rsidRDefault="00D01CAE" w:rsidP="00D01CAE">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Normenstelsel</w:t>
      </w:r>
    </w:p>
    <w:p w14:paraId="5BFDF2F5" w14:textId="77777777" w:rsidR="00D01CAE" w:rsidRDefault="00D01CAE" w:rsidP="00D01CAE">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385E8B7A" w14:textId="77777777" w:rsidR="00D01CAE" w:rsidRDefault="00D01CAE" w:rsidP="00D01CAE">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1E19A56F" w14:textId="77777777" w:rsidR="00D01CAE" w:rsidRDefault="00D01CAE" w:rsidP="00D01CAE">
      <w:pPr>
        <w:pStyle w:val="Lijstalinea"/>
        <w:numPr>
          <w:ilvl w:val="0"/>
          <w:numId w:val="4"/>
        </w:numPr>
        <w:ind w:left="530"/>
        <w:rPr>
          <w:rFonts w:asciiTheme="minorHAnsi" w:hAnsiTheme="minorHAnsi"/>
          <w:sz w:val="20"/>
          <w:szCs w:val="20"/>
        </w:rPr>
      </w:pPr>
      <w:r>
        <w:rPr>
          <w:rFonts w:asciiTheme="minorHAnsi" w:hAnsiTheme="minorHAnsi"/>
          <w:sz w:val="20"/>
          <w:szCs w:val="20"/>
        </w:rPr>
        <w:t>Datum laatste certificering: …………………………………….</w:t>
      </w:r>
    </w:p>
    <w:p w14:paraId="58EC4C32" w14:textId="77777777" w:rsidR="00D01CAE" w:rsidRDefault="00D01CAE" w:rsidP="00D01CAE">
      <w:pPr>
        <w:pStyle w:val="Lijstalinea"/>
        <w:ind w:left="0" w:firstLine="0"/>
        <w:rPr>
          <w:rFonts w:asciiTheme="minorHAnsi" w:hAnsiTheme="minorHAnsi"/>
          <w:sz w:val="20"/>
          <w:szCs w:val="20"/>
        </w:rPr>
      </w:pPr>
    </w:p>
    <w:p w14:paraId="7C33EED4" w14:textId="77777777" w:rsidR="00D01CAE" w:rsidRDefault="00D01CAE" w:rsidP="00D01CAE">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6F5E44F5" w14:textId="77777777" w:rsidR="00D01CAE" w:rsidRDefault="00D01CAE" w:rsidP="00D01CAE">
      <w:pPr>
        <w:pStyle w:val="Lijstalinea"/>
        <w:ind w:left="0" w:firstLine="0"/>
        <w:rPr>
          <w:rFonts w:asciiTheme="minorHAnsi" w:hAnsiTheme="minorHAnsi"/>
          <w:sz w:val="20"/>
          <w:szCs w:val="20"/>
        </w:rPr>
      </w:pPr>
    </w:p>
    <w:p w14:paraId="0E885448" w14:textId="77777777" w:rsidR="00D01CAE" w:rsidRDefault="00D01CAE" w:rsidP="00D01CAE">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F160994" w14:textId="77777777" w:rsidR="00D01CAE" w:rsidRDefault="00D01CAE" w:rsidP="00D01CAE">
      <w:pPr>
        <w:pStyle w:val="Lijstalinea"/>
        <w:ind w:left="0" w:firstLine="0"/>
        <w:rPr>
          <w:rFonts w:asciiTheme="minorHAnsi" w:hAnsiTheme="minorHAnsi"/>
          <w:sz w:val="20"/>
          <w:szCs w:val="20"/>
        </w:rPr>
      </w:pPr>
    </w:p>
    <w:p w14:paraId="2B7A27D1" w14:textId="77777777" w:rsidR="00D01CAE" w:rsidRDefault="00D01CAE" w:rsidP="00D01CAE">
      <w:pPr>
        <w:pStyle w:val="Lijstalinea"/>
        <w:ind w:left="0" w:firstLine="0"/>
        <w:rPr>
          <w:rFonts w:asciiTheme="minorHAnsi" w:hAnsiTheme="minorHAnsi"/>
          <w:sz w:val="20"/>
          <w:szCs w:val="20"/>
        </w:rPr>
      </w:pPr>
      <w:r>
        <w:rPr>
          <w:rFonts w:asciiTheme="minorHAnsi" w:hAnsiTheme="minorHAnsi"/>
          <w:sz w:val="20"/>
          <w:szCs w:val="20"/>
        </w:rPr>
        <w:t>Toereikendheid</w:t>
      </w:r>
    </w:p>
    <w:p w14:paraId="0856477C" w14:textId="77777777" w:rsidR="00D01CAE" w:rsidRDefault="00D01CAE" w:rsidP="00D01CAE">
      <w:pPr>
        <w:pStyle w:val="Lijstalinea"/>
        <w:widowControl/>
        <w:tabs>
          <w:tab w:val="left" w:pos="397"/>
        </w:tabs>
        <w:autoSpaceDE/>
        <w:spacing w:before="0"/>
        <w:ind w:left="0" w:firstLine="0"/>
        <w:rPr>
          <w:rFonts w:asciiTheme="minorHAnsi" w:hAnsiTheme="minorHAnsi"/>
          <w:sz w:val="20"/>
          <w:szCs w:val="20"/>
        </w:rPr>
      </w:pPr>
      <w:bookmarkStart w:id="20" w:name="_Hlk55238467"/>
      <w:r>
        <w:rPr>
          <w:rFonts w:asciiTheme="minorHAnsi" w:hAnsiTheme="minorHAnsi"/>
          <w:sz w:val="20"/>
          <w:szCs w:val="20"/>
        </w:rPr>
        <w:t>De toereikendheid van de informatiebeveiliging blijkt uit het volgende:</w:t>
      </w:r>
    </w:p>
    <w:p w14:paraId="71010941" w14:textId="77777777" w:rsidR="00D01CAE" w:rsidRDefault="00D01CAE" w:rsidP="00D01CAE">
      <w:pPr>
        <w:pStyle w:val="Lijstalinea"/>
        <w:widowControl/>
        <w:tabs>
          <w:tab w:val="left" w:pos="397"/>
        </w:tabs>
        <w:autoSpaceDE/>
        <w:spacing w:before="0"/>
        <w:ind w:left="0" w:firstLine="0"/>
        <w:rPr>
          <w:rFonts w:asciiTheme="minorHAnsi" w:hAnsiTheme="minorHAnsi"/>
          <w:sz w:val="20"/>
          <w:szCs w:val="20"/>
        </w:rPr>
      </w:pPr>
    </w:p>
    <w:p w14:paraId="4FCCFF12" w14:textId="77777777" w:rsidR="00D01CAE" w:rsidRDefault="00D01CAE" w:rsidP="00D01CAE">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06622425" w14:textId="77777777" w:rsidR="00D01CAE" w:rsidRDefault="00D01CAE" w:rsidP="00D01CAE">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7E11414E" w14:textId="77777777" w:rsidR="00D01CAE" w:rsidRDefault="00D01CAE" w:rsidP="00D01CAE">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7703516E" w14:textId="77777777" w:rsidR="00D01CAE" w:rsidRDefault="00D01CAE" w:rsidP="00D01CAE">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0"/>
    <w:p w14:paraId="5557F227" w14:textId="77777777" w:rsidR="00D01CAE" w:rsidRDefault="00D01CAE" w:rsidP="00D01CAE">
      <w:pPr>
        <w:rPr>
          <w:rFonts w:ascii="Calibri" w:hAnsi="Calibri" w:cs="Calibri"/>
          <w:sz w:val="20"/>
          <w:szCs w:val="20"/>
        </w:rPr>
      </w:pPr>
    </w:p>
    <w:p w14:paraId="29F1B27D" w14:textId="77777777" w:rsidR="00D01CAE" w:rsidRDefault="00D01CAE" w:rsidP="00D01CAE">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859239A" w14:textId="77777777" w:rsidR="00D01CAE" w:rsidRDefault="00D01CAE" w:rsidP="00D01CAE">
      <w:pPr>
        <w:rPr>
          <w:rFonts w:ascii="Calibri" w:hAnsi="Calibri" w:cs="Calibri"/>
          <w:sz w:val="20"/>
          <w:szCs w:val="20"/>
        </w:rPr>
      </w:pPr>
    </w:p>
    <w:p w14:paraId="4EB79BA4" w14:textId="77777777" w:rsidR="00D01CAE" w:rsidRDefault="00D01CAE" w:rsidP="00D01CAE">
      <w:pPr>
        <w:rPr>
          <w:rFonts w:ascii="Calibri" w:hAnsi="Calibri" w:cs="Calibri"/>
          <w:sz w:val="20"/>
          <w:szCs w:val="20"/>
        </w:rPr>
      </w:pPr>
    </w:p>
    <w:p w14:paraId="74DAD477" w14:textId="77777777" w:rsidR="00D01CAE" w:rsidRDefault="00D01CAE" w:rsidP="00D01CAE">
      <w:pPr>
        <w:rPr>
          <w:rFonts w:asciiTheme="minorHAnsi" w:hAnsiTheme="minorHAnsi"/>
          <w:sz w:val="20"/>
          <w:szCs w:val="20"/>
        </w:rPr>
      </w:pPr>
      <w:r>
        <w:rPr>
          <w:rFonts w:asciiTheme="minorHAnsi" w:hAnsiTheme="minorHAnsi"/>
          <w:sz w:val="20"/>
          <w:szCs w:val="20"/>
        </w:rPr>
        <w:t>Aansluiting bij goedgekeurde gedragscode</w:t>
      </w:r>
    </w:p>
    <w:p w14:paraId="0A15DD08" w14:textId="77777777" w:rsidR="00D01CAE" w:rsidRDefault="00D01CAE" w:rsidP="00D01CAE">
      <w:pPr>
        <w:pStyle w:val="Lijstalinea"/>
        <w:widowControl/>
        <w:numPr>
          <w:ilvl w:val="1"/>
          <w:numId w:val="6"/>
        </w:numPr>
        <w:tabs>
          <w:tab w:val="left" w:pos="397"/>
        </w:tabs>
        <w:autoSpaceDE/>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1274CE2D" w14:textId="771CD023" w:rsidR="00A10A8A" w:rsidRPr="009913E8" w:rsidRDefault="00A10A8A">
      <w:pPr>
        <w:rPr>
          <w:rFonts w:asciiTheme="minorHAnsi" w:hAnsiTheme="minorHAnsi" w:cstheme="minorHAnsi"/>
          <w:sz w:val="18"/>
          <w:szCs w:val="18"/>
        </w:rPr>
      </w:pPr>
      <w:bookmarkStart w:id="21" w:name="id1-3-2-2-2-2-16-1-3-1-2"/>
      <w:bookmarkEnd w:id="21"/>
    </w:p>
    <w:sectPr w:rsidR="00A10A8A" w:rsidRPr="009913E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60B93" w14:textId="77777777" w:rsidR="00C3783C" w:rsidRDefault="00C3783C" w:rsidP="00D01CAE">
      <w:r>
        <w:separator/>
      </w:r>
    </w:p>
  </w:endnote>
  <w:endnote w:type="continuationSeparator" w:id="0">
    <w:p w14:paraId="1D742204" w14:textId="77777777" w:rsidR="00C3783C" w:rsidRDefault="00C3783C" w:rsidP="00D01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18AD" w14:textId="77777777" w:rsidR="00D01CAE" w:rsidRDefault="00D01CAE" w:rsidP="00D01CAE">
    <w:pPr>
      <w:pStyle w:val="paragraph"/>
      <w:spacing w:before="0" w:beforeAutospacing="0" w:after="0" w:afterAutospacing="0"/>
      <w:ind w:right="705"/>
      <w:textAlignment w:val="baseline"/>
    </w:pPr>
    <w:r>
      <w:rPr>
        <w:rStyle w:val="normaltextrun"/>
        <w:rFonts w:ascii="Calibri" w:hAnsi="Calibri" w:cs="Calibri"/>
        <w:sz w:val="18"/>
        <w:szCs w:val="18"/>
      </w:rPr>
      <w:t>Verwerkersovereenkomst uitvoering &lt;</w:t>
    </w:r>
    <w:r>
      <w:rPr>
        <w:rStyle w:val="normaltextrun"/>
        <w:rFonts w:ascii="Calibri" w:hAnsi="Calibri" w:cs="Calibri"/>
        <w:sz w:val="18"/>
        <w:szCs w:val="18"/>
        <w:shd w:val="clear" w:color="auto" w:fill="FFFF00"/>
      </w:rPr>
      <w:t>naam hoofdovereenkomst</w:t>
    </w:r>
    <w:r>
      <w:rPr>
        <w:rStyle w:val="normaltextrun"/>
        <w:rFonts w:ascii="Calibri" w:hAnsi="Calibri" w:cs="Calibri"/>
        <w:sz w:val="18"/>
        <w:szCs w:val="18"/>
      </w:rPr>
      <w:t>&gt;   </w:t>
    </w:r>
    <w:r>
      <w:rPr>
        <w:rStyle w:val="eop"/>
        <w:rFonts w:ascii="Calibri" w:hAnsi="Calibri" w:cs="Calibri"/>
        <w:sz w:val="18"/>
        <w:szCs w:val="18"/>
      </w:rPr>
      <w:t> </w:t>
    </w:r>
  </w:p>
  <w:p w14:paraId="67DA7791" w14:textId="008F7621" w:rsidR="00D01CAE" w:rsidRDefault="00D01CAE" w:rsidP="00D01CAE">
    <w:pPr>
      <w:pStyle w:val="paragraph"/>
      <w:spacing w:before="0" w:beforeAutospacing="0" w:after="0" w:afterAutospacing="0"/>
      <w:ind w:right="705"/>
      <w:textAlignment w:val="baseline"/>
    </w:pPr>
    <w:r>
      <w:rPr>
        <w:rStyle w:val="normaltextrun"/>
        <w:rFonts w:ascii="Calibri" w:hAnsi="Calibri" w:cs="Calibri"/>
        <w:sz w:val="18"/>
        <w:szCs w:val="18"/>
      </w:rPr>
      <w:t>(juni 2024 - standaardovereenkomst IBD - versie 2.51)</w:t>
    </w:r>
    <w:r>
      <w:rPr>
        <w:rStyle w:val="eop"/>
        <w:rFonts w:ascii="Calibri" w:hAnsi="Calibri" w:cs="Calibri"/>
        <w:sz w:val="18"/>
        <w:szCs w:val="18"/>
      </w:rPr>
      <w:t> </w:t>
    </w:r>
  </w:p>
  <w:p w14:paraId="30F7B80F" w14:textId="77777777" w:rsidR="00D01CAE" w:rsidRDefault="00D01C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4FE24" w14:textId="77777777" w:rsidR="00C3783C" w:rsidRDefault="00C3783C" w:rsidP="00D01CAE">
      <w:r>
        <w:separator/>
      </w:r>
    </w:p>
  </w:footnote>
  <w:footnote w:type="continuationSeparator" w:id="0">
    <w:p w14:paraId="2716AF69" w14:textId="77777777" w:rsidR="00C3783C" w:rsidRDefault="00C3783C" w:rsidP="00D01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BAB9A" w14:textId="433DD5CF" w:rsidR="00D01CAE" w:rsidRDefault="00D01CAE" w:rsidP="00D01CAE">
    <w:pPr>
      <w:pStyle w:val="Koptekst"/>
      <w:jc w:val="right"/>
    </w:pPr>
    <w:r>
      <w:rPr>
        <w:rStyle w:val="wacimagecontainer"/>
        <w:noProof/>
      </w:rPr>
      <w:drawing>
        <wp:inline distT="0" distB="0" distL="0" distR="0" wp14:anchorId="154736E9" wp14:editId="5B32B45A">
          <wp:extent cx="1885950" cy="5048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start w:val="1"/>
      <w:numFmt w:val="bullet"/>
      <w:lvlText w:val="o"/>
      <w:lvlJc w:val="left"/>
      <w:pPr>
        <w:ind w:left="1610" w:hanging="360"/>
      </w:pPr>
      <w:rPr>
        <w:rFonts w:ascii="Courier New" w:hAnsi="Courier New" w:cs="Courier New" w:hint="default"/>
      </w:rPr>
    </w:lvl>
    <w:lvl w:ilvl="2" w:tplc="04130005">
      <w:start w:val="1"/>
      <w:numFmt w:val="bullet"/>
      <w:lvlText w:val=""/>
      <w:lvlJc w:val="left"/>
      <w:pPr>
        <w:ind w:left="2330" w:hanging="360"/>
      </w:pPr>
      <w:rPr>
        <w:rFonts w:ascii="Wingdings" w:hAnsi="Wingdings" w:hint="default"/>
      </w:rPr>
    </w:lvl>
    <w:lvl w:ilvl="3" w:tplc="04130001">
      <w:start w:val="1"/>
      <w:numFmt w:val="bullet"/>
      <w:lvlText w:val=""/>
      <w:lvlJc w:val="left"/>
      <w:pPr>
        <w:ind w:left="3050" w:hanging="360"/>
      </w:pPr>
      <w:rPr>
        <w:rFonts w:ascii="Symbol" w:hAnsi="Symbol" w:hint="default"/>
      </w:rPr>
    </w:lvl>
    <w:lvl w:ilvl="4" w:tplc="04130003">
      <w:start w:val="1"/>
      <w:numFmt w:val="bullet"/>
      <w:lvlText w:val="o"/>
      <w:lvlJc w:val="left"/>
      <w:pPr>
        <w:ind w:left="3770" w:hanging="360"/>
      </w:pPr>
      <w:rPr>
        <w:rFonts w:ascii="Courier New" w:hAnsi="Courier New" w:cs="Courier New" w:hint="default"/>
      </w:rPr>
    </w:lvl>
    <w:lvl w:ilvl="5" w:tplc="04130005">
      <w:start w:val="1"/>
      <w:numFmt w:val="bullet"/>
      <w:lvlText w:val=""/>
      <w:lvlJc w:val="left"/>
      <w:pPr>
        <w:ind w:left="4490" w:hanging="360"/>
      </w:pPr>
      <w:rPr>
        <w:rFonts w:ascii="Wingdings" w:hAnsi="Wingdings" w:hint="default"/>
      </w:rPr>
    </w:lvl>
    <w:lvl w:ilvl="6" w:tplc="04130001">
      <w:start w:val="1"/>
      <w:numFmt w:val="bullet"/>
      <w:lvlText w:val=""/>
      <w:lvlJc w:val="left"/>
      <w:pPr>
        <w:ind w:left="5210" w:hanging="360"/>
      </w:pPr>
      <w:rPr>
        <w:rFonts w:ascii="Symbol" w:hAnsi="Symbol" w:hint="default"/>
      </w:rPr>
    </w:lvl>
    <w:lvl w:ilvl="7" w:tplc="04130003">
      <w:start w:val="1"/>
      <w:numFmt w:val="bullet"/>
      <w:lvlText w:val="o"/>
      <w:lvlJc w:val="left"/>
      <w:pPr>
        <w:ind w:left="5930" w:hanging="360"/>
      </w:pPr>
      <w:rPr>
        <w:rFonts w:ascii="Courier New" w:hAnsi="Courier New" w:cs="Courier New" w:hint="default"/>
      </w:rPr>
    </w:lvl>
    <w:lvl w:ilvl="8" w:tplc="04130005">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cs="Times New Roman" w:hint="default"/>
        <w:b/>
        <w:i w:val="0"/>
        <w:color w:val="8496B0" w:themeColor="text2" w:themeTint="99"/>
        <w:sz w:val="24"/>
      </w:rPr>
    </w:lvl>
    <w:lvl w:ilvl="2">
      <w:start w:val="1"/>
      <w:numFmt w:val="decimal"/>
      <w:lvlText w:val="%1.%2.%3."/>
      <w:lvlJc w:val="left"/>
      <w:pPr>
        <w:ind w:left="1474" w:hanging="1474"/>
      </w:pPr>
      <w:rPr>
        <w:rFonts w:ascii="Arial" w:hAnsi="Arial" w:cs="Times New Roman" w:hint="default"/>
        <w:b w:val="0"/>
        <w:i w:val="0"/>
        <w:color w:val="8496B0" w:themeColor="text2" w:themeTint="99"/>
        <w:sz w:val="22"/>
      </w:rPr>
    </w:lvl>
    <w:lvl w:ilvl="3">
      <w:start w:val="1"/>
      <w:numFmt w:val="decimal"/>
      <w:lvlText w:val="%1.%2.%3.%4."/>
      <w:lvlJc w:val="left"/>
      <w:pPr>
        <w:ind w:left="1985" w:hanging="1985"/>
      </w:pPr>
      <w:rPr>
        <w:rFonts w:ascii="Arial" w:hAnsi="Arial" w:cs="Times New Roman" w:hint="default"/>
        <w:b w:val="0"/>
        <w:i/>
        <w:color w:val="8496B0" w:themeColor="text2" w:themeTint="99"/>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5978351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5182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59556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969111">
    <w:abstractNumId w:val="2"/>
  </w:num>
  <w:num w:numId="5" w16cid:durableId="1182008898">
    <w:abstractNumId w:val="1"/>
  </w:num>
  <w:num w:numId="6" w16cid:durableId="91475183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6350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7720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0619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AE"/>
    <w:rsid w:val="00381AE0"/>
    <w:rsid w:val="004A6266"/>
    <w:rsid w:val="009913E8"/>
    <w:rsid w:val="00A10A8A"/>
    <w:rsid w:val="00C3783C"/>
    <w:rsid w:val="00CB2666"/>
    <w:rsid w:val="00D01CAE"/>
    <w:rsid w:val="00E055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683EB"/>
  <w15:chartTrackingRefBased/>
  <w15:docId w15:val="{73AD5BCE-DDCA-4A10-9FC7-C7E6EAF2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D01CAE"/>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Standaard"/>
    <w:next w:val="Plattetekst"/>
    <w:link w:val="Kop1Char"/>
    <w:uiPriority w:val="1"/>
    <w:qFormat/>
    <w:rsid w:val="00D01CAE"/>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semiHidden/>
    <w:unhideWhenUsed/>
    <w:qFormat/>
    <w:rsid w:val="00D01CAE"/>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D01CAE"/>
    <w:rPr>
      <w:rFonts w:ascii="Arial" w:eastAsia="Arial" w:hAnsi="Arial" w:cs="Arial"/>
      <w:color w:val="0A4E8C"/>
      <w:kern w:val="0"/>
      <w:sz w:val="36"/>
      <w:szCs w:val="60"/>
      <w:lang w:eastAsia="nl-NL" w:bidi="nl-NL"/>
      <w14:ligatures w14:val="none"/>
    </w:rPr>
  </w:style>
  <w:style w:type="character" w:customStyle="1" w:styleId="Kop2Char">
    <w:name w:val="Kop 2 Char"/>
    <w:basedOn w:val="Standaardalinea-lettertype"/>
    <w:link w:val="Kop2"/>
    <w:uiPriority w:val="1"/>
    <w:semiHidden/>
    <w:rsid w:val="00D01CAE"/>
    <w:rPr>
      <w:rFonts w:eastAsia="Arial" w:cs="Arial"/>
      <w:b/>
      <w:bCs/>
      <w:color w:val="0C9DD8"/>
      <w:kern w:val="0"/>
      <w:sz w:val="24"/>
      <w:szCs w:val="24"/>
      <w:lang w:eastAsia="nl-NL" w:bidi="nl-NL"/>
      <w14:ligatures w14:val="none"/>
    </w:rPr>
  </w:style>
  <w:style w:type="paragraph" w:styleId="Normaalweb">
    <w:name w:val="Normal (Web)"/>
    <w:basedOn w:val="Standaard"/>
    <w:uiPriority w:val="99"/>
    <w:semiHidden/>
    <w:unhideWhenUsed/>
    <w:rsid w:val="00D01CAE"/>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paragraph" w:styleId="Lijstalinea">
    <w:name w:val="List Paragraph"/>
    <w:basedOn w:val="Standaard"/>
    <w:uiPriority w:val="34"/>
    <w:qFormat/>
    <w:rsid w:val="00D01CAE"/>
    <w:pPr>
      <w:spacing w:before="43"/>
      <w:ind w:left="394" w:hanging="567"/>
    </w:pPr>
  </w:style>
  <w:style w:type="paragraph" w:customStyle="1" w:styleId="Default">
    <w:name w:val="Default"/>
    <w:uiPriority w:val="99"/>
    <w:rsid w:val="00D01CAE"/>
    <w:pPr>
      <w:autoSpaceDE w:val="0"/>
      <w:autoSpaceDN w:val="0"/>
      <w:adjustRightInd w:val="0"/>
      <w:spacing w:after="0" w:line="240" w:lineRule="auto"/>
    </w:pPr>
    <w:rPr>
      <w:rFonts w:ascii="Arial" w:hAnsi="Arial" w:cs="Arial"/>
      <w:color w:val="000000"/>
      <w:kern w:val="0"/>
      <w:sz w:val="24"/>
      <w:szCs w:val="24"/>
      <w14:ligatures w14:val="none"/>
    </w:rPr>
  </w:style>
  <w:style w:type="table" w:styleId="Tabelraster">
    <w:name w:val="Table Grid"/>
    <w:basedOn w:val="Standaardtabel"/>
    <w:uiPriority w:val="39"/>
    <w:rsid w:val="00D01CAE"/>
    <w:pPr>
      <w:widowControl w:val="0"/>
      <w:autoSpaceDE w:val="0"/>
      <w:autoSpaceDN w:val="0"/>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unhideWhenUsed/>
    <w:rsid w:val="00D01CAE"/>
    <w:pPr>
      <w:spacing w:after="120"/>
    </w:pPr>
  </w:style>
  <w:style w:type="character" w:customStyle="1" w:styleId="PlattetekstChar">
    <w:name w:val="Platte tekst Char"/>
    <w:basedOn w:val="Standaardalinea-lettertype"/>
    <w:link w:val="Plattetekst"/>
    <w:uiPriority w:val="99"/>
    <w:semiHidden/>
    <w:rsid w:val="00D01CAE"/>
    <w:rPr>
      <w:rFonts w:ascii="Arial" w:eastAsia="Arial" w:hAnsi="Arial" w:cs="Arial"/>
      <w:kern w:val="0"/>
      <w:lang w:eastAsia="nl-NL" w:bidi="nl-NL"/>
      <w14:ligatures w14:val="none"/>
    </w:rPr>
  </w:style>
  <w:style w:type="paragraph" w:styleId="Koptekst">
    <w:name w:val="header"/>
    <w:basedOn w:val="Standaard"/>
    <w:link w:val="KoptekstChar"/>
    <w:uiPriority w:val="99"/>
    <w:unhideWhenUsed/>
    <w:rsid w:val="00D01CAE"/>
    <w:pPr>
      <w:tabs>
        <w:tab w:val="center" w:pos="4536"/>
        <w:tab w:val="right" w:pos="9072"/>
      </w:tabs>
    </w:pPr>
  </w:style>
  <w:style w:type="character" w:customStyle="1" w:styleId="KoptekstChar">
    <w:name w:val="Koptekst Char"/>
    <w:basedOn w:val="Standaardalinea-lettertype"/>
    <w:link w:val="Koptekst"/>
    <w:uiPriority w:val="99"/>
    <w:rsid w:val="00D01CAE"/>
    <w:rPr>
      <w:rFonts w:ascii="Arial" w:eastAsia="Arial" w:hAnsi="Arial" w:cs="Arial"/>
      <w:kern w:val="0"/>
      <w:lang w:eastAsia="nl-NL" w:bidi="nl-NL"/>
      <w14:ligatures w14:val="none"/>
    </w:rPr>
  </w:style>
  <w:style w:type="paragraph" w:styleId="Voettekst">
    <w:name w:val="footer"/>
    <w:basedOn w:val="Standaard"/>
    <w:link w:val="VoettekstChar"/>
    <w:uiPriority w:val="99"/>
    <w:unhideWhenUsed/>
    <w:rsid w:val="00D01CAE"/>
    <w:pPr>
      <w:tabs>
        <w:tab w:val="center" w:pos="4536"/>
        <w:tab w:val="right" w:pos="9072"/>
      </w:tabs>
    </w:pPr>
  </w:style>
  <w:style w:type="character" w:customStyle="1" w:styleId="VoettekstChar">
    <w:name w:val="Voettekst Char"/>
    <w:basedOn w:val="Standaardalinea-lettertype"/>
    <w:link w:val="Voettekst"/>
    <w:uiPriority w:val="99"/>
    <w:rsid w:val="00D01CAE"/>
    <w:rPr>
      <w:rFonts w:ascii="Arial" w:eastAsia="Arial" w:hAnsi="Arial" w:cs="Arial"/>
      <w:kern w:val="0"/>
      <w:lang w:eastAsia="nl-NL" w:bidi="nl-NL"/>
      <w14:ligatures w14:val="none"/>
    </w:rPr>
  </w:style>
  <w:style w:type="character" w:customStyle="1" w:styleId="wacimagecontainer">
    <w:name w:val="wacimagecontainer"/>
    <w:basedOn w:val="Standaardalinea-lettertype"/>
    <w:rsid w:val="00D01CAE"/>
  </w:style>
  <w:style w:type="paragraph" w:customStyle="1" w:styleId="paragraph">
    <w:name w:val="paragraph"/>
    <w:basedOn w:val="Standaard"/>
    <w:rsid w:val="00D01CA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Standaardalinea-lettertype"/>
    <w:rsid w:val="00D01CAE"/>
  </w:style>
  <w:style w:type="character" w:customStyle="1" w:styleId="eop">
    <w:name w:val="eop"/>
    <w:basedOn w:val="Standaardalinea-lettertype"/>
    <w:rsid w:val="00D01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224799">
      <w:bodyDiv w:val="1"/>
      <w:marLeft w:val="0"/>
      <w:marRight w:val="0"/>
      <w:marTop w:val="0"/>
      <w:marBottom w:val="0"/>
      <w:divBdr>
        <w:top w:val="none" w:sz="0" w:space="0" w:color="auto"/>
        <w:left w:val="none" w:sz="0" w:space="0" w:color="auto"/>
        <w:bottom w:val="none" w:sz="0" w:space="0" w:color="auto"/>
        <w:right w:val="none" w:sz="0" w:space="0" w:color="auto"/>
      </w:divBdr>
      <w:divsChild>
        <w:div w:id="216357272">
          <w:marLeft w:val="0"/>
          <w:marRight w:val="0"/>
          <w:marTop w:val="0"/>
          <w:marBottom w:val="0"/>
          <w:divBdr>
            <w:top w:val="none" w:sz="0" w:space="0" w:color="auto"/>
            <w:left w:val="none" w:sz="0" w:space="0" w:color="auto"/>
            <w:bottom w:val="none" w:sz="0" w:space="0" w:color="auto"/>
            <w:right w:val="none" w:sz="0" w:space="0" w:color="auto"/>
          </w:divBdr>
          <w:divsChild>
            <w:div w:id="1194728304">
              <w:marLeft w:val="0"/>
              <w:marRight w:val="0"/>
              <w:marTop w:val="0"/>
              <w:marBottom w:val="0"/>
              <w:divBdr>
                <w:top w:val="none" w:sz="0" w:space="0" w:color="auto"/>
                <w:left w:val="none" w:sz="0" w:space="0" w:color="auto"/>
                <w:bottom w:val="none" w:sz="0" w:space="0" w:color="auto"/>
                <w:right w:val="none" w:sz="0" w:space="0" w:color="auto"/>
              </w:divBdr>
            </w:div>
            <w:div w:id="7710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6A48637EF4204DBE3887904E9609CF" ma:contentTypeVersion="6" ma:contentTypeDescription="Een nieuw document maken." ma:contentTypeScope="" ma:versionID="8a5333f626950339a3f29e6845e0f6ed">
  <xsd:schema xmlns:xsd="http://www.w3.org/2001/XMLSchema" xmlns:xs="http://www.w3.org/2001/XMLSchema" xmlns:p="http://schemas.microsoft.com/office/2006/metadata/properties" xmlns:ns2="e5038cb4-4db0-4365-acb0-0feb605efdd8" xmlns:ns3="fae2f9c6-23e9-4497-b497-8047f909d7c2" targetNamespace="http://schemas.microsoft.com/office/2006/metadata/properties" ma:root="true" ma:fieldsID="e968cc5c5a15daad70072056930defed" ns2:_="" ns3:_="">
    <xsd:import namespace="e5038cb4-4db0-4365-acb0-0feb605efdd8"/>
    <xsd:import namespace="fae2f9c6-23e9-4497-b497-8047f909d7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38cb4-4db0-4365-acb0-0feb605ef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e2f9c6-23e9-4497-b497-8047f909d7c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54ED8-0344-4BD0-8D74-326CF8C66631}"/>
</file>

<file path=customXml/itemProps2.xml><?xml version="1.0" encoding="utf-8"?>
<ds:datastoreItem xmlns:ds="http://schemas.openxmlformats.org/officeDocument/2006/customXml" ds:itemID="{189039E5-3B4D-42A6-B18D-E5A5CD47F03E}"/>
</file>

<file path=customXml/itemProps3.xml><?xml version="1.0" encoding="utf-8"?>
<ds:datastoreItem xmlns:ds="http://schemas.openxmlformats.org/officeDocument/2006/customXml" ds:itemID="{991DA6B8-10C4-4D81-BFDD-3096297C6C42}"/>
</file>

<file path=docProps/app.xml><?xml version="1.0" encoding="utf-8"?>
<Properties xmlns="http://schemas.openxmlformats.org/officeDocument/2006/extended-properties" xmlns:vt="http://schemas.openxmlformats.org/officeDocument/2006/docPropsVTypes">
  <Template>Normal</Template>
  <TotalTime>6</TotalTime>
  <Pages>5</Pages>
  <Words>1607</Words>
  <Characters>8842</Characters>
  <Application>Microsoft Office Word</Application>
  <DocSecurity>0</DocSecurity>
  <Lines>73</Lines>
  <Paragraphs>20</Paragraphs>
  <ScaleCrop>false</ScaleCrop>
  <Company>Gemeente Hilversum</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Buijtenweg, Theo</dc:creator>
  <cp:keywords/>
  <dc:description/>
  <cp:lastModifiedBy>Buijtenweg, Theo</cp:lastModifiedBy>
  <cp:revision>2</cp:revision>
  <dcterms:created xsi:type="dcterms:W3CDTF">2024-09-25T12:26:00Z</dcterms:created>
  <dcterms:modified xsi:type="dcterms:W3CDTF">2024-09-25T12:34:00Z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0x010100BB6A48637EF4204DBE3887904E9609CF</vt:lpwstr>
  </property>
</Properties>
</file>