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708A2" w14:textId="77777777" w:rsidR="00D17D30" w:rsidRPr="00AD6F6B" w:rsidRDefault="00D17D30" w:rsidP="00D17D30">
      <w:pPr>
        <w:pStyle w:val="Kop2"/>
      </w:pPr>
      <w:bookmarkStart w:id="0" w:name="_Toc43111392"/>
      <w:bookmarkStart w:id="1" w:name="_Toc167346060"/>
      <w:r>
        <w:t>Bijlage A4: Opgaveformulier referentie</w:t>
      </w:r>
      <w:bookmarkEnd w:id="0"/>
      <w:bookmarkEnd w:id="1"/>
    </w:p>
    <w:p w14:paraId="1DC3040C" w14:textId="77777777" w:rsidR="00D17D30" w:rsidRPr="00BA250C" w:rsidRDefault="00D17D30" w:rsidP="00D17D30">
      <w:pPr>
        <w:spacing w:before="0" w:after="160" w:line="259" w:lineRule="auto"/>
        <w:rPr>
          <w:sz w:val="24"/>
        </w:rPr>
      </w:pPr>
    </w:p>
    <w:p w14:paraId="5D7F07FD" w14:textId="77777777" w:rsidR="00D17D30" w:rsidRPr="006B2CC6" w:rsidRDefault="00D17D30" w:rsidP="00D17D30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60016"/>
      <w:r>
        <w:rPr>
          <w:b/>
          <w:bCs/>
          <w:sz w:val="24"/>
        </w:rPr>
        <w:t>Aanbesteding ‘</w:t>
      </w:r>
      <w:bookmarkEnd w:id="2"/>
      <w:r>
        <w:rPr>
          <w:b/>
          <w:bCs/>
          <w:sz w:val="24"/>
        </w:rPr>
        <w:t xml:space="preserve">Gebiedsontwikkeling tijdelijke huisvesting Pim </w:t>
      </w:r>
      <w:proofErr w:type="spellStart"/>
      <w:r>
        <w:rPr>
          <w:b/>
          <w:bCs/>
          <w:sz w:val="24"/>
        </w:rPr>
        <w:t>Mulierstraat</w:t>
      </w:r>
      <w:proofErr w:type="spellEnd"/>
      <w:r>
        <w:rPr>
          <w:b/>
          <w:bCs/>
          <w:sz w:val="24"/>
        </w:rPr>
        <w:t xml:space="preserve"> 7 te Sneek’</w:t>
      </w:r>
    </w:p>
    <w:p w14:paraId="6D62679F" w14:textId="77777777" w:rsidR="00D17D30" w:rsidRPr="00F41790" w:rsidRDefault="00D17D30" w:rsidP="00D17D30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732E427C" w14:textId="77777777" w:rsidR="00D17D30" w:rsidRPr="00F41790" w:rsidRDefault="00D17D30" w:rsidP="00D17D30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D17D30" w:rsidRPr="00F41790" w14:paraId="286CDB9C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7579" w14:textId="77777777" w:rsidR="00D17D30" w:rsidRPr="00F41790" w:rsidRDefault="00D17D30" w:rsidP="00CA0D18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887B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29B8736B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AC23" w14:textId="77777777" w:rsidR="00D17D30" w:rsidRPr="00F41790" w:rsidRDefault="00D17D30" w:rsidP="00CA0D18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53A5AAF5" w14:textId="77777777" w:rsidR="00D17D30" w:rsidRPr="00F41790" w:rsidRDefault="00D17D30" w:rsidP="00CA0D18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56BE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0780DE30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92C9" w14:textId="77777777" w:rsidR="00D17D30" w:rsidRPr="00F913B6" w:rsidRDefault="00D17D30" w:rsidP="00CA0D18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767BE45C" w14:textId="77777777" w:rsidR="00D17D30" w:rsidRPr="00F913B6" w:rsidRDefault="00D17D30" w:rsidP="00CA0D18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983C" w14:textId="77777777" w:rsidR="00D17D30" w:rsidRDefault="00D17D30" w:rsidP="00CA0D18">
            <w:r>
              <w:t>…</w:t>
            </w:r>
          </w:p>
        </w:tc>
      </w:tr>
      <w:tr w:rsidR="00D17D30" w:rsidRPr="00F41790" w14:paraId="56841C08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873D" w14:textId="77777777" w:rsidR="00D17D30" w:rsidRDefault="00D17D30" w:rsidP="00CA0D18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2B05" w14:textId="77777777" w:rsidR="00D17D30" w:rsidRDefault="00D17D30" w:rsidP="00CA0D18">
            <w:r>
              <w:t>Ja / Nee</w:t>
            </w:r>
          </w:p>
        </w:tc>
      </w:tr>
      <w:tr w:rsidR="00D17D30" w:rsidRPr="00F41790" w14:paraId="799DE96C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481C" w14:textId="77777777" w:rsidR="00D17D30" w:rsidRDefault="00D17D30" w:rsidP="00CA0D18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0E8C" w14:textId="77777777" w:rsidR="00D17D30" w:rsidRPr="00F41790" w:rsidRDefault="00D17D30" w:rsidP="00CA0D18">
            <w:r>
              <w:t>…</w:t>
            </w:r>
          </w:p>
        </w:tc>
      </w:tr>
      <w:tr w:rsidR="00D17D30" w:rsidRPr="00F41790" w14:paraId="33193585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C8E6" w14:textId="77777777" w:rsidR="00D17D30" w:rsidRPr="00F41790" w:rsidRDefault="00D17D30" w:rsidP="00CA0D18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F25A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482F7878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0C73" w14:textId="77777777" w:rsidR="00D17D30" w:rsidRDefault="00D17D30" w:rsidP="00CA0D18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8F84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716C73F2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724D" w14:textId="77777777" w:rsidR="00D17D30" w:rsidRPr="00E7192D" w:rsidRDefault="00D17D30" w:rsidP="00CA0D18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4A86E497" w14:textId="77777777" w:rsidR="00D17D30" w:rsidRPr="00E7192D" w:rsidRDefault="00D17D30" w:rsidP="00CA0D18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4EEC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4FEA5083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FE4D" w14:textId="77777777" w:rsidR="00D17D30" w:rsidRPr="00E7192D" w:rsidRDefault="00D17D30" w:rsidP="00CA0D18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3630C5B0" w14:textId="77777777" w:rsidR="00D17D30" w:rsidRPr="00E7192D" w:rsidRDefault="00D17D30" w:rsidP="00CA0D18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B221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53C6B6E3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9817" w14:textId="77777777" w:rsidR="00D17D30" w:rsidRPr="00E7192D" w:rsidRDefault="00D17D30" w:rsidP="00CA0D18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361A96C7" w14:textId="77777777" w:rsidR="00D17D30" w:rsidRPr="00E7192D" w:rsidRDefault="00D17D30" w:rsidP="00CA0D18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23D7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22AAB776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FCC2" w14:textId="77777777" w:rsidR="00D17D30" w:rsidRPr="00F41790" w:rsidRDefault="00D17D30" w:rsidP="00CA0D18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4D3C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3CB262A8" w14:textId="77777777" w:rsidTr="00CA0D1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FA58" w14:textId="77777777" w:rsidR="00D17D30" w:rsidRPr="00F41790" w:rsidRDefault="00D17D30" w:rsidP="00CA0D18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B897" w14:textId="77777777" w:rsidR="00D17D30" w:rsidRPr="00F41790" w:rsidRDefault="00D17D30" w:rsidP="00CA0D18">
            <w:r w:rsidRPr="00F41790">
              <w:t>…</w:t>
            </w:r>
          </w:p>
        </w:tc>
      </w:tr>
      <w:tr w:rsidR="00D17D30" w:rsidRPr="00F41790" w14:paraId="1578A445" w14:textId="77777777" w:rsidTr="00CA0D18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F8CCB" w14:textId="77777777" w:rsidR="00D17D30" w:rsidRPr="00F97F05" w:rsidRDefault="00D17D30" w:rsidP="00CA0D18">
            <w:pPr>
              <w:rPr>
                <w:b/>
                <w:bCs/>
              </w:rPr>
            </w:pPr>
          </w:p>
          <w:p w14:paraId="1248FF59" w14:textId="77777777" w:rsidR="00D17D30" w:rsidRPr="00F41790" w:rsidRDefault="00D17D30" w:rsidP="00CA0D18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2CEBD5DD" w14:textId="77777777" w:rsidR="00CA5A42" w:rsidRDefault="00CA5A42"/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D30"/>
    <w:rsid w:val="00501093"/>
    <w:rsid w:val="006750DF"/>
    <w:rsid w:val="00681397"/>
    <w:rsid w:val="00B85B27"/>
    <w:rsid w:val="00CA5A42"/>
    <w:rsid w:val="00D1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06EAE"/>
  <w15:chartTrackingRefBased/>
  <w15:docId w15:val="{4F2E1603-F359-413E-97B3-8A663D75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7D30"/>
    <w:pPr>
      <w:spacing w:before="100" w:after="200" w:line="276" w:lineRule="auto"/>
    </w:pPr>
    <w:rPr>
      <w:rFonts w:ascii="TT Norms Light" w:eastAsiaTheme="minorEastAsia" w:hAnsi="TT Norms Light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4472C4" w:themeColor="accent1"/>
      </w:pBdr>
      <w:spacing w:before="300" w:after="0"/>
      <w:outlineLvl w:val="2"/>
    </w:pPr>
    <w:rPr>
      <w:rFonts w:asciiTheme="minorHAnsi" w:hAnsiTheme="minorHAnsi"/>
      <w:caps/>
      <w:color w:val="1F3763" w:themeColor="accent1" w:themeShade="7F"/>
      <w:spacing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1F3763" w:themeColor="accent1" w:themeShade="7F"/>
      <w:spacing w:val="15"/>
      <w:sz w:val="20"/>
      <w:szCs w:val="20"/>
    </w:rPr>
  </w:style>
  <w:style w:type="table" w:styleId="Tabelraster">
    <w:name w:val="Table Grid"/>
    <w:basedOn w:val="Standaardtabel"/>
    <w:uiPriority w:val="39"/>
    <w:rsid w:val="00D17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Yücel RV, Resat</dc:creator>
  <cp:keywords/>
  <dc:description/>
  <cp:lastModifiedBy>Yücel RV, Resat</cp:lastModifiedBy>
  <cp:revision>1</cp:revision>
  <dcterms:created xsi:type="dcterms:W3CDTF">2024-05-23T06:48:00Z</dcterms:created>
  <dcterms:modified xsi:type="dcterms:W3CDTF">2024-05-23T06:48:00Z</dcterms:modified>
</cp:coreProperties>
</file>