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51F5" w14:textId="2A127341" w:rsidR="003E472F" w:rsidRDefault="007043DB">
      <w:pPr>
        <w:tabs>
          <w:tab w:val="left" w:pos="7455"/>
        </w:tabs>
        <w:ind w:left="100"/>
        <w:rPr>
          <w:rFonts w:ascii="Times New Roman"/>
          <w:sz w:val="20"/>
        </w:rPr>
      </w:pPr>
      <w:r>
        <w:rPr>
          <w:rFonts w:ascii="Times New Roman"/>
          <w:noProof/>
          <w:sz w:val="20"/>
        </w:rPr>
        <w:drawing>
          <wp:anchor distT="0" distB="0" distL="114300" distR="114300" simplePos="0" relativeHeight="251658240" behindDoc="1" locked="0" layoutInCell="1" allowOverlap="1" wp14:anchorId="04D4B8FD" wp14:editId="1B12C1C2">
            <wp:simplePos x="0" y="0"/>
            <wp:positionH relativeFrom="column">
              <wp:posOffset>6216650</wp:posOffset>
            </wp:positionH>
            <wp:positionV relativeFrom="paragraph">
              <wp:posOffset>0</wp:posOffset>
            </wp:positionV>
            <wp:extent cx="727075" cy="1404620"/>
            <wp:effectExtent l="0" t="0" r="0" b="5080"/>
            <wp:wrapTight wrapText="bothSides">
              <wp:wrapPolygon edited="0">
                <wp:start x="0" y="0"/>
                <wp:lineTo x="0" y="21385"/>
                <wp:lineTo x="20940" y="21385"/>
                <wp:lineTo x="20940" y="0"/>
                <wp:lineTo x="0" y="0"/>
              </wp:wrapPolygon>
            </wp:wrapTight>
            <wp:docPr id="1743831623" name="Afbeelding 1" descr="Afbeelding met Menselijk gezicht, poster,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31623" name="Afbeelding 1" descr="Afbeelding met Menselijk gezicht, poster, grafische vormgeving, Graphics&#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727075" cy="1404620"/>
                    </a:xfrm>
                    <a:prstGeom prst="rect">
                      <a:avLst/>
                    </a:prstGeom>
                  </pic:spPr>
                </pic:pic>
              </a:graphicData>
            </a:graphic>
          </wp:anchor>
        </w:drawing>
      </w:r>
      <w:r w:rsidR="006519AE">
        <w:rPr>
          <w:rFonts w:ascii="Times New Roman"/>
          <w:position w:val="63"/>
          <w:sz w:val="20"/>
        </w:rPr>
        <w:tab/>
      </w:r>
    </w:p>
    <w:p w14:paraId="28E51599" w14:textId="77777777" w:rsidR="003E472F" w:rsidRDefault="003E472F">
      <w:pPr>
        <w:pStyle w:val="Plattetekst"/>
        <w:rPr>
          <w:rFonts w:ascii="Times New Roman"/>
          <w:sz w:val="28"/>
        </w:rPr>
      </w:pPr>
    </w:p>
    <w:p w14:paraId="777A5024" w14:textId="77777777" w:rsidR="003E472F" w:rsidRDefault="003E472F">
      <w:pPr>
        <w:pStyle w:val="Plattetekst"/>
        <w:rPr>
          <w:rFonts w:ascii="Times New Roman"/>
          <w:sz w:val="28"/>
        </w:rPr>
      </w:pPr>
    </w:p>
    <w:p w14:paraId="2A6172CF" w14:textId="77777777" w:rsidR="003E472F" w:rsidRDefault="003E472F">
      <w:pPr>
        <w:pStyle w:val="Plattetekst"/>
        <w:rPr>
          <w:rFonts w:ascii="Times New Roman"/>
          <w:sz w:val="28"/>
        </w:rPr>
      </w:pPr>
    </w:p>
    <w:p w14:paraId="777E413E" w14:textId="77777777" w:rsidR="003E472F" w:rsidRDefault="003E472F">
      <w:pPr>
        <w:pStyle w:val="Plattetekst"/>
        <w:rPr>
          <w:rFonts w:ascii="Times New Roman"/>
          <w:sz w:val="28"/>
        </w:rPr>
      </w:pPr>
    </w:p>
    <w:p w14:paraId="4199E3C1" w14:textId="77777777" w:rsidR="003E472F" w:rsidRDefault="003E472F">
      <w:pPr>
        <w:pStyle w:val="Plattetekst"/>
        <w:spacing w:before="207"/>
        <w:rPr>
          <w:rFonts w:ascii="Times New Roman"/>
          <w:sz w:val="28"/>
        </w:rPr>
      </w:pPr>
    </w:p>
    <w:p w14:paraId="47C3433F" w14:textId="77777777" w:rsidR="003E472F" w:rsidRDefault="006519AE">
      <w:pPr>
        <w:pStyle w:val="Titel"/>
      </w:pPr>
      <w:r>
        <w:t>Concept</w:t>
      </w:r>
      <w:r>
        <w:rPr>
          <w:spacing w:val="-6"/>
        </w:rPr>
        <w:t xml:space="preserve"> </w:t>
      </w:r>
      <w:r>
        <w:rPr>
          <w:spacing w:val="-2"/>
        </w:rPr>
        <w:t>Raamovereenkomst</w:t>
      </w:r>
    </w:p>
    <w:p w14:paraId="28F7A373" w14:textId="0FCB1C35" w:rsidR="003E472F" w:rsidRDefault="00EC3321" w:rsidP="00EC3321">
      <w:pPr>
        <w:spacing w:before="241"/>
        <w:ind w:left="122" w:right="1"/>
        <w:rPr>
          <w:spacing w:val="-2"/>
        </w:rPr>
      </w:pPr>
      <w:r>
        <w:rPr>
          <w:spacing w:val="-2"/>
        </w:rPr>
        <w:t xml:space="preserve">                                                          </w:t>
      </w:r>
      <w:r w:rsidR="006519AE">
        <w:rPr>
          <w:spacing w:val="-2"/>
        </w:rPr>
        <w:t>Inzake</w:t>
      </w:r>
    </w:p>
    <w:p w14:paraId="181DF405" w14:textId="77777777" w:rsidR="00EC3321" w:rsidRDefault="00EC3321">
      <w:pPr>
        <w:spacing w:before="241"/>
        <w:ind w:left="122" w:right="1"/>
        <w:jc w:val="center"/>
      </w:pPr>
    </w:p>
    <w:p w14:paraId="06C25D67" w14:textId="4F6D845A" w:rsidR="003E472F" w:rsidRDefault="00EC3321" w:rsidP="00EC3321">
      <w:pPr>
        <w:pStyle w:val="Kop2"/>
        <w:spacing w:before="1"/>
        <w:ind w:left="122" w:right="2"/>
      </w:pPr>
      <w:r>
        <w:rPr>
          <w:spacing w:val="-2"/>
        </w:rPr>
        <w:t xml:space="preserve">                                  </w:t>
      </w:r>
      <w:r w:rsidR="00206D2E">
        <w:rPr>
          <w:spacing w:val="-2"/>
        </w:rPr>
        <w:t xml:space="preserve">School- en </w:t>
      </w:r>
      <w:r w:rsidR="006519AE">
        <w:rPr>
          <w:spacing w:val="-2"/>
        </w:rPr>
        <w:t>Kantoormeubilair</w:t>
      </w:r>
      <w:r>
        <w:rPr>
          <w:spacing w:val="-2"/>
        </w:rPr>
        <w:t xml:space="preserve"> Perceel 2</w:t>
      </w:r>
    </w:p>
    <w:p w14:paraId="6985E8E5" w14:textId="77777777" w:rsidR="003E472F" w:rsidRDefault="003E472F">
      <w:pPr>
        <w:pStyle w:val="Plattetekst"/>
        <w:rPr>
          <w:b/>
          <w:sz w:val="22"/>
        </w:rPr>
      </w:pPr>
    </w:p>
    <w:p w14:paraId="51448709" w14:textId="77777777" w:rsidR="003E472F" w:rsidRDefault="003E472F">
      <w:pPr>
        <w:pStyle w:val="Plattetekst"/>
        <w:rPr>
          <w:b/>
          <w:sz w:val="22"/>
        </w:rPr>
      </w:pPr>
    </w:p>
    <w:p w14:paraId="4CFD490C" w14:textId="77777777" w:rsidR="003E472F" w:rsidRDefault="003E472F">
      <w:pPr>
        <w:pStyle w:val="Plattetekst"/>
        <w:rPr>
          <w:b/>
          <w:sz w:val="22"/>
        </w:rPr>
      </w:pPr>
    </w:p>
    <w:p w14:paraId="2BE836F7" w14:textId="77777777" w:rsidR="003E472F" w:rsidRDefault="003E472F">
      <w:pPr>
        <w:pStyle w:val="Plattetekst"/>
        <w:rPr>
          <w:b/>
          <w:sz w:val="22"/>
        </w:rPr>
      </w:pPr>
    </w:p>
    <w:p w14:paraId="069160E6" w14:textId="77777777" w:rsidR="003E472F" w:rsidRDefault="003E472F">
      <w:pPr>
        <w:pStyle w:val="Plattetekst"/>
        <w:rPr>
          <w:b/>
          <w:sz w:val="22"/>
        </w:rPr>
      </w:pPr>
    </w:p>
    <w:p w14:paraId="123F0FC1" w14:textId="77777777" w:rsidR="003E472F" w:rsidRDefault="003E472F">
      <w:pPr>
        <w:pStyle w:val="Plattetekst"/>
        <w:rPr>
          <w:b/>
          <w:sz w:val="22"/>
        </w:rPr>
      </w:pPr>
    </w:p>
    <w:p w14:paraId="184C1B6F" w14:textId="77777777" w:rsidR="003E472F" w:rsidRDefault="003E472F">
      <w:pPr>
        <w:pStyle w:val="Plattetekst"/>
        <w:spacing w:before="73"/>
        <w:rPr>
          <w:b/>
          <w:sz w:val="22"/>
        </w:rPr>
      </w:pPr>
    </w:p>
    <w:p w14:paraId="3AC52D44" w14:textId="77777777" w:rsidR="003E472F" w:rsidRDefault="006519AE">
      <w:pPr>
        <w:pStyle w:val="Plattetekst"/>
        <w:ind w:left="1118"/>
      </w:pPr>
      <w:r>
        <w:rPr>
          <w:spacing w:val="-2"/>
        </w:rPr>
        <w:t>Tussen</w:t>
      </w:r>
    </w:p>
    <w:p w14:paraId="39666F88" w14:textId="00009089" w:rsidR="003E472F" w:rsidRDefault="00206D2E">
      <w:pPr>
        <w:pStyle w:val="Kop3"/>
        <w:spacing w:before="218"/>
      </w:pPr>
      <w:r>
        <w:t>Ir. Lely Lyceum</w:t>
      </w:r>
    </w:p>
    <w:p w14:paraId="29D1887A" w14:textId="77777777" w:rsidR="003E472F" w:rsidRDefault="006519AE">
      <w:pPr>
        <w:pStyle w:val="Plattetekst"/>
        <w:spacing w:before="218"/>
        <w:ind w:left="1118"/>
      </w:pPr>
      <w:r>
        <w:rPr>
          <w:spacing w:val="-5"/>
        </w:rPr>
        <w:t>en</w:t>
      </w:r>
    </w:p>
    <w:p w14:paraId="666D8284" w14:textId="77777777" w:rsidR="003E472F" w:rsidRDefault="003E472F">
      <w:pPr>
        <w:pStyle w:val="Plattetekst"/>
        <w:spacing w:before="2"/>
      </w:pPr>
    </w:p>
    <w:p w14:paraId="1234E5C3" w14:textId="77777777" w:rsidR="003E472F" w:rsidRDefault="006519AE">
      <w:pPr>
        <w:pStyle w:val="Kop3"/>
      </w:pPr>
      <w:r>
        <w:rPr>
          <w:color w:val="000000"/>
          <w:highlight w:val="yellow"/>
        </w:rPr>
        <w:t>Naam</w:t>
      </w:r>
      <w:r>
        <w:rPr>
          <w:color w:val="000000"/>
          <w:spacing w:val="-3"/>
          <w:highlight w:val="yellow"/>
        </w:rPr>
        <w:t xml:space="preserve"> </w:t>
      </w:r>
      <w:r>
        <w:rPr>
          <w:color w:val="000000"/>
          <w:spacing w:val="-2"/>
          <w:highlight w:val="yellow"/>
        </w:rPr>
        <w:t>Leverancier</w:t>
      </w:r>
    </w:p>
    <w:p w14:paraId="125F1B39" w14:textId="77777777" w:rsidR="003E472F" w:rsidRDefault="003E472F">
      <w:pPr>
        <w:pStyle w:val="Plattetekst"/>
        <w:rPr>
          <w:b/>
        </w:rPr>
      </w:pPr>
    </w:p>
    <w:p w14:paraId="65A401B7" w14:textId="77777777" w:rsidR="003E472F" w:rsidRDefault="003E472F">
      <w:pPr>
        <w:pStyle w:val="Plattetekst"/>
        <w:rPr>
          <w:b/>
        </w:rPr>
      </w:pPr>
    </w:p>
    <w:p w14:paraId="5FE2C988" w14:textId="77777777" w:rsidR="003E472F" w:rsidRDefault="003E472F">
      <w:pPr>
        <w:pStyle w:val="Plattetekst"/>
        <w:rPr>
          <w:b/>
        </w:rPr>
      </w:pPr>
    </w:p>
    <w:p w14:paraId="1A5A5082" w14:textId="77777777" w:rsidR="003E472F" w:rsidRDefault="003E472F">
      <w:pPr>
        <w:pStyle w:val="Plattetekst"/>
        <w:rPr>
          <w:b/>
        </w:rPr>
      </w:pPr>
    </w:p>
    <w:p w14:paraId="15CF467F" w14:textId="77777777" w:rsidR="003E472F" w:rsidRDefault="003E472F">
      <w:pPr>
        <w:pStyle w:val="Plattetekst"/>
        <w:rPr>
          <w:b/>
        </w:rPr>
      </w:pPr>
    </w:p>
    <w:p w14:paraId="4BD0439D" w14:textId="77777777" w:rsidR="003E472F" w:rsidRDefault="003E472F">
      <w:pPr>
        <w:pStyle w:val="Plattetekst"/>
        <w:rPr>
          <w:b/>
        </w:rPr>
      </w:pPr>
    </w:p>
    <w:p w14:paraId="0FBEB0D6" w14:textId="77777777" w:rsidR="003E472F" w:rsidRDefault="003E472F">
      <w:pPr>
        <w:pStyle w:val="Plattetekst"/>
        <w:rPr>
          <w:b/>
        </w:rPr>
      </w:pPr>
    </w:p>
    <w:p w14:paraId="2192AA35" w14:textId="77777777" w:rsidR="003E472F" w:rsidRDefault="003E472F">
      <w:pPr>
        <w:pStyle w:val="Plattetekst"/>
        <w:rPr>
          <w:b/>
        </w:rPr>
      </w:pPr>
    </w:p>
    <w:p w14:paraId="12986A08" w14:textId="77777777" w:rsidR="003E472F" w:rsidRDefault="003E472F">
      <w:pPr>
        <w:pStyle w:val="Plattetekst"/>
        <w:rPr>
          <w:b/>
        </w:rPr>
      </w:pPr>
    </w:p>
    <w:p w14:paraId="7C285FE9" w14:textId="77777777" w:rsidR="003E472F" w:rsidRDefault="003E472F">
      <w:pPr>
        <w:pStyle w:val="Plattetekst"/>
        <w:rPr>
          <w:b/>
        </w:rPr>
      </w:pPr>
    </w:p>
    <w:p w14:paraId="33F477E3" w14:textId="77777777" w:rsidR="003E472F" w:rsidRDefault="003E472F">
      <w:pPr>
        <w:pStyle w:val="Plattetekst"/>
        <w:rPr>
          <w:b/>
        </w:rPr>
      </w:pPr>
    </w:p>
    <w:p w14:paraId="44A81E40" w14:textId="77777777" w:rsidR="003E472F" w:rsidRDefault="003E472F">
      <w:pPr>
        <w:pStyle w:val="Plattetekst"/>
        <w:rPr>
          <w:b/>
        </w:rPr>
      </w:pPr>
    </w:p>
    <w:p w14:paraId="009D4E7A" w14:textId="77777777" w:rsidR="003E472F" w:rsidRDefault="003E472F">
      <w:pPr>
        <w:pStyle w:val="Plattetekst"/>
        <w:rPr>
          <w:b/>
        </w:rPr>
      </w:pPr>
    </w:p>
    <w:p w14:paraId="2DD84DE7" w14:textId="77777777" w:rsidR="003E472F" w:rsidRDefault="003E472F">
      <w:pPr>
        <w:pStyle w:val="Plattetekst"/>
        <w:spacing w:before="96"/>
        <w:rPr>
          <w:b/>
        </w:rPr>
      </w:pPr>
    </w:p>
    <w:p w14:paraId="5E315781" w14:textId="77777777" w:rsidR="003E472F" w:rsidRDefault="006519AE">
      <w:pPr>
        <w:pStyle w:val="Plattetekst"/>
        <w:tabs>
          <w:tab w:val="left" w:pos="4488"/>
        </w:tabs>
        <w:ind w:left="1118"/>
      </w:pPr>
      <w:r>
        <w:rPr>
          <w:spacing w:val="-2"/>
        </w:rPr>
        <w:t>Versie:</w:t>
      </w:r>
      <w:r>
        <w:tab/>
      </w:r>
      <w:r>
        <w:rPr>
          <w:spacing w:val="-5"/>
        </w:rPr>
        <w:t>1.0</w:t>
      </w:r>
    </w:p>
    <w:p w14:paraId="25F6EB3C" w14:textId="2FE2EBF7" w:rsidR="003E472F" w:rsidRDefault="006519AE">
      <w:pPr>
        <w:pStyle w:val="Plattetekst"/>
        <w:tabs>
          <w:tab w:val="right" w:pos="5570"/>
        </w:tabs>
        <w:spacing w:before="2" w:line="219" w:lineRule="exact"/>
        <w:ind w:left="1118"/>
      </w:pPr>
      <w:r>
        <w:rPr>
          <w:spacing w:val="-2"/>
        </w:rPr>
        <w:t>Datum:</w:t>
      </w:r>
      <w:r w:rsidR="00206D2E">
        <w:t xml:space="preserve">                                           </w:t>
      </w:r>
      <w:r>
        <w:rPr>
          <w:spacing w:val="-5"/>
        </w:rPr>
        <w:t>3</w:t>
      </w:r>
      <w:r w:rsidR="00206D2E">
        <w:rPr>
          <w:spacing w:val="-5"/>
        </w:rPr>
        <w:t>-12</w:t>
      </w:r>
      <w:r>
        <w:t>-</w:t>
      </w:r>
      <w:r>
        <w:rPr>
          <w:spacing w:val="-2"/>
        </w:rPr>
        <w:t>2024</w:t>
      </w:r>
    </w:p>
    <w:p w14:paraId="1CE65936" w14:textId="77777777" w:rsidR="003E472F" w:rsidRDefault="006519AE">
      <w:pPr>
        <w:pStyle w:val="Plattetekst"/>
        <w:tabs>
          <w:tab w:val="right" w:pos="5103"/>
        </w:tabs>
        <w:spacing w:line="218" w:lineRule="exact"/>
        <w:ind w:left="1118"/>
      </w:pPr>
      <w:r>
        <w:rPr>
          <w:spacing w:val="-2"/>
        </w:rPr>
        <w:t>Leverancier:</w:t>
      </w:r>
      <w:r>
        <w:tab/>
      </w:r>
      <w:r>
        <w:rPr>
          <w:color w:val="000000"/>
          <w:spacing w:val="-4"/>
          <w:highlight w:val="yellow"/>
        </w:rPr>
        <w:t>XXXXX</w:t>
      </w:r>
    </w:p>
    <w:p w14:paraId="4BF933CC" w14:textId="23CD8E1D" w:rsidR="003E472F" w:rsidRDefault="006519AE">
      <w:pPr>
        <w:pStyle w:val="Plattetekst"/>
        <w:tabs>
          <w:tab w:val="left" w:pos="4488"/>
        </w:tabs>
        <w:ind w:left="1118"/>
      </w:pPr>
      <w:r>
        <w:rPr>
          <w:spacing w:val="-2"/>
        </w:rPr>
        <w:t>Tendernummer:</w:t>
      </w:r>
      <w:r>
        <w:tab/>
      </w:r>
      <w:r>
        <w:rPr>
          <w:spacing w:val="-2"/>
        </w:rPr>
        <w:t>T</w:t>
      </w:r>
      <w:r w:rsidR="00206D2E">
        <w:rPr>
          <w:spacing w:val="-2"/>
        </w:rPr>
        <w:t xml:space="preserve">N </w:t>
      </w:r>
      <w:r w:rsidR="00206D2E" w:rsidRPr="00787CF4">
        <w:rPr>
          <w:spacing w:val="-2"/>
          <w:highlight w:val="yellow"/>
        </w:rPr>
        <w:t>XXXXX</w:t>
      </w:r>
    </w:p>
    <w:p w14:paraId="32450861" w14:textId="77777777" w:rsidR="003E472F" w:rsidRDefault="003E472F">
      <w:pPr>
        <w:sectPr w:rsidR="003E472F">
          <w:footerReference w:type="even" r:id="rId8"/>
          <w:footerReference w:type="default" r:id="rId9"/>
          <w:footerReference w:type="first" r:id="rId10"/>
          <w:type w:val="continuous"/>
          <w:pgSz w:w="11910" w:h="16850"/>
          <w:pgMar w:top="660" w:right="420" w:bottom="280" w:left="300" w:header="720" w:footer="720" w:gutter="0"/>
          <w:cols w:space="720"/>
        </w:sectPr>
      </w:pPr>
    </w:p>
    <w:sdt>
      <w:sdtPr>
        <w:rPr>
          <w:b w:val="0"/>
          <w:bCs w:val="0"/>
          <w:sz w:val="20"/>
          <w:szCs w:val="20"/>
        </w:rPr>
        <w:id w:val="1747371665"/>
        <w:docPartObj>
          <w:docPartGallery w:val="Table of Contents"/>
          <w:docPartUnique/>
        </w:docPartObj>
      </w:sdtPr>
      <w:sdtContent>
        <w:p w14:paraId="1D5F40F7" w14:textId="77777777" w:rsidR="003E472F" w:rsidRDefault="006519AE">
          <w:pPr>
            <w:pStyle w:val="Inhopg1"/>
          </w:pPr>
          <w:r>
            <w:rPr>
              <w:spacing w:val="-2"/>
            </w:rPr>
            <w:t>Inhoudsopgave</w:t>
          </w:r>
        </w:p>
        <w:p w14:paraId="6A4C0165" w14:textId="77777777" w:rsidR="003E472F" w:rsidRDefault="006519AE">
          <w:pPr>
            <w:pStyle w:val="Inhopg2"/>
            <w:tabs>
              <w:tab w:val="left" w:pos="2808"/>
              <w:tab w:val="left" w:leader="dot" w:pos="10053"/>
            </w:tabs>
            <w:spacing w:before="231"/>
          </w:pPr>
          <w:hyperlink w:anchor="_bookmark0" w:history="1">
            <w:r>
              <w:t>ARTIKEL</w:t>
            </w:r>
            <w:r>
              <w:rPr>
                <w:spacing w:val="-10"/>
              </w:rPr>
              <w:t xml:space="preserve"> </w:t>
            </w:r>
            <w:r>
              <w:rPr>
                <w:spacing w:val="-5"/>
              </w:rPr>
              <w:t>1.</w:t>
            </w:r>
            <w:r>
              <w:tab/>
            </w:r>
            <w:r>
              <w:rPr>
                <w:spacing w:val="-2"/>
              </w:rPr>
              <w:t>BEGRIPPEN</w:t>
            </w:r>
            <w:r>
              <w:tab/>
            </w:r>
            <w:r>
              <w:rPr>
                <w:spacing w:val="-10"/>
              </w:rPr>
              <w:t>3</w:t>
            </w:r>
          </w:hyperlink>
        </w:p>
        <w:p w14:paraId="00DE6C57" w14:textId="77777777" w:rsidR="003E472F" w:rsidRDefault="006519AE">
          <w:pPr>
            <w:pStyle w:val="Inhopg2"/>
            <w:tabs>
              <w:tab w:val="left" w:pos="2798"/>
              <w:tab w:val="left" w:leader="dot" w:pos="10053"/>
            </w:tabs>
          </w:pPr>
          <w:hyperlink w:anchor="_bookmark1" w:history="1">
            <w:r>
              <w:t>ARTIKEL</w:t>
            </w:r>
            <w:r>
              <w:rPr>
                <w:spacing w:val="-10"/>
              </w:rPr>
              <w:t xml:space="preserve"> </w:t>
            </w:r>
            <w:r>
              <w:rPr>
                <w:spacing w:val="-5"/>
              </w:rPr>
              <w:t>2.</w:t>
            </w:r>
            <w:r>
              <w:tab/>
              <w:t>OPDRACHT</w:t>
            </w:r>
            <w:r>
              <w:rPr>
                <w:spacing w:val="-8"/>
              </w:rPr>
              <w:t xml:space="preserve"> </w:t>
            </w:r>
            <w:r>
              <w:t>AAN</w:t>
            </w:r>
            <w:r>
              <w:rPr>
                <w:spacing w:val="-9"/>
              </w:rPr>
              <w:t xml:space="preserve"> </w:t>
            </w:r>
            <w:r>
              <w:rPr>
                <w:spacing w:val="-2"/>
              </w:rPr>
              <w:t>LEVERANCIER</w:t>
            </w:r>
            <w:r>
              <w:tab/>
            </w:r>
            <w:r>
              <w:rPr>
                <w:spacing w:val="-10"/>
              </w:rPr>
              <w:t>3</w:t>
            </w:r>
          </w:hyperlink>
        </w:p>
        <w:p w14:paraId="6FEF079D" w14:textId="77777777" w:rsidR="003E472F" w:rsidRDefault="006519AE">
          <w:pPr>
            <w:pStyle w:val="Inhopg2"/>
            <w:tabs>
              <w:tab w:val="left" w:pos="2798"/>
              <w:tab w:val="left" w:leader="dot" w:pos="10053"/>
            </w:tabs>
          </w:pPr>
          <w:hyperlink w:anchor="_bookmark2" w:history="1">
            <w:r>
              <w:t>ARTIKEL</w:t>
            </w:r>
            <w:r>
              <w:rPr>
                <w:spacing w:val="-10"/>
              </w:rPr>
              <w:t xml:space="preserve"> </w:t>
            </w:r>
            <w:r>
              <w:rPr>
                <w:spacing w:val="-5"/>
              </w:rPr>
              <w:t>3.</w:t>
            </w:r>
            <w:r>
              <w:tab/>
              <w:t>NADERE</w:t>
            </w:r>
            <w:r>
              <w:rPr>
                <w:spacing w:val="-10"/>
              </w:rPr>
              <w:t xml:space="preserve"> </w:t>
            </w:r>
            <w:r>
              <w:rPr>
                <w:spacing w:val="-2"/>
              </w:rPr>
              <w:t>BESTELOPDRACHTEN</w:t>
            </w:r>
            <w:r>
              <w:tab/>
            </w:r>
            <w:r>
              <w:rPr>
                <w:spacing w:val="-10"/>
              </w:rPr>
              <w:t>4</w:t>
            </w:r>
          </w:hyperlink>
        </w:p>
        <w:p w14:paraId="40041337" w14:textId="77777777" w:rsidR="003E472F" w:rsidRDefault="006519AE">
          <w:pPr>
            <w:pStyle w:val="Inhopg2"/>
            <w:tabs>
              <w:tab w:val="left" w:pos="2798"/>
              <w:tab w:val="left" w:leader="dot" w:pos="10053"/>
            </w:tabs>
          </w:pPr>
          <w:hyperlink w:anchor="_bookmark3" w:history="1">
            <w:r>
              <w:t>ARTIKEL</w:t>
            </w:r>
            <w:r>
              <w:rPr>
                <w:spacing w:val="-10"/>
              </w:rPr>
              <w:t xml:space="preserve"> </w:t>
            </w:r>
            <w:r>
              <w:rPr>
                <w:spacing w:val="-5"/>
              </w:rPr>
              <w:t>4.</w:t>
            </w:r>
            <w:r>
              <w:tab/>
            </w:r>
            <w:r>
              <w:rPr>
                <w:spacing w:val="-2"/>
              </w:rPr>
              <w:t>CONTRACTDOCUMENTEN</w:t>
            </w:r>
            <w:r>
              <w:tab/>
            </w:r>
            <w:r>
              <w:rPr>
                <w:spacing w:val="-10"/>
              </w:rPr>
              <w:t>4</w:t>
            </w:r>
          </w:hyperlink>
        </w:p>
        <w:p w14:paraId="7761E9B0" w14:textId="77777777" w:rsidR="003E472F" w:rsidRDefault="006519AE">
          <w:pPr>
            <w:pStyle w:val="Inhopg2"/>
            <w:tabs>
              <w:tab w:val="left" w:pos="2798"/>
              <w:tab w:val="left" w:leader="dot" w:pos="10053"/>
            </w:tabs>
          </w:pPr>
          <w:hyperlink w:anchor="_bookmark4" w:history="1">
            <w:r>
              <w:t>ARTIKEL</w:t>
            </w:r>
            <w:r>
              <w:rPr>
                <w:spacing w:val="-10"/>
              </w:rPr>
              <w:t xml:space="preserve"> </w:t>
            </w:r>
            <w:r>
              <w:rPr>
                <w:spacing w:val="-5"/>
              </w:rPr>
              <w:t>5.</w:t>
            </w:r>
            <w:r>
              <w:tab/>
              <w:t>DUUR</w:t>
            </w:r>
            <w:r>
              <w:rPr>
                <w:spacing w:val="-5"/>
              </w:rPr>
              <w:t xml:space="preserve"> </w:t>
            </w:r>
            <w:r>
              <w:t>VAN</w:t>
            </w:r>
            <w:r>
              <w:rPr>
                <w:spacing w:val="-6"/>
              </w:rPr>
              <w:t xml:space="preserve"> </w:t>
            </w:r>
            <w:r>
              <w:t>DE</w:t>
            </w:r>
            <w:r>
              <w:rPr>
                <w:spacing w:val="-3"/>
              </w:rPr>
              <w:t xml:space="preserve"> </w:t>
            </w:r>
            <w:r>
              <w:rPr>
                <w:spacing w:val="-2"/>
              </w:rPr>
              <w:t>OVEREENKOMST</w:t>
            </w:r>
            <w:r>
              <w:tab/>
            </w:r>
            <w:r>
              <w:rPr>
                <w:spacing w:val="-10"/>
              </w:rPr>
              <w:t>5</w:t>
            </w:r>
          </w:hyperlink>
        </w:p>
        <w:p w14:paraId="024EF46F" w14:textId="77777777" w:rsidR="003E472F" w:rsidRDefault="006519AE">
          <w:pPr>
            <w:pStyle w:val="Inhopg2"/>
            <w:tabs>
              <w:tab w:val="left" w:pos="2798"/>
              <w:tab w:val="left" w:leader="dot" w:pos="10053"/>
            </w:tabs>
          </w:pPr>
          <w:hyperlink w:anchor="_bookmark5" w:history="1">
            <w:r>
              <w:t>ARTIKEL</w:t>
            </w:r>
            <w:r>
              <w:rPr>
                <w:spacing w:val="-10"/>
              </w:rPr>
              <w:t xml:space="preserve"> </w:t>
            </w:r>
            <w:r>
              <w:rPr>
                <w:spacing w:val="-5"/>
              </w:rPr>
              <w:t>6.</w:t>
            </w:r>
            <w:r>
              <w:tab/>
            </w:r>
            <w:r>
              <w:rPr>
                <w:spacing w:val="-2"/>
              </w:rPr>
              <w:t>TARIEVEN</w:t>
            </w:r>
            <w:r>
              <w:tab/>
            </w:r>
            <w:r>
              <w:rPr>
                <w:spacing w:val="-10"/>
              </w:rPr>
              <w:t>7</w:t>
            </w:r>
          </w:hyperlink>
        </w:p>
        <w:p w14:paraId="2A040497" w14:textId="77777777" w:rsidR="003E472F" w:rsidRDefault="006519AE">
          <w:pPr>
            <w:pStyle w:val="Inhopg2"/>
            <w:tabs>
              <w:tab w:val="left" w:pos="2798"/>
              <w:tab w:val="left" w:leader="dot" w:pos="10053"/>
            </w:tabs>
          </w:pPr>
          <w:hyperlink w:anchor="_bookmark6" w:history="1">
            <w:r>
              <w:t>ARTIKEL</w:t>
            </w:r>
            <w:r>
              <w:rPr>
                <w:spacing w:val="-10"/>
              </w:rPr>
              <w:t xml:space="preserve"> </w:t>
            </w:r>
            <w:r>
              <w:rPr>
                <w:spacing w:val="-5"/>
              </w:rPr>
              <w:t>7.</w:t>
            </w:r>
            <w:r>
              <w:tab/>
            </w:r>
            <w:r>
              <w:rPr>
                <w:spacing w:val="-2"/>
              </w:rPr>
              <w:t>BETALINGSREGELING</w:t>
            </w:r>
            <w:r>
              <w:tab/>
            </w:r>
            <w:r>
              <w:rPr>
                <w:spacing w:val="-10"/>
              </w:rPr>
              <w:t>8</w:t>
            </w:r>
          </w:hyperlink>
        </w:p>
        <w:p w14:paraId="7730EC85" w14:textId="77777777" w:rsidR="003E472F" w:rsidRDefault="006519AE">
          <w:pPr>
            <w:pStyle w:val="Inhopg2"/>
            <w:tabs>
              <w:tab w:val="left" w:pos="2798"/>
              <w:tab w:val="left" w:leader="dot" w:pos="10053"/>
            </w:tabs>
            <w:spacing w:before="101"/>
          </w:pPr>
          <w:hyperlink w:anchor="_bookmark7" w:history="1">
            <w:r>
              <w:t>ARTIKEL</w:t>
            </w:r>
            <w:r>
              <w:rPr>
                <w:spacing w:val="-10"/>
              </w:rPr>
              <w:t xml:space="preserve"> </w:t>
            </w:r>
            <w:r>
              <w:rPr>
                <w:spacing w:val="-5"/>
              </w:rPr>
              <w:t>8.</w:t>
            </w:r>
            <w:r>
              <w:tab/>
              <w:t>DREIGENDE</w:t>
            </w:r>
            <w:r>
              <w:rPr>
                <w:spacing w:val="-15"/>
              </w:rPr>
              <w:t xml:space="preserve"> </w:t>
            </w:r>
            <w:r>
              <w:rPr>
                <w:spacing w:val="-2"/>
              </w:rPr>
              <w:t>VERTRAGING</w:t>
            </w:r>
            <w:r>
              <w:tab/>
            </w:r>
            <w:r>
              <w:rPr>
                <w:spacing w:val="-10"/>
              </w:rPr>
              <w:t>9</w:t>
            </w:r>
          </w:hyperlink>
        </w:p>
        <w:p w14:paraId="2AEEAF17" w14:textId="77777777" w:rsidR="003E472F" w:rsidRDefault="006519AE">
          <w:pPr>
            <w:pStyle w:val="Inhopg2"/>
            <w:tabs>
              <w:tab w:val="left" w:pos="2798"/>
              <w:tab w:val="left" w:leader="dot" w:pos="9925"/>
            </w:tabs>
          </w:pPr>
          <w:hyperlink w:anchor="_bookmark8" w:history="1">
            <w:r>
              <w:t>ARTIKEL</w:t>
            </w:r>
            <w:r>
              <w:rPr>
                <w:spacing w:val="-10"/>
              </w:rPr>
              <w:t xml:space="preserve"> </w:t>
            </w:r>
            <w:r>
              <w:rPr>
                <w:spacing w:val="-5"/>
              </w:rPr>
              <w:t>9.</w:t>
            </w:r>
            <w:r>
              <w:tab/>
              <w:t>OVERIGE</w:t>
            </w:r>
            <w:r>
              <w:rPr>
                <w:spacing w:val="-12"/>
              </w:rPr>
              <w:t xml:space="preserve"> </w:t>
            </w:r>
            <w:r>
              <w:rPr>
                <w:spacing w:val="-2"/>
              </w:rPr>
              <w:t>VOORWAARDEN</w:t>
            </w:r>
            <w:r>
              <w:tab/>
            </w:r>
            <w:r>
              <w:rPr>
                <w:spacing w:val="-5"/>
              </w:rPr>
              <w:t>10</w:t>
            </w:r>
          </w:hyperlink>
        </w:p>
        <w:p w14:paraId="21BFDA1A" w14:textId="77777777" w:rsidR="003E472F" w:rsidRDefault="006519AE">
          <w:pPr>
            <w:pStyle w:val="Inhopg2"/>
            <w:tabs>
              <w:tab w:val="left" w:pos="2798"/>
              <w:tab w:val="left" w:leader="dot" w:pos="9925"/>
            </w:tabs>
          </w:pPr>
          <w:hyperlink w:anchor="_bookmark9" w:history="1">
            <w:r>
              <w:t>ARTIKEL</w:t>
            </w:r>
            <w:r>
              <w:rPr>
                <w:spacing w:val="-10"/>
              </w:rPr>
              <w:t xml:space="preserve"> </w:t>
            </w:r>
            <w:r>
              <w:rPr>
                <w:spacing w:val="-5"/>
              </w:rPr>
              <w:t>10.</w:t>
            </w:r>
            <w:r>
              <w:tab/>
            </w:r>
            <w:r>
              <w:rPr>
                <w:spacing w:val="-2"/>
              </w:rPr>
              <w:t>COMMUNICATIE</w:t>
            </w:r>
            <w:r>
              <w:tab/>
            </w:r>
            <w:r>
              <w:rPr>
                <w:spacing w:val="-5"/>
              </w:rPr>
              <w:t>11</w:t>
            </w:r>
          </w:hyperlink>
        </w:p>
        <w:p w14:paraId="581EDBA1" w14:textId="77777777" w:rsidR="003E472F" w:rsidRDefault="006519AE">
          <w:pPr>
            <w:pStyle w:val="Inhopg2"/>
            <w:tabs>
              <w:tab w:val="left" w:pos="2798"/>
              <w:tab w:val="left" w:leader="dot" w:pos="9925"/>
            </w:tabs>
            <w:spacing w:before="101"/>
          </w:pPr>
          <w:hyperlink w:anchor="_bookmark10" w:history="1">
            <w:r>
              <w:t>ARTIKEL</w:t>
            </w:r>
            <w:r>
              <w:rPr>
                <w:spacing w:val="-10"/>
              </w:rPr>
              <w:t xml:space="preserve"> </w:t>
            </w:r>
            <w:r>
              <w:rPr>
                <w:spacing w:val="-5"/>
              </w:rPr>
              <w:t>11.</w:t>
            </w:r>
            <w:r>
              <w:tab/>
            </w:r>
            <w:r>
              <w:rPr>
                <w:spacing w:val="-2"/>
              </w:rPr>
              <w:t>INTEGRITEITSVERKLARING</w:t>
            </w:r>
            <w:r>
              <w:tab/>
            </w:r>
            <w:r>
              <w:rPr>
                <w:spacing w:val="-5"/>
              </w:rPr>
              <w:t>12</w:t>
            </w:r>
          </w:hyperlink>
        </w:p>
        <w:p w14:paraId="32DC9491" w14:textId="77777777" w:rsidR="003E472F" w:rsidRDefault="006519AE">
          <w:pPr>
            <w:pStyle w:val="Inhopg2"/>
            <w:tabs>
              <w:tab w:val="left" w:pos="2798"/>
              <w:tab w:val="left" w:leader="dot" w:pos="9925"/>
            </w:tabs>
            <w:spacing w:before="97"/>
          </w:pPr>
          <w:hyperlink w:anchor="_bookmark11" w:history="1">
            <w:r>
              <w:t>ARTIKEL</w:t>
            </w:r>
            <w:r>
              <w:rPr>
                <w:spacing w:val="-10"/>
              </w:rPr>
              <w:t xml:space="preserve"> </w:t>
            </w:r>
            <w:r>
              <w:rPr>
                <w:spacing w:val="-5"/>
              </w:rPr>
              <w:t>12.</w:t>
            </w:r>
            <w:r>
              <w:tab/>
            </w:r>
            <w:r>
              <w:rPr>
                <w:spacing w:val="-2"/>
              </w:rPr>
              <w:t>GESCHILLEN</w:t>
            </w:r>
            <w:r>
              <w:tab/>
            </w:r>
            <w:r>
              <w:rPr>
                <w:spacing w:val="-5"/>
              </w:rPr>
              <w:t>12</w:t>
            </w:r>
          </w:hyperlink>
        </w:p>
        <w:p w14:paraId="533C59CA" w14:textId="77777777" w:rsidR="003E472F" w:rsidRDefault="006519AE">
          <w:pPr>
            <w:pStyle w:val="Inhopg2"/>
            <w:tabs>
              <w:tab w:val="left" w:pos="2798"/>
              <w:tab w:val="left" w:leader="dot" w:pos="9925"/>
            </w:tabs>
          </w:pPr>
          <w:hyperlink w:anchor="_bookmark12" w:history="1">
            <w:r>
              <w:t>ARTIKEL</w:t>
            </w:r>
            <w:r>
              <w:rPr>
                <w:spacing w:val="-10"/>
              </w:rPr>
              <w:t xml:space="preserve"> </w:t>
            </w:r>
            <w:r>
              <w:rPr>
                <w:spacing w:val="-5"/>
              </w:rPr>
              <w:t>13.</w:t>
            </w:r>
            <w:r>
              <w:tab/>
            </w:r>
            <w:r>
              <w:rPr>
                <w:spacing w:val="-2"/>
              </w:rPr>
              <w:t>SLOTBEPALING</w:t>
            </w:r>
            <w:r>
              <w:tab/>
            </w:r>
            <w:r>
              <w:rPr>
                <w:spacing w:val="-5"/>
              </w:rPr>
              <w:t>13</w:t>
            </w:r>
          </w:hyperlink>
        </w:p>
      </w:sdtContent>
    </w:sdt>
    <w:p w14:paraId="4D4D6F6D" w14:textId="77777777" w:rsidR="003E472F" w:rsidRDefault="003E472F">
      <w:pPr>
        <w:pStyle w:val="Plattetekst"/>
        <w:rPr>
          <w:sz w:val="20"/>
        </w:rPr>
      </w:pPr>
    </w:p>
    <w:p w14:paraId="2EB888A8" w14:textId="77777777" w:rsidR="003E472F" w:rsidRDefault="003E472F">
      <w:pPr>
        <w:pStyle w:val="Plattetekst"/>
        <w:rPr>
          <w:sz w:val="20"/>
        </w:rPr>
      </w:pPr>
    </w:p>
    <w:p w14:paraId="785F699F" w14:textId="77777777" w:rsidR="003E472F" w:rsidRDefault="003E472F">
      <w:pPr>
        <w:pStyle w:val="Plattetekst"/>
        <w:rPr>
          <w:sz w:val="20"/>
        </w:rPr>
      </w:pPr>
    </w:p>
    <w:p w14:paraId="7F63FBBC" w14:textId="77777777" w:rsidR="003E472F" w:rsidRDefault="003E472F">
      <w:pPr>
        <w:pStyle w:val="Plattetekst"/>
        <w:rPr>
          <w:sz w:val="20"/>
        </w:rPr>
      </w:pPr>
    </w:p>
    <w:p w14:paraId="39BD489E" w14:textId="77777777" w:rsidR="003E472F" w:rsidRDefault="003E472F">
      <w:pPr>
        <w:pStyle w:val="Plattetekst"/>
        <w:rPr>
          <w:sz w:val="20"/>
        </w:rPr>
      </w:pPr>
    </w:p>
    <w:p w14:paraId="2D97AFD7" w14:textId="77777777" w:rsidR="003E472F" w:rsidRDefault="003E472F">
      <w:pPr>
        <w:pStyle w:val="Plattetekst"/>
        <w:rPr>
          <w:sz w:val="20"/>
        </w:rPr>
      </w:pPr>
    </w:p>
    <w:p w14:paraId="2F4187CC" w14:textId="77777777" w:rsidR="003E472F" w:rsidRDefault="003E472F">
      <w:pPr>
        <w:pStyle w:val="Plattetekst"/>
        <w:rPr>
          <w:sz w:val="20"/>
        </w:rPr>
      </w:pPr>
    </w:p>
    <w:p w14:paraId="00037BE6" w14:textId="77777777" w:rsidR="003E472F" w:rsidRDefault="003E472F">
      <w:pPr>
        <w:pStyle w:val="Plattetekst"/>
        <w:rPr>
          <w:sz w:val="20"/>
        </w:rPr>
      </w:pPr>
    </w:p>
    <w:p w14:paraId="20B4D16A" w14:textId="77777777" w:rsidR="003E472F" w:rsidRDefault="003E472F">
      <w:pPr>
        <w:pStyle w:val="Plattetekst"/>
        <w:rPr>
          <w:sz w:val="20"/>
        </w:rPr>
      </w:pPr>
    </w:p>
    <w:p w14:paraId="53D2A573" w14:textId="77777777" w:rsidR="003E472F" w:rsidRDefault="003E472F">
      <w:pPr>
        <w:pStyle w:val="Plattetekst"/>
        <w:rPr>
          <w:sz w:val="20"/>
        </w:rPr>
      </w:pPr>
    </w:p>
    <w:p w14:paraId="5322218D" w14:textId="77777777" w:rsidR="003E472F" w:rsidRDefault="003E472F">
      <w:pPr>
        <w:pStyle w:val="Plattetekst"/>
        <w:rPr>
          <w:sz w:val="20"/>
        </w:rPr>
      </w:pPr>
    </w:p>
    <w:p w14:paraId="5F6E0E9D" w14:textId="77777777" w:rsidR="003E472F" w:rsidRDefault="003E472F">
      <w:pPr>
        <w:pStyle w:val="Plattetekst"/>
        <w:rPr>
          <w:sz w:val="20"/>
        </w:rPr>
      </w:pPr>
    </w:p>
    <w:p w14:paraId="1C33888F" w14:textId="77777777" w:rsidR="003E472F" w:rsidRDefault="003E472F">
      <w:pPr>
        <w:pStyle w:val="Plattetekst"/>
        <w:rPr>
          <w:sz w:val="20"/>
        </w:rPr>
      </w:pPr>
    </w:p>
    <w:p w14:paraId="000AA288" w14:textId="77777777" w:rsidR="003E472F" w:rsidRDefault="003E472F">
      <w:pPr>
        <w:pStyle w:val="Plattetekst"/>
        <w:rPr>
          <w:sz w:val="20"/>
        </w:rPr>
      </w:pPr>
    </w:p>
    <w:p w14:paraId="3309E0F2" w14:textId="77777777" w:rsidR="003E472F" w:rsidRDefault="003E472F">
      <w:pPr>
        <w:pStyle w:val="Plattetekst"/>
        <w:rPr>
          <w:sz w:val="20"/>
        </w:rPr>
      </w:pPr>
    </w:p>
    <w:p w14:paraId="1D077DD5" w14:textId="77777777" w:rsidR="003E472F" w:rsidRDefault="003E472F">
      <w:pPr>
        <w:pStyle w:val="Plattetekst"/>
        <w:rPr>
          <w:sz w:val="20"/>
        </w:rPr>
      </w:pPr>
    </w:p>
    <w:p w14:paraId="4373144B" w14:textId="77777777" w:rsidR="003E472F" w:rsidRDefault="003E472F">
      <w:pPr>
        <w:pStyle w:val="Plattetekst"/>
        <w:rPr>
          <w:sz w:val="20"/>
        </w:rPr>
      </w:pPr>
    </w:p>
    <w:p w14:paraId="30DE58C3" w14:textId="77777777" w:rsidR="003E472F" w:rsidRDefault="003E472F">
      <w:pPr>
        <w:pStyle w:val="Plattetekst"/>
        <w:rPr>
          <w:sz w:val="20"/>
        </w:rPr>
      </w:pPr>
    </w:p>
    <w:p w14:paraId="5D0010AC" w14:textId="77777777" w:rsidR="003E472F" w:rsidRDefault="003E472F">
      <w:pPr>
        <w:pStyle w:val="Plattetekst"/>
        <w:rPr>
          <w:sz w:val="20"/>
        </w:rPr>
      </w:pPr>
    </w:p>
    <w:p w14:paraId="668C7C89" w14:textId="77777777" w:rsidR="003E472F" w:rsidRDefault="003E472F">
      <w:pPr>
        <w:pStyle w:val="Plattetekst"/>
        <w:rPr>
          <w:sz w:val="20"/>
        </w:rPr>
      </w:pPr>
    </w:p>
    <w:p w14:paraId="36927CBF" w14:textId="77777777" w:rsidR="003E472F" w:rsidRDefault="003E472F">
      <w:pPr>
        <w:pStyle w:val="Plattetekst"/>
        <w:rPr>
          <w:sz w:val="20"/>
        </w:rPr>
      </w:pPr>
    </w:p>
    <w:p w14:paraId="2CC87139" w14:textId="77777777" w:rsidR="003E472F" w:rsidRDefault="003E472F">
      <w:pPr>
        <w:pStyle w:val="Plattetekst"/>
        <w:rPr>
          <w:sz w:val="20"/>
        </w:rPr>
      </w:pPr>
    </w:p>
    <w:p w14:paraId="20AC5646" w14:textId="77777777" w:rsidR="003E472F" w:rsidRDefault="003E472F">
      <w:pPr>
        <w:pStyle w:val="Plattetekst"/>
        <w:rPr>
          <w:sz w:val="20"/>
        </w:rPr>
      </w:pPr>
    </w:p>
    <w:p w14:paraId="0E76889C" w14:textId="77777777" w:rsidR="003E472F" w:rsidRDefault="003E472F">
      <w:pPr>
        <w:pStyle w:val="Plattetekst"/>
        <w:spacing w:before="22"/>
        <w:rPr>
          <w:sz w:val="20"/>
        </w:rPr>
      </w:pPr>
    </w:p>
    <w:p w14:paraId="74637F97" w14:textId="77777777" w:rsidR="003E472F" w:rsidRDefault="006519AE">
      <w:pPr>
        <w:pStyle w:val="Kop2"/>
        <w:ind w:left="1118"/>
      </w:pPr>
      <w:r>
        <w:rPr>
          <w:spacing w:val="-2"/>
        </w:rPr>
        <w:t>Bijlagen</w:t>
      </w:r>
    </w:p>
    <w:p w14:paraId="215442B6" w14:textId="77777777" w:rsidR="00BE122B" w:rsidRDefault="00BE122B">
      <w:pPr>
        <w:pStyle w:val="Plattetekst"/>
        <w:tabs>
          <w:tab w:val="left" w:pos="2534"/>
        </w:tabs>
        <w:spacing w:before="1" w:line="357" w:lineRule="auto"/>
        <w:ind w:left="1118" w:right="6056"/>
      </w:pPr>
    </w:p>
    <w:p w14:paraId="2822C988" w14:textId="5507A510" w:rsidR="003E472F" w:rsidRDefault="006519AE">
      <w:pPr>
        <w:pStyle w:val="Plattetekst"/>
        <w:tabs>
          <w:tab w:val="left" w:pos="2534"/>
        </w:tabs>
        <w:spacing w:before="1" w:line="357" w:lineRule="auto"/>
        <w:ind w:left="1118" w:right="6056"/>
      </w:pPr>
      <w:r>
        <w:t>Bijlage 1:</w:t>
      </w:r>
      <w:r>
        <w:tab/>
        <w:t>Nota van Inlichtingen</w:t>
      </w:r>
      <w:r>
        <w:rPr>
          <w:spacing w:val="40"/>
        </w:rPr>
        <w:t xml:space="preserve"> </w:t>
      </w:r>
      <w:r>
        <w:t>Bijlage 2:</w:t>
      </w:r>
      <w:r>
        <w:tab/>
        <w:t>Specificatie</w:t>
      </w:r>
      <w:r>
        <w:rPr>
          <w:spacing w:val="-12"/>
        </w:rPr>
        <w:t xml:space="preserve"> </w:t>
      </w:r>
      <w:r>
        <w:t>van</w:t>
      </w:r>
      <w:r>
        <w:rPr>
          <w:spacing w:val="-12"/>
        </w:rPr>
        <w:t xml:space="preserve"> </w:t>
      </w:r>
      <w:r>
        <w:t>de</w:t>
      </w:r>
      <w:r>
        <w:rPr>
          <w:spacing w:val="-12"/>
        </w:rPr>
        <w:t xml:space="preserve"> </w:t>
      </w:r>
      <w:r>
        <w:t>Opdracht</w:t>
      </w:r>
    </w:p>
    <w:p w14:paraId="599A1BAE" w14:textId="77777777" w:rsidR="003E472F" w:rsidRDefault="006519AE">
      <w:pPr>
        <w:pStyle w:val="Plattetekst"/>
        <w:tabs>
          <w:tab w:val="left" w:pos="2537"/>
        </w:tabs>
        <w:spacing w:before="3" w:line="360" w:lineRule="auto"/>
        <w:ind w:left="2537" w:right="994" w:hanging="1419"/>
      </w:pPr>
      <w:r>
        <w:t>Bijlage 3:</w:t>
      </w:r>
      <w:r>
        <w:tab/>
        <w:t>Algemene</w:t>
      </w:r>
      <w:r>
        <w:rPr>
          <w:spacing w:val="-5"/>
        </w:rPr>
        <w:t xml:space="preserve"> </w:t>
      </w:r>
      <w:r>
        <w:t>Rijksvoorwaarden</w:t>
      </w:r>
      <w:r>
        <w:rPr>
          <w:spacing w:val="-4"/>
        </w:rPr>
        <w:t xml:space="preserve"> </w:t>
      </w:r>
      <w:r>
        <w:t>voor</w:t>
      </w:r>
      <w:r>
        <w:rPr>
          <w:spacing w:val="-5"/>
        </w:rPr>
        <w:t xml:space="preserve"> </w:t>
      </w:r>
      <w:r>
        <w:t>het</w:t>
      </w:r>
      <w:r>
        <w:rPr>
          <w:spacing w:val="-4"/>
        </w:rPr>
        <w:t xml:space="preserve"> </w:t>
      </w:r>
      <w:r>
        <w:t>verstrekken</w:t>
      </w:r>
      <w:r>
        <w:rPr>
          <w:spacing w:val="-4"/>
        </w:rPr>
        <w:t xml:space="preserve"> </w:t>
      </w:r>
      <w:r>
        <w:t>van opdrachten</w:t>
      </w:r>
      <w:r>
        <w:rPr>
          <w:spacing w:val="-4"/>
        </w:rPr>
        <w:t xml:space="preserve"> </w:t>
      </w:r>
      <w:r>
        <w:t>tot</w:t>
      </w:r>
      <w:r>
        <w:rPr>
          <w:spacing w:val="-4"/>
        </w:rPr>
        <w:t xml:space="preserve"> </w:t>
      </w:r>
      <w:r>
        <w:t>het</w:t>
      </w:r>
      <w:r>
        <w:rPr>
          <w:spacing w:val="-4"/>
        </w:rPr>
        <w:t xml:space="preserve"> </w:t>
      </w:r>
      <w:r>
        <w:t>verrichten van Leveringen 2018 (ARIV-2018).</w:t>
      </w:r>
    </w:p>
    <w:p w14:paraId="0824C1AC" w14:textId="77777777" w:rsidR="003E472F" w:rsidRDefault="006519AE">
      <w:pPr>
        <w:pStyle w:val="Plattetekst"/>
        <w:tabs>
          <w:tab w:val="left" w:pos="2534"/>
        </w:tabs>
        <w:spacing w:line="218" w:lineRule="exact"/>
        <w:ind w:left="1118"/>
      </w:pPr>
      <w:r>
        <w:t>Bijlage</w:t>
      </w:r>
      <w:r>
        <w:rPr>
          <w:spacing w:val="-1"/>
        </w:rPr>
        <w:t xml:space="preserve"> </w:t>
      </w:r>
      <w:r>
        <w:rPr>
          <w:spacing w:val="-5"/>
        </w:rPr>
        <w:t>4:</w:t>
      </w:r>
      <w:r>
        <w:tab/>
        <w:t>Inschrijving</w:t>
      </w:r>
      <w:r>
        <w:rPr>
          <w:spacing w:val="-6"/>
        </w:rPr>
        <w:t xml:space="preserve"> </w:t>
      </w:r>
      <w:r>
        <w:rPr>
          <w:spacing w:val="-2"/>
        </w:rPr>
        <w:t>Leverancier</w:t>
      </w:r>
    </w:p>
    <w:p w14:paraId="0526A6B3" w14:textId="77777777" w:rsidR="003E472F" w:rsidRDefault="003E472F">
      <w:pPr>
        <w:pStyle w:val="Plattetekst"/>
        <w:rPr>
          <w:sz w:val="16"/>
        </w:rPr>
      </w:pPr>
    </w:p>
    <w:p w14:paraId="36D5D1E2" w14:textId="77777777" w:rsidR="003E472F" w:rsidRDefault="003E472F">
      <w:pPr>
        <w:pStyle w:val="Plattetekst"/>
        <w:rPr>
          <w:sz w:val="16"/>
        </w:rPr>
      </w:pPr>
    </w:p>
    <w:p w14:paraId="43E18F10" w14:textId="77777777" w:rsidR="003E472F" w:rsidRDefault="003E472F">
      <w:pPr>
        <w:pStyle w:val="Plattetekst"/>
        <w:rPr>
          <w:sz w:val="16"/>
        </w:rPr>
      </w:pPr>
    </w:p>
    <w:p w14:paraId="3F3A28FC" w14:textId="77777777" w:rsidR="003E472F" w:rsidRDefault="003E472F">
      <w:pPr>
        <w:pStyle w:val="Plattetekst"/>
        <w:rPr>
          <w:sz w:val="16"/>
        </w:rPr>
      </w:pPr>
    </w:p>
    <w:p w14:paraId="35433306" w14:textId="77777777" w:rsidR="003E472F" w:rsidRDefault="003E472F">
      <w:pPr>
        <w:pStyle w:val="Plattetekst"/>
        <w:spacing w:before="68"/>
        <w:rPr>
          <w:sz w:val="16"/>
        </w:rPr>
      </w:pPr>
    </w:p>
    <w:p w14:paraId="6E094119"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741346B4" w14:textId="77777777" w:rsidR="003E472F" w:rsidRDefault="003E472F">
      <w:pPr>
        <w:rPr>
          <w:sz w:val="16"/>
        </w:rPr>
        <w:sectPr w:rsidR="003E472F">
          <w:footerReference w:type="even" r:id="rId11"/>
          <w:footerReference w:type="default" r:id="rId12"/>
          <w:footerReference w:type="first" r:id="rId13"/>
          <w:pgSz w:w="11910" w:h="16850"/>
          <w:pgMar w:top="1340" w:right="420" w:bottom="900" w:left="300" w:header="0" w:footer="701" w:gutter="0"/>
          <w:pgNumType w:start="1"/>
          <w:cols w:space="720"/>
        </w:sectPr>
      </w:pPr>
    </w:p>
    <w:p w14:paraId="228C5384" w14:textId="77777777" w:rsidR="003E472F" w:rsidRDefault="006519AE">
      <w:pPr>
        <w:pStyle w:val="Kop3"/>
        <w:spacing w:before="76"/>
      </w:pPr>
      <w:r>
        <w:lastRenderedPageBreak/>
        <w:t>De</w:t>
      </w:r>
      <w:r>
        <w:rPr>
          <w:spacing w:val="-2"/>
        </w:rPr>
        <w:t xml:space="preserve"> ondergetekenden:</w:t>
      </w:r>
    </w:p>
    <w:p w14:paraId="7C6CA69F" w14:textId="77777777" w:rsidR="003E472F" w:rsidRDefault="003E472F">
      <w:pPr>
        <w:pStyle w:val="Plattetekst"/>
        <w:spacing w:before="65"/>
        <w:rPr>
          <w:b/>
        </w:rPr>
      </w:pPr>
    </w:p>
    <w:p w14:paraId="6F412063" w14:textId="3B33DECF" w:rsidR="003E472F" w:rsidRPr="00787CF4" w:rsidRDefault="00206D2E" w:rsidP="00272E51">
      <w:pPr>
        <w:widowControl/>
        <w:numPr>
          <w:ilvl w:val="0"/>
          <w:numId w:val="16"/>
        </w:numPr>
        <w:tabs>
          <w:tab w:val="left" w:pos="1359"/>
        </w:tabs>
        <w:autoSpaceDE/>
        <w:autoSpaceDN/>
        <w:spacing w:before="100" w:beforeAutospacing="1" w:after="100" w:afterAutospacing="1" w:line="360" w:lineRule="auto"/>
        <w:ind w:right="1278" w:firstLine="0"/>
        <w:rPr>
          <w:sz w:val="18"/>
        </w:rPr>
      </w:pPr>
      <w:r w:rsidRPr="00787CF4">
        <w:rPr>
          <w:b/>
          <w:sz w:val="18"/>
        </w:rPr>
        <w:t>Ir. Lely Lyceum</w:t>
      </w:r>
      <w:r w:rsidR="006519AE" w:rsidRPr="00787CF4">
        <w:rPr>
          <w:sz w:val="18"/>
        </w:rPr>
        <w:t>,</w:t>
      </w:r>
      <w:r w:rsidR="006519AE" w:rsidRPr="00787CF4">
        <w:rPr>
          <w:spacing w:val="-3"/>
          <w:sz w:val="18"/>
        </w:rPr>
        <w:t xml:space="preserve"> </w:t>
      </w:r>
      <w:r w:rsidR="006519AE" w:rsidRPr="00787CF4">
        <w:rPr>
          <w:sz w:val="18"/>
        </w:rPr>
        <w:t>gevestigd</w:t>
      </w:r>
      <w:r w:rsidR="006519AE" w:rsidRPr="00787CF4">
        <w:rPr>
          <w:spacing w:val="-4"/>
          <w:sz w:val="18"/>
        </w:rPr>
        <w:t xml:space="preserve"> </w:t>
      </w:r>
      <w:r w:rsidR="006519AE" w:rsidRPr="00787CF4">
        <w:rPr>
          <w:sz w:val="18"/>
        </w:rPr>
        <w:t>aan</w:t>
      </w:r>
      <w:r w:rsidR="006519AE" w:rsidRPr="00787CF4">
        <w:rPr>
          <w:spacing w:val="-4"/>
          <w:sz w:val="18"/>
        </w:rPr>
        <w:t xml:space="preserve"> </w:t>
      </w:r>
      <w:r w:rsidR="006519AE" w:rsidRPr="00787CF4">
        <w:rPr>
          <w:sz w:val="18"/>
        </w:rPr>
        <w:t>de</w:t>
      </w:r>
      <w:r w:rsidR="006519AE" w:rsidRPr="00787CF4">
        <w:rPr>
          <w:spacing w:val="-4"/>
          <w:sz w:val="18"/>
        </w:rPr>
        <w:t xml:space="preserve"> </w:t>
      </w:r>
      <w:r w:rsidRPr="00787CF4">
        <w:rPr>
          <w:spacing w:val="-4"/>
          <w:sz w:val="18"/>
        </w:rPr>
        <w:t>Ravenswaaipad 3</w:t>
      </w:r>
      <w:r w:rsidR="006519AE" w:rsidRPr="00787CF4">
        <w:rPr>
          <w:sz w:val="18"/>
        </w:rPr>
        <w:t>,</w:t>
      </w:r>
      <w:r w:rsidR="006519AE" w:rsidRPr="00787CF4">
        <w:rPr>
          <w:spacing w:val="-5"/>
          <w:sz w:val="18"/>
        </w:rPr>
        <w:t xml:space="preserve"> </w:t>
      </w:r>
      <w:r w:rsidRPr="00787CF4">
        <w:rPr>
          <w:spacing w:val="-5"/>
          <w:sz w:val="18"/>
        </w:rPr>
        <w:t xml:space="preserve">1106 AW </w:t>
      </w:r>
      <w:r w:rsidR="006519AE" w:rsidRPr="00787CF4">
        <w:rPr>
          <w:sz w:val="18"/>
        </w:rPr>
        <w:t xml:space="preserve">te </w:t>
      </w:r>
      <w:r w:rsidRPr="00787CF4">
        <w:rPr>
          <w:sz w:val="18"/>
        </w:rPr>
        <w:t>Amsterdam</w:t>
      </w:r>
      <w:r w:rsidR="006519AE" w:rsidRPr="00787CF4">
        <w:rPr>
          <w:sz w:val="18"/>
        </w:rPr>
        <w:t xml:space="preserve">, te dezen rechtsgeldig vertegenwoordigd </w:t>
      </w:r>
      <w:r w:rsidR="00787CF4" w:rsidRPr="00787CF4">
        <w:rPr>
          <w:sz w:val="18"/>
        </w:rPr>
        <w:t>Jan Rath - rector/bestuurder</w:t>
      </w:r>
      <w:r w:rsidR="006519AE" w:rsidRPr="00787CF4">
        <w:rPr>
          <w:color w:val="000000"/>
          <w:sz w:val="18"/>
        </w:rPr>
        <w:t xml:space="preserve">, namens deze, hierna te noemen: </w:t>
      </w:r>
      <w:r w:rsidR="00BE122B" w:rsidRPr="00787CF4">
        <w:rPr>
          <w:b/>
          <w:color w:val="000000"/>
          <w:sz w:val="18"/>
        </w:rPr>
        <w:t>Koper</w:t>
      </w:r>
      <w:r w:rsidR="006519AE" w:rsidRPr="00787CF4">
        <w:rPr>
          <w:color w:val="000000"/>
          <w:sz w:val="18"/>
        </w:rPr>
        <w:t>;</w:t>
      </w:r>
    </w:p>
    <w:p w14:paraId="30847545" w14:textId="77777777" w:rsidR="003E472F" w:rsidRDefault="003E472F">
      <w:pPr>
        <w:pStyle w:val="Plattetekst"/>
        <w:spacing w:before="109"/>
      </w:pPr>
    </w:p>
    <w:p w14:paraId="3489C380" w14:textId="392667FC" w:rsidR="003E472F" w:rsidRDefault="006519AE">
      <w:pPr>
        <w:spacing w:line="720" w:lineRule="auto"/>
        <w:ind w:left="1118" w:right="6911"/>
        <w:rPr>
          <w:b/>
          <w:sz w:val="18"/>
        </w:rPr>
      </w:pPr>
      <w:r>
        <w:rPr>
          <w:b/>
          <w:spacing w:val="-6"/>
          <w:sz w:val="18"/>
        </w:rPr>
        <w:t>en</w:t>
      </w:r>
    </w:p>
    <w:p w14:paraId="241DC92A" w14:textId="77777777" w:rsidR="003E472F" w:rsidRDefault="006519AE">
      <w:pPr>
        <w:pStyle w:val="Lijstalinea"/>
        <w:numPr>
          <w:ilvl w:val="0"/>
          <w:numId w:val="16"/>
        </w:numPr>
        <w:tabs>
          <w:tab w:val="left" w:pos="1359"/>
        </w:tabs>
        <w:spacing w:line="357" w:lineRule="auto"/>
        <w:ind w:right="1073" w:firstLine="0"/>
        <w:rPr>
          <w:sz w:val="18"/>
        </w:rPr>
      </w:pPr>
      <w:r>
        <w:rPr>
          <w:b/>
          <w:color w:val="000000"/>
          <w:sz w:val="18"/>
          <w:highlight w:val="yellow"/>
        </w:rPr>
        <w:t>LEVERANCIER</w:t>
      </w:r>
      <w:r>
        <w:rPr>
          <w:b/>
          <w:color w:val="000000"/>
          <w:spacing w:val="-2"/>
          <w:sz w:val="18"/>
        </w:rPr>
        <w:t xml:space="preserve"> </w:t>
      </w:r>
      <w:r>
        <w:rPr>
          <w:color w:val="000000"/>
          <w:sz w:val="18"/>
        </w:rPr>
        <w:t>gevestigd</w:t>
      </w:r>
      <w:r>
        <w:rPr>
          <w:color w:val="000000"/>
          <w:spacing w:val="-4"/>
          <w:sz w:val="18"/>
        </w:rPr>
        <w:t xml:space="preserve"> </w:t>
      </w:r>
      <w:r>
        <w:rPr>
          <w:color w:val="000000"/>
          <w:sz w:val="18"/>
        </w:rPr>
        <w:t>te</w:t>
      </w:r>
      <w:r>
        <w:rPr>
          <w:color w:val="000000"/>
          <w:spacing w:val="-2"/>
          <w:sz w:val="18"/>
        </w:rPr>
        <w:t xml:space="preserve"> </w:t>
      </w:r>
      <w:r>
        <w:rPr>
          <w:color w:val="000000"/>
          <w:sz w:val="18"/>
          <w:highlight w:val="yellow"/>
        </w:rPr>
        <w:t>adres,</w:t>
      </w:r>
      <w:r>
        <w:rPr>
          <w:color w:val="000000"/>
          <w:spacing w:val="-5"/>
          <w:sz w:val="18"/>
          <w:highlight w:val="yellow"/>
        </w:rPr>
        <w:t xml:space="preserve"> </w:t>
      </w:r>
      <w:r>
        <w:rPr>
          <w:color w:val="000000"/>
          <w:sz w:val="18"/>
          <w:highlight w:val="yellow"/>
        </w:rPr>
        <w:t>postcode</w:t>
      </w:r>
      <w:r>
        <w:rPr>
          <w:color w:val="000000"/>
          <w:spacing w:val="-4"/>
          <w:sz w:val="18"/>
          <w:highlight w:val="yellow"/>
        </w:rPr>
        <w:t xml:space="preserve"> </w:t>
      </w:r>
      <w:r>
        <w:rPr>
          <w:color w:val="000000"/>
          <w:sz w:val="18"/>
          <w:highlight w:val="yellow"/>
        </w:rPr>
        <w:t>en</w:t>
      </w:r>
      <w:r>
        <w:rPr>
          <w:color w:val="000000"/>
          <w:spacing w:val="-3"/>
          <w:sz w:val="18"/>
          <w:highlight w:val="yellow"/>
        </w:rPr>
        <w:t xml:space="preserve"> </w:t>
      </w:r>
      <w:r>
        <w:rPr>
          <w:color w:val="000000"/>
          <w:sz w:val="18"/>
          <w:highlight w:val="yellow"/>
        </w:rPr>
        <w:t>plaats</w:t>
      </w:r>
      <w:r>
        <w:rPr>
          <w:color w:val="000000"/>
          <w:sz w:val="18"/>
        </w:rPr>
        <w:t>,</w:t>
      </w:r>
      <w:r>
        <w:rPr>
          <w:color w:val="000000"/>
          <w:spacing w:val="-5"/>
          <w:sz w:val="18"/>
        </w:rPr>
        <w:t xml:space="preserve"> </w:t>
      </w:r>
      <w:r>
        <w:rPr>
          <w:color w:val="000000"/>
          <w:sz w:val="18"/>
        </w:rPr>
        <w:t>te</w:t>
      </w:r>
      <w:r>
        <w:rPr>
          <w:color w:val="000000"/>
          <w:spacing w:val="-4"/>
          <w:sz w:val="18"/>
        </w:rPr>
        <w:t xml:space="preserve"> </w:t>
      </w:r>
      <w:r>
        <w:rPr>
          <w:color w:val="000000"/>
          <w:sz w:val="18"/>
        </w:rPr>
        <w:t>dezen</w:t>
      </w:r>
      <w:r>
        <w:rPr>
          <w:color w:val="000000"/>
          <w:spacing w:val="-3"/>
          <w:sz w:val="18"/>
        </w:rPr>
        <w:t xml:space="preserve"> </w:t>
      </w:r>
      <w:r>
        <w:rPr>
          <w:color w:val="000000"/>
          <w:sz w:val="18"/>
        </w:rPr>
        <w:t>rechtsgeldig</w:t>
      </w:r>
      <w:r>
        <w:rPr>
          <w:color w:val="000000"/>
          <w:spacing w:val="-4"/>
          <w:sz w:val="18"/>
        </w:rPr>
        <w:t xml:space="preserve"> </w:t>
      </w:r>
      <w:r>
        <w:rPr>
          <w:color w:val="000000"/>
          <w:sz w:val="18"/>
        </w:rPr>
        <w:t xml:space="preserve">vertegenwoordigd door </w:t>
      </w:r>
      <w:r>
        <w:rPr>
          <w:color w:val="000000"/>
          <w:sz w:val="18"/>
          <w:highlight w:val="yellow"/>
        </w:rPr>
        <w:t>[naam en functie ondertekenaar/rechtsgeldige vertegenwoordiger]</w:t>
      </w:r>
      <w:r>
        <w:rPr>
          <w:color w:val="000000"/>
          <w:sz w:val="18"/>
        </w:rPr>
        <w:t>.</w:t>
      </w:r>
    </w:p>
    <w:p w14:paraId="25BB048F" w14:textId="77777777" w:rsidR="003E472F" w:rsidRDefault="003E472F">
      <w:pPr>
        <w:pStyle w:val="Plattetekst"/>
        <w:spacing w:before="113"/>
      </w:pPr>
    </w:p>
    <w:p w14:paraId="12AAB38D" w14:textId="77777777" w:rsidR="003E472F" w:rsidRDefault="006519AE">
      <w:pPr>
        <w:spacing w:before="1"/>
        <w:ind w:left="1118"/>
        <w:rPr>
          <w:b/>
          <w:sz w:val="18"/>
        </w:rPr>
      </w:pPr>
      <w:r>
        <w:rPr>
          <w:sz w:val="18"/>
        </w:rPr>
        <w:t>Hierna</w:t>
      </w:r>
      <w:r>
        <w:rPr>
          <w:spacing w:val="-3"/>
          <w:sz w:val="18"/>
        </w:rPr>
        <w:t xml:space="preserve"> </w:t>
      </w:r>
      <w:r>
        <w:rPr>
          <w:sz w:val="18"/>
        </w:rPr>
        <w:t>te</w:t>
      </w:r>
      <w:r>
        <w:rPr>
          <w:spacing w:val="-2"/>
          <w:sz w:val="18"/>
        </w:rPr>
        <w:t xml:space="preserve"> </w:t>
      </w:r>
      <w:r>
        <w:rPr>
          <w:sz w:val="18"/>
        </w:rPr>
        <w:t>noemen:</w:t>
      </w:r>
      <w:r>
        <w:rPr>
          <w:spacing w:val="-1"/>
          <w:sz w:val="18"/>
        </w:rPr>
        <w:t xml:space="preserve"> </w:t>
      </w:r>
      <w:r>
        <w:rPr>
          <w:b/>
          <w:spacing w:val="-2"/>
          <w:sz w:val="18"/>
        </w:rPr>
        <w:t>Leverancier;</w:t>
      </w:r>
    </w:p>
    <w:p w14:paraId="39B6D448" w14:textId="77777777" w:rsidR="003E472F" w:rsidRDefault="003E472F">
      <w:pPr>
        <w:pStyle w:val="Plattetekst"/>
        <w:spacing w:before="217"/>
        <w:rPr>
          <w:b/>
        </w:rPr>
      </w:pPr>
    </w:p>
    <w:p w14:paraId="35FAA081" w14:textId="77777777" w:rsidR="003E472F" w:rsidRDefault="006519AE">
      <w:pPr>
        <w:ind w:left="1118"/>
        <w:rPr>
          <w:b/>
          <w:sz w:val="18"/>
        </w:rPr>
      </w:pPr>
      <w:r>
        <w:rPr>
          <w:sz w:val="18"/>
        </w:rPr>
        <w:t>Hierna</w:t>
      </w:r>
      <w:r>
        <w:rPr>
          <w:spacing w:val="-3"/>
          <w:sz w:val="18"/>
        </w:rPr>
        <w:t xml:space="preserve"> </w:t>
      </w:r>
      <w:r>
        <w:rPr>
          <w:sz w:val="18"/>
        </w:rPr>
        <w:t>tezamen</w:t>
      </w:r>
      <w:r>
        <w:rPr>
          <w:spacing w:val="-1"/>
          <w:sz w:val="18"/>
        </w:rPr>
        <w:t xml:space="preserve"> </w:t>
      </w:r>
      <w:r>
        <w:rPr>
          <w:sz w:val="18"/>
        </w:rPr>
        <w:t>te</w:t>
      </w:r>
      <w:r>
        <w:rPr>
          <w:spacing w:val="-1"/>
          <w:sz w:val="18"/>
        </w:rPr>
        <w:t xml:space="preserve"> </w:t>
      </w:r>
      <w:r>
        <w:rPr>
          <w:sz w:val="18"/>
        </w:rPr>
        <w:t>duiden</w:t>
      </w:r>
      <w:r>
        <w:rPr>
          <w:spacing w:val="-4"/>
          <w:sz w:val="18"/>
        </w:rPr>
        <w:t xml:space="preserve"> </w:t>
      </w:r>
      <w:r>
        <w:rPr>
          <w:sz w:val="18"/>
        </w:rPr>
        <w:t>als :</w:t>
      </w:r>
      <w:r>
        <w:rPr>
          <w:spacing w:val="-3"/>
          <w:sz w:val="18"/>
        </w:rPr>
        <w:t xml:space="preserve"> </w:t>
      </w:r>
      <w:r>
        <w:rPr>
          <w:b/>
          <w:spacing w:val="-2"/>
          <w:sz w:val="18"/>
        </w:rPr>
        <w:t>“Partijen”.</w:t>
      </w:r>
    </w:p>
    <w:p w14:paraId="6AEC403D" w14:textId="77777777" w:rsidR="003E472F" w:rsidRDefault="003E472F">
      <w:pPr>
        <w:pStyle w:val="Plattetekst"/>
        <w:rPr>
          <w:b/>
        </w:rPr>
      </w:pPr>
    </w:p>
    <w:p w14:paraId="04695A07" w14:textId="77777777" w:rsidR="003E472F" w:rsidRDefault="003E472F">
      <w:pPr>
        <w:pStyle w:val="Plattetekst"/>
        <w:spacing w:before="177"/>
        <w:rPr>
          <w:b/>
        </w:rPr>
      </w:pPr>
    </w:p>
    <w:p w14:paraId="58AF6761" w14:textId="77777777" w:rsidR="003E472F" w:rsidRDefault="006519AE">
      <w:pPr>
        <w:pStyle w:val="Kop3"/>
      </w:pPr>
      <w:r>
        <w:t>In</w:t>
      </w:r>
      <w:r>
        <w:rPr>
          <w:spacing w:val="-4"/>
        </w:rPr>
        <w:t xml:space="preserve"> </w:t>
      </w:r>
      <w:r>
        <w:t>overweging</w:t>
      </w:r>
      <w:r>
        <w:rPr>
          <w:spacing w:val="-3"/>
        </w:rPr>
        <w:t xml:space="preserve"> </w:t>
      </w:r>
      <w:r>
        <w:t>nemende</w:t>
      </w:r>
      <w:r>
        <w:rPr>
          <w:spacing w:val="-1"/>
        </w:rPr>
        <w:t xml:space="preserve"> </w:t>
      </w:r>
      <w:r>
        <w:rPr>
          <w:spacing w:val="-4"/>
        </w:rPr>
        <w:t>dat:</w:t>
      </w:r>
    </w:p>
    <w:p w14:paraId="5C1DCDDA" w14:textId="77777777" w:rsidR="003E472F" w:rsidRDefault="003E472F">
      <w:pPr>
        <w:pStyle w:val="Plattetekst"/>
        <w:spacing w:before="64"/>
        <w:rPr>
          <w:b/>
        </w:rPr>
      </w:pPr>
    </w:p>
    <w:p w14:paraId="0478E0E9" w14:textId="508CC012" w:rsidR="003E472F" w:rsidRPr="00206D2E" w:rsidRDefault="00206D2E" w:rsidP="00206D2E">
      <w:pPr>
        <w:pStyle w:val="Lijstalinea"/>
        <w:numPr>
          <w:ilvl w:val="0"/>
          <w:numId w:val="15"/>
        </w:numPr>
        <w:tabs>
          <w:tab w:val="left" w:pos="1838"/>
        </w:tabs>
        <w:spacing w:line="360" w:lineRule="auto"/>
        <w:ind w:right="1000"/>
        <w:jc w:val="both"/>
        <w:rPr>
          <w:sz w:val="18"/>
        </w:rPr>
      </w:pPr>
      <w:r w:rsidRPr="00206D2E">
        <w:rPr>
          <w:bCs/>
          <w:sz w:val="18"/>
        </w:rPr>
        <w:t>Ir. Lely Lyceum</w:t>
      </w:r>
      <w:r w:rsidRPr="00206D2E">
        <w:rPr>
          <w:sz w:val="18"/>
        </w:rPr>
        <w:t xml:space="preserve"> </w:t>
      </w:r>
      <w:r w:rsidR="006519AE" w:rsidRPr="00206D2E">
        <w:rPr>
          <w:sz w:val="18"/>
        </w:rPr>
        <w:t xml:space="preserve">behoefte heeft aan de Levering en het onderhoud van </w:t>
      </w:r>
      <w:r>
        <w:rPr>
          <w:sz w:val="18"/>
        </w:rPr>
        <w:t xml:space="preserve">School- en/of </w:t>
      </w:r>
      <w:r w:rsidR="006519AE" w:rsidRPr="00206D2E">
        <w:rPr>
          <w:sz w:val="18"/>
        </w:rPr>
        <w:t>Kantoormeubilair</w:t>
      </w:r>
      <w:r w:rsidR="006519AE" w:rsidRPr="00206D2E">
        <w:rPr>
          <w:spacing w:val="-1"/>
          <w:sz w:val="18"/>
        </w:rPr>
        <w:t xml:space="preserve"> </w:t>
      </w:r>
      <w:r w:rsidR="006519AE" w:rsidRPr="00206D2E">
        <w:rPr>
          <w:sz w:val="18"/>
        </w:rPr>
        <w:t>en dit wenst uit te besteden aan een gespecialiseerde marktpartij;</w:t>
      </w:r>
    </w:p>
    <w:p w14:paraId="2C58F189" w14:textId="2A409B4A" w:rsidR="003E472F" w:rsidRDefault="006519AE">
      <w:pPr>
        <w:pStyle w:val="Lijstalinea"/>
        <w:numPr>
          <w:ilvl w:val="0"/>
          <w:numId w:val="15"/>
        </w:numPr>
        <w:tabs>
          <w:tab w:val="left" w:pos="1838"/>
        </w:tabs>
        <w:spacing w:before="1" w:line="360" w:lineRule="auto"/>
        <w:ind w:right="995"/>
        <w:jc w:val="both"/>
        <w:rPr>
          <w:sz w:val="18"/>
        </w:rPr>
      </w:pPr>
      <w:r>
        <w:rPr>
          <w:sz w:val="18"/>
        </w:rPr>
        <w:t xml:space="preserve">Leverancier in het kader van de uitoefening van zijn bedrijf, </w:t>
      </w:r>
      <w:r w:rsidR="00206D2E">
        <w:rPr>
          <w:sz w:val="18"/>
        </w:rPr>
        <w:t xml:space="preserve">School- en/of </w:t>
      </w:r>
      <w:r>
        <w:rPr>
          <w:sz w:val="18"/>
        </w:rPr>
        <w:t xml:space="preserve">Kantoormeubilair levert en bereid is dit aan </w:t>
      </w:r>
      <w:r w:rsidR="00206D2E">
        <w:rPr>
          <w:sz w:val="18"/>
        </w:rPr>
        <w:t>Opdrachtgever</w:t>
      </w:r>
      <w:r>
        <w:rPr>
          <w:sz w:val="18"/>
        </w:rPr>
        <w:t xml:space="preserve"> te leveren;</w:t>
      </w:r>
    </w:p>
    <w:p w14:paraId="6B36D2A8" w14:textId="2FA20229" w:rsidR="003E472F" w:rsidRDefault="00152C9E">
      <w:pPr>
        <w:pStyle w:val="Lijstalinea"/>
        <w:numPr>
          <w:ilvl w:val="0"/>
          <w:numId w:val="15"/>
        </w:numPr>
        <w:tabs>
          <w:tab w:val="left" w:pos="1837"/>
        </w:tabs>
        <w:spacing w:line="218" w:lineRule="exact"/>
        <w:ind w:left="1837" w:hanging="359"/>
        <w:jc w:val="both"/>
        <w:rPr>
          <w:sz w:val="18"/>
        </w:rPr>
      </w:pPr>
      <w:r>
        <w:rPr>
          <w:sz w:val="18"/>
        </w:rPr>
        <w:t xml:space="preserve">Opdrachtgever </w:t>
      </w:r>
      <w:r w:rsidR="006519AE">
        <w:rPr>
          <w:sz w:val="18"/>
        </w:rPr>
        <w:t>deze</w:t>
      </w:r>
      <w:r w:rsidR="006519AE">
        <w:rPr>
          <w:spacing w:val="-2"/>
          <w:sz w:val="18"/>
        </w:rPr>
        <w:t xml:space="preserve"> </w:t>
      </w:r>
      <w:r w:rsidR="006519AE">
        <w:rPr>
          <w:sz w:val="18"/>
        </w:rPr>
        <w:t>Opdracht</w:t>
      </w:r>
      <w:r w:rsidR="006519AE">
        <w:rPr>
          <w:spacing w:val="-1"/>
          <w:sz w:val="18"/>
        </w:rPr>
        <w:t xml:space="preserve"> </w:t>
      </w:r>
      <w:r w:rsidR="006519AE">
        <w:rPr>
          <w:sz w:val="18"/>
        </w:rPr>
        <w:t>heeft</w:t>
      </w:r>
      <w:r w:rsidR="006519AE">
        <w:rPr>
          <w:spacing w:val="-4"/>
          <w:sz w:val="18"/>
        </w:rPr>
        <w:t xml:space="preserve"> </w:t>
      </w:r>
      <w:r w:rsidR="006519AE">
        <w:rPr>
          <w:spacing w:val="-2"/>
          <w:sz w:val="18"/>
        </w:rPr>
        <w:t>aanbesteed;</w:t>
      </w:r>
    </w:p>
    <w:p w14:paraId="313C7895" w14:textId="0B880AC3" w:rsidR="003E472F" w:rsidRDefault="00152C9E">
      <w:pPr>
        <w:pStyle w:val="Lijstalinea"/>
        <w:numPr>
          <w:ilvl w:val="0"/>
          <w:numId w:val="15"/>
        </w:numPr>
        <w:tabs>
          <w:tab w:val="left" w:pos="1838"/>
        </w:tabs>
        <w:spacing w:before="110" w:line="360" w:lineRule="auto"/>
        <w:ind w:right="998"/>
        <w:jc w:val="both"/>
        <w:rPr>
          <w:sz w:val="18"/>
        </w:rPr>
      </w:pPr>
      <w:r>
        <w:rPr>
          <w:sz w:val="18"/>
        </w:rPr>
        <w:t xml:space="preserve">Opdrachtgever </w:t>
      </w:r>
      <w:r w:rsidR="006519AE">
        <w:rPr>
          <w:sz w:val="18"/>
        </w:rPr>
        <w:t>daartoe een Europese aanbestedingsprocedure via</w:t>
      </w:r>
      <w:r>
        <w:rPr>
          <w:sz w:val="18"/>
        </w:rPr>
        <w:t xml:space="preserve"> TenderNed</w:t>
      </w:r>
      <w:r w:rsidR="006519AE">
        <w:rPr>
          <w:sz w:val="18"/>
        </w:rPr>
        <w:t xml:space="preserve"> onder T</w:t>
      </w:r>
      <w:r>
        <w:rPr>
          <w:sz w:val="18"/>
        </w:rPr>
        <w:t>N</w:t>
      </w:r>
      <w:r w:rsidRPr="00152C9E">
        <w:rPr>
          <w:sz w:val="18"/>
          <w:highlight w:val="yellow"/>
        </w:rPr>
        <w:t>XXXXXX</w:t>
      </w:r>
      <w:r w:rsidR="006519AE">
        <w:rPr>
          <w:sz w:val="18"/>
        </w:rPr>
        <w:t xml:space="preserve"> heeft gevolgd;</w:t>
      </w:r>
    </w:p>
    <w:p w14:paraId="62C1DE82" w14:textId="597A8C89" w:rsidR="00152C9E" w:rsidRDefault="00152C9E">
      <w:pPr>
        <w:pStyle w:val="Lijstalinea"/>
        <w:numPr>
          <w:ilvl w:val="0"/>
          <w:numId w:val="15"/>
        </w:numPr>
        <w:tabs>
          <w:tab w:val="left" w:pos="1838"/>
        </w:tabs>
        <w:spacing w:before="110" w:line="360" w:lineRule="auto"/>
        <w:ind w:right="998"/>
        <w:jc w:val="both"/>
        <w:rPr>
          <w:sz w:val="18"/>
        </w:rPr>
      </w:pPr>
      <w:r>
        <w:rPr>
          <w:sz w:val="18"/>
        </w:rPr>
        <w:t xml:space="preserve">Opdrachtgever hiervoor de behoefte in 2 percelen heeft opgedeeld t.w. </w:t>
      </w:r>
    </w:p>
    <w:p w14:paraId="023F100B" w14:textId="3EA4A7D4" w:rsidR="00152C9E" w:rsidRDefault="00152C9E" w:rsidP="00152C9E">
      <w:pPr>
        <w:ind w:left="1118" w:firstLine="720"/>
        <w:rPr>
          <w:sz w:val="18"/>
        </w:rPr>
      </w:pPr>
      <w:bookmarkStart w:id="0" w:name="_Hlk182549058"/>
      <w:r>
        <w:rPr>
          <w:sz w:val="18"/>
        </w:rPr>
        <w:t xml:space="preserve">Perceel 1 </w:t>
      </w:r>
      <w:r w:rsidR="00BE122B">
        <w:rPr>
          <w:sz w:val="18"/>
        </w:rPr>
        <w:t>- M</w:t>
      </w:r>
      <w:r>
        <w:rPr>
          <w:sz w:val="18"/>
        </w:rPr>
        <w:t>eubilair t.b.v. Studiecentrum en Klaslokalen</w:t>
      </w:r>
      <w:r w:rsidR="00BE122B">
        <w:rPr>
          <w:sz w:val="18"/>
        </w:rPr>
        <w:t>;</w:t>
      </w:r>
    </w:p>
    <w:p w14:paraId="4DB9A35F" w14:textId="4DC73699" w:rsidR="00152C9E" w:rsidRDefault="00152C9E" w:rsidP="00152C9E">
      <w:pPr>
        <w:pStyle w:val="Lijstalinea"/>
        <w:tabs>
          <w:tab w:val="left" w:pos="1838"/>
        </w:tabs>
        <w:spacing w:before="110" w:line="360" w:lineRule="auto"/>
        <w:ind w:right="998" w:firstLine="0"/>
        <w:jc w:val="both"/>
        <w:rPr>
          <w:sz w:val="18"/>
        </w:rPr>
      </w:pPr>
      <w:r>
        <w:rPr>
          <w:sz w:val="18"/>
        </w:rPr>
        <w:t xml:space="preserve">Perceel 2 </w:t>
      </w:r>
      <w:r w:rsidR="00BE122B">
        <w:rPr>
          <w:sz w:val="18"/>
        </w:rPr>
        <w:t>- M</w:t>
      </w:r>
      <w:r>
        <w:rPr>
          <w:sz w:val="18"/>
        </w:rPr>
        <w:t xml:space="preserve">eubilair t.b.v. </w:t>
      </w:r>
      <w:r w:rsidR="00BE122B">
        <w:rPr>
          <w:sz w:val="18"/>
        </w:rPr>
        <w:t>afnemen Examens en Kantoren.</w:t>
      </w:r>
    </w:p>
    <w:bookmarkEnd w:id="0"/>
    <w:p w14:paraId="77EAC836" w14:textId="747D65A2" w:rsidR="003E472F" w:rsidRDefault="006519AE">
      <w:pPr>
        <w:pStyle w:val="Lijstalinea"/>
        <w:numPr>
          <w:ilvl w:val="0"/>
          <w:numId w:val="15"/>
        </w:numPr>
        <w:tabs>
          <w:tab w:val="left" w:pos="1838"/>
        </w:tabs>
        <w:spacing w:before="1" w:line="360" w:lineRule="auto"/>
        <w:ind w:right="995"/>
        <w:jc w:val="both"/>
        <w:rPr>
          <w:sz w:val="18"/>
        </w:rPr>
      </w:pPr>
      <w:r>
        <w:rPr>
          <w:sz w:val="18"/>
        </w:rPr>
        <w:t xml:space="preserve">In dat kader Leverancier op </w:t>
      </w:r>
      <w:r>
        <w:rPr>
          <w:color w:val="000000"/>
          <w:sz w:val="18"/>
          <w:highlight w:val="yellow"/>
        </w:rPr>
        <w:t>[datum Inschrijving Leverancier]</w:t>
      </w:r>
      <w:r>
        <w:rPr>
          <w:color w:val="000000"/>
          <w:sz w:val="18"/>
        </w:rPr>
        <w:t xml:space="preserve"> een inzake voornoemde Aanbesteding een offerte heeft uitgebracht</w:t>
      </w:r>
      <w:r w:rsidR="00152C9E">
        <w:rPr>
          <w:color w:val="000000"/>
          <w:sz w:val="18"/>
        </w:rPr>
        <w:t xml:space="preserve"> voor </w:t>
      </w:r>
      <w:r w:rsidR="00152C9E" w:rsidRPr="00152C9E">
        <w:rPr>
          <w:color w:val="000000"/>
          <w:sz w:val="18"/>
          <w:highlight w:val="yellow"/>
        </w:rPr>
        <w:t>Perceel 1 en/of 2</w:t>
      </w:r>
      <w:r>
        <w:rPr>
          <w:color w:val="000000"/>
          <w:sz w:val="18"/>
        </w:rPr>
        <w:t>, welke na evaluatie is aangemerkt als de Economisch meest voordelige Inschrijving op basis van ‘’Beste Prijs-Kwaliteit verhouding’’;</w:t>
      </w:r>
    </w:p>
    <w:p w14:paraId="050FC8E4" w14:textId="77777777" w:rsidR="003E472F" w:rsidRDefault="006519AE">
      <w:pPr>
        <w:pStyle w:val="Lijstalinea"/>
        <w:numPr>
          <w:ilvl w:val="0"/>
          <w:numId w:val="15"/>
        </w:numPr>
        <w:tabs>
          <w:tab w:val="left" w:pos="1838"/>
        </w:tabs>
        <w:spacing w:line="357" w:lineRule="auto"/>
        <w:ind w:right="1004"/>
        <w:jc w:val="both"/>
        <w:rPr>
          <w:sz w:val="18"/>
        </w:rPr>
      </w:pPr>
      <w:r>
        <w:rPr>
          <w:sz w:val="18"/>
        </w:rPr>
        <w:t>Koper onder deze omstandigheden, bij ondertekening door beide Partijen van de onderhavige Overeenkomst, de Opdracht gunt aan Leverancier;</w:t>
      </w:r>
    </w:p>
    <w:p w14:paraId="29E51948" w14:textId="77777777" w:rsidR="00BE122B" w:rsidRDefault="00BE122B" w:rsidP="00BE122B">
      <w:pPr>
        <w:pStyle w:val="Lijstalinea"/>
        <w:numPr>
          <w:ilvl w:val="0"/>
          <w:numId w:val="15"/>
        </w:numPr>
        <w:tabs>
          <w:tab w:val="left" w:pos="1838"/>
        </w:tabs>
        <w:spacing w:before="76" w:line="360" w:lineRule="auto"/>
        <w:ind w:right="1002"/>
        <w:rPr>
          <w:sz w:val="18"/>
        </w:rPr>
      </w:pPr>
      <w:r>
        <w:rPr>
          <w:sz w:val="18"/>
        </w:rPr>
        <w:t>Deze Raamovereenkomst en de daarbij behorende Bijlagen de bepalingen bevatten die van toepassing zijn op de uitvoering van de Opdracht door Leverancier.</w:t>
      </w:r>
    </w:p>
    <w:p w14:paraId="499A7D50" w14:textId="77777777" w:rsidR="003E472F" w:rsidRDefault="003E472F">
      <w:pPr>
        <w:pStyle w:val="Plattetekst"/>
        <w:rPr>
          <w:sz w:val="16"/>
        </w:rPr>
      </w:pPr>
    </w:p>
    <w:p w14:paraId="46C63F87" w14:textId="77777777" w:rsidR="003E472F" w:rsidRDefault="003E472F">
      <w:pPr>
        <w:pStyle w:val="Plattetekst"/>
        <w:spacing w:before="170"/>
        <w:rPr>
          <w:sz w:val="16"/>
        </w:rPr>
      </w:pPr>
    </w:p>
    <w:p w14:paraId="3588EAEC" w14:textId="77777777" w:rsidR="00BE122B" w:rsidRDefault="00BE122B">
      <w:pPr>
        <w:pStyle w:val="Plattetekst"/>
        <w:spacing w:before="170"/>
        <w:rPr>
          <w:sz w:val="16"/>
        </w:rPr>
      </w:pPr>
    </w:p>
    <w:p w14:paraId="582681A8" w14:textId="77777777" w:rsidR="00BE122B" w:rsidRDefault="00BE122B">
      <w:pPr>
        <w:pStyle w:val="Plattetekst"/>
        <w:spacing w:before="170"/>
        <w:rPr>
          <w:sz w:val="16"/>
        </w:rPr>
      </w:pPr>
    </w:p>
    <w:p w14:paraId="033D46F1" w14:textId="77777777" w:rsidR="00BE122B" w:rsidRDefault="00BE122B">
      <w:pPr>
        <w:pStyle w:val="Plattetekst"/>
        <w:spacing w:before="170"/>
        <w:rPr>
          <w:sz w:val="16"/>
        </w:rPr>
      </w:pPr>
    </w:p>
    <w:p w14:paraId="3E7FF33D"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4DA332CB" w14:textId="77777777" w:rsidR="003E472F" w:rsidRDefault="003E472F">
      <w:pPr>
        <w:rPr>
          <w:sz w:val="16"/>
        </w:rPr>
        <w:sectPr w:rsidR="003E472F">
          <w:pgSz w:w="11910" w:h="16850"/>
          <w:pgMar w:top="1340" w:right="420" w:bottom="900" w:left="300" w:header="0" w:footer="701" w:gutter="0"/>
          <w:cols w:space="720"/>
        </w:sectPr>
      </w:pPr>
    </w:p>
    <w:p w14:paraId="23203672" w14:textId="77777777" w:rsidR="003E472F" w:rsidRDefault="003E472F">
      <w:pPr>
        <w:pStyle w:val="Plattetekst"/>
        <w:spacing w:before="111"/>
      </w:pPr>
    </w:p>
    <w:p w14:paraId="25D57354" w14:textId="77777777" w:rsidR="003E472F" w:rsidRDefault="006519AE">
      <w:pPr>
        <w:ind w:left="1118"/>
        <w:jc w:val="both"/>
        <w:rPr>
          <w:b/>
          <w:sz w:val="20"/>
        </w:rPr>
      </w:pPr>
      <w:r>
        <w:rPr>
          <w:b/>
          <w:sz w:val="20"/>
        </w:rPr>
        <w:t>verklaren</w:t>
      </w:r>
      <w:r>
        <w:rPr>
          <w:b/>
          <w:spacing w:val="-8"/>
          <w:sz w:val="20"/>
        </w:rPr>
        <w:t xml:space="preserve"> </w:t>
      </w:r>
      <w:r>
        <w:rPr>
          <w:b/>
          <w:sz w:val="20"/>
        </w:rPr>
        <w:t>het</w:t>
      </w:r>
      <w:r>
        <w:rPr>
          <w:b/>
          <w:spacing w:val="-7"/>
          <w:sz w:val="20"/>
        </w:rPr>
        <w:t xml:space="preserve"> </w:t>
      </w:r>
      <w:r>
        <w:rPr>
          <w:b/>
          <w:sz w:val="20"/>
        </w:rPr>
        <w:t>navolgende</w:t>
      </w:r>
      <w:r>
        <w:rPr>
          <w:b/>
          <w:spacing w:val="-8"/>
          <w:sz w:val="20"/>
        </w:rPr>
        <w:t xml:space="preserve"> </w:t>
      </w:r>
      <w:r>
        <w:rPr>
          <w:b/>
          <w:sz w:val="20"/>
        </w:rPr>
        <w:t>te</w:t>
      </w:r>
      <w:r>
        <w:rPr>
          <w:b/>
          <w:spacing w:val="-6"/>
          <w:sz w:val="20"/>
        </w:rPr>
        <w:t xml:space="preserve"> </w:t>
      </w:r>
      <w:r>
        <w:rPr>
          <w:b/>
          <w:sz w:val="20"/>
        </w:rPr>
        <w:t>zijn</w:t>
      </w:r>
      <w:r>
        <w:rPr>
          <w:b/>
          <w:spacing w:val="-9"/>
          <w:sz w:val="20"/>
        </w:rPr>
        <w:t xml:space="preserve"> </w:t>
      </w:r>
      <w:r>
        <w:rPr>
          <w:b/>
          <w:spacing w:val="-2"/>
          <w:sz w:val="20"/>
        </w:rPr>
        <w:t>overeengekomen:</w:t>
      </w:r>
    </w:p>
    <w:p w14:paraId="08B63509" w14:textId="77777777" w:rsidR="003E472F" w:rsidRDefault="003E472F">
      <w:pPr>
        <w:pStyle w:val="Plattetekst"/>
        <w:spacing w:before="2"/>
        <w:rPr>
          <w:b/>
          <w:sz w:val="20"/>
        </w:rPr>
      </w:pPr>
    </w:p>
    <w:p w14:paraId="511D53BD" w14:textId="77777777" w:rsidR="003E472F" w:rsidRDefault="006519AE">
      <w:pPr>
        <w:pStyle w:val="Kop1"/>
        <w:numPr>
          <w:ilvl w:val="0"/>
          <w:numId w:val="14"/>
        </w:numPr>
        <w:tabs>
          <w:tab w:val="left" w:pos="1544"/>
        </w:tabs>
        <w:ind w:left="1544" w:hanging="358"/>
      </w:pPr>
      <w:r>
        <w:rPr>
          <w:spacing w:val="-2"/>
        </w:rPr>
        <w:t>Algemeen</w:t>
      </w:r>
    </w:p>
    <w:p w14:paraId="6D225FB6" w14:textId="77777777" w:rsidR="003E472F" w:rsidRDefault="003E472F">
      <w:pPr>
        <w:pStyle w:val="Plattetekst"/>
        <w:spacing w:before="66"/>
        <w:rPr>
          <w:sz w:val="28"/>
        </w:rPr>
      </w:pPr>
    </w:p>
    <w:p w14:paraId="5ABEB217" w14:textId="77777777" w:rsidR="003E472F" w:rsidRDefault="006519AE">
      <w:pPr>
        <w:pStyle w:val="Kop2"/>
        <w:spacing w:before="1"/>
        <w:ind w:left="1402"/>
      </w:pPr>
      <w:bookmarkStart w:id="1" w:name="_bookmark0"/>
      <w:bookmarkEnd w:id="1"/>
      <w:r>
        <w:t>ARTIKEL</w:t>
      </w:r>
      <w:r>
        <w:rPr>
          <w:spacing w:val="-5"/>
        </w:rPr>
        <w:t xml:space="preserve"> </w:t>
      </w:r>
      <w:r>
        <w:t>1.</w:t>
      </w:r>
      <w:r>
        <w:rPr>
          <w:spacing w:val="-5"/>
        </w:rPr>
        <w:t xml:space="preserve"> </w:t>
      </w:r>
      <w:r>
        <w:rPr>
          <w:spacing w:val="-2"/>
        </w:rPr>
        <w:t>BEGRIPPEN</w:t>
      </w:r>
    </w:p>
    <w:p w14:paraId="60C308A0" w14:textId="77777777" w:rsidR="003E472F" w:rsidRDefault="006519AE">
      <w:pPr>
        <w:pStyle w:val="Plattetekst"/>
        <w:spacing w:before="192" w:line="360" w:lineRule="auto"/>
        <w:ind w:left="1118" w:right="997"/>
        <w:jc w:val="both"/>
      </w:pPr>
      <w:r>
        <w:t>In deze Raamovereenkomst wordt een aantal begrippen met een beginhoofdletter gebruikt. Aan deze begrippen komt de betekenis toe die hieraan wordt gegeven in artikel 1 van de Algemene Rijksvoorwaarden voor het verstrekken van opdrachten tot het verrichten van Leveringen 2018 (ARIV-2018).</w:t>
      </w:r>
      <w:r>
        <w:rPr>
          <w:spacing w:val="-3"/>
        </w:rPr>
        <w:t xml:space="preserve"> </w:t>
      </w:r>
      <w:r>
        <w:t>In</w:t>
      </w:r>
      <w:r>
        <w:rPr>
          <w:spacing w:val="-2"/>
        </w:rPr>
        <w:t xml:space="preserve"> </w:t>
      </w:r>
      <w:r>
        <w:t>afwijking</w:t>
      </w:r>
      <w:r>
        <w:rPr>
          <w:spacing w:val="-3"/>
        </w:rPr>
        <w:t xml:space="preserve"> </w:t>
      </w:r>
      <w:r>
        <w:t>daarvan</w:t>
      </w:r>
      <w:r>
        <w:rPr>
          <w:spacing w:val="-2"/>
        </w:rPr>
        <w:t xml:space="preserve"> </w:t>
      </w:r>
      <w:r>
        <w:t>of</w:t>
      </w:r>
      <w:r>
        <w:rPr>
          <w:spacing w:val="-3"/>
        </w:rPr>
        <w:t xml:space="preserve"> </w:t>
      </w:r>
      <w:r>
        <w:t>aanvulling</w:t>
      </w:r>
      <w:r>
        <w:rPr>
          <w:spacing w:val="-3"/>
        </w:rPr>
        <w:t xml:space="preserve"> </w:t>
      </w:r>
      <w:r>
        <w:t>daarop</w:t>
      </w:r>
      <w:r>
        <w:rPr>
          <w:spacing w:val="-3"/>
        </w:rPr>
        <w:t xml:space="preserve"> </w:t>
      </w:r>
      <w:r>
        <w:t>wordt</w:t>
      </w:r>
      <w:r>
        <w:rPr>
          <w:spacing w:val="-2"/>
        </w:rPr>
        <w:t xml:space="preserve"> </w:t>
      </w:r>
      <w:r>
        <w:t>onder</w:t>
      </w:r>
      <w:r>
        <w:rPr>
          <w:spacing w:val="-3"/>
        </w:rPr>
        <w:t xml:space="preserve"> </w:t>
      </w:r>
      <w:r>
        <w:t>de</w:t>
      </w:r>
      <w:r>
        <w:rPr>
          <w:spacing w:val="-3"/>
        </w:rPr>
        <w:t xml:space="preserve"> </w:t>
      </w:r>
      <w:r>
        <w:t>volgende</w:t>
      </w:r>
      <w:r>
        <w:rPr>
          <w:spacing w:val="-3"/>
        </w:rPr>
        <w:t xml:space="preserve"> </w:t>
      </w:r>
      <w:r>
        <w:t>begrippen</w:t>
      </w:r>
      <w:r>
        <w:rPr>
          <w:spacing w:val="-2"/>
        </w:rPr>
        <w:t xml:space="preserve"> </w:t>
      </w:r>
      <w:r>
        <w:t>in</w:t>
      </w:r>
      <w:r>
        <w:rPr>
          <w:spacing w:val="-2"/>
        </w:rPr>
        <w:t xml:space="preserve"> </w:t>
      </w:r>
      <w:r>
        <w:t>deze Raamovereenkomst verstaan hetgeen is gedefinieerd in de begrippenlijst zoals bijgevoegd als bij</w:t>
      </w:r>
      <w:r>
        <w:rPr>
          <w:spacing w:val="40"/>
        </w:rPr>
        <w:t xml:space="preserve"> </w:t>
      </w:r>
      <w:r>
        <w:t>de Specificatie van de Opdracht (</w:t>
      </w:r>
      <w:r>
        <w:rPr>
          <w:b/>
        </w:rPr>
        <w:t>Bijlage 2</w:t>
      </w:r>
      <w:r>
        <w:t>) van deze Raamovereenkomst).</w:t>
      </w:r>
    </w:p>
    <w:p w14:paraId="352ECE06" w14:textId="77777777" w:rsidR="003E472F" w:rsidRDefault="003E472F">
      <w:pPr>
        <w:pStyle w:val="Plattetekst"/>
        <w:spacing w:before="113"/>
      </w:pPr>
    </w:p>
    <w:p w14:paraId="5FA2853C" w14:textId="77777777" w:rsidR="003E472F" w:rsidRDefault="006519AE">
      <w:pPr>
        <w:pStyle w:val="Kop1"/>
        <w:numPr>
          <w:ilvl w:val="0"/>
          <w:numId w:val="14"/>
        </w:numPr>
        <w:tabs>
          <w:tab w:val="left" w:pos="1620"/>
        </w:tabs>
        <w:ind w:left="1620" w:hanging="434"/>
      </w:pPr>
      <w:r>
        <w:t>Reikwijdte</w:t>
      </w:r>
      <w:r>
        <w:rPr>
          <w:spacing w:val="-6"/>
        </w:rPr>
        <w:t xml:space="preserve"> </w:t>
      </w:r>
      <w:r>
        <w:t>en</w:t>
      </w:r>
      <w:r>
        <w:rPr>
          <w:spacing w:val="-8"/>
        </w:rPr>
        <w:t xml:space="preserve"> </w:t>
      </w:r>
      <w:r>
        <w:rPr>
          <w:spacing w:val="-2"/>
        </w:rPr>
        <w:t>looptijd</w:t>
      </w:r>
    </w:p>
    <w:p w14:paraId="78DE2C74" w14:textId="77777777" w:rsidR="003E472F" w:rsidRDefault="003E472F">
      <w:pPr>
        <w:pStyle w:val="Plattetekst"/>
        <w:spacing w:before="68"/>
        <w:rPr>
          <w:sz w:val="28"/>
        </w:rPr>
      </w:pPr>
    </w:p>
    <w:p w14:paraId="7E5C604A" w14:textId="77777777" w:rsidR="003E472F" w:rsidRDefault="006519AE">
      <w:pPr>
        <w:pStyle w:val="Kop2"/>
        <w:jc w:val="both"/>
      </w:pPr>
      <w:bookmarkStart w:id="2" w:name="_bookmark1"/>
      <w:bookmarkEnd w:id="2"/>
      <w:r>
        <w:t>ARTIKEL</w:t>
      </w:r>
      <w:r>
        <w:rPr>
          <w:spacing w:val="-5"/>
        </w:rPr>
        <w:t xml:space="preserve"> </w:t>
      </w:r>
      <w:r>
        <w:t>2.</w:t>
      </w:r>
      <w:r>
        <w:rPr>
          <w:spacing w:val="28"/>
        </w:rPr>
        <w:t xml:space="preserve"> </w:t>
      </w:r>
      <w:r>
        <w:t>OPDRACHT</w:t>
      </w:r>
      <w:r>
        <w:rPr>
          <w:spacing w:val="-3"/>
        </w:rPr>
        <w:t xml:space="preserve"> </w:t>
      </w:r>
      <w:r>
        <w:t>AAN</w:t>
      </w:r>
      <w:r>
        <w:rPr>
          <w:spacing w:val="-4"/>
        </w:rPr>
        <w:t xml:space="preserve"> </w:t>
      </w:r>
      <w:r>
        <w:rPr>
          <w:spacing w:val="-2"/>
        </w:rPr>
        <w:t>LEVERANCIER</w:t>
      </w:r>
    </w:p>
    <w:p w14:paraId="38E6E45B" w14:textId="0B9F534D" w:rsidR="003E472F" w:rsidRPr="00F84A26" w:rsidRDefault="006519AE">
      <w:pPr>
        <w:pStyle w:val="Lijstalinea"/>
        <w:numPr>
          <w:ilvl w:val="1"/>
          <w:numId w:val="16"/>
        </w:numPr>
        <w:tabs>
          <w:tab w:val="left" w:pos="1838"/>
        </w:tabs>
        <w:spacing w:before="193" w:line="360" w:lineRule="auto"/>
        <w:ind w:right="1006"/>
        <w:rPr>
          <w:sz w:val="18"/>
        </w:rPr>
      </w:pPr>
      <w:r>
        <w:rPr>
          <w:sz w:val="18"/>
        </w:rPr>
        <w:t>De Koper draagt hierbij de Opdracht op aan Leverancier, en de Leverancier verklaart deze Opdracht</w:t>
      </w:r>
      <w:r>
        <w:rPr>
          <w:spacing w:val="-3"/>
          <w:sz w:val="18"/>
        </w:rPr>
        <w:t xml:space="preserve"> </w:t>
      </w:r>
      <w:r>
        <w:rPr>
          <w:sz w:val="18"/>
        </w:rPr>
        <w:t>te</w:t>
      </w:r>
      <w:r>
        <w:rPr>
          <w:spacing w:val="-4"/>
          <w:sz w:val="18"/>
        </w:rPr>
        <w:t xml:space="preserve"> </w:t>
      </w:r>
      <w:r>
        <w:rPr>
          <w:sz w:val="18"/>
        </w:rPr>
        <w:t>aanvaarden.</w:t>
      </w:r>
      <w:r>
        <w:rPr>
          <w:spacing w:val="-7"/>
          <w:sz w:val="18"/>
        </w:rPr>
        <w:t xml:space="preserve"> </w:t>
      </w:r>
      <w:r>
        <w:rPr>
          <w:sz w:val="18"/>
        </w:rPr>
        <w:t>De</w:t>
      </w:r>
      <w:r>
        <w:rPr>
          <w:spacing w:val="-3"/>
          <w:sz w:val="18"/>
        </w:rPr>
        <w:t xml:space="preserve"> </w:t>
      </w:r>
      <w:r>
        <w:rPr>
          <w:sz w:val="18"/>
        </w:rPr>
        <w:t>Opdracht</w:t>
      </w:r>
      <w:r>
        <w:rPr>
          <w:spacing w:val="-3"/>
          <w:sz w:val="18"/>
        </w:rPr>
        <w:t xml:space="preserve"> </w:t>
      </w:r>
      <w:r>
        <w:rPr>
          <w:sz w:val="18"/>
        </w:rPr>
        <w:t>omvat</w:t>
      </w:r>
      <w:r>
        <w:rPr>
          <w:spacing w:val="-4"/>
          <w:sz w:val="18"/>
        </w:rPr>
        <w:t xml:space="preserve"> </w:t>
      </w:r>
      <w:r>
        <w:rPr>
          <w:sz w:val="18"/>
        </w:rPr>
        <w:t>het</w:t>
      </w:r>
      <w:r>
        <w:rPr>
          <w:spacing w:val="-3"/>
          <w:sz w:val="18"/>
        </w:rPr>
        <w:t xml:space="preserve"> </w:t>
      </w:r>
      <w:r>
        <w:rPr>
          <w:sz w:val="18"/>
        </w:rPr>
        <w:t>door</w:t>
      </w:r>
      <w:r>
        <w:rPr>
          <w:spacing w:val="-4"/>
          <w:sz w:val="18"/>
        </w:rPr>
        <w:t xml:space="preserve"> </w:t>
      </w:r>
      <w:r>
        <w:rPr>
          <w:sz w:val="18"/>
        </w:rPr>
        <w:t>de Leverancier</w:t>
      </w:r>
      <w:r>
        <w:rPr>
          <w:spacing w:val="-3"/>
          <w:sz w:val="18"/>
        </w:rPr>
        <w:t xml:space="preserve"> </w:t>
      </w:r>
      <w:r>
        <w:rPr>
          <w:sz w:val="18"/>
        </w:rPr>
        <w:t>leveren,</w:t>
      </w:r>
      <w:r>
        <w:rPr>
          <w:spacing w:val="-4"/>
          <w:sz w:val="18"/>
        </w:rPr>
        <w:t xml:space="preserve"> </w:t>
      </w:r>
      <w:r>
        <w:rPr>
          <w:sz w:val="18"/>
        </w:rPr>
        <w:t>monteren</w:t>
      </w:r>
      <w:r>
        <w:rPr>
          <w:spacing w:val="-3"/>
          <w:sz w:val="18"/>
        </w:rPr>
        <w:t xml:space="preserve"> </w:t>
      </w:r>
      <w:r>
        <w:rPr>
          <w:sz w:val="18"/>
        </w:rPr>
        <w:t xml:space="preserve">en plaatsen van </w:t>
      </w:r>
      <w:r w:rsidR="00F84A26">
        <w:rPr>
          <w:sz w:val="18"/>
        </w:rPr>
        <w:t>M</w:t>
      </w:r>
      <w:r>
        <w:rPr>
          <w:sz w:val="18"/>
        </w:rPr>
        <w:t xml:space="preserve">eubilair </w:t>
      </w:r>
      <w:r w:rsidR="00F84A26">
        <w:rPr>
          <w:sz w:val="18"/>
        </w:rPr>
        <w:t xml:space="preserve">b.v. Studiecentrum en Klaslokalen </w:t>
      </w:r>
      <w:r>
        <w:rPr>
          <w:sz w:val="18"/>
        </w:rPr>
        <w:t>en</w:t>
      </w:r>
      <w:r w:rsidR="00F84A26">
        <w:rPr>
          <w:sz w:val="18"/>
        </w:rPr>
        <w:t>/of</w:t>
      </w:r>
      <w:r>
        <w:rPr>
          <w:sz w:val="18"/>
        </w:rPr>
        <w:t xml:space="preserve"> </w:t>
      </w:r>
      <w:r w:rsidR="00F84A26">
        <w:rPr>
          <w:sz w:val="18"/>
        </w:rPr>
        <w:t xml:space="preserve">Meubilair t.b.v. afnemen Examens en Kantoren </w:t>
      </w:r>
      <w:r>
        <w:rPr>
          <w:sz w:val="18"/>
        </w:rPr>
        <w:t xml:space="preserve">alsmede het adviseren daarover aan Koper overeenkomstig het bepaalde in de in artikel 4 genoemde </w:t>
      </w:r>
      <w:r>
        <w:rPr>
          <w:spacing w:val="-2"/>
          <w:sz w:val="18"/>
        </w:rPr>
        <w:t>contractdocumenten.</w:t>
      </w:r>
    </w:p>
    <w:p w14:paraId="0CD33913" w14:textId="77777777" w:rsidR="003E472F" w:rsidRDefault="003E472F">
      <w:pPr>
        <w:pStyle w:val="Plattetekst"/>
        <w:spacing w:before="111"/>
      </w:pPr>
    </w:p>
    <w:p w14:paraId="1E41425B" w14:textId="77777777" w:rsidR="003E472F" w:rsidRDefault="006519AE">
      <w:pPr>
        <w:pStyle w:val="Lijstalinea"/>
        <w:numPr>
          <w:ilvl w:val="1"/>
          <w:numId w:val="16"/>
        </w:numPr>
        <w:tabs>
          <w:tab w:val="left" w:pos="1838"/>
        </w:tabs>
        <w:spacing w:before="1" w:line="360" w:lineRule="auto"/>
        <w:ind w:right="1085"/>
        <w:rPr>
          <w:sz w:val="18"/>
        </w:rPr>
      </w:pPr>
      <w:r>
        <w:rPr>
          <w:sz w:val="18"/>
        </w:rPr>
        <w:t>De Opdracht bestaat uit Deelopdrachten welke door Koper(s) aan Leverancier worden opgedragen door middel van een Bestelopdracht, waarop deze Raamovereenkomst van toepassing</w:t>
      </w:r>
      <w:r>
        <w:rPr>
          <w:spacing w:val="-4"/>
          <w:sz w:val="18"/>
        </w:rPr>
        <w:t xml:space="preserve"> </w:t>
      </w:r>
      <w:r>
        <w:rPr>
          <w:sz w:val="18"/>
        </w:rPr>
        <w:t>is.</w:t>
      </w:r>
      <w:r>
        <w:rPr>
          <w:spacing w:val="-5"/>
          <w:sz w:val="18"/>
        </w:rPr>
        <w:t xml:space="preserve"> </w:t>
      </w:r>
      <w:r>
        <w:rPr>
          <w:sz w:val="18"/>
        </w:rPr>
        <w:t>Deze</w:t>
      </w:r>
      <w:r>
        <w:rPr>
          <w:spacing w:val="-2"/>
          <w:sz w:val="18"/>
        </w:rPr>
        <w:t xml:space="preserve"> </w:t>
      </w:r>
      <w:r>
        <w:rPr>
          <w:sz w:val="18"/>
        </w:rPr>
        <w:t>Bestelopdrachten</w:t>
      </w:r>
      <w:r>
        <w:rPr>
          <w:spacing w:val="-3"/>
          <w:sz w:val="18"/>
        </w:rPr>
        <w:t xml:space="preserve"> </w:t>
      </w:r>
      <w:r>
        <w:rPr>
          <w:sz w:val="18"/>
        </w:rPr>
        <w:t>komen</w:t>
      </w:r>
      <w:r>
        <w:rPr>
          <w:spacing w:val="-3"/>
          <w:sz w:val="18"/>
        </w:rPr>
        <w:t xml:space="preserve"> </w:t>
      </w:r>
      <w:r>
        <w:rPr>
          <w:sz w:val="18"/>
        </w:rPr>
        <w:t>tot</w:t>
      </w:r>
      <w:r>
        <w:rPr>
          <w:spacing w:val="-3"/>
          <w:sz w:val="18"/>
        </w:rPr>
        <w:t xml:space="preserve"> </w:t>
      </w:r>
      <w:r>
        <w:rPr>
          <w:sz w:val="18"/>
        </w:rPr>
        <w:t>stand</w:t>
      </w:r>
      <w:r>
        <w:rPr>
          <w:spacing w:val="-4"/>
          <w:sz w:val="18"/>
        </w:rPr>
        <w:t xml:space="preserve"> </w:t>
      </w:r>
      <w:r>
        <w:rPr>
          <w:sz w:val="18"/>
        </w:rPr>
        <w:t>middels</w:t>
      </w:r>
      <w:r>
        <w:rPr>
          <w:spacing w:val="-4"/>
          <w:sz w:val="18"/>
        </w:rPr>
        <w:t xml:space="preserve"> </w:t>
      </w:r>
      <w:r>
        <w:rPr>
          <w:sz w:val="18"/>
        </w:rPr>
        <w:t>de</w:t>
      </w:r>
      <w:r>
        <w:rPr>
          <w:spacing w:val="-4"/>
          <w:sz w:val="18"/>
        </w:rPr>
        <w:t xml:space="preserve"> </w:t>
      </w:r>
      <w:r>
        <w:rPr>
          <w:sz w:val="18"/>
        </w:rPr>
        <w:t xml:space="preserve">in </w:t>
      </w:r>
      <w:r>
        <w:rPr>
          <w:b/>
          <w:sz w:val="18"/>
        </w:rPr>
        <w:t>Bijlage</w:t>
      </w:r>
      <w:r>
        <w:rPr>
          <w:b/>
          <w:spacing w:val="-2"/>
          <w:sz w:val="18"/>
        </w:rPr>
        <w:t xml:space="preserve"> </w:t>
      </w:r>
      <w:r>
        <w:rPr>
          <w:b/>
          <w:sz w:val="18"/>
        </w:rPr>
        <w:t>2</w:t>
      </w:r>
      <w:r>
        <w:rPr>
          <w:b/>
          <w:spacing w:val="-5"/>
          <w:sz w:val="18"/>
        </w:rPr>
        <w:t xml:space="preserve"> </w:t>
      </w:r>
      <w:r>
        <w:rPr>
          <w:sz w:val="18"/>
        </w:rPr>
        <w:t xml:space="preserve">beschreven </w:t>
      </w:r>
      <w:r>
        <w:rPr>
          <w:spacing w:val="-2"/>
          <w:sz w:val="18"/>
        </w:rPr>
        <w:t>procedure.</w:t>
      </w:r>
    </w:p>
    <w:p w14:paraId="489B563B" w14:textId="77777777" w:rsidR="003E472F" w:rsidRDefault="003E472F">
      <w:pPr>
        <w:pStyle w:val="Plattetekst"/>
        <w:spacing w:before="107"/>
      </w:pPr>
    </w:p>
    <w:p w14:paraId="0A47DF9E" w14:textId="77777777" w:rsidR="003E472F" w:rsidRDefault="006519AE">
      <w:pPr>
        <w:pStyle w:val="Lijstalinea"/>
        <w:numPr>
          <w:ilvl w:val="1"/>
          <w:numId w:val="16"/>
        </w:numPr>
        <w:tabs>
          <w:tab w:val="left" w:pos="1838"/>
        </w:tabs>
        <w:spacing w:line="360" w:lineRule="auto"/>
        <w:ind w:right="1690"/>
        <w:rPr>
          <w:sz w:val="18"/>
        </w:rPr>
      </w:pPr>
      <w:r>
        <w:rPr>
          <w:sz w:val="18"/>
        </w:rPr>
        <w:t>De voorwaarden van deze Raamovereenkomst zijn van toepassing op alle Bestelopdrachten,</w:t>
      </w:r>
      <w:r>
        <w:rPr>
          <w:spacing w:val="-5"/>
          <w:sz w:val="18"/>
        </w:rPr>
        <w:t xml:space="preserve"> </w:t>
      </w:r>
      <w:r>
        <w:rPr>
          <w:sz w:val="18"/>
        </w:rPr>
        <w:t>die</w:t>
      </w:r>
      <w:r>
        <w:rPr>
          <w:spacing w:val="-5"/>
          <w:sz w:val="18"/>
        </w:rPr>
        <w:t xml:space="preserve"> </w:t>
      </w:r>
      <w:r>
        <w:rPr>
          <w:sz w:val="18"/>
        </w:rPr>
        <w:t>tijdens</w:t>
      </w:r>
      <w:r>
        <w:rPr>
          <w:spacing w:val="-5"/>
          <w:sz w:val="18"/>
        </w:rPr>
        <w:t xml:space="preserve"> </w:t>
      </w:r>
      <w:r>
        <w:rPr>
          <w:sz w:val="18"/>
        </w:rPr>
        <w:t>de</w:t>
      </w:r>
      <w:r>
        <w:rPr>
          <w:spacing w:val="-5"/>
          <w:sz w:val="18"/>
        </w:rPr>
        <w:t xml:space="preserve"> </w:t>
      </w:r>
      <w:r>
        <w:rPr>
          <w:sz w:val="18"/>
        </w:rPr>
        <w:t>looptijd</w:t>
      </w:r>
      <w:r>
        <w:rPr>
          <w:spacing w:val="-4"/>
          <w:sz w:val="18"/>
        </w:rPr>
        <w:t xml:space="preserve"> </w:t>
      </w:r>
      <w:r>
        <w:rPr>
          <w:sz w:val="18"/>
        </w:rPr>
        <w:t>van</w:t>
      </w:r>
      <w:r>
        <w:rPr>
          <w:spacing w:val="-4"/>
          <w:sz w:val="18"/>
        </w:rPr>
        <w:t xml:space="preserve"> </w:t>
      </w:r>
      <w:r>
        <w:rPr>
          <w:sz w:val="18"/>
        </w:rPr>
        <w:t>deze</w:t>
      </w:r>
      <w:r>
        <w:rPr>
          <w:spacing w:val="-1"/>
          <w:sz w:val="18"/>
        </w:rPr>
        <w:t xml:space="preserve"> </w:t>
      </w:r>
      <w:r>
        <w:rPr>
          <w:sz w:val="18"/>
        </w:rPr>
        <w:t>Raamovereenkomst</w:t>
      </w:r>
      <w:r>
        <w:rPr>
          <w:spacing w:val="-4"/>
          <w:sz w:val="18"/>
        </w:rPr>
        <w:t xml:space="preserve"> </w:t>
      </w:r>
      <w:r>
        <w:rPr>
          <w:sz w:val="18"/>
        </w:rPr>
        <w:t>tussen</w:t>
      </w:r>
      <w:r>
        <w:rPr>
          <w:spacing w:val="-3"/>
          <w:sz w:val="18"/>
        </w:rPr>
        <w:t xml:space="preserve"> </w:t>
      </w:r>
      <w:r>
        <w:rPr>
          <w:sz w:val="18"/>
        </w:rPr>
        <w:t>Koper enerzijds en Leverancier anderzijds worden gesloten, voor zover daarvan in de Bestelopdracht niet wordt afgeweken.</w:t>
      </w:r>
    </w:p>
    <w:p w14:paraId="025A5D22" w14:textId="77777777" w:rsidR="003E472F" w:rsidRDefault="003E472F">
      <w:pPr>
        <w:pStyle w:val="Plattetekst"/>
        <w:spacing w:before="111"/>
      </w:pPr>
    </w:p>
    <w:p w14:paraId="5FB3A5AF" w14:textId="77777777" w:rsidR="003E472F" w:rsidRDefault="006519AE">
      <w:pPr>
        <w:pStyle w:val="Lijstalinea"/>
        <w:numPr>
          <w:ilvl w:val="1"/>
          <w:numId w:val="16"/>
        </w:numPr>
        <w:tabs>
          <w:tab w:val="left" w:pos="1838"/>
        </w:tabs>
        <w:spacing w:line="360" w:lineRule="auto"/>
        <w:ind w:right="1485"/>
        <w:rPr>
          <w:sz w:val="18"/>
        </w:rPr>
      </w:pPr>
      <w:r>
        <w:rPr>
          <w:sz w:val="18"/>
        </w:rPr>
        <w:t>Beëindiging</w:t>
      </w:r>
      <w:r>
        <w:rPr>
          <w:spacing w:val="-4"/>
          <w:sz w:val="18"/>
        </w:rPr>
        <w:t xml:space="preserve"> </w:t>
      </w:r>
      <w:r>
        <w:rPr>
          <w:sz w:val="18"/>
        </w:rPr>
        <w:t>van</w:t>
      </w:r>
      <w:r>
        <w:rPr>
          <w:spacing w:val="-3"/>
          <w:sz w:val="18"/>
        </w:rPr>
        <w:t xml:space="preserve"> </w:t>
      </w:r>
      <w:r>
        <w:rPr>
          <w:sz w:val="18"/>
        </w:rPr>
        <w:t>deze</w:t>
      </w:r>
      <w:r>
        <w:rPr>
          <w:spacing w:val="-4"/>
          <w:sz w:val="18"/>
        </w:rPr>
        <w:t xml:space="preserve"> </w:t>
      </w:r>
      <w:r>
        <w:rPr>
          <w:sz w:val="18"/>
        </w:rPr>
        <w:t>Raamovereenkomst</w:t>
      </w:r>
      <w:r>
        <w:rPr>
          <w:spacing w:val="-4"/>
          <w:sz w:val="18"/>
        </w:rPr>
        <w:t xml:space="preserve"> </w:t>
      </w:r>
      <w:r>
        <w:rPr>
          <w:sz w:val="18"/>
        </w:rPr>
        <w:t>om</w:t>
      </w:r>
      <w:r>
        <w:rPr>
          <w:spacing w:val="-4"/>
          <w:sz w:val="18"/>
        </w:rPr>
        <w:t xml:space="preserve"> </w:t>
      </w:r>
      <w:r>
        <w:rPr>
          <w:sz w:val="18"/>
        </w:rPr>
        <w:t>welke</w:t>
      </w:r>
      <w:r>
        <w:rPr>
          <w:spacing w:val="-6"/>
          <w:sz w:val="18"/>
        </w:rPr>
        <w:t xml:space="preserve"> </w:t>
      </w:r>
      <w:r>
        <w:rPr>
          <w:sz w:val="18"/>
        </w:rPr>
        <w:t>reden</w:t>
      </w:r>
      <w:r>
        <w:rPr>
          <w:spacing w:val="-3"/>
          <w:sz w:val="18"/>
        </w:rPr>
        <w:t xml:space="preserve"> </w:t>
      </w:r>
      <w:r>
        <w:rPr>
          <w:sz w:val="18"/>
        </w:rPr>
        <w:t>dan</w:t>
      </w:r>
      <w:r>
        <w:rPr>
          <w:spacing w:val="-3"/>
          <w:sz w:val="18"/>
        </w:rPr>
        <w:t xml:space="preserve"> </w:t>
      </w:r>
      <w:r>
        <w:rPr>
          <w:sz w:val="18"/>
        </w:rPr>
        <w:t>ook,</w:t>
      </w:r>
      <w:r>
        <w:rPr>
          <w:spacing w:val="-5"/>
          <w:sz w:val="18"/>
        </w:rPr>
        <w:t xml:space="preserve"> </w:t>
      </w:r>
      <w:r>
        <w:rPr>
          <w:sz w:val="18"/>
        </w:rPr>
        <w:t>laat</w:t>
      </w:r>
      <w:r>
        <w:rPr>
          <w:spacing w:val="-4"/>
          <w:sz w:val="18"/>
        </w:rPr>
        <w:t xml:space="preserve"> </w:t>
      </w:r>
      <w:r>
        <w:rPr>
          <w:sz w:val="18"/>
        </w:rPr>
        <w:t>de</w:t>
      </w:r>
      <w:r>
        <w:rPr>
          <w:spacing w:val="-4"/>
          <w:sz w:val="18"/>
        </w:rPr>
        <w:t xml:space="preserve"> </w:t>
      </w:r>
      <w:r>
        <w:rPr>
          <w:sz w:val="18"/>
        </w:rPr>
        <w:t>rechten</w:t>
      </w:r>
      <w:r>
        <w:rPr>
          <w:spacing w:val="-3"/>
          <w:sz w:val="18"/>
        </w:rPr>
        <w:t xml:space="preserve"> </w:t>
      </w:r>
      <w:r>
        <w:rPr>
          <w:sz w:val="18"/>
        </w:rPr>
        <w:t>en verplichtingen voortvloeiend uit enige Bestelopdracht(en) onverlet.</w:t>
      </w:r>
    </w:p>
    <w:p w14:paraId="09E81D98" w14:textId="77777777" w:rsidR="003E472F" w:rsidRDefault="003E472F">
      <w:pPr>
        <w:pStyle w:val="Plattetekst"/>
        <w:rPr>
          <w:sz w:val="16"/>
        </w:rPr>
      </w:pPr>
    </w:p>
    <w:p w14:paraId="28C413BB" w14:textId="77777777" w:rsidR="003E472F" w:rsidRDefault="003E472F">
      <w:pPr>
        <w:pStyle w:val="Plattetekst"/>
        <w:rPr>
          <w:sz w:val="16"/>
        </w:rPr>
      </w:pPr>
    </w:p>
    <w:p w14:paraId="0535B9AA" w14:textId="77777777" w:rsidR="003E472F" w:rsidRDefault="003E472F">
      <w:pPr>
        <w:pStyle w:val="Plattetekst"/>
        <w:rPr>
          <w:sz w:val="16"/>
        </w:rPr>
      </w:pPr>
    </w:p>
    <w:p w14:paraId="7920623B" w14:textId="77777777" w:rsidR="003E472F" w:rsidRDefault="003E472F">
      <w:pPr>
        <w:pStyle w:val="Plattetekst"/>
        <w:rPr>
          <w:sz w:val="16"/>
        </w:rPr>
      </w:pPr>
    </w:p>
    <w:p w14:paraId="6A656977" w14:textId="77777777" w:rsidR="003E472F" w:rsidRDefault="003E472F">
      <w:pPr>
        <w:pStyle w:val="Plattetekst"/>
        <w:rPr>
          <w:sz w:val="16"/>
        </w:rPr>
      </w:pPr>
    </w:p>
    <w:p w14:paraId="4F8BFA22" w14:textId="77777777" w:rsidR="003E472F" w:rsidRDefault="003E472F">
      <w:pPr>
        <w:pStyle w:val="Plattetekst"/>
        <w:rPr>
          <w:sz w:val="16"/>
        </w:rPr>
      </w:pPr>
    </w:p>
    <w:p w14:paraId="4807C683" w14:textId="77777777" w:rsidR="003E472F" w:rsidRDefault="003E472F">
      <w:pPr>
        <w:pStyle w:val="Plattetekst"/>
        <w:spacing w:before="91"/>
        <w:rPr>
          <w:sz w:val="16"/>
        </w:rPr>
      </w:pPr>
    </w:p>
    <w:p w14:paraId="6D577976"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4FDB96F5" w14:textId="77777777" w:rsidR="003E472F" w:rsidRDefault="003E472F">
      <w:pPr>
        <w:rPr>
          <w:sz w:val="16"/>
        </w:rPr>
        <w:sectPr w:rsidR="003E472F">
          <w:pgSz w:w="11910" w:h="16850"/>
          <w:pgMar w:top="1340" w:right="420" w:bottom="900" w:left="300" w:header="0" w:footer="701" w:gutter="0"/>
          <w:cols w:space="720"/>
        </w:sectPr>
      </w:pPr>
    </w:p>
    <w:p w14:paraId="363B0ED8" w14:textId="77777777" w:rsidR="003E472F" w:rsidRDefault="006519AE">
      <w:pPr>
        <w:pStyle w:val="Kop2"/>
        <w:spacing w:before="77"/>
      </w:pPr>
      <w:bookmarkStart w:id="3" w:name="_bookmark2"/>
      <w:bookmarkEnd w:id="3"/>
      <w:r>
        <w:lastRenderedPageBreak/>
        <w:t>ARTIKEL</w:t>
      </w:r>
      <w:r>
        <w:rPr>
          <w:spacing w:val="-5"/>
        </w:rPr>
        <w:t xml:space="preserve"> </w:t>
      </w:r>
      <w:r>
        <w:t>3.</w:t>
      </w:r>
      <w:r>
        <w:rPr>
          <w:spacing w:val="27"/>
        </w:rPr>
        <w:t xml:space="preserve"> </w:t>
      </w:r>
      <w:r>
        <w:t>NADERE</w:t>
      </w:r>
      <w:r>
        <w:rPr>
          <w:spacing w:val="-3"/>
        </w:rPr>
        <w:t xml:space="preserve"> </w:t>
      </w:r>
      <w:r>
        <w:rPr>
          <w:spacing w:val="-2"/>
        </w:rPr>
        <w:t>BESTELOPDRACHTEN</w:t>
      </w:r>
    </w:p>
    <w:p w14:paraId="12B54625" w14:textId="77777777" w:rsidR="003E472F" w:rsidRDefault="006519AE">
      <w:pPr>
        <w:pStyle w:val="Lijstalinea"/>
        <w:numPr>
          <w:ilvl w:val="1"/>
          <w:numId w:val="13"/>
        </w:numPr>
        <w:tabs>
          <w:tab w:val="left" w:pos="1838"/>
        </w:tabs>
        <w:spacing w:before="193" w:line="360" w:lineRule="auto"/>
        <w:ind w:right="1159"/>
        <w:rPr>
          <w:sz w:val="18"/>
        </w:rPr>
      </w:pPr>
      <w:r>
        <w:rPr>
          <w:sz w:val="18"/>
        </w:rPr>
        <w:t>Een</w:t>
      </w:r>
      <w:r>
        <w:rPr>
          <w:spacing w:val="-3"/>
          <w:sz w:val="18"/>
        </w:rPr>
        <w:t xml:space="preserve"> </w:t>
      </w:r>
      <w:r>
        <w:rPr>
          <w:sz w:val="18"/>
        </w:rPr>
        <w:t>nadere</w:t>
      </w:r>
      <w:r>
        <w:rPr>
          <w:spacing w:val="-4"/>
          <w:sz w:val="18"/>
        </w:rPr>
        <w:t xml:space="preserve"> </w:t>
      </w:r>
      <w:r>
        <w:rPr>
          <w:sz w:val="18"/>
        </w:rPr>
        <w:t>Bestelopdracht</w:t>
      </w:r>
      <w:r>
        <w:rPr>
          <w:spacing w:val="-6"/>
          <w:sz w:val="18"/>
        </w:rPr>
        <w:t xml:space="preserve"> </w:t>
      </w:r>
      <w:r>
        <w:rPr>
          <w:sz w:val="18"/>
        </w:rPr>
        <w:t>op</w:t>
      </w:r>
      <w:r>
        <w:rPr>
          <w:spacing w:val="-4"/>
          <w:sz w:val="18"/>
        </w:rPr>
        <w:t xml:space="preserve"> </w:t>
      </w:r>
      <w:r>
        <w:rPr>
          <w:sz w:val="18"/>
        </w:rPr>
        <w:t>basis</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Raamovereenkomst</w:t>
      </w:r>
      <w:r>
        <w:rPr>
          <w:spacing w:val="-3"/>
          <w:sz w:val="18"/>
        </w:rPr>
        <w:t xml:space="preserve"> </w:t>
      </w:r>
      <w:r>
        <w:rPr>
          <w:sz w:val="18"/>
        </w:rPr>
        <w:t>komt</w:t>
      </w:r>
      <w:r>
        <w:rPr>
          <w:spacing w:val="-3"/>
          <w:sz w:val="18"/>
        </w:rPr>
        <w:t xml:space="preserve"> </w:t>
      </w:r>
      <w:r>
        <w:rPr>
          <w:sz w:val="18"/>
        </w:rPr>
        <w:t>uitsluitend</w:t>
      </w:r>
      <w:r>
        <w:rPr>
          <w:spacing w:val="-4"/>
          <w:sz w:val="18"/>
        </w:rPr>
        <w:t xml:space="preserve"> </w:t>
      </w:r>
      <w:r>
        <w:rPr>
          <w:sz w:val="18"/>
        </w:rPr>
        <w:t>tot</w:t>
      </w:r>
      <w:r>
        <w:rPr>
          <w:spacing w:val="-3"/>
          <w:sz w:val="18"/>
        </w:rPr>
        <w:t xml:space="preserve"> </w:t>
      </w:r>
      <w:r>
        <w:rPr>
          <w:sz w:val="18"/>
        </w:rPr>
        <w:t>stand op basis van een schriftelijke Opdrachtbevestiging (ook genoemd: order) door Koper.</w:t>
      </w:r>
    </w:p>
    <w:p w14:paraId="4F50AC78" w14:textId="77777777" w:rsidR="003E472F" w:rsidRDefault="003E472F">
      <w:pPr>
        <w:pStyle w:val="Plattetekst"/>
        <w:spacing w:before="109"/>
      </w:pPr>
    </w:p>
    <w:p w14:paraId="64F545D1" w14:textId="77777777" w:rsidR="003E472F" w:rsidRDefault="006519AE">
      <w:pPr>
        <w:pStyle w:val="Lijstalinea"/>
        <w:numPr>
          <w:ilvl w:val="1"/>
          <w:numId w:val="13"/>
        </w:numPr>
        <w:tabs>
          <w:tab w:val="left" w:pos="1838"/>
        </w:tabs>
        <w:spacing w:line="360" w:lineRule="auto"/>
        <w:ind w:right="1153"/>
        <w:rPr>
          <w:sz w:val="18"/>
        </w:rPr>
      </w:pPr>
      <w:r>
        <w:rPr>
          <w:sz w:val="18"/>
        </w:rPr>
        <w:t>Leverancier</w:t>
      </w:r>
      <w:r>
        <w:rPr>
          <w:spacing w:val="-4"/>
          <w:sz w:val="18"/>
        </w:rPr>
        <w:t xml:space="preserve"> </w:t>
      </w:r>
      <w:r>
        <w:rPr>
          <w:sz w:val="18"/>
        </w:rPr>
        <w:t>is</w:t>
      </w:r>
      <w:r>
        <w:rPr>
          <w:spacing w:val="-4"/>
          <w:sz w:val="18"/>
        </w:rPr>
        <w:t xml:space="preserve"> </w:t>
      </w:r>
      <w:r>
        <w:rPr>
          <w:sz w:val="18"/>
        </w:rPr>
        <w:t>verplicht</w:t>
      </w:r>
      <w:r>
        <w:rPr>
          <w:spacing w:val="-3"/>
          <w:sz w:val="18"/>
        </w:rPr>
        <w:t xml:space="preserve"> </w:t>
      </w:r>
      <w:r>
        <w:rPr>
          <w:sz w:val="18"/>
        </w:rPr>
        <w:t>een</w:t>
      </w:r>
      <w:r>
        <w:rPr>
          <w:spacing w:val="-3"/>
          <w:sz w:val="18"/>
        </w:rPr>
        <w:t xml:space="preserve"> </w:t>
      </w:r>
      <w:r>
        <w:rPr>
          <w:sz w:val="18"/>
        </w:rPr>
        <w:t>nadere</w:t>
      </w:r>
      <w:r>
        <w:rPr>
          <w:spacing w:val="-4"/>
          <w:sz w:val="18"/>
        </w:rPr>
        <w:t xml:space="preserve"> </w:t>
      </w:r>
      <w:r>
        <w:rPr>
          <w:sz w:val="18"/>
        </w:rPr>
        <w:t>Bestelopdracht</w:t>
      </w:r>
      <w:r>
        <w:rPr>
          <w:spacing w:val="-3"/>
          <w:sz w:val="18"/>
        </w:rPr>
        <w:t xml:space="preserve"> </w:t>
      </w:r>
      <w:r>
        <w:rPr>
          <w:sz w:val="18"/>
        </w:rPr>
        <w:t>te</w:t>
      </w:r>
      <w:r>
        <w:rPr>
          <w:spacing w:val="-4"/>
          <w:sz w:val="18"/>
        </w:rPr>
        <w:t xml:space="preserve"> </w:t>
      </w:r>
      <w:r>
        <w:rPr>
          <w:sz w:val="18"/>
        </w:rPr>
        <w:t>accepteren</w:t>
      </w:r>
      <w:r>
        <w:rPr>
          <w:spacing w:val="-3"/>
          <w:sz w:val="18"/>
        </w:rPr>
        <w:t xml:space="preserve"> </w:t>
      </w:r>
      <w:r>
        <w:rPr>
          <w:sz w:val="18"/>
        </w:rPr>
        <w:t>en</w:t>
      </w:r>
      <w:r>
        <w:rPr>
          <w:spacing w:val="-6"/>
          <w:sz w:val="18"/>
        </w:rPr>
        <w:t xml:space="preserve"> </w:t>
      </w:r>
      <w:r>
        <w:rPr>
          <w:sz w:val="18"/>
        </w:rPr>
        <w:t>uit</w:t>
      </w:r>
      <w:r>
        <w:rPr>
          <w:spacing w:val="-6"/>
          <w:sz w:val="18"/>
        </w:rPr>
        <w:t xml:space="preserve"> </w:t>
      </w:r>
      <w:r>
        <w:rPr>
          <w:sz w:val="18"/>
        </w:rPr>
        <w:t>te</w:t>
      </w:r>
      <w:r>
        <w:rPr>
          <w:spacing w:val="-4"/>
          <w:sz w:val="18"/>
        </w:rPr>
        <w:t xml:space="preserve"> </w:t>
      </w:r>
      <w:r>
        <w:rPr>
          <w:sz w:val="18"/>
        </w:rPr>
        <w:t>voeren</w:t>
      </w:r>
      <w:r>
        <w:rPr>
          <w:spacing w:val="-3"/>
          <w:sz w:val="18"/>
        </w:rPr>
        <w:t xml:space="preserve"> </w:t>
      </w:r>
      <w:r>
        <w:rPr>
          <w:sz w:val="18"/>
        </w:rPr>
        <w:t>conform de Aanbestedingsstukken.</w:t>
      </w:r>
    </w:p>
    <w:p w14:paraId="3084550B" w14:textId="77777777" w:rsidR="003E472F" w:rsidRDefault="003E472F">
      <w:pPr>
        <w:pStyle w:val="Plattetekst"/>
        <w:spacing w:before="109"/>
      </w:pPr>
    </w:p>
    <w:p w14:paraId="5FBF52F9" w14:textId="77777777" w:rsidR="003E472F" w:rsidRDefault="006519AE">
      <w:pPr>
        <w:pStyle w:val="Lijstalinea"/>
        <w:numPr>
          <w:ilvl w:val="1"/>
          <w:numId w:val="13"/>
        </w:numPr>
        <w:tabs>
          <w:tab w:val="left" w:pos="1838"/>
        </w:tabs>
        <w:spacing w:line="360" w:lineRule="auto"/>
        <w:ind w:right="1754"/>
        <w:rPr>
          <w:sz w:val="18"/>
        </w:rPr>
      </w:pPr>
      <w:r>
        <w:rPr>
          <w:sz w:val="18"/>
        </w:rPr>
        <w:t>In</w:t>
      </w:r>
      <w:r>
        <w:rPr>
          <w:spacing w:val="-4"/>
          <w:sz w:val="18"/>
        </w:rPr>
        <w:t xml:space="preserve"> </w:t>
      </w:r>
      <w:r>
        <w:rPr>
          <w:sz w:val="18"/>
        </w:rPr>
        <w:t>een</w:t>
      </w:r>
      <w:r>
        <w:rPr>
          <w:spacing w:val="-4"/>
          <w:sz w:val="18"/>
        </w:rPr>
        <w:t xml:space="preserve"> </w:t>
      </w:r>
      <w:r>
        <w:rPr>
          <w:sz w:val="18"/>
        </w:rPr>
        <w:t>nadere</w:t>
      </w:r>
      <w:r>
        <w:rPr>
          <w:spacing w:val="-5"/>
          <w:sz w:val="18"/>
        </w:rPr>
        <w:t xml:space="preserve"> </w:t>
      </w:r>
      <w:r>
        <w:rPr>
          <w:sz w:val="18"/>
        </w:rPr>
        <w:t>Bestelopdracht</w:t>
      </w:r>
      <w:r>
        <w:rPr>
          <w:spacing w:val="-4"/>
          <w:sz w:val="18"/>
        </w:rPr>
        <w:t xml:space="preserve"> </w:t>
      </w:r>
      <w:r>
        <w:rPr>
          <w:sz w:val="18"/>
        </w:rPr>
        <w:t>wordt</w:t>
      </w:r>
      <w:r>
        <w:rPr>
          <w:spacing w:val="-4"/>
          <w:sz w:val="18"/>
        </w:rPr>
        <w:t xml:space="preserve"> </w:t>
      </w:r>
      <w:r>
        <w:rPr>
          <w:sz w:val="18"/>
        </w:rPr>
        <w:t>vastgelegd</w:t>
      </w:r>
      <w:r>
        <w:rPr>
          <w:spacing w:val="-5"/>
          <w:sz w:val="18"/>
        </w:rPr>
        <w:t xml:space="preserve"> </w:t>
      </w:r>
      <w:r>
        <w:rPr>
          <w:sz w:val="18"/>
        </w:rPr>
        <w:t>met</w:t>
      </w:r>
      <w:r>
        <w:rPr>
          <w:spacing w:val="-7"/>
          <w:sz w:val="18"/>
        </w:rPr>
        <w:t xml:space="preserve"> </w:t>
      </w:r>
      <w:r>
        <w:rPr>
          <w:sz w:val="18"/>
        </w:rPr>
        <w:t>betrekking</w:t>
      </w:r>
      <w:r>
        <w:rPr>
          <w:spacing w:val="-5"/>
          <w:sz w:val="18"/>
        </w:rPr>
        <w:t xml:space="preserve"> </w:t>
      </w:r>
      <w:r>
        <w:rPr>
          <w:sz w:val="18"/>
        </w:rPr>
        <w:t>tot</w:t>
      </w:r>
      <w:r>
        <w:rPr>
          <w:spacing w:val="-4"/>
          <w:sz w:val="18"/>
        </w:rPr>
        <w:t xml:space="preserve"> </w:t>
      </w:r>
      <w:r>
        <w:rPr>
          <w:sz w:val="18"/>
        </w:rPr>
        <w:t>welke</w:t>
      </w:r>
      <w:r>
        <w:rPr>
          <w:spacing w:val="-5"/>
          <w:sz w:val="18"/>
        </w:rPr>
        <w:t xml:space="preserve"> </w:t>
      </w:r>
      <w:r>
        <w:rPr>
          <w:sz w:val="18"/>
        </w:rPr>
        <w:t xml:space="preserve">specifieke prestatie en gedurende welke periode de betreffende nadere Bestelopdracht wordt </w:t>
      </w:r>
      <w:r>
        <w:rPr>
          <w:spacing w:val="-2"/>
          <w:sz w:val="18"/>
        </w:rPr>
        <w:t>aangegaan.</w:t>
      </w:r>
    </w:p>
    <w:p w14:paraId="49DEFB57" w14:textId="77777777" w:rsidR="003E472F" w:rsidRDefault="003E472F">
      <w:pPr>
        <w:pStyle w:val="Plattetekst"/>
        <w:spacing w:before="110"/>
      </w:pPr>
    </w:p>
    <w:p w14:paraId="0A5D0D21" w14:textId="77777777" w:rsidR="003E472F" w:rsidRDefault="006519AE">
      <w:pPr>
        <w:pStyle w:val="Lijstalinea"/>
        <w:numPr>
          <w:ilvl w:val="1"/>
          <w:numId w:val="13"/>
        </w:numPr>
        <w:tabs>
          <w:tab w:val="left" w:pos="1838"/>
        </w:tabs>
        <w:spacing w:line="360" w:lineRule="auto"/>
        <w:ind w:right="1389"/>
        <w:rPr>
          <w:sz w:val="18"/>
        </w:rPr>
      </w:pPr>
      <w:r>
        <w:rPr>
          <w:sz w:val="18"/>
        </w:rPr>
        <w:t>De voorwaarden van deze Raamovereenkomst zijn integraal van toepassing op alle eventueel gedurende de looptijd van deze Raamovereenkomst te sluiten nadere Bestelopdrachten,</w:t>
      </w:r>
      <w:r>
        <w:rPr>
          <w:spacing w:val="-6"/>
          <w:sz w:val="18"/>
        </w:rPr>
        <w:t xml:space="preserve"> </w:t>
      </w:r>
      <w:r>
        <w:rPr>
          <w:sz w:val="18"/>
        </w:rPr>
        <w:t>tenzij</w:t>
      </w:r>
      <w:r>
        <w:rPr>
          <w:spacing w:val="-4"/>
          <w:sz w:val="18"/>
        </w:rPr>
        <w:t xml:space="preserve"> </w:t>
      </w:r>
      <w:r>
        <w:rPr>
          <w:sz w:val="18"/>
        </w:rPr>
        <w:t>in</w:t>
      </w:r>
      <w:r>
        <w:rPr>
          <w:spacing w:val="-6"/>
          <w:sz w:val="18"/>
        </w:rPr>
        <w:t xml:space="preserve"> </w:t>
      </w:r>
      <w:r>
        <w:rPr>
          <w:sz w:val="18"/>
        </w:rPr>
        <w:t>een</w:t>
      </w:r>
      <w:r>
        <w:rPr>
          <w:spacing w:val="-4"/>
          <w:sz w:val="18"/>
        </w:rPr>
        <w:t xml:space="preserve"> </w:t>
      </w:r>
      <w:r>
        <w:rPr>
          <w:sz w:val="18"/>
        </w:rPr>
        <w:t>nadere</w:t>
      </w:r>
      <w:r>
        <w:rPr>
          <w:spacing w:val="-5"/>
          <w:sz w:val="18"/>
        </w:rPr>
        <w:t xml:space="preserve"> </w:t>
      </w:r>
      <w:r>
        <w:rPr>
          <w:sz w:val="18"/>
        </w:rPr>
        <w:t>Bestelopdracht</w:t>
      </w:r>
      <w:r>
        <w:rPr>
          <w:spacing w:val="-4"/>
          <w:sz w:val="18"/>
        </w:rPr>
        <w:t xml:space="preserve"> </w:t>
      </w:r>
      <w:r>
        <w:rPr>
          <w:sz w:val="18"/>
        </w:rPr>
        <w:t>uitdrukkelijk</w:t>
      </w:r>
      <w:r>
        <w:rPr>
          <w:spacing w:val="-6"/>
          <w:sz w:val="18"/>
        </w:rPr>
        <w:t xml:space="preserve"> </w:t>
      </w:r>
      <w:r>
        <w:rPr>
          <w:sz w:val="18"/>
        </w:rPr>
        <w:t>van</w:t>
      </w:r>
      <w:r>
        <w:rPr>
          <w:spacing w:val="-4"/>
          <w:sz w:val="18"/>
        </w:rPr>
        <w:t xml:space="preserve"> </w:t>
      </w:r>
      <w:r>
        <w:rPr>
          <w:sz w:val="18"/>
        </w:rPr>
        <w:t>(enige</w:t>
      </w:r>
      <w:r>
        <w:rPr>
          <w:spacing w:val="-5"/>
          <w:sz w:val="18"/>
        </w:rPr>
        <w:t xml:space="preserve"> </w:t>
      </w:r>
      <w:r>
        <w:rPr>
          <w:sz w:val="18"/>
        </w:rPr>
        <w:t>bepaling van) deze Raamovereenkomst wordt afgeweken, voor zover er geen sprake is van een wezenlijke wijziging.</w:t>
      </w:r>
    </w:p>
    <w:p w14:paraId="2ECD5A45" w14:textId="77777777" w:rsidR="003E472F" w:rsidRDefault="003E472F">
      <w:pPr>
        <w:pStyle w:val="Plattetekst"/>
        <w:spacing w:before="111"/>
      </w:pPr>
    </w:p>
    <w:p w14:paraId="170CD426" w14:textId="77777777" w:rsidR="003E472F" w:rsidRDefault="006519AE">
      <w:pPr>
        <w:pStyle w:val="Lijstalinea"/>
        <w:numPr>
          <w:ilvl w:val="1"/>
          <w:numId w:val="13"/>
        </w:numPr>
        <w:tabs>
          <w:tab w:val="left" w:pos="1838"/>
        </w:tabs>
        <w:spacing w:line="360" w:lineRule="auto"/>
        <w:ind w:right="1126"/>
        <w:rPr>
          <w:sz w:val="18"/>
        </w:rPr>
      </w:pPr>
      <w:r>
        <w:rPr>
          <w:sz w:val="18"/>
        </w:rPr>
        <w:t>Vanaf</w:t>
      </w:r>
      <w:r>
        <w:rPr>
          <w:spacing w:val="-4"/>
          <w:sz w:val="18"/>
        </w:rPr>
        <w:t xml:space="preserve"> </w:t>
      </w:r>
      <w:r>
        <w:rPr>
          <w:sz w:val="18"/>
        </w:rPr>
        <w:t>het</w:t>
      </w:r>
      <w:r>
        <w:rPr>
          <w:spacing w:val="-2"/>
          <w:sz w:val="18"/>
        </w:rPr>
        <w:t xml:space="preserve"> </w:t>
      </w:r>
      <w:r>
        <w:rPr>
          <w:sz w:val="18"/>
        </w:rPr>
        <w:t>moment</w:t>
      </w:r>
      <w:r>
        <w:rPr>
          <w:spacing w:val="-2"/>
          <w:sz w:val="18"/>
        </w:rPr>
        <w:t xml:space="preserve"> </w:t>
      </w:r>
      <w:r>
        <w:rPr>
          <w:sz w:val="18"/>
        </w:rPr>
        <w:t>dat</w:t>
      </w:r>
      <w:r>
        <w:rPr>
          <w:spacing w:val="-2"/>
          <w:sz w:val="18"/>
        </w:rPr>
        <w:t xml:space="preserve"> </w:t>
      </w:r>
      <w:r>
        <w:rPr>
          <w:sz w:val="18"/>
        </w:rPr>
        <w:t>gebleken</w:t>
      </w:r>
      <w:r>
        <w:rPr>
          <w:spacing w:val="-2"/>
          <w:sz w:val="18"/>
        </w:rPr>
        <w:t xml:space="preserve"> </w:t>
      </w:r>
      <w:r>
        <w:rPr>
          <w:sz w:val="18"/>
        </w:rPr>
        <w:t>is</w:t>
      </w:r>
      <w:r>
        <w:rPr>
          <w:spacing w:val="-3"/>
          <w:sz w:val="18"/>
        </w:rPr>
        <w:t xml:space="preserve"> </w:t>
      </w:r>
      <w:r>
        <w:rPr>
          <w:sz w:val="18"/>
        </w:rPr>
        <w:t>dat</w:t>
      </w:r>
      <w:r>
        <w:rPr>
          <w:spacing w:val="-3"/>
          <w:sz w:val="18"/>
        </w:rPr>
        <w:t xml:space="preserve"> </w:t>
      </w:r>
      <w:r>
        <w:rPr>
          <w:sz w:val="18"/>
        </w:rPr>
        <w:t>de</w:t>
      </w:r>
      <w:r>
        <w:rPr>
          <w:spacing w:val="-3"/>
          <w:sz w:val="18"/>
        </w:rPr>
        <w:t xml:space="preserve"> </w:t>
      </w:r>
      <w:r>
        <w:rPr>
          <w:sz w:val="18"/>
        </w:rPr>
        <w:t>Leverancier</w:t>
      </w:r>
      <w:r>
        <w:rPr>
          <w:spacing w:val="-6"/>
          <w:sz w:val="18"/>
        </w:rPr>
        <w:t xml:space="preserve"> </w:t>
      </w:r>
      <w:r>
        <w:rPr>
          <w:sz w:val="18"/>
        </w:rPr>
        <w:t>terzake</w:t>
      </w:r>
      <w:r>
        <w:rPr>
          <w:spacing w:val="-3"/>
          <w:sz w:val="18"/>
        </w:rPr>
        <w:t xml:space="preserve"> </w:t>
      </w:r>
      <w:r>
        <w:rPr>
          <w:sz w:val="18"/>
        </w:rPr>
        <w:t>van</w:t>
      </w:r>
      <w:r>
        <w:rPr>
          <w:spacing w:val="-2"/>
          <w:sz w:val="18"/>
        </w:rPr>
        <w:t xml:space="preserve"> </w:t>
      </w:r>
      <w:r>
        <w:rPr>
          <w:sz w:val="18"/>
        </w:rPr>
        <w:t>een</w:t>
      </w:r>
      <w:r>
        <w:rPr>
          <w:spacing w:val="-2"/>
          <w:sz w:val="18"/>
        </w:rPr>
        <w:t xml:space="preserve"> </w:t>
      </w:r>
      <w:r>
        <w:rPr>
          <w:sz w:val="18"/>
        </w:rPr>
        <w:t>order</w:t>
      </w:r>
      <w:r>
        <w:rPr>
          <w:spacing w:val="-3"/>
          <w:sz w:val="18"/>
        </w:rPr>
        <w:t xml:space="preserve"> </w:t>
      </w:r>
      <w:r>
        <w:rPr>
          <w:sz w:val="18"/>
        </w:rPr>
        <w:t>in</w:t>
      </w:r>
      <w:r>
        <w:rPr>
          <w:spacing w:val="-2"/>
          <w:sz w:val="18"/>
        </w:rPr>
        <w:t xml:space="preserve"> </w:t>
      </w:r>
      <w:r>
        <w:rPr>
          <w:sz w:val="18"/>
        </w:rPr>
        <w:t>verzuim</w:t>
      </w:r>
      <w:r>
        <w:rPr>
          <w:spacing w:val="-3"/>
          <w:sz w:val="18"/>
        </w:rPr>
        <w:t xml:space="preserve"> </w:t>
      </w:r>
      <w:r>
        <w:rPr>
          <w:sz w:val="18"/>
        </w:rPr>
        <w:t>is, staat het Koper vrij om die order te annuleren (ontbinden), en is Koper vrij om die order aan een Derde te verstrekken.</w:t>
      </w:r>
    </w:p>
    <w:p w14:paraId="6233696E" w14:textId="77777777" w:rsidR="003E472F" w:rsidRDefault="003E472F">
      <w:pPr>
        <w:pStyle w:val="Plattetekst"/>
        <w:spacing w:before="108"/>
      </w:pPr>
    </w:p>
    <w:p w14:paraId="69608091" w14:textId="357B9C02" w:rsidR="003E472F" w:rsidRDefault="006519AE">
      <w:pPr>
        <w:pStyle w:val="Lijstalinea"/>
        <w:numPr>
          <w:ilvl w:val="1"/>
          <w:numId w:val="13"/>
        </w:numPr>
        <w:tabs>
          <w:tab w:val="left" w:pos="1838"/>
        </w:tabs>
        <w:spacing w:line="360" w:lineRule="auto"/>
        <w:ind w:right="1208"/>
        <w:rPr>
          <w:sz w:val="18"/>
        </w:rPr>
      </w:pPr>
      <w:r>
        <w:rPr>
          <w:sz w:val="18"/>
        </w:rPr>
        <w:t xml:space="preserve">Vanaf het moment dat Leverancier gedurende voor minimaal </w:t>
      </w:r>
      <w:r w:rsidR="00F84A26">
        <w:rPr>
          <w:sz w:val="18"/>
        </w:rPr>
        <w:t>twe</w:t>
      </w:r>
      <w:r>
        <w:rPr>
          <w:sz w:val="18"/>
        </w:rPr>
        <w:t>e (</w:t>
      </w:r>
      <w:r w:rsidR="00F84A26">
        <w:rPr>
          <w:sz w:val="18"/>
        </w:rPr>
        <w:t>2</w:t>
      </w:r>
      <w:r>
        <w:rPr>
          <w:sz w:val="18"/>
        </w:rPr>
        <w:t>) nadere Overeenkomsten zijn verplichtingen niet tijdig c.q. niet conform de afgesproken voorwaarden is nagekomen, ontstaat de mogelijkheid voor Koper om de Raamovereenkomst</w:t>
      </w:r>
      <w:r>
        <w:rPr>
          <w:spacing w:val="-4"/>
          <w:sz w:val="18"/>
        </w:rPr>
        <w:t xml:space="preserve"> </w:t>
      </w:r>
      <w:r>
        <w:rPr>
          <w:sz w:val="18"/>
        </w:rPr>
        <w:t>op</w:t>
      </w:r>
      <w:r>
        <w:rPr>
          <w:spacing w:val="-4"/>
          <w:sz w:val="18"/>
        </w:rPr>
        <w:t xml:space="preserve"> </w:t>
      </w:r>
      <w:r>
        <w:rPr>
          <w:sz w:val="18"/>
        </w:rPr>
        <w:t>te</w:t>
      </w:r>
      <w:r>
        <w:rPr>
          <w:spacing w:val="-4"/>
          <w:sz w:val="18"/>
        </w:rPr>
        <w:t xml:space="preserve"> </w:t>
      </w:r>
      <w:r>
        <w:rPr>
          <w:sz w:val="18"/>
        </w:rPr>
        <w:t>zeggen</w:t>
      </w:r>
      <w:r>
        <w:rPr>
          <w:spacing w:val="-3"/>
          <w:sz w:val="18"/>
        </w:rPr>
        <w:t xml:space="preserve"> </w:t>
      </w:r>
      <w:r>
        <w:rPr>
          <w:sz w:val="18"/>
        </w:rPr>
        <w:t>met</w:t>
      </w:r>
      <w:r>
        <w:rPr>
          <w:spacing w:val="-3"/>
          <w:sz w:val="18"/>
        </w:rPr>
        <w:t xml:space="preserve"> </w:t>
      </w:r>
      <w:r>
        <w:rPr>
          <w:sz w:val="18"/>
        </w:rPr>
        <w:t>inachtname</w:t>
      </w:r>
      <w:r>
        <w:rPr>
          <w:spacing w:val="-4"/>
          <w:sz w:val="18"/>
        </w:rPr>
        <w:t xml:space="preserve"> </w:t>
      </w:r>
      <w:r>
        <w:rPr>
          <w:sz w:val="18"/>
        </w:rPr>
        <w:t>van</w:t>
      </w:r>
      <w:r>
        <w:rPr>
          <w:spacing w:val="-3"/>
          <w:sz w:val="18"/>
        </w:rPr>
        <w:t xml:space="preserve"> </w:t>
      </w:r>
      <w:r>
        <w:rPr>
          <w:sz w:val="18"/>
        </w:rPr>
        <w:t>een</w:t>
      </w:r>
      <w:r>
        <w:rPr>
          <w:spacing w:val="-3"/>
          <w:sz w:val="18"/>
        </w:rPr>
        <w:t xml:space="preserve"> </w:t>
      </w:r>
      <w:r>
        <w:rPr>
          <w:sz w:val="18"/>
        </w:rPr>
        <w:t>opzegtermijn</w:t>
      </w:r>
      <w:r>
        <w:rPr>
          <w:spacing w:val="-3"/>
          <w:sz w:val="18"/>
        </w:rPr>
        <w:t xml:space="preserve"> </w:t>
      </w:r>
      <w:r>
        <w:rPr>
          <w:sz w:val="18"/>
        </w:rPr>
        <w:t>van</w:t>
      </w:r>
      <w:r>
        <w:rPr>
          <w:spacing w:val="-3"/>
          <w:sz w:val="18"/>
        </w:rPr>
        <w:t xml:space="preserve"> </w:t>
      </w:r>
      <w:r>
        <w:rPr>
          <w:sz w:val="18"/>
        </w:rPr>
        <w:t>één</w:t>
      </w:r>
      <w:r>
        <w:rPr>
          <w:spacing w:val="-3"/>
          <w:sz w:val="18"/>
        </w:rPr>
        <w:t xml:space="preserve"> </w:t>
      </w:r>
      <w:r>
        <w:rPr>
          <w:sz w:val="18"/>
        </w:rPr>
        <w:t>maand.</w:t>
      </w:r>
    </w:p>
    <w:p w14:paraId="36313230" w14:textId="77777777" w:rsidR="003E472F" w:rsidRDefault="003E472F">
      <w:pPr>
        <w:pStyle w:val="Plattetekst"/>
      </w:pPr>
    </w:p>
    <w:p w14:paraId="185F2A6A" w14:textId="77777777" w:rsidR="003E472F" w:rsidRDefault="003E472F">
      <w:pPr>
        <w:pStyle w:val="Plattetekst"/>
        <w:spacing w:before="84"/>
      </w:pPr>
    </w:p>
    <w:p w14:paraId="15EAE938" w14:textId="77777777" w:rsidR="003E472F" w:rsidRDefault="006519AE">
      <w:pPr>
        <w:pStyle w:val="Kop2"/>
      </w:pPr>
      <w:bookmarkStart w:id="4" w:name="_bookmark3"/>
      <w:bookmarkEnd w:id="4"/>
      <w:r>
        <w:t>ARTIKEL</w:t>
      </w:r>
      <w:r>
        <w:rPr>
          <w:spacing w:val="-4"/>
        </w:rPr>
        <w:t xml:space="preserve"> </w:t>
      </w:r>
      <w:r>
        <w:t>4.</w:t>
      </w:r>
      <w:r>
        <w:rPr>
          <w:spacing w:val="28"/>
        </w:rPr>
        <w:t xml:space="preserve"> </w:t>
      </w:r>
      <w:r>
        <w:rPr>
          <w:spacing w:val="-2"/>
        </w:rPr>
        <w:t>CONTRACTDOCUMENTEN</w:t>
      </w:r>
    </w:p>
    <w:p w14:paraId="7001D279" w14:textId="77777777" w:rsidR="003E472F" w:rsidRDefault="006519AE">
      <w:pPr>
        <w:pStyle w:val="Lijstalinea"/>
        <w:numPr>
          <w:ilvl w:val="1"/>
          <w:numId w:val="12"/>
        </w:numPr>
        <w:tabs>
          <w:tab w:val="left" w:pos="1838"/>
        </w:tabs>
        <w:spacing w:before="193" w:line="360" w:lineRule="auto"/>
        <w:ind w:right="1096"/>
        <w:rPr>
          <w:sz w:val="18"/>
        </w:rPr>
      </w:pPr>
      <w:r>
        <w:rPr>
          <w:sz w:val="18"/>
        </w:rPr>
        <w:t>De volgende contractdocumenten maken onderdeel uit van de Raamovereenkomst en omschrijven</w:t>
      </w:r>
      <w:r>
        <w:rPr>
          <w:spacing w:val="-3"/>
          <w:sz w:val="18"/>
        </w:rPr>
        <w:t xml:space="preserve"> </w:t>
      </w:r>
      <w:r>
        <w:rPr>
          <w:sz w:val="18"/>
        </w:rPr>
        <w:t>in</w:t>
      </w:r>
      <w:r>
        <w:rPr>
          <w:spacing w:val="-3"/>
          <w:sz w:val="18"/>
        </w:rPr>
        <w:t xml:space="preserve"> </w:t>
      </w:r>
      <w:r>
        <w:rPr>
          <w:sz w:val="18"/>
        </w:rPr>
        <w:t>onderlinge</w:t>
      </w:r>
      <w:r>
        <w:rPr>
          <w:spacing w:val="-4"/>
          <w:sz w:val="18"/>
        </w:rPr>
        <w:t xml:space="preserve"> </w:t>
      </w:r>
      <w:r>
        <w:rPr>
          <w:sz w:val="18"/>
        </w:rPr>
        <w:t>samenhang</w:t>
      </w:r>
      <w:r>
        <w:rPr>
          <w:spacing w:val="-4"/>
          <w:sz w:val="18"/>
        </w:rPr>
        <w:t xml:space="preserve"> </w:t>
      </w:r>
      <w:r>
        <w:rPr>
          <w:sz w:val="18"/>
        </w:rPr>
        <w:t>de</w:t>
      </w:r>
      <w:r>
        <w:rPr>
          <w:spacing w:val="-4"/>
          <w:sz w:val="18"/>
        </w:rPr>
        <w:t xml:space="preserve"> </w:t>
      </w:r>
      <w:r>
        <w:rPr>
          <w:sz w:val="18"/>
        </w:rPr>
        <w:t>rechten</w:t>
      </w:r>
      <w:r>
        <w:rPr>
          <w:spacing w:val="-3"/>
          <w:sz w:val="18"/>
        </w:rPr>
        <w:t xml:space="preserve"> </w:t>
      </w:r>
      <w:r>
        <w:rPr>
          <w:sz w:val="18"/>
        </w:rPr>
        <w:t>en</w:t>
      </w:r>
      <w:r>
        <w:rPr>
          <w:spacing w:val="-6"/>
          <w:sz w:val="18"/>
        </w:rPr>
        <w:t xml:space="preserve"> </w:t>
      </w:r>
      <w:r>
        <w:rPr>
          <w:sz w:val="18"/>
        </w:rPr>
        <w:t>verplichtingen</w:t>
      </w:r>
      <w:r>
        <w:rPr>
          <w:spacing w:val="-3"/>
          <w:sz w:val="18"/>
        </w:rPr>
        <w:t xml:space="preserve"> </w:t>
      </w:r>
      <w:r>
        <w:rPr>
          <w:sz w:val="18"/>
        </w:rPr>
        <w:t>die</w:t>
      </w:r>
      <w:r>
        <w:rPr>
          <w:spacing w:val="-4"/>
          <w:sz w:val="18"/>
        </w:rPr>
        <w:t xml:space="preserve"> </w:t>
      </w:r>
      <w:r>
        <w:rPr>
          <w:sz w:val="18"/>
        </w:rPr>
        <w:t>voor Partijen</w:t>
      </w:r>
      <w:r>
        <w:rPr>
          <w:spacing w:val="-3"/>
          <w:sz w:val="18"/>
        </w:rPr>
        <w:t xml:space="preserve"> </w:t>
      </w:r>
      <w:r>
        <w:rPr>
          <w:sz w:val="18"/>
        </w:rPr>
        <w:t>uit</w:t>
      </w:r>
      <w:r>
        <w:rPr>
          <w:spacing w:val="-3"/>
          <w:sz w:val="18"/>
        </w:rPr>
        <w:t xml:space="preserve"> </w:t>
      </w:r>
      <w:r>
        <w:rPr>
          <w:sz w:val="18"/>
        </w:rPr>
        <w:t>de Raamovereenkomst voortvloeien. In geval van tegenstrijdigheid tussen de onderstaande contractdocumenten, geldt de navolgende volgorde met dien verstande dat I prevaleert boven II, II boven III en zo verder:</w:t>
      </w:r>
    </w:p>
    <w:p w14:paraId="10F45097" w14:textId="77777777" w:rsidR="003E472F" w:rsidRDefault="006519AE">
      <w:pPr>
        <w:pStyle w:val="Lijstalinea"/>
        <w:numPr>
          <w:ilvl w:val="2"/>
          <w:numId w:val="12"/>
        </w:numPr>
        <w:tabs>
          <w:tab w:val="left" w:pos="2918"/>
        </w:tabs>
        <w:spacing w:before="1"/>
        <w:rPr>
          <w:sz w:val="18"/>
        </w:rPr>
      </w:pPr>
      <w:r>
        <w:rPr>
          <w:spacing w:val="-2"/>
          <w:sz w:val="18"/>
        </w:rPr>
        <w:t>Bestelopdracht;</w:t>
      </w:r>
    </w:p>
    <w:p w14:paraId="07C4623D" w14:textId="77777777" w:rsidR="003E472F" w:rsidRDefault="006519AE">
      <w:pPr>
        <w:pStyle w:val="Lijstalinea"/>
        <w:numPr>
          <w:ilvl w:val="2"/>
          <w:numId w:val="12"/>
        </w:numPr>
        <w:tabs>
          <w:tab w:val="left" w:pos="2918"/>
        </w:tabs>
        <w:spacing w:before="108"/>
        <w:rPr>
          <w:sz w:val="18"/>
        </w:rPr>
      </w:pPr>
      <w:r>
        <w:rPr>
          <w:sz w:val="18"/>
        </w:rPr>
        <w:t>De</w:t>
      </w:r>
      <w:r>
        <w:rPr>
          <w:spacing w:val="-3"/>
          <w:sz w:val="18"/>
        </w:rPr>
        <w:t xml:space="preserve"> </w:t>
      </w:r>
      <w:r>
        <w:rPr>
          <w:sz w:val="18"/>
        </w:rPr>
        <w:t>onderhavige</w:t>
      </w:r>
      <w:r>
        <w:rPr>
          <w:spacing w:val="-3"/>
          <w:sz w:val="18"/>
        </w:rPr>
        <w:t xml:space="preserve"> </w:t>
      </w:r>
      <w:r>
        <w:rPr>
          <w:sz w:val="18"/>
        </w:rPr>
        <w:t>Raamovereenkomst</w:t>
      </w:r>
      <w:r>
        <w:rPr>
          <w:spacing w:val="-2"/>
          <w:sz w:val="18"/>
        </w:rPr>
        <w:t xml:space="preserve"> </w:t>
      </w:r>
      <w:r>
        <w:rPr>
          <w:sz w:val="18"/>
        </w:rPr>
        <w:t>(dit</w:t>
      </w:r>
      <w:r>
        <w:rPr>
          <w:spacing w:val="-2"/>
          <w:sz w:val="18"/>
        </w:rPr>
        <w:t xml:space="preserve"> document);</w:t>
      </w:r>
    </w:p>
    <w:p w14:paraId="13F9662D" w14:textId="77777777" w:rsidR="003E472F" w:rsidRDefault="006519AE">
      <w:pPr>
        <w:pStyle w:val="Lijstalinea"/>
        <w:numPr>
          <w:ilvl w:val="2"/>
          <w:numId w:val="12"/>
        </w:numPr>
        <w:tabs>
          <w:tab w:val="left" w:pos="2918"/>
        </w:tabs>
        <w:spacing w:before="110"/>
        <w:rPr>
          <w:sz w:val="18"/>
        </w:rPr>
      </w:pPr>
      <w:r>
        <w:rPr>
          <w:sz w:val="18"/>
        </w:rPr>
        <w:t>Nota(‘s)</w:t>
      </w:r>
      <w:r>
        <w:rPr>
          <w:spacing w:val="-6"/>
          <w:sz w:val="18"/>
        </w:rPr>
        <w:t xml:space="preserve"> </w:t>
      </w:r>
      <w:r>
        <w:rPr>
          <w:sz w:val="18"/>
        </w:rPr>
        <w:t>van</w:t>
      </w:r>
      <w:r>
        <w:rPr>
          <w:spacing w:val="-2"/>
          <w:sz w:val="18"/>
        </w:rPr>
        <w:t xml:space="preserve"> </w:t>
      </w:r>
      <w:r>
        <w:rPr>
          <w:sz w:val="18"/>
        </w:rPr>
        <w:t>Inlichtingen</w:t>
      </w:r>
      <w:r>
        <w:rPr>
          <w:spacing w:val="-2"/>
          <w:sz w:val="18"/>
        </w:rPr>
        <w:t xml:space="preserve"> </w:t>
      </w:r>
      <w:r>
        <w:rPr>
          <w:sz w:val="18"/>
        </w:rPr>
        <w:t>laatste</w:t>
      </w:r>
      <w:r>
        <w:rPr>
          <w:spacing w:val="-3"/>
          <w:sz w:val="18"/>
        </w:rPr>
        <w:t xml:space="preserve"> </w:t>
      </w:r>
      <w:r>
        <w:rPr>
          <w:sz w:val="18"/>
        </w:rPr>
        <w:t>versie</w:t>
      </w:r>
      <w:r>
        <w:rPr>
          <w:spacing w:val="-4"/>
          <w:sz w:val="18"/>
        </w:rPr>
        <w:t xml:space="preserve"> </w:t>
      </w:r>
      <w:r>
        <w:rPr>
          <w:sz w:val="18"/>
        </w:rPr>
        <w:t>als</w:t>
      </w:r>
      <w:r>
        <w:rPr>
          <w:spacing w:val="-3"/>
          <w:sz w:val="18"/>
        </w:rPr>
        <w:t xml:space="preserve"> </w:t>
      </w:r>
      <w:r>
        <w:rPr>
          <w:sz w:val="18"/>
        </w:rPr>
        <w:t>hoogste</w:t>
      </w:r>
      <w:r>
        <w:rPr>
          <w:spacing w:val="-4"/>
          <w:sz w:val="18"/>
        </w:rPr>
        <w:t xml:space="preserve"> </w:t>
      </w:r>
      <w:r>
        <w:rPr>
          <w:sz w:val="18"/>
        </w:rPr>
        <w:t>in</w:t>
      </w:r>
      <w:r>
        <w:rPr>
          <w:spacing w:val="-2"/>
          <w:sz w:val="18"/>
        </w:rPr>
        <w:t xml:space="preserve"> </w:t>
      </w:r>
      <w:r>
        <w:rPr>
          <w:sz w:val="18"/>
        </w:rPr>
        <w:t>de</w:t>
      </w:r>
      <w:r>
        <w:rPr>
          <w:spacing w:val="-3"/>
          <w:sz w:val="18"/>
        </w:rPr>
        <w:t xml:space="preserve"> </w:t>
      </w:r>
      <w:r>
        <w:rPr>
          <w:sz w:val="18"/>
        </w:rPr>
        <w:t>rangorde</w:t>
      </w:r>
      <w:r>
        <w:rPr>
          <w:spacing w:val="2"/>
          <w:sz w:val="18"/>
        </w:rPr>
        <w:t xml:space="preserve"> </w:t>
      </w:r>
      <w:r>
        <w:rPr>
          <w:sz w:val="18"/>
        </w:rPr>
        <w:t>(</w:t>
      </w:r>
      <w:r>
        <w:rPr>
          <w:b/>
          <w:sz w:val="18"/>
        </w:rPr>
        <w:t>Bijlage</w:t>
      </w:r>
      <w:r>
        <w:rPr>
          <w:b/>
          <w:spacing w:val="-1"/>
          <w:sz w:val="18"/>
        </w:rPr>
        <w:t xml:space="preserve"> </w:t>
      </w:r>
      <w:r>
        <w:rPr>
          <w:b/>
          <w:spacing w:val="-5"/>
          <w:sz w:val="18"/>
        </w:rPr>
        <w:t>1</w:t>
      </w:r>
      <w:r>
        <w:rPr>
          <w:spacing w:val="-5"/>
          <w:sz w:val="18"/>
        </w:rPr>
        <w:t>)</w:t>
      </w:r>
    </w:p>
    <w:p w14:paraId="61D17FAC" w14:textId="77777777" w:rsidR="003E472F" w:rsidRDefault="006519AE">
      <w:pPr>
        <w:pStyle w:val="Lijstalinea"/>
        <w:numPr>
          <w:ilvl w:val="2"/>
          <w:numId w:val="12"/>
        </w:numPr>
        <w:tabs>
          <w:tab w:val="left" w:pos="2918"/>
        </w:tabs>
        <w:spacing w:before="110" w:line="360" w:lineRule="auto"/>
        <w:ind w:right="1412"/>
        <w:rPr>
          <w:sz w:val="18"/>
        </w:rPr>
      </w:pPr>
      <w:r>
        <w:rPr>
          <w:sz w:val="18"/>
        </w:rPr>
        <w:t>Inschrijvingsleidraad inclusief Bijlagen (exclusief de verstrekte concept Raamovereenkomst</w:t>
      </w:r>
      <w:r>
        <w:rPr>
          <w:spacing w:val="-5"/>
          <w:sz w:val="18"/>
        </w:rPr>
        <w:t xml:space="preserve"> </w:t>
      </w:r>
      <w:r>
        <w:rPr>
          <w:sz w:val="18"/>
        </w:rPr>
        <w:t>die</w:t>
      </w:r>
      <w:r>
        <w:rPr>
          <w:spacing w:val="-5"/>
          <w:sz w:val="18"/>
        </w:rPr>
        <w:t xml:space="preserve"> </w:t>
      </w:r>
      <w:r>
        <w:rPr>
          <w:sz w:val="18"/>
        </w:rPr>
        <w:t>nu</w:t>
      </w:r>
      <w:r>
        <w:rPr>
          <w:spacing w:val="-6"/>
          <w:sz w:val="18"/>
        </w:rPr>
        <w:t xml:space="preserve"> </w:t>
      </w:r>
      <w:r>
        <w:rPr>
          <w:sz w:val="18"/>
        </w:rPr>
        <w:t>op</w:t>
      </w:r>
      <w:r>
        <w:rPr>
          <w:spacing w:val="-5"/>
          <w:sz w:val="18"/>
        </w:rPr>
        <w:t xml:space="preserve"> </w:t>
      </w:r>
      <w:r>
        <w:rPr>
          <w:sz w:val="18"/>
        </w:rPr>
        <w:t>dit</w:t>
      </w:r>
      <w:r>
        <w:rPr>
          <w:spacing w:val="-4"/>
          <w:sz w:val="18"/>
        </w:rPr>
        <w:t xml:space="preserve"> </w:t>
      </w:r>
      <w:r>
        <w:rPr>
          <w:sz w:val="18"/>
        </w:rPr>
        <w:t>moment</w:t>
      </w:r>
      <w:r>
        <w:rPr>
          <w:spacing w:val="-4"/>
          <w:sz w:val="18"/>
        </w:rPr>
        <w:t xml:space="preserve"> </w:t>
      </w:r>
      <w:r>
        <w:rPr>
          <w:sz w:val="18"/>
        </w:rPr>
        <w:t>is</w:t>
      </w:r>
      <w:r>
        <w:rPr>
          <w:spacing w:val="-5"/>
          <w:sz w:val="18"/>
        </w:rPr>
        <w:t xml:space="preserve"> </w:t>
      </w:r>
      <w:r>
        <w:rPr>
          <w:sz w:val="18"/>
        </w:rPr>
        <w:t>vervangen</w:t>
      </w:r>
      <w:r>
        <w:rPr>
          <w:spacing w:val="-4"/>
          <w:sz w:val="18"/>
        </w:rPr>
        <w:t xml:space="preserve"> </w:t>
      </w:r>
      <w:r>
        <w:rPr>
          <w:sz w:val="18"/>
        </w:rPr>
        <w:t>door</w:t>
      </w:r>
      <w:r>
        <w:rPr>
          <w:spacing w:val="-5"/>
          <w:sz w:val="18"/>
        </w:rPr>
        <w:t xml:space="preserve"> </w:t>
      </w:r>
      <w:r>
        <w:rPr>
          <w:sz w:val="18"/>
        </w:rPr>
        <w:t>onderliggende (finale) Overeenkomst), (</w:t>
      </w:r>
      <w:r>
        <w:rPr>
          <w:b/>
          <w:sz w:val="18"/>
        </w:rPr>
        <w:t>Bijlage 2</w:t>
      </w:r>
      <w:r>
        <w:rPr>
          <w:sz w:val="18"/>
        </w:rPr>
        <w:t>);</w:t>
      </w:r>
    </w:p>
    <w:p w14:paraId="3D1BD395" w14:textId="77777777" w:rsidR="003E472F" w:rsidRDefault="006519AE">
      <w:pPr>
        <w:pStyle w:val="Lijstalinea"/>
        <w:numPr>
          <w:ilvl w:val="2"/>
          <w:numId w:val="12"/>
        </w:numPr>
        <w:tabs>
          <w:tab w:val="left" w:pos="2918"/>
        </w:tabs>
        <w:spacing w:line="218" w:lineRule="exact"/>
        <w:rPr>
          <w:sz w:val="18"/>
        </w:rPr>
      </w:pPr>
      <w:r>
        <w:rPr>
          <w:sz w:val="18"/>
        </w:rPr>
        <w:t>Algemene</w:t>
      </w:r>
      <w:r>
        <w:rPr>
          <w:spacing w:val="-6"/>
          <w:sz w:val="18"/>
        </w:rPr>
        <w:t xml:space="preserve"> </w:t>
      </w:r>
      <w:r>
        <w:rPr>
          <w:sz w:val="18"/>
        </w:rPr>
        <w:t>Rijksinkoopvoorwaarden</w:t>
      </w:r>
      <w:r>
        <w:rPr>
          <w:spacing w:val="-4"/>
          <w:sz w:val="18"/>
        </w:rPr>
        <w:t xml:space="preserve"> </w:t>
      </w:r>
      <w:r>
        <w:rPr>
          <w:sz w:val="18"/>
        </w:rPr>
        <w:t>2018</w:t>
      </w:r>
      <w:r>
        <w:rPr>
          <w:spacing w:val="-5"/>
          <w:sz w:val="18"/>
        </w:rPr>
        <w:t xml:space="preserve"> </w:t>
      </w:r>
      <w:r>
        <w:rPr>
          <w:sz w:val="18"/>
        </w:rPr>
        <w:t>(ARIV-2018)</w:t>
      </w:r>
      <w:r>
        <w:rPr>
          <w:spacing w:val="-6"/>
          <w:sz w:val="18"/>
        </w:rPr>
        <w:t xml:space="preserve"> </w:t>
      </w:r>
      <w:r>
        <w:rPr>
          <w:sz w:val="18"/>
        </w:rPr>
        <w:t>(</w:t>
      </w:r>
      <w:r>
        <w:rPr>
          <w:b/>
          <w:sz w:val="18"/>
        </w:rPr>
        <w:t>Bijlage</w:t>
      </w:r>
      <w:r>
        <w:rPr>
          <w:b/>
          <w:spacing w:val="-3"/>
          <w:sz w:val="18"/>
        </w:rPr>
        <w:t xml:space="preserve"> </w:t>
      </w:r>
      <w:r>
        <w:rPr>
          <w:b/>
          <w:spacing w:val="-5"/>
          <w:sz w:val="18"/>
        </w:rPr>
        <w:t>3</w:t>
      </w:r>
      <w:r>
        <w:rPr>
          <w:spacing w:val="-5"/>
          <w:sz w:val="18"/>
        </w:rPr>
        <w:t>)</w:t>
      </w:r>
    </w:p>
    <w:p w14:paraId="6F90DCC2" w14:textId="77777777" w:rsidR="003E472F" w:rsidRDefault="003E472F">
      <w:pPr>
        <w:pStyle w:val="Plattetekst"/>
        <w:rPr>
          <w:sz w:val="16"/>
        </w:rPr>
      </w:pPr>
    </w:p>
    <w:p w14:paraId="587EFC27" w14:textId="77777777" w:rsidR="00F84A26" w:rsidRDefault="00F84A26" w:rsidP="00F84A26">
      <w:pPr>
        <w:pStyle w:val="Lijstalinea"/>
        <w:numPr>
          <w:ilvl w:val="2"/>
          <w:numId w:val="12"/>
        </w:numPr>
        <w:tabs>
          <w:tab w:val="left" w:pos="2918"/>
        </w:tabs>
        <w:spacing w:before="76"/>
        <w:rPr>
          <w:sz w:val="18"/>
        </w:rPr>
      </w:pPr>
      <w:r>
        <w:rPr>
          <w:sz w:val="18"/>
        </w:rPr>
        <w:t>Inschrijving</w:t>
      </w:r>
      <w:r>
        <w:rPr>
          <w:spacing w:val="-4"/>
          <w:sz w:val="18"/>
        </w:rPr>
        <w:t xml:space="preserve"> </w:t>
      </w:r>
      <w:r>
        <w:rPr>
          <w:sz w:val="18"/>
        </w:rPr>
        <w:t>Leverancier</w:t>
      </w:r>
      <w:r>
        <w:rPr>
          <w:spacing w:val="-5"/>
          <w:sz w:val="18"/>
        </w:rPr>
        <w:t xml:space="preserve"> </w:t>
      </w:r>
      <w:r>
        <w:rPr>
          <w:sz w:val="18"/>
        </w:rPr>
        <w:t>(</w:t>
      </w:r>
      <w:r>
        <w:rPr>
          <w:b/>
          <w:sz w:val="18"/>
        </w:rPr>
        <w:t>Bijlage</w:t>
      </w:r>
      <w:r>
        <w:rPr>
          <w:b/>
          <w:spacing w:val="-3"/>
          <w:sz w:val="18"/>
        </w:rPr>
        <w:t xml:space="preserve"> </w:t>
      </w:r>
      <w:r>
        <w:rPr>
          <w:b/>
          <w:spacing w:val="-5"/>
          <w:sz w:val="18"/>
        </w:rPr>
        <w:t>4</w:t>
      </w:r>
      <w:r>
        <w:rPr>
          <w:spacing w:val="-5"/>
          <w:sz w:val="18"/>
        </w:rPr>
        <w:t>)</w:t>
      </w:r>
    </w:p>
    <w:p w14:paraId="2371F251" w14:textId="77777777" w:rsidR="003E472F" w:rsidRDefault="003E472F">
      <w:pPr>
        <w:pStyle w:val="Plattetekst"/>
        <w:spacing w:before="15"/>
        <w:rPr>
          <w:sz w:val="16"/>
        </w:rPr>
      </w:pPr>
    </w:p>
    <w:p w14:paraId="0514C9E1" w14:textId="77777777" w:rsidR="00F84A26" w:rsidRDefault="00F84A26">
      <w:pPr>
        <w:tabs>
          <w:tab w:val="left" w:pos="9083"/>
        </w:tabs>
        <w:ind w:left="1118"/>
        <w:rPr>
          <w:sz w:val="16"/>
          <w:u w:val="single"/>
        </w:rPr>
      </w:pPr>
    </w:p>
    <w:p w14:paraId="6569E05F" w14:textId="0991783C"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29D17946" w14:textId="77777777" w:rsidR="003E472F" w:rsidRDefault="003E472F">
      <w:pPr>
        <w:rPr>
          <w:sz w:val="16"/>
        </w:rPr>
        <w:sectPr w:rsidR="003E472F">
          <w:pgSz w:w="11910" w:h="16850"/>
          <w:pgMar w:top="1340" w:right="420" w:bottom="900" w:left="300" w:header="0" w:footer="701" w:gutter="0"/>
          <w:cols w:space="720"/>
        </w:sectPr>
      </w:pPr>
    </w:p>
    <w:p w14:paraId="10891345" w14:textId="77777777" w:rsidR="003E472F" w:rsidRDefault="006519AE">
      <w:pPr>
        <w:pStyle w:val="Lijstalinea"/>
        <w:numPr>
          <w:ilvl w:val="1"/>
          <w:numId w:val="12"/>
        </w:numPr>
        <w:tabs>
          <w:tab w:val="left" w:pos="1836"/>
          <w:tab w:val="left" w:pos="1838"/>
        </w:tabs>
        <w:spacing w:line="360" w:lineRule="auto"/>
        <w:ind w:right="1107"/>
        <w:jc w:val="both"/>
        <w:rPr>
          <w:sz w:val="18"/>
        </w:rPr>
      </w:pPr>
      <w:r>
        <w:rPr>
          <w:sz w:val="18"/>
        </w:rPr>
        <w:lastRenderedPageBreak/>
        <w:t>Wanneer</w:t>
      </w:r>
      <w:r>
        <w:rPr>
          <w:spacing w:val="-3"/>
          <w:sz w:val="18"/>
        </w:rPr>
        <w:t xml:space="preserve"> </w:t>
      </w:r>
      <w:r>
        <w:rPr>
          <w:sz w:val="18"/>
        </w:rPr>
        <w:t>echter</w:t>
      </w:r>
      <w:r>
        <w:rPr>
          <w:spacing w:val="-3"/>
          <w:sz w:val="18"/>
        </w:rPr>
        <w:t xml:space="preserve"> </w:t>
      </w:r>
      <w:r>
        <w:rPr>
          <w:sz w:val="18"/>
        </w:rPr>
        <w:t>de</w:t>
      </w:r>
      <w:r>
        <w:rPr>
          <w:spacing w:val="-3"/>
          <w:sz w:val="18"/>
        </w:rPr>
        <w:t xml:space="preserve"> </w:t>
      </w:r>
      <w:r>
        <w:rPr>
          <w:sz w:val="18"/>
        </w:rPr>
        <w:t>garanties</w:t>
      </w:r>
      <w:r>
        <w:rPr>
          <w:spacing w:val="-3"/>
          <w:sz w:val="18"/>
        </w:rPr>
        <w:t xml:space="preserve"> </w:t>
      </w:r>
      <w:r>
        <w:rPr>
          <w:sz w:val="18"/>
        </w:rPr>
        <w:t>en</w:t>
      </w:r>
      <w:r>
        <w:rPr>
          <w:spacing w:val="-2"/>
          <w:sz w:val="18"/>
        </w:rPr>
        <w:t xml:space="preserve"> </w:t>
      </w:r>
      <w:r>
        <w:rPr>
          <w:sz w:val="18"/>
        </w:rPr>
        <w:t>maatregelen</w:t>
      </w:r>
      <w:r>
        <w:rPr>
          <w:spacing w:val="-2"/>
          <w:sz w:val="18"/>
        </w:rPr>
        <w:t xml:space="preserve"> </w:t>
      </w:r>
      <w:r>
        <w:rPr>
          <w:sz w:val="18"/>
        </w:rPr>
        <w:t>van</w:t>
      </w:r>
      <w:r>
        <w:rPr>
          <w:spacing w:val="-2"/>
          <w:sz w:val="18"/>
        </w:rPr>
        <w:t xml:space="preserve"> </w:t>
      </w:r>
      <w:r>
        <w:rPr>
          <w:sz w:val="18"/>
        </w:rPr>
        <w:t>het</w:t>
      </w:r>
      <w:r>
        <w:rPr>
          <w:spacing w:val="-5"/>
          <w:sz w:val="18"/>
        </w:rPr>
        <w:t xml:space="preserve"> </w:t>
      </w:r>
      <w:r>
        <w:rPr>
          <w:sz w:val="18"/>
        </w:rPr>
        <w:t>aangebodene</w:t>
      </w:r>
      <w:r>
        <w:rPr>
          <w:spacing w:val="-3"/>
          <w:sz w:val="18"/>
        </w:rPr>
        <w:t xml:space="preserve"> </w:t>
      </w:r>
      <w:r>
        <w:rPr>
          <w:sz w:val="18"/>
        </w:rPr>
        <w:t>uitgaat</w:t>
      </w:r>
      <w:r>
        <w:rPr>
          <w:spacing w:val="-3"/>
          <w:sz w:val="18"/>
        </w:rPr>
        <w:t xml:space="preserve"> </w:t>
      </w:r>
      <w:r>
        <w:rPr>
          <w:sz w:val="18"/>
        </w:rPr>
        <w:t>boven</w:t>
      </w:r>
      <w:r>
        <w:rPr>
          <w:spacing w:val="-2"/>
          <w:sz w:val="18"/>
        </w:rPr>
        <w:t xml:space="preserve"> </w:t>
      </w:r>
      <w:r>
        <w:rPr>
          <w:sz w:val="18"/>
        </w:rPr>
        <w:t>de</w:t>
      </w:r>
      <w:r>
        <w:rPr>
          <w:spacing w:val="-3"/>
          <w:sz w:val="18"/>
        </w:rPr>
        <w:t xml:space="preserve"> </w:t>
      </w:r>
      <w:r>
        <w:rPr>
          <w:sz w:val="18"/>
        </w:rPr>
        <w:t>in</w:t>
      </w:r>
      <w:r>
        <w:rPr>
          <w:spacing w:val="-2"/>
          <w:sz w:val="18"/>
        </w:rPr>
        <w:t xml:space="preserve"> </w:t>
      </w:r>
      <w:r>
        <w:rPr>
          <w:sz w:val="18"/>
        </w:rPr>
        <w:t>de Specificatie</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Opdracht</w:t>
      </w:r>
      <w:r>
        <w:rPr>
          <w:spacing w:val="-3"/>
          <w:sz w:val="18"/>
        </w:rPr>
        <w:t xml:space="preserve"> </w:t>
      </w:r>
      <w:r>
        <w:rPr>
          <w:sz w:val="18"/>
        </w:rPr>
        <w:t>geëiste</w:t>
      </w:r>
      <w:r>
        <w:rPr>
          <w:spacing w:val="-4"/>
          <w:sz w:val="18"/>
        </w:rPr>
        <w:t xml:space="preserve"> </w:t>
      </w:r>
      <w:r>
        <w:rPr>
          <w:sz w:val="18"/>
        </w:rPr>
        <w:t>garanties</w:t>
      </w:r>
      <w:r>
        <w:rPr>
          <w:spacing w:val="-4"/>
          <w:sz w:val="18"/>
        </w:rPr>
        <w:t xml:space="preserve"> </w:t>
      </w:r>
      <w:r>
        <w:rPr>
          <w:sz w:val="18"/>
        </w:rPr>
        <w:t>en</w:t>
      </w:r>
      <w:r>
        <w:rPr>
          <w:spacing w:val="-3"/>
          <w:sz w:val="18"/>
        </w:rPr>
        <w:t xml:space="preserve"> </w:t>
      </w:r>
      <w:r>
        <w:rPr>
          <w:sz w:val="18"/>
        </w:rPr>
        <w:t>maatregelen</w:t>
      </w:r>
      <w:r>
        <w:rPr>
          <w:spacing w:val="-3"/>
          <w:sz w:val="18"/>
        </w:rPr>
        <w:t xml:space="preserve"> </w:t>
      </w:r>
      <w:r>
        <w:rPr>
          <w:sz w:val="18"/>
        </w:rPr>
        <w:t>gelden</w:t>
      </w:r>
      <w:r>
        <w:rPr>
          <w:spacing w:val="-3"/>
          <w:sz w:val="18"/>
        </w:rPr>
        <w:t xml:space="preserve"> </w:t>
      </w:r>
      <w:r>
        <w:rPr>
          <w:sz w:val="18"/>
        </w:rPr>
        <w:t>de</w:t>
      </w:r>
      <w:r>
        <w:rPr>
          <w:spacing w:val="-4"/>
          <w:sz w:val="18"/>
        </w:rPr>
        <w:t xml:space="preserve"> </w:t>
      </w:r>
      <w:r>
        <w:rPr>
          <w:sz w:val="18"/>
        </w:rPr>
        <w:t>hogere garanties en maatregelen.</w:t>
      </w:r>
    </w:p>
    <w:p w14:paraId="75B4F390" w14:textId="77777777" w:rsidR="003E472F" w:rsidRDefault="003E472F">
      <w:pPr>
        <w:pStyle w:val="Plattetekst"/>
        <w:spacing w:before="110"/>
      </w:pPr>
    </w:p>
    <w:p w14:paraId="39F0CFAD" w14:textId="3C63394E" w:rsidR="003E472F" w:rsidRDefault="006519AE">
      <w:pPr>
        <w:pStyle w:val="Lijstalinea"/>
        <w:numPr>
          <w:ilvl w:val="1"/>
          <w:numId w:val="12"/>
        </w:numPr>
        <w:tabs>
          <w:tab w:val="left" w:pos="1838"/>
        </w:tabs>
        <w:spacing w:line="360" w:lineRule="auto"/>
        <w:ind w:right="1425"/>
        <w:rPr>
          <w:sz w:val="18"/>
        </w:rPr>
      </w:pPr>
      <w:r>
        <w:rPr>
          <w:sz w:val="18"/>
        </w:rPr>
        <w:t xml:space="preserve">De Bijlagen als genoemd in lid 1 van dit artikel maken ook </w:t>
      </w:r>
      <w:r w:rsidR="00F84A26">
        <w:rPr>
          <w:sz w:val="18"/>
        </w:rPr>
        <w:t xml:space="preserve">niet </w:t>
      </w:r>
      <w:r>
        <w:rPr>
          <w:sz w:val="18"/>
        </w:rPr>
        <w:t>geparafeerd integraal onderdeel</w:t>
      </w:r>
      <w:r>
        <w:rPr>
          <w:spacing w:val="-3"/>
          <w:sz w:val="18"/>
        </w:rPr>
        <w:t xml:space="preserve"> </w:t>
      </w:r>
      <w:r>
        <w:rPr>
          <w:sz w:val="18"/>
        </w:rPr>
        <w:t>uit</w:t>
      </w:r>
      <w:r>
        <w:rPr>
          <w:spacing w:val="-3"/>
          <w:sz w:val="18"/>
        </w:rPr>
        <w:t xml:space="preserve"> </w:t>
      </w:r>
      <w:r>
        <w:rPr>
          <w:sz w:val="18"/>
        </w:rPr>
        <w:t>van</w:t>
      </w:r>
      <w:r>
        <w:rPr>
          <w:spacing w:val="-3"/>
          <w:sz w:val="18"/>
        </w:rPr>
        <w:t xml:space="preserve"> </w:t>
      </w:r>
      <w:r>
        <w:rPr>
          <w:sz w:val="18"/>
        </w:rPr>
        <w:t>deze</w:t>
      </w:r>
      <w:r>
        <w:rPr>
          <w:spacing w:val="-4"/>
          <w:sz w:val="18"/>
        </w:rPr>
        <w:t xml:space="preserve"> </w:t>
      </w:r>
      <w:r>
        <w:rPr>
          <w:sz w:val="18"/>
        </w:rPr>
        <w:t>Raamovereenkomst.</w:t>
      </w:r>
      <w:r>
        <w:rPr>
          <w:spacing w:val="-5"/>
          <w:sz w:val="18"/>
        </w:rPr>
        <w:t xml:space="preserve"> </w:t>
      </w:r>
      <w:r>
        <w:rPr>
          <w:sz w:val="18"/>
        </w:rPr>
        <w:t>Partijen</w:t>
      </w:r>
      <w:r>
        <w:rPr>
          <w:spacing w:val="-6"/>
          <w:sz w:val="18"/>
        </w:rPr>
        <w:t xml:space="preserve"> </w:t>
      </w:r>
      <w:r>
        <w:rPr>
          <w:sz w:val="18"/>
        </w:rPr>
        <w:t>verklaren</w:t>
      </w:r>
      <w:r>
        <w:rPr>
          <w:spacing w:val="-3"/>
          <w:sz w:val="18"/>
        </w:rPr>
        <w:t xml:space="preserve"> </w:t>
      </w:r>
      <w:r>
        <w:rPr>
          <w:sz w:val="18"/>
        </w:rPr>
        <w:t>deze Bijlagen</w:t>
      </w:r>
      <w:r>
        <w:rPr>
          <w:spacing w:val="-3"/>
          <w:sz w:val="18"/>
        </w:rPr>
        <w:t xml:space="preserve"> </w:t>
      </w:r>
      <w:r>
        <w:rPr>
          <w:sz w:val="18"/>
        </w:rPr>
        <w:t>te</w:t>
      </w:r>
      <w:r>
        <w:rPr>
          <w:spacing w:val="-4"/>
          <w:sz w:val="18"/>
        </w:rPr>
        <w:t xml:space="preserve"> </w:t>
      </w:r>
      <w:r>
        <w:rPr>
          <w:sz w:val="18"/>
        </w:rPr>
        <w:t>hebben ontvangen en geaccepteerd.</w:t>
      </w:r>
    </w:p>
    <w:p w14:paraId="665BFD22" w14:textId="77777777" w:rsidR="003E472F" w:rsidRDefault="003E472F">
      <w:pPr>
        <w:pStyle w:val="Plattetekst"/>
        <w:spacing w:before="109"/>
      </w:pPr>
    </w:p>
    <w:p w14:paraId="720AE0A8" w14:textId="77777777" w:rsidR="003E472F" w:rsidRDefault="006519AE">
      <w:pPr>
        <w:pStyle w:val="Lijstalinea"/>
        <w:numPr>
          <w:ilvl w:val="1"/>
          <w:numId w:val="12"/>
        </w:numPr>
        <w:tabs>
          <w:tab w:val="left" w:pos="1838"/>
        </w:tabs>
        <w:spacing w:before="1" w:line="360" w:lineRule="auto"/>
        <w:ind w:right="1170"/>
        <w:rPr>
          <w:sz w:val="18"/>
        </w:rPr>
      </w:pPr>
      <w:r>
        <w:rPr>
          <w:sz w:val="18"/>
        </w:rPr>
        <w:t>Leverancier heeft zich in voldoende mate op de hoogte gesteld van de doelstellingen van Koper met betrekking tot deze Raamovereenkomst. Koper heeft de Leverancier daartoe van</w:t>
      </w:r>
      <w:r>
        <w:rPr>
          <w:spacing w:val="-2"/>
          <w:sz w:val="18"/>
        </w:rPr>
        <w:t xml:space="preserve"> </w:t>
      </w:r>
      <w:r>
        <w:rPr>
          <w:sz w:val="18"/>
        </w:rPr>
        <w:t>voldoende</w:t>
      </w:r>
      <w:r>
        <w:rPr>
          <w:spacing w:val="-3"/>
          <w:sz w:val="18"/>
        </w:rPr>
        <w:t xml:space="preserve"> </w:t>
      </w:r>
      <w:r>
        <w:rPr>
          <w:sz w:val="18"/>
        </w:rPr>
        <w:t>en</w:t>
      </w:r>
      <w:r>
        <w:rPr>
          <w:spacing w:val="-2"/>
          <w:sz w:val="18"/>
        </w:rPr>
        <w:t xml:space="preserve"> </w:t>
      </w:r>
      <w:r>
        <w:rPr>
          <w:sz w:val="18"/>
        </w:rPr>
        <w:t>correcte</w:t>
      </w:r>
      <w:r>
        <w:rPr>
          <w:spacing w:val="-5"/>
          <w:sz w:val="18"/>
        </w:rPr>
        <w:t xml:space="preserve"> </w:t>
      </w:r>
      <w:r>
        <w:rPr>
          <w:sz w:val="18"/>
        </w:rPr>
        <w:t>informatie</w:t>
      </w:r>
      <w:r>
        <w:rPr>
          <w:spacing w:val="-3"/>
          <w:sz w:val="18"/>
        </w:rPr>
        <w:t xml:space="preserve"> </w:t>
      </w:r>
      <w:r>
        <w:rPr>
          <w:sz w:val="18"/>
        </w:rPr>
        <w:t>voorzien,</w:t>
      </w:r>
      <w:r>
        <w:rPr>
          <w:spacing w:val="-4"/>
          <w:sz w:val="18"/>
        </w:rPr>
        <w:t xml:space="preserve"> </w:t>
      </w:r>
      <w:r>
        <w:rPr>
          <w:sz w:val="18"/>
        </w:rPr>
        <w:t>en</w:t>
      </w:r>
      <w:r>
        <w:rPr>
          <w:spacing w:val="-2"/>
          <w:sz w:val="18"/>
        </w:rPr>
        <w:t xml:space="preserve"> </w:t>
      </w:r>
      <w:r>
        <w:rPr>
          <w:sz w:val="18"/>
        </w:rPr>
        <w:t>zal -</w:t>
      </w:r>
      <w:r>
        <w:rPr>
          <w:spacing w:val="-4"/>
          <w:sz w:val="18"/>
        </w:rPr>
        <w:t xml:space="preserve"> </w:t>
      </w:r>
      <w:r>
        <w:rPr>
          <w:sz w:val="18"/>
        </w:rPr>
        <w:t>desgewenst</w:t>
      </w:r>
      <w:r>
        <w:rPr>
          <w:spacing w:val="-2"/>
          <w:sz w:val="18"/>
        </w:rPr>
        <w:t xml:space="preserve"> </w:t>
      </w:r>
      <w:r>
        <w:rPr>
          <w:sz w:val="18"/>
        </w:rPr>
        <w:t>-</w:t>
      </w:r>
      <w:r>
        <w:rPr>
          <w:spacing w:val="-4"/>
          <w:sz w:val="18"/>
        </w:rPr>
        <w:t xml:space="preserve"> </w:t>
      </w:r>
      <w:r>
        <w:rPr>
          <w:sz w:val="18"/>
        </w:rPr>
        <w:t>Leverancier</w:t>
      </w:r>
      <w:r>
        <w:rPr>
          <w:spacing w:val="-2"/>
          <w:sz w:val="18"/>
        </w:rPr>
        <w:t xml:space="preserve"> </w:t>
      </w:r>
      <w:r>
        <w:rPr>
          <w:sz w:val="18"/>
        </w:rPr>
        <w:t>verdere informatie verstrekken, voor zover die informatie bij Koper beschikbaar is en deze voor Leverancier noodzakelijk is voor de uitvoering van deze Raamovereenkomst.</w:t>
      </w:r>
    </w:p>
    <w:p w14:paraId="26598F09" w14:textId="77777777" w:rsidR="003E472F" w:rsidRDefault="003E472F">
      <w:pPr>
        <w:pStyle w:val="Plattetekst"/>
        <w:spacing w:before="109"/>
      </w:pPr>
    </w:p>
    <w:p w14:paraId="54D10570" w14:textId="77777777" w:rsidR="003E472F" w:rsidRDefault="006519AE">
      <w:pPr>
        <w:pStyle w:val="Lijstalinea"/>
        <w:numPr>
          <w:ilvl w:val="1"/>
          <w:numId w:val="12"/>
        </w:numPr>
        <w:tabs>
          <w:tab w:val="left" w:pos="1838"/>
        </w:tabs>
        <w:spacing w:line="360" w:lineRule="auto"/>
        <w:ind w:right="1362"/>
        <w:rPr>
          <w:sz w:val="18"/>
        </w:rPr>
      </w:pPr>
      <w:r>
        <w:rPr>
          <w:sz w:val="18"/>
        </w:rPr>
        <w:t>Het</w:t>
      </w:r>
      <w:r>
        <w:rPr>
          <w:spacing w:val="-3"/>
          <w:sz w:val="18"/>
        </w:rPr>
        <w:t xml:space="preserve"> </w:t>
      </w:r>
      <w:r>
        <w:rPr>
          <w:sz w:val="18"/>
        </w:rPr>
        <w:t>wijzigen</w:t>
      </w:r>
      <w:r>
        <w:rPr>
          <w:spacing w:val="-3"/>
          <w:sz w:val="18"/>
        </w:rPr>
        <w:t xml:space="preserve"> </w:t>
      </w:r>
      <w:r>
        <w:rPr>
          <w:sz w:val="18"/>
        </w:rPr>
        <w:t>van</w:t>
      </w:r>
      <w:r>
        <w:rPr>
          <w:spacing w:val="-3"/>
          <w:sz w:val="18"/>
        </w:rPr>
        <w:t xml:space="preserve"> </w:t>
      </w:r>
      <w:r>
        <w:rPr>
          <w:sz w:val="18"/>
        </w:rPr>
        <w:t>de</w:t>
      </w:r>
      <w:r>
        <w:rPr>
          <w:spacing w:val="-4"/>
          <w:sz w:val="18"/>
        </w:rPr>
        <w:t xml:space="preserve"> </w:t>
      </w:r>
      <w:r>
        <w:rPr>
          <w:sz w:val="18"/>
        </w:rPr>
        <w:t>Bijlagen</w:t>
      </w:r>
      <w:r>
        <w:rPr>
          <w:spacing w:val="-3"/>
          <w:sz w:val="18"/>
        </w:rPr>
        <w:t xml:space="preserve"> </w:t>
      </w:r>
      <w:r>
        <w:rPr>
          <w:sz w:val="18"/>
        </w:rPr>
        <w:t>of</w:t>
      </w:r>
      <w:r>
        <w:rPr>
          <w:spacing w:val="-5"/>
          <w:sz w:val="18"/>
        </w:rPr>
        <w:t xml:space="preserve"> </w:t>
      </w:r>
      <w:r>
        <w:rPr>
          <w:sz w:val="18"/>
        </w:rPr>
        <w:t>het</w:t>
      </w:r>
      <w:r>
        <w:rPr>
          <w:spacing w:val="-3"/>
          <w:sz w:val="18"/>
        </w:rPr>
        <w:t xml:space="preserve"> </w:t>
      </w:r>
      <w:r>
        <w:rPr>
          <w:sz w:val="18"/>
        </w:rPr>
        <w:t>toevoegen</w:t>
      </w:r>
      <w:r>
        <w:rPr>
          <w:spacing w:val="-3"/>
          <w:sz w:val="18"/>
        </w:rPr>
        <w:t xml:space="preserve"> </w:t>
      </w:r>
      <w:r>
        <w:rPr>
          <w:sz w:val="18"/>
        </w:rPr>
        <w:t>van</w:t>
      </w:r>
      <w:r>
        <w:rPr>
          <w:spacing w:val="-3"/>
          <w:sz w:val="18"/>
        </w:rPr>
        <w:t xml:space="preserve"> </w:t>
      </w:r>
      <w:r>
        <w:rPr>
          <w:sz w:val="18"/>
        </w:rPr>
        <w:t>nieuwe</w:t>
      </w:r>
      <w:r>
        <w:rPr>
          <w:spacing w:val="-4"/>
          <w:sz w:val="18"/>
        </w:rPr>
        <w:t xml:space="preserve"> </w:t>
      </w:r>
      <w:r>
        <w:rPr>
          <w:sz w:val="18"/>
        </w:rPr>
        <w:t>Bijlagen</w:t>
      </w:r>
      <w:r>
        <w:rPr>
          <w:spacing w:val="-3"/>
          <w:sz w:val="18"/>
        </w:rPr>
        <w:t xml:space="preserve"> </w:t>
      </w:r>
      <w:r>
        <w:rPr>
          <w:sz w:val="18"/>
        </w:rPr>
        <w:t>geschiedt</w:t>
      </w:r>
      <w:r>
        <w:rPr>
          <w:spacing w:val="-3"/>
          <w:sz w:val="18"/>
        </w:rPr>
        <w:t xml:space="preserve"> </w:t>
      </w:r>
      <w:r>
        <w:rPr>
          <w:sz w:val="18"/>
        </w:rPr>
        <w:t>uitsluitend met schriftelijke instemming van Leverancier en Koper.</w:t>
      </w:r>
    </w:p>
    <w:p w14:paraId="71CA8A3A" w14:textId="77777777" w:rsidR="003E472F" w:rsidRDefault="003E472F">
      <w:pPr>
        <w:pStyle w:val="Plattetekst"/>
        <w:spacing w:before="111"/>
      </w:pPr>
    </w:p>
    <w:p w14:paraId="0225CC88" w14:textId="77777777" w:rsidR="003E472F" w:rsidRDefault="006519AE">
      <w:pPr>
        <w:pStyle w:val="Lijstalinea"/>
        <w:numPr>
          <w:ilvl w:val="1"/>
          <w:numId w:val="12"/>
        </w:numPr>
        <w:tabs>
          <w:tab w:val="left" w:pos="1838"/>
        </w:tabs>
        <w:spacing w:line="360" w:lineRule="auto"/>
        <w:ind w:right="1304"/>
        <w:rPr>
          <w:sz w:val="18"/>
        </w:rPr>
      </w:pPr>
      <w:r>
        <w:rPr>
          <w:sz w:val="18"/>
        </w:rPr>
        <w:t>Indien</w:t>
      </w:r>
      <w:r>
        <w:rPr>
          <w:spacing w:val="-3"/>
          <w:sz w:val="18"/>
        </w:rPr>
        <w:t xml:space="preserve"> </w:t>
      </w:r>
      <w:r>
        <w:rPr>
          <w:sz w:val="18"/>
        </w:rPr>
        <w:t>een</w:t>
      </w:r>
      <w:r>
        <w:rPr>
          <w:spacing w:val="-3"/>
          <w:sz w:val="18"/>
        </w:rPr>
        <w:t xml:space="preserve"> </w:t>
      </w:r>
      <w:r>
        <w:rPr>
          <w:sz w:val="18"/>
        </w:rPr>
        <w:t>bepaling</w:t>
      </w:r>
      <w:r>
        <w:rPr>
          <w:spacing w:val="-4"/>
          <w:sz w:val="18"/>
        </w:rPr>
        <w:t xml:space="preserve"> </w:t>
      </w:r>
      <w:r>
        <w:rPr>
          <w:sz w:val="18"/>
        </w:rPr>
        <w:t>in</w:t>
      </w:r>
      <w:r>
        <w:rPr>
          <w:spacing w:val="-3"/>
          <w:sz w:val="18"/>
        </w:rPr>
        <w:t xml:space="preserve"> </w:t>
      </w:r>
      <w:r>
        <w:rPr>
          <w:sz w:val="18"/>
        </w:rPr>
        <w:t>de</w:t>
      </w:r>
      <w:r>
        <w:rPr>
          <w:spacing w:val="-6"/>
          <w:sz w:val="18"/>
        </w:rPr>
        <w:t xml:space="preserve"> </w:t>
      </w:r>
      <w:r>
        <w:rPr>
          <w:sz w:val="18"/>
        </w:rPr>
        <w:t>Raamovereenkomst</w:t>
      </w:r>
      <w:r>
        <w:rPr>
          <w:spacing w:val="-4"/>
          <w:sz w:val="18"/>
        </w:rPr>
        <w:t xml:space="preserve"> </w:t>
      </w:r>
      <w:r>
        <w:rPr>
          <w:sz w:val="18"/>
        </w:rPr>
        <w:t>of</w:t>
      </w:r>
      <w:r>
        <w:rPr>
          <w:spacing w:val="-5"/>
          <w:sz w:val="18"/>
        </w:rPr>
        <w:t xml:space="preserve"> </w:t>
      </w:r>
      <w:r>
        <w:rPr>
          <w:sz w:val="18"/>
        </w:rPr>
        <w:t>de</w:t>
      </w:r>
      <w:r>
        <w:rPr>
          <w:spacing w:val="-4"/>
          <w:sz w:val="18"/>
        </w:rPr>
        <w:t xml:space="preserve"> </w:t>
      </w:r>
      <w:r>
        <w:rPr>
          <w:sz w:val="18"/>
        </w:rPr>
        <w:t>bijbehorende Bijlagen</w:t>
      </w:r>
      <w:r>
        <w:rPr>
          <w:spacing w:val="-3"/>
          <w:sz w:val="18"/>
        </w:rPr>
        <w:t xml:space="preserve"> </w:t>
      </w:r>
      <w:r>
        <w:rPr>
          <w:sz w:val="18"/>
        </w:rPr>
        <w:t>naar</w:t>
      </w:r>
      <w:r>
        <w:rPr>
          <w:spacing w:val="-7"/>
          <w:sz w:val="18"/>
        </w:rPr>
        <w:t xml:space="preserve"> </w:t>
      </w:r>
      <w:r>
        <w:rPr>
          <w:sz w:val="18"/>
        </w:rPr>
        <w:t>zijn</w:t>
      </w:r>
      <w:r>
        <w:rPr>
          <w:spacing w:val="-3"/>
          <w:sz w:val="18"/>
        </w:rPr>
        <w:t xml:space="preserve"> </w:t>
      </w:r>
      <w:r>
        <w:rPr>
          <w:sz w:val="18"/>
        </w:rPr>
        <w:t>aard en/of inhoud nietig of vernietigbaar is, laat dit de overige bepalingen van de Raamovereenkomst en de Bijlagen onverlet.</w:t>
      </w:r>
    </w:p>
    <w:p w14:paraId="7F2441D0" w14:textId="77777777" w:rsidR="003E472F" w:rsidRDefault="003E472F">
      <w:pPr>
        <w:pStyle w:val="Plattetekst"/>
        <w:spacing w:before="110"/>
      </w:pPr>
    </w:p>
    <w:p w14:paraId="2CFDC28D" w14:textId="77777777" w:rsidR="003E472F" w:rsidRDefault="006519AE">
      <w:pPr>
        <w:pStyle w:val="Lijstalinea"/>
        <w:numPr>
          <w:ilvl w:val="1"/>
          <w:numId w:val="12"/>
        </w:numPr>
        <w:tabs>
          <w:tab w:val="left" w:pos="1838"/>
        </w:tabs>
        <w:spacing w:line="360" w:lineRule="auto"/>
        <w:ind w:right="1152"/>
        <w:rPr>
          <w:sz w:val="18"/>
        </w:rPr>
      </w:pPr>
      <w:r>
        <w:rPr>
          <w:sz w:val="18"/>
        </w:rPr>
        <w:t>Koper</w:t>
      </w:r>
      <w:r>
        <w:rPr>
          <w:spacing w:val="-4"/>
          <w:sz w:val="18"/>
        </w:rPr>
        <w:t xml:space="preserve"> </w:t>
      </w:r>
      <w:r>
        <w:rPr>
          <w:sz w:val="18"/>
        </w:rPr>
        <w:t>is</w:t>
      </w:r>
      <w:r>
        <w:rPr>
          <w:spacing w:val="-4"/>
          <w:sz w:val="18"/>
        </w:rPr>
        <w:t xml:space="preserve"> </w:t>
      </w:r>
      <w:r>
        <w:rPr>
          <w:sz w:val="18"/>
        </w:rPr>
        <w:t>niet</w:t>
      </w:r>
      <w:r>
        <w:rPr>
          <w:spacing w:val="-3"/>
          <w:sz w:val="18"/>
        </w:rPr>
        <w:t xml:space="preserve"> </w:t>
      </w:r>
      <w:r>
        <w:rPr>
          <w:sz w:val="18"/>
        </w:rPr>
        <w:t>verplicht</w:t>
      </w:r>
      <w:r>
        <w:rPr>
          <w:spacing w:val="-3"/>
          <w:sz w:val="18"/>
        </w:rPr>
        <w:t xml:space="preserve"> </w:t>
      </w:r>
      <w:r>
        <w:rPr>
          <w:sz w:val="18"/>
        </w:rPr>
        <w:t>om</w:t>
      </w:r>
      <w:r>
        <w:rPr>
          <w:spacing w:val="-7"/>
          <w:sz w:val="18"/>
        </w:rPr>
        <w:t xml:space="preserve"> </w:t>
      </w:r>
      <w:r>
        <w:rPr>
          <w:sz w:val="18"/>
        </w:rPr>
        <w:t>gedurende</w:t>
      </w:r>
      <w:r>
        <w:rPr>
          <w:spacing w:val="-4"/>
          <w:sz w:val="18"/>
        </w:rPr>
        <w:t xml:space="preserve"> </w:t>
      </w:r>
      <w:r>
        <w:rPr>
          <w:sz w:val="18"/>
        </w:rPr>
        <w:t>de</w:t>
      </w:r>
      <w:r>
        <w:rPr>
          <w:spacing w:val="-4"/>
          <w:sz w:val="18"/>
        </w:rPr>
        <w:t xml:space="preserve"> </w:t>
      </w:r>
      <w:r>
        <w:rPr>
          <w:sz w:val="18"/>
        </w:rPr>
        <w:t>looptijd</w:t>
      </w:r>
      <w:r>
        <w:rPr>
          <w:spacing w:val="-4"/>
          <w:sz w:val="18"/>
        </w:rPr>
        <w:t xml:space="preserve"> </w:t>
      </w:r>
      <w:r>
        <w:rPr>
          <w:sz w:val="18"/>
        </w:rPr>
        <w:t>van</w:t>
      </w:r>
      <w:r>
        <w:rPr>
          <w:spacing w:val="-3"/>
          <w:sz w:val="18"/>
        </w:rPr>
        <w:t xml:space="preserve"> </w:t>
      </w:r>
      <w:r>
        <w:rPr>
          <w:sz w:val="18"/>
        </w:rPr>
        <w:t>deze</w:t>
      </w:r>
      <w:r>
        <w:rPr>
          <w:spacing w:val="-4"/>
          <w:sz w:val="18"/>
        </w:rPr>
        <w:t xml:space="preserve"> </w:t>
      </w:r>
      <w:r>
        <w:rPr>
          <w:sz w:val="18"/>
        </w:rPr>
        <w:t>Raamovereenkomst</w:t>
      </w:r>
      <w:r>
        <w:rPr>
          <w:spacing w:val="-6"/>
          <w:sz w:val="18"/>
        </w:rPr>
        <w:t xml:space="preserve"> </w:t>
      </w:r>
      <w:r>
        <w:rPr>
          <w:sz w:val="18"/>
        </w:rPr>
        <w:t>opdrachten tot Leveringen te verstrekken, maar is daartoe gerechtigd. Leverancier kan derhalve generlei aanspraak maken op het verkrijgen van opdrachten tot het verrichten van Leveringen gedurende de looptijd van deze Raamovereenkomst.</w:t>
      </w:r>
    </w:p>
    <w:p w14:paraId="1E1D5AB0" w14:textId="77777777" w:rsidR="003E472F" w:rsidRDefault="003E472F">
      <w:pPr>
        <w:pStyle w:val="Plattetekst"/>
        <w:spacing w:before="108"/>
      </w:pPr>
    </w:p>
    <w:p w14:paraId="672CE601" w14:textId="77777777" w:rsidR="003E472F" w:rsidRDefault="006519AE">
      <w:pPr>
        <w:pStyle w:val="Lijstalinea"/>
        <w:numPr>
          <w:ilvl w:val="1"/>
          <w:numId w:val="12"/>
        </w:numPr>
        <w:tabs>
          <w:tab w:val="left" w:pos="1838"/>
        </w:tabs>
        <w:spacing w:line="360" w:lineRule="auto"/>
        <w:ind w:right="1078"/>
        <w:rPr>
          <w:sz w:val="18"/>
        </w:rPr>
      </w:pPr>
      <w:r>
        <w:rPr>
          <w:sz w:val="18"/>
        </w:rPr>
        <w:t>De voorwaarden van deze Raamovereenkomst zijn integraal van toepassing op alle Bestelopdrachten die gedurende de looptijd van deze Raamovereenkomst tussen Koper enerzijds</w:t>
      </w:r>
      <w:r>
        <w:rPr>
          <w:spacing w:val="-5"/>
          <w:sz w:val="18"/>
        </w:rPr>
        <w:t xml:space="preserve"> </w:t>
      </w:r>
      <w:r>
        <w:rPr>
          <w:sz w:val="18"/>
        </w:rPr>
        <w:t>en</w:t>
      </w:r>
      <w:r>
        <w:rPr>
          <w:spacing w:val="-3"/>
          <w:sz w:val="18"/>
        </w:rPr>
        <w:t xml:space="preserve"> </w:t>
      </w:r>
      <w:r>
        <w:rPr>
          <w:sz w:val="18"/>
        </w:rPr>
        <w:t>Leverancier</w:t>
      </w:r>
      <w:r>
        <w:rPr>
          <w:spacing w:val="-3"/>
          <w:sz w:val="18"/>
        </w:rPr>
        <w:t xml:space="preserve"> </w:t>
      </w:r>
      <w:r>
        <w:rPr>
          <w:sz w:val="18"/>
        </w:rPr>
        <w:t>anderzijds</w:t>
      </w:r>
      <w:r>
        <w:rPr>
          <w:spacing w:val="-5"/>
          <w:sz w:val="18"/>
        </w:rPr>
        <w:t xml:space="preserve"> </w:t>
      </w:r>
      <w:r>
        <w:rPr>
          <w:sz w:val="18"/>
        </w:rPr>
        <w:t>worden</w:t>
      </w:r>
      <w:r>
        <w:rPr>
          <w:spacing w:val="-4"/>
          <w:sz w:val="18"/>
        </w:rPr>
        <w:t xml:space="preserve"> </w:t>
      </w:r>
      <w:r>
        <w:rPr>
          <w:sz w:val="18"/>
        </w:rPr>
        <w:t>gesloten</w:t>
      </w:r>
      <w:r>
        <w:rPr>
          <w:spacing w:val="-4"/>
          <w:sz w:val="18"/>
        </w:rPr>
        <w:t xml:space="preserve"> </w:t>
      </w:r>
      <w:r>
        <w:rPr>
          <w:sz w:val="18"/>
        </w:rPr>
        <w:t>met</w:t>
      </w:r>
      <w:r>
        <w:rPr>
          <w:spacing w:val="-4"/>
          <w:sz w:val="18"/>
        </w:rPr>
        <w:t xml:space="preserve"> </w:t>
      </w:r>
      <w:r>
        <w:rPr>
          <w:sz w:val="18"/>
        </w:rPr>
        <w:t>betrekking</w:t>
      </w:r>
      <w:r>
        <w:rPr>
          <w:spacing w:val="-5"/>
          <w:sz w:val="18"/>
        </w:rPr>
        <w:t xml:space="preserve"> </w:t>
      </w:r>
      <w:r>
        <w:rPr>
          <w:sz w:val="18"/>
        </w:rPr>
        <w:t>tot</w:t>
      </w:r>
      <w:r>
        <w:rPr>
          <w:spacing w:val="-4"/>
          <w:sz w:val="18"/>
        </w:rPr>
        <w:t xml:space="preserve"> </w:t>
      </w:r>
      <w:r>
        <w:rPr>
          <w:sz w:val="18"/>
        </w:rPr>
        <w:t>opdrachten</w:t>
      </w:r>
      <w:r>
        <w:rPr>
          <w:spacing w:val="-4"/>
          <w:sz w:val="18"/>
        </w:rPr>
        <w:t xml:space="preserve"> </w:t>
      </w:r>
      <w:r>
        <w:rPr>
          <w:sz w:val="18"/>
        </w:rPr>
        <w:t>tot</w:t>
      </w:r>
      <w:r>
        <w:rPr>
          <w:spacing w:val="-4"/>
          <w:sz w:val="18"/>
        </w:rPr>
        <w:t xml:space="preserve"> </w:t>
      </w:r>
      <w:r>
        <w:rPr>
          <w:sz w:val="18"/>
        </w:rPr>
        <w:t>het verrichten van in een bestelling of Nadere</w:t>
      </w:r>
      <w:r>
        <w:rPr>
          <w:spacing w:val="-2"/>
          <w:sz w:val="18"/>
        </w:rPr>
        <w:t xml:space="preserve"> </w:t>
      </w:r>
      <w:r>
        <w:rPr>
          <w:sz w:val="18"/>
        </w:rPr>
        <w:t>offerteaanvraag gespecificeerde Levering,</w:t>
      </w:r>
      <w:r>
        <w:rPr>
          <w:spacing w:val="-1"/>
          <w:sz w:val="18"/>
        </w:rPr>
        <w:t xml:space="preserve"> </w:t>
      </w:r>
      <w:r>
        <w:rPr>
          <w:sz w:val="18"/>
        </w:rPr>
        <w:t xml:space="preserve">tenzij in een Bestelopdracht uitdrukkelijk schriftelijk van deze Raamovereenkomst wordt </w:t>
      </w:r>
      <w:r>
        <w:rPr>
          <w:spacing w:val="-2"/>
          <w:sz w:val="18"/>
        </w:rPr>
        <w:t>afgeweken.</w:t>
      </w:r>
    </w:p>
    <w:p w14:paraId="4080ACEC" w14:textId="77777777" w:rsidR="003E472F" w:rsidRDefault="003E472F">
      <w:pPr>
        <w:pStyle w:val="Plattetekst"/>
      </w:pPr>
    </w:p>
    <w:p w14:paraId="2376BD8A" w14:textId="77777777" w:rsidR="003E472F" w:rsidRDefault="003E472F">
      <w:pPr>
        <w:pStyle w:val="Plattetekst"/>
        <w:spacing w:before="47"/>
      </w:pPr>
    </w:p>
    <w:p w14:paraId="1D522EE0" w14:textId="77777777" w:rsidR="003E472F" w:rsidRDefault="006519AE">
      <w:pPr>
        <w:pStyle w:val="Kop2"/>
        <w:spacing w:before="1"/>
      </w:pPr>
      <w:bookmarkStart w:id="5" w:name="_bookmark4"/>
      <w:bookmarkEnd w:id="5"/>
      <w:r>
        <w:t>ARTIKEL</w:t>
      </w:r>
      <w:r>
        <w:rPr>
          <w:spacing w:val="-4"/>
        </w:rPr>
        <w:t xml:space="preserve"> </w:t>
      </w:r>
      <w:r>
        <w:t>5.</w:t>
      </w:r>
      <w:r>
        <w:rPr>
          <w:spacing w:val="30"/>
        </w:rPr>
        <w:t xml:space="preserve"> </w:t>
      </w:r>
      <w:r>
        <w:t>DUUR</w:t>
      </w:r>
      <w:r>
        <w:rPr>
          <w:spacing w:val="-3"/>
        </w:rPr>
        <w:t xml:space="preserve"> </w:t>
      </w:r>
      <w:r>
        <w:t>VAN</w:t>
      </w:r>
      <w:r>
        <w:rPr>
          <w:spacing w:val="-3"/>
        </w:rPr>
        <w:t xml:space="preserve"> </w:t>
      </w:r>
      <w:r>
        <w:t>DE</w:t>
      </w:r>
      <w:r>
        <w:rPr>
          <w:spacing w:val="-3"/>
        </w:rPr>
        <w:t xml:space="preserve"> </w:t>
      </w:r>
      <w:r>
        <w:rPr>
          <w:spacing w:val="-2"/>
        </w:rPr>
        <w:t>OVEREENKOMST</w:t>
      </w:r>
    </w:p>
    <w:p w14:paraId="74DD15BF" w14:textId="4FDD0D80" w:rsidR="003E472F" w:rsidRDefault="006519AE">
      <w:pPr>
        <w:pStyle w:val="Lijstalinea"/>
        <w:numPr>
          <w:ilvl w:val="1"/>
          <w:numId w:val="11"/>
        </w:numPr>
        <w:tabs>
          <w:tab w:val="left" w:pos="1838"/>
        </w:tabs>
        <w:spacing w:before="193" w:line="360" w:lineRule="auto"/>
        <w:ind w:right="1074"/>
        <w:rPr>
          <w:sz w:val="18"/>
        </w:rPr>
      </w:pPr>
      <w:r>
        <w:rPr>
          <w:sz w:val="18"/>
        </w:rPr>
        <w:t>De</w:t>
      </w:r>
      <w:r>
        <w:rPr>
          <w:spacing w:val="-2"/>
          <w:sz w:val="18"/>
        </w:rPr>
        <w:t xml:space="preserve"> </w:t>
      </w:r>
      <w:r>
        <w:rPr>
          <w:sz w:val="18"/>
        </w:rPr>
        <w:t>Raamovereenkomst</w:t>
      </w:r>
      <w:r>
        <w:rPr>
          <w:spacing w:val="-3"/>
          <w:sz w:val="18"/>
        </w:rPr>
        <w:t xml:space="preserve"> </w:t>
      </w:r>
      <w:r>
        <w:rPr>
          <w:sz w:val="18"/>
        </w:rPr>
        <w:t>gaat</w:t>
      </w:r>
      <w:r>
        <w:rPr>
          <w:spacing w:val="-3"/>
          <w:sz w:val="18"/>
        </w:rPr>
        <w:t xml:space="preserve"> </w:t>
      </w:r>
      <w:r>
        <w:rPr>
          <w:sz w:val="18"/>
        </w:rPr>
        <w:t>in</w:t>
      </w:r>
      <w:r>
        <w:rPr>
          <w:spacing w:val="-2"/>
          <w:sz w:val="18"/>
        </w:rPr>
        <w:t xml:space="preserve"> </w:t>
      </w:r>
      <w:r>
        <w:rPr>
          <w:sz w:val="18"/>
        </w:rPr>
        <w:t>op</w:t>
      </w:r>
      <w:r>
        <w:rPr>
          <w:spacing w:val="-3"/>
          <w:sz w:val="18"/>
        </w:rPr>
        <w:t xml:space="preserve"> </w:t>
      </w:r>
      <w:r w:rsidRPr="004E0823">
        <w:rPr>
          <w:sz w:val="18"/>
          <w:highlight w:val="yellow"/>
        </w:rPr>
        <w:t>1</w:t>
      </w:r>
      <w:r w:rsidRPr="004E0823">
        <w:rPr>
          <w:spacing w:val="-3"/>
          <w:sz w:val="18"/>
          <w:highlight w:val="yellow"/>
        </w:rPr>
        <w:t xml:space="preserve"> </w:t>
      </w:r>
      <w:r w:rsidR="00B97C8E">
        <w:rPr>
          <w:spacing w:val="-3"/>
          <w:sz w:val="18"/>
          <w:highlight w:val="yellow"/>
        </w:rPr>
        <w:t>april</w:t>
      </w:r>
      <w:r w:rsidRPr="004E0823">
        <w:rPr>
          <w:spacing w:val="-3"/>
          <w:sz w:val="18"/>
          <w:highlight w:val="yellow"/>
        </w:rPr>
        <w:t xml:space="preserve"> </w:t>
      </w:r>
      <w:r w:rsidRPr="004E0823">
        <w:rPr>
          <w:sz w:val="18"/>
          <w:highlight w:val="yellow"/>
        </w:rPr>
        <w:t>2025</w:t>
      </w:r>
      <w:r>
        <w:rPr>
          <w:spacing w:val="40"/>
          <w:sz w:val="18"/>
        </w:rPr>
        <w:t xml:space="preserve"> </w:t>
      </w:r>
      <w:r>
        <w:rPr>
          <w:sz w:val="18"/>
        </w:rPr>
        <w:t>en</w:t>
      </w:r>
      <w:r>
        <w:rPr>
          <w:spacing w:val="-5"/>
          <w:sz w:val="18"/>
        </w:rPr>
        <w:t xml:space="preserve"> </w:t>
      </w:r>
      <w:r>
        <w:rPr>
          <w:sz w:val="18"/>
        </w:rPr>
        <w:t>heeft</w:t>
      </w:r>
      <w:r>
        <w:rPr>
          <w:spacing w:val="-2"/>
          <w:sz w:val="18"/>
        </w:rPr>
        <w:t xml:space="preserve"> </w:t>
      </w:r>
      <w:r>
        <w:rPr>
          <w:sz w:val="18"/>
        </w:rPr>
        <w:t>een</w:t>
      </w:r>
      <w:r>
        <w:rPr>
          <w:spacing w:val="-2"/>
          <w:sz w:val="18"/>
        </w:rPr>
        <w:t xml:space="preserve"> </w:t>
      </w:r>
      <w:r>
        <w:rPr>
          <w:sz w:val="18"/>
        </w:rPr>
        <w:t>initiële</w:t>
      </w:r>
      <w:r>
        <w:rPr>
          <w:spacing w:val="-3"/>
          <w:sz w:val="18"/>
        </w:rPr>
        <w:t xml:space="preserve"> </w:t>
      </w:r>
      <w:r>
        <w:rPr>
          <w:sz w:val="18"/>
        </w:rPr>
        <w:t>looptijd</w:t>
      </w:r>
      <w:r>
        <w:rPr>
          <w:spacing w:val="-3"/>
          <w:sz w:val="18"/>
        </w:rPr>
        <w:t xml:space="preserve"> </w:t>
      </w:r>
      <w:r>
        <w:rPr>
          <w:sz w:val="18"/>
        </w:rPr>
        <w:t>van</w:t>
      </w:r>
      <w:r>
        <w:rPr>
          <w:spacing w:val="-2"/>
          <w:sz w:val="18"/>
        </w:rPr>
        <w:t xml:space="preserve"> </w:t>
      </w:r>
      <w:r>
        <w:rPr>
          <w:sz w:val="18"/>
        </w:rPr>
        <w:t>twee</w:t>
      </w:r>
      <w:r>
        <w:rPr>
          <w:spacing w:val="-3"/>
          <w:sz w:val="18"/>
        </w:rPr>
        <w:t xml:space="preserve"> </w:t>
      </w:r>
      <w:r>
        <w:rPr>
          <w:sz w:val="18"/>
        </w:rPr>
        <w:t>(2) jaar. Binnen deze initiële periode geldt het eerste jaar als proeftijd waarbinnen Opdrachtgever de Overeenkomst tegen het einde van de proeftijd kan beëindigen. Na de initiële looptijd van twee (2) jaar zal de Raamovereenkomst stilzwijgend worden verlengd</w:t>
      </w:r>
    </w:p>
    <w:p w14:paraId="60984070" w14:textId="77777777" w:rsidR="003E472F" w:rsidRDefault="006519AE">
      <w:pPr>
        <w:tabs>
          <w:tab w:val="left" w:pos="9083"/>
        </w:tabs>
        <w:spacing w:before="135"/>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4BECF2DC" w14:textId="77777777" w:rsidR="003E472F" w:rsidRDefault="003E472F">
      <w:pPr>
        <w:rPr>
          <w:sz w:val="16"/>
        </w:rPr>
        <w:sectPr w:rsidR="003E472F">
          <w:pgSz w:w="11910" w:h="16850"/>
          <w:pgMar w:top="1340" w:right="420" w:bottom="900" w:left="300" w:header="0" w:footer="701" w:gutter="0"/>
          <w:cols w:space="720"/>
        </w:sectPr>
      </w:pPr>
    </w:p>
    <w:p w14:paraId="5C2DCA85" w14:textId="33672937" w:rsidR="003E472F" w:rsidRDefault="006519AE">
      <w:pPr>
        <w:pStyle w:val="Plattetekst"/>
        <w:spacing w:before="76" w:line="360" w:lineRule="auto"/>
        <w:ind w:left="1838" w:right="994"/>
      </w:pPr>
      <w:r>
        <w:lastRenderedPageBreak/>
        <w:t>voor</w:t>
      </w:r>
      <w:r>
        <w:rPr>
          <w:spacing w:val="-3"/>
        </w:rPr>
        <w:t xml:space="preserve"> </w:t>
      </w:r>
      <w:r>
        <w:t>de</w:t>
      </w:r>
      <w:r>
        <w:rPr>
          <w:spacing w:val="-3"/>
        </w:rPr>
        <w:t xml:space="preserve"> </w:t>
      </w:r>
      <w:r>
        <w:t>duur</w:t>
      </w:r>
      <w:r>
        <w:rPr>
          <w:spacing w:val="-3"/>
        </w:rPr>
        <w:t xml:space="preserve"> </w:t>
      </w:r>
      <w:r>
        <w:t>van</w:t>
      </w:r>
      <w:r>
        <w:rPr>
          <w:spacing w:val="-2"/>
        </w:rPr>
        <w:t xml:space="preserve"> </w:t>
      </w:r>
      <w:r>
        <w:t>twee</w:t>
      </w:r>
      <w:r w:rsidR="00B97C8E">
        <w:t xml:space="preserve"> keer 1</w:t>
      </w:r>
      <w:r>
        <w:rPr>
          <w:spacing w:val="-6"/>
        </w:rPr>
        <w:t xml:space="preserve"> </w:t>
      </w:r>
      <w:r>
        <w:t>jaar.</w:t>
      </w:r>
      <w:r>
        <w:rPr>
          <w:spacing w:val="-4"/>
        </w:rPr>
        <w:t xml:space="preserve"> </w:t>
      </w:r>
      <w:r>
        <w:t>Gedurende</w:t>
      </w:r>
      <w:r>
        <w:rPr>
          <w:spacing w:val="-3"/>
        </w:rPr>
        <w:t xml:space="preserve"> </w:t>
      </w:r>
      <w:r>
        <w:t>de</w:t>
      </w:r>
      <w:r>
        <w:rPr>
          <w:spacing w:val="-3"/>
        </w:rPr>
        <w:t xml:space="preserve"> </w:t>
      </w:r>
      <w:r>
        <w:t>verlengingsperiode</w:t>
      </w:r>
      <w:r>
        <w:rPr>
          <w:spacing w:val="-3"/>
        </w:rPr>
        <w:t xml:space="preserve"> </w:t>
      </w:r>
      <w:r>
        <w:t>van</w:t>
      </w:r>
      <w:r>
        <w:rPr>
          <w:spacing w:val="-2"/>
        </w:rPr>
        <w:t xml:space="preserve"> </w:t>
      </w:r>
      <w:r>
        <w:t>twee</w:t>
      </w:r>
      <w:r>
        <w:rPr>
          <w:spacing w:val="-3"/>
        </w:rPr>
        <w:t xml:space="preserve"> </w:t>
      </w:r>
      <w:r>
        <w:t>jaar</w:t>
      </w:r>
      <w:r>
        <w:rPr>
          <w:spacing w:val="-3"/>
        </w:rPr>
        <w:t xml:space="preserve"> </w:t>
      </w:r>
      <w:r>
        <w:t>zijn</w:t>
      </w:r>
      <w:r>
        <w:rPr>
          <w:spacing w:val="-2"/>
        </w:rPr>
        <w:t xml:space="preserve"> </w:t>
      </w:r>
      <w:r>
        <w:t>zowel Opdrachtgever als Leverancier gerechtigd de Raamovereenkomst op te zeggen met inachtneming van één (1) jaar. In totaal betreft de maximale looptijd inclusief verlengingsoptie maximaal vier (4) jaar.</w:t>
      </w:r>
    </w:p>
    <w:p w14:paraId="63BF4008" w14:textId="77777777" w:rsidR="003E472F" w:rsidRDefault="003E472F">
      <w:pPr>
        <w:pStyle w:val="Plattetekst"/>
        <w:spacing w:before="108"/>
      </w:pPr>
    </w:p>
    <w:p w14:paraId="3B086C71" w14:textId="77777777" w:rsidR="003E472F" w:rsidRDefault="006519AE">
      <w:pPr>
        <w:pStyle w:val="Lijstalinea"/>
        <w:numPr>
          <w:ilvl w:val="1"/>
          <w:numId w:val="11"/>
        </w:numPr>
        <w:tabs>
          <w:tab w:val="left" w:pos="1838"/>
        </w:tabs>
        <w:spacing w:before="1" w:line="360" w:lineRule="auto"/>
        <w:ind w:right="1002"/>
        <w:rPr>
          <w:sz w:val="18"/>
        </w:rPr>
      </w:pPr>
      <w:r>
        <w:rPr>
          <w:sz w:val="18"/>
        </w:rPr>
        <w:t>Koper stelt Leverancier uiterlijk drie (3) maanden voor het verstrijken van de initiële / dan geldende looptijd van de Raamovereenkomst schriftelijk in kennis indien gebruik wordt gemaakt door Koper van de verlengingsoptie. Indien de verlengingsoptie door Koper niet wordt uitgeoefend eindigt</w:t>
      </w:r>
      <w:r>
        <w:rPr>
          <w:spacing w:val="-2"/>
          <w:sz w:val="18"/>
        </w:rPr>
        <w:t xml:space="preserve"> </w:t>
      </w:r>
      <w:r>
        <w:rPr>
          <w:sz w:val="18"/>
        </w:rPr>
        <w:t>de Raamovereenkomst van rechtswege na het verstrijken van de in</w:t>
      </w:r>
      <w:r>
        <w:rPr>
          <w:spacing w:val="-2"/>
          <w:sz w:val="18"/>
        </w:rPr>
        <w:t xml:space="preserve"> </w:t>
      </w:r>
      <w:r>
        <w:rPr>
          <w:sz w:val="18"/>
        </w:rPr>
        <w:t>de</w:t>
      </w:r>
      <w:r>
        <w:rPr>
          <w:spacing w:val="-3"/>
          <w:sz w:val="18"/>
        </w:rPr>
        <w:t xml:space="preserve"> </w:t>
      </w:r>
      <w:r>
        <w:rPr>
          <w:sz w:val="18"/>
        </w:rPr>
        <w:t>eerste</w:t>
      </w:r>
      <w:r>
        <w:rPr>
          <w:spacing w:val="-3"/>
          <w:sz w:val="18"/>
        </w:rPr>
        <w:t xml:space="preserve"> </w:t>
      </w:r>
      <w:r>
        <w:rPr>
          <w:sz w:val="18"/>
        </w:rPr>
        <w:t>zin</w:t>
      </w:r>
      <w:r>
        <w:rPr>
          <w:spacing w:val="-2"/>
          <w:sz w:val="18"/>
        </w:rPr>
        <w:t xml:space="preserve"> </w:t>
      </w:r>
      <w:r>
        <w:rPr>
          <w:sz w:val="18"/>
        </w:rPr>
        <w:t>van</w:t>
      </w:r>
      <w:r>
        <w:rPr>
          <w:spacing w:val="-2"/>
          <w:sz w:val="18"/>
        </w:rPr>
        <w:t xml:space="preserve"> </w:t>
      </w:r>
      <w:r>
        <w:rPr>
          <w:sz w:val="18"/>
        </w:rPr>
        <w:t>dit</w:t>
      </w:r>
      <w:r>
        <w:rPr>
          <w:spacing w:val="-2"/>
          <w:sz w:val="18"/>
        </w:rPr>
        <w:t xml:space="preserve"> </w:t>
      </w:r>
      <w:r>
        <w:rPr>
          <w:sz w:val="18"/>
        </w:rPr>
        <w:t>artikel</w:t>
      </w:r>
      <w:r>
        <w:rPr>
          <w:spacing w:val="-2"/>
          <w:sz w:val="18"/>
        </w:rPr>
        <w:t xml:space="preserve"> </w:t>
      </w:r>
      <w:r>
        <w:rPr>
          <w:sz w:val="18"/>
        </w:rPr>
        <w:t>bedoelde</w:t>
      </w:r>
      <w:r>
        <w:rPr>
          <w:spacing w:val="-3"/>
          <w:sz w:val="18"/>
        </w:rPr>
        <w:t xml:space="preserve"> </w:t>
      </w:r>
      <w:r>
        <w:rPr>
          <w:sz w:val="18"/>
        </w:rPr>
        <w:t>termijn</w:t>
      </w:r>
      <w:r>
        <w:rPr>
          <w:spacing w:val="-2"/>
          <w:sz w:val="18"/>
        </w:rPr>
        <w:t xml:space="preserve"> </w:t>
      </w:r>
      <w:r>
        <w:rPr>
          <w:sz w:val="18"/>
        </w:rPr>
        <w:t>/</w:t>
      </w:r>
      <w:r>
        <w:rPr>
          <w:spacing w:val="-4"/>
          <w:sz w:val="18"/>
        </w:rPr>
        <w:t xml:space="preserve"> </w:t>
      </w:r>
      <w:r>
        <w:rPr>
          <w:sz w:val="18"/>
        </w:rPr>
        <w:t>op</w:t>
      </w:r>
      <w:r>
        <w:rPr>
          <w:spacing w:val="-5"/>
          <w:sz w:val="18"/>
        </w:rPr>
        <w:t xml:space="preserve"> </w:t>
      </w:r>
      <w:r>
        <w:rPr>
          <w:sz w:val="18"/>
        </w:rPr>
        <w:t>dat</w:t>
      </w:r>
      <w:r>
        <w:rPr>
          <w:spacing w:val="-3"/>
          <w:sz w:val="18"/>
        </w:rPr>
        <w:t xml:space="preserve"> </w:t>
      </w:r>
      <w:r>
        <w:rPr>
          <w:sz w:val="18"/>
        </w:rPr>
        <w:t>moment</w:t>
      </w:r>
      <w:r>
        <w:rPr>
          <w:spacing w:val="-2"/>
          <w:sz w:val="18"/>
        </w:rPr>
        <w:t xml:space="preserve"> </w:t>
      </w:r>
      <w:r>
        <w:rPr>
          <w:sz w:val="18"/>
        </w:rPr>
        <w:t>geldende</w:t>
      </w:r>
      <w:r>
        <w:rPr>
          <w:spacing w:val="-3"/>
          <w:sz w:val="18"/>
        </w:rPr>
        <w:t xml:space="preserve"> </w:t>
      </w:r>
      <w:r>
        <w:rPr>
          <w:sz w:val="18"/>
        </w:rPr>
        <w:t>termijn en/of</w:t>
      </w:r>
      <w:r>
        <w:rPr>
          <w:spacing w:val="-4"/>
          <w:sz w:val="18"/>
        </w:rPr>
        <w:t xml:space="preserve"> </w:t>
      </w:r>
      <w:r>
        <w:rPr>
          <w:sz w:val="18"/>
        </w:rPr>
        <w:t xml:space="preserve">bij het bereiken van de in de aanbestedingstukken aangegeven maximale omvang van de </w:t>
      </w:r>
      <w:r>
        <w:rPr>
          <w:spacing w:val="-2"/>
          <w:sz w:val="18"/>
        </w:rPr>
        <w:t>opdracht.</w:t>
      </w:r>
    </w:p>
    <w:p w14:paraId="4D34F65A" w14:textId="77777777" w:rsidR="003E472F" w:rsidRDefault="003E472F">
      <w:pPr>
        <w:pStyle w:val="Plattetekst"/>
        <w:spacing w:before="110"/>
      </w:pPr>
    </w:p>
    <w:p w14:paraId="03DBC998" w14:textId="77777777" w:rsidR="003E472F" w:rsidRDefault="006519AE">
      <w:pPr>
        <w:pStyle w:val="Lijstalinea"/>
        <w:numPr>
          <w:ilvl w:val="1"/>
          <w:numId w:val="11"/>
        </w:numPr>
        <w:tabs>
          <w:tab w:val="left" w:pos="1838"/>
        </w:tabs>
        <w:spacing w:line="360" w:lineRule="auto"/>
        <w:ind w:right="1317"/>
        <w:rPr>
          <w:sz w:val="18"/>
        </w:rPr>
      </w:pPr>
      <w:r>
        <w:rPr>
          <w:sz w:val="18"/>
        </w:rPr>
        <w:t>Beëindiging van deze Raamovereenkomst om welke reden dan ook laat de rechten en verplichtingen</w:t>
      </w:r>
      <w:r>
        <w:rPr>
          <w:spacing w:val="-4"/>
          <w:sz w:val="18"/>
        </w:rPr>
        <w:t xml:space="preserve"> </w:t>
      </w:r>
      <w:r>
        <w:rPr>
          <w:sz w:val="18"/>
        </w:rPr>
        <w:t>voortvloeiend</w:t>
      </w:r>
      <w:r>
        <w:rPr>
          <w:spacing w:val="-5"/>
          <w:sz w:val="18"/>
        </w:rPr>
        <w:t xml:space="preserve"> </w:t>
      </w:r>
      <w:r>
        <w:rPr>
          <w:sz w:val="18"/>
        </w:rPr>
        <w:t>uit</w:t>
      </w:r>
      <w:r>
        <w:rPr>
          <w:spacing w:val="-4"/>
          <w:sz w:val="18"/>
        </w:rPr>
        <w:t xml:space="preserve"> </w:t>
      </w:r>
      <w:r>
        <w:rPr>
          <w:sz w:val="18"/>
        </w:rPr>
        <w:t>(een)</w:t>
      </w:r>
      <w:r>
        <w:rPr>
          <w:spacing w:val="-2"/>
          <w:sz w:val="18"/>
        </w:rPr>
        <w:t xml:space="preserve"> </w:t>
      </w:r>
      <w:r>
        <w:rPr>
          <w:sz w:val="18"/>
        </w:rPr>
        <w:t>Bestelopdracht(en)</w:t>
      </w:r>
      <w:r>
        <w:rPr>
          <w:spacing w:val="-6"/>
          <w:sz w:val="18"/>
        </w:rPr>
        <w:t xml:space="preserve"> </w:t>
      </w:r>
      <w:r>
        <w:rPr>
          <w:sz w:val="18"/>
        </w:rPr>
        <w:t>onverlet.</w:t>
      </w:r>
      <w:r>
        <w:rPr>
          <w:spacing w:val="-6"/>
          <w:sz w:val="18"/>
        </w:rPr>
        <w:t xml:space="preserve"> </w:t>
      </w:r>
      <w:r>
        <w:rPr>
          <w:sz w:val="18"/>
        </w:rPr>
        <w:t>De</w:t>
      </w:r>
      <w:r>
        <w:rPr>
          <w:spacing w:val="-4"/>
          <w:sz w:val="18"/>
        </w:rPr>
        <w:t xml:space="preserve"> </w:t>
      </w:r>
      <w:r>
        <w:rPr>
          <w:sz w:val="18"/>
        </w:rPr>
        <w:t>voorwaarden</w:t>
      </w:r>
      <w:r>
        <w:rPr>
          <w:spacing w:val="-4"/>
          <w:sz w:val="18"/>
        </w:rPr>
        <w:t xml:space="preserve"> </w:t>
      </w:r>
      <w:r>
        <w:rPr>
          <w:sz w:val="18"/>
        </w:rPr>
        <w:t>van deze Raamovereenkomst blijven van toepassing op alle Bestelopdrachten die na het eindigen van deze Raamovereenkomst nog voortduren.</w:t>
      </w:r>
    </w:p>
    <w:p w14:paraId="21D1791A" w14:textId="77777777" w:rsidR="003E472F" w:rsidRDefault="003E472F">
      <w:pPr>
        <w:pStyle w:val="Plattetekst"/>
        <w:spacing w:before="110"/>
      </w:pPr>
    </w:p>
    <w:p w14:paraId="7C1FACB7" w14:textId="77777777" w:rsidR="003E472F" w:rsidRDefault="006519AE">
      <w:pPr>
        <w:pStyle w:val="Lijstalinea"/>
        <w:numPr>
          <w:ilvl w:val="1"/>
          <w:numId w:val="11"/>
        </w:numPr>
        <w:tabs>
          <w:tab w:val="left" w:pos="1838"/>
        </w:tabs>
        <w:spacing w:line="360" w:lineRule="auto"/>
        <w:ind w:right="1487"/>
        <w:rPr>
          <w:sz w:val="18"/>
        </w:rPr>
      </w:pPr>
      <w:r>
        <w:rPr>
          <w:sz w:val="18"/>
        </w:rPr>
        <w:t>De</w:t>
      </w:r>
      <w:r>
        <w:rPr>
          <w:spacing w:val="-3"/>
          <w:sz w:val="18"/>
        </w:rPr>
        <w:t xml:space="preserve"> </w:t>
      </w:r>
      <w:r>
        <w:rPr>
          <w:sz w:val="18"/>
        </w:rPr>
        <w:t>duur</w:t>
      </w:r>
      <w:r>
        <w:rPr>
          <w:spacing w:val="-4"/>
          <w:sz w:val="18"/>
        </w:rPr>
        <w:t xml:space="preserve"> </w:t>
      </w:r>
      <w:r>
        <w:rPr>
          <w:sz w:val="18"/>
        </w:rPr>
        <w:t>van</w:t>
      </w:r>
      <w:r>
        <w:rPr>
          <w:spacing w:val="-3"/>
          <w:sz w:val="18"/>
        </w:rPr>
        <w:t xml:space="preserve"> </w:t>
      </w:r>
      <w:r>
        <w:rPr>
          <w:sz w:val="18"/>
        </w:rPr>
        <w:t>de</w:t>
      </w:r>
      <w:r>
        <w:rPr>
          <w:spacing w:val="-3"/>
          <w:sz w:val="18"/>
        </w:rPr>
        <w:t xml:space="preserve"> </w:t>
      </w:r>
      <w:r>
        <w:rPr>
          <w:sz w:val="18"/>
        </w:rPr>
        <w:t>Bestelopdracht(en)</w:t>
      </w:r>
      <w:r>
        <w:rPr>
          <w:spacing w:val="-5"/>
          <w:sz w:val="18"/>
        </w:rPr>
        <w:t xml:space="preserve"> </w:t>
      </w:r>
      <w:r>
        <w:rPr>
          <w:sz w:val="18"/>
        </w:rPr>
        <w:t>die</w:t>
      </w:r>
      <w:r>
        <w:rPr>
          <w:spacing w:val="-4"/>
          <w:sz w:val="18"/>
        </w:rPr>
        <w:t xml:space="preserve"> </w:t>
      </w:r>
      <w:r>
        <w:rPr>
          <w:sz w:val="18"/>
        </w:rPr>
        <w:t>onder</w:t>
      </w:r>
      <w:r>
        <w:rPr>
          <w:spacing w:val="-4"/>
          <w:sz w:val="18"/>
        </w:rPr>
        <w:t xml:space="preserve"> </w:t>
      </w:r>
      <w:r>
        <w:rPr>
          <w:sz w:val="18"/>
        </w:rPr>
        <w:t>deze</w:t>
      </w:r>
      <w:r>
        <w:rPr>
          <w:spacing w:val="-4"/>
          <w:sz w:val="18"/>
        </w:rPr>
        <w:t xml:space="preserve"> </w:t>
      </w:r>
      <w:proofErr w:type="spellStart"/>
      <w:r>
        <w:rPr>
          <w:sz w:val="18"/>
        </w:rPr>
        <w:t>Raamvereenkomst</w:t>
      </w:r>
      <w:proofErr w:type="spellEnd"/>
      <w:r>
        <w:rPr>
          <w:spacing w:val="-3"/>
          <w:sz w:val="18"/>
        </w:rPr>
        <w:t xml:space="preserve"> </w:t>
      </w:r>
      <w:r>
        <w:rPr>
          <w:sz w:val="18"/>
        </w:rPr>
        <w:t>aan Leverancier wordt / worden gegund wordt in de Bestelopdracht(en) per opdracht vastgelegd.</w:t>
      </w:r>
    </w:p>
    <w:p w14:paraId="6631D340" w14:textId="77777777" w:rsidR="003E472F" w:rsidRDefault="003E472F">
      <w:pPr>
        <w:pStyle w:val="Plattetekst"/>
        <w:spacing w:before="110"/>
      </w:pPr>
    </w:p>
    <w:p w14:paraId="2082384F" w14:textId="77777777" w:rsidR="003E472F" w:rsidRDefault="006519AE">
      <w:pPr>
        <w:pStyle w:val="Lijstalinea"/>
        <w:numPr>
          <w:ilvl w:val="1"/>
          <w:numId w:val="11"/>
        </w:numPr>
        <w:tabs>
          <w:tab w:val="left" w:pos="1838"/>
        </w:tabs>
        <w:spacing w:line="360" w:lineRule="auto"/>
        <w:ind w:right="1119"/>
        <w:rPr>
          <w:sz w:val="18"/>
        </w:rPr>
      </w:pPr>
      <w:r>
        <w:rPr>
          <w:sz w:val="18"/>
        </w:rPr>
        <w:t>Bij beëindiging van de Raamovereenkomst, om welke reden en op welke wijze dan ook, blijven</w:t>
      </w:r>
      <w:r>
        <w:rPr>
          <w:spacing w:val="-2"/>
          <w:sz w:val="18"/>
        </w:rPr>
        <w:t xml:space="preserve"> </w:t>
      </w:r>
      <w:r>
        <w:rPr>
          <w:sz w:val="18"/>
        </w:rPr>
        <w:t>de</w:t>
      </w:r>
      <w:r>
        <w:rPr>
          <w:spacing w:val="-3"/>
          <w:sz w:val="18"/>
        </w:rPr>
        <w:t xml:space="preserve"> </w:t>
      </w:r>
      <w:r>
        <w:rPr>
          <w:sz w:val="18"/>
        </w:rPr>
        <w:t>bepalingen</w:t>
      </w:r>
      <w:r>
        <w:rPr>
          <w:spacing w:val="-2"/>
          <w:sz w:val="18"/>
        </w:rPr>
        <w:t xml:space="preserve"> </w:t>
      </w:r>
      <w:r>
        <w:rPr>
          <w:sz w:val="18"/>
        </w:rPr>
        <w:t>uit</w:t>
      </w:r>
      <w:r>
        <w:rPr>
          <w:spacing w:val="-2"/>
          <w:sz w:val="18"/>
        </w:rPr>
        <w:t xml:space="preserve"> </w:t>
      </w:r>
      <w:r>
        <w:rPr>
          <w:sz w:val="18"/>
        </w:rPr>
        <w:t>deze</w:t>
      </w:r>
      <w:r>
        <w:rPr>
          <w:spacing w:val="-3"/>
          <w:sz w:val="18"/>
        </w:rPr>
        <w:t xml:space="preserve"> </w:t>
      </w:r>
      <w:r>
        <w:rPr>
          <w:sz w:val="18"/>
        </w:rPr>
        <w:t>Raamovereenkomst</w:t>
      </w:r>
      <w:r>
        <w:rPr>
          <w:spacing w:val="-2"/>
          <w:sz w:val="18"/>
        </w:rPr>
        <w:t xml:space="preserve"> </w:t>
      </w:r>
      <w:r>
        <w:rPr>
          <w:sz w:val="18"/>
        </w:rPr>
        <w:t>en</w:t>
      </w:r>
      <w:r>
        <w:rPr>
          <w:spacing w:val="-2"/>
          <w:sz w:val="18"/>
        </w:rPr>
        <w:t xml:space="preserve"> </w:t>
      </w:r>
      <w:r>
        <w:rPr>
          <w:sz w:val="18"/>
        </w:rPr>
        <w:t>de</w:t>
      </w:r>
      <w:r>
        <w:rPr>
          <w:spacing w:val="-3"/>
          <w:sz w:val="18"/>
        </w:rPr>
        <w:t xml:space="preserve"> </w:t>
      </w:r>
      <w:r>
        <w:rPr>
          <w:sz w:val="18"/>
        </w:rPr>
        <w:t>Inkoopvoorwaarden</w:t>
      </w:r>
      <w:r>
        <w:rPr>
          <w:spacing w:val="-2"/>
          <w:sz w:val="18"/>
        </w:rPr>
        <w:t xml:space="preserve"> </w:t>
      </w:r>
      <w:r>
        <w:rPr>
          <w:sz w:val="18"/>
        </w:rPr>
        <w:t>die</w:t>
      </w:r>
      <w:r>
        <w:rPr>
          <w:spacing w:val="-3"/>
          <w:sz w:val="18"/>
        </w:rPr>
        <w:t xml:space="preserve"> </w:t>
      </w:r>
      <w:r>
        <w:rPr>
          <w:sz w:val="18"/>
        </w:rPr>
        <w:t>naar</w:t>
      </w:r>
      <w:r>
        <w:rPr>
          <w:spacing w:val="-4"/>
          <w:sz w:val="18"/>
        </w:rPr>
        <w:t xml:space="preserve"> </w:t>
      </w:r>
      <w:r>
        <w:rPr>
          <w:sz w:val="18"/>
        </w:rPr>
        <w:t>hun aard bedoeld zijn om ook na afloop van de Raamovereenkomst tussen partijen te gelden, van kracht, waaronder (maar niet uitsluitend) de bepalingen inzake geheimhouding, aansprakelijkheid,</w:t>
      </w:r>
      <w:r>
        <w:rPr>
          <w:spacing w:val="-6"/>
          <w:sz w:val="18"/>
        </w:rPr>
        <w:t xml:space="preserve"> </w:t>
      </w:r>
      <w:r>
        <w:rPr>
          <w:sz w:val="18"/>
        </w:rPr>
        <w:t>intellectuele</w:t>
      </w:r>
      <w:r>
        <w:rPr>
          <w:spacing w:val="-5"/>
          <w:sz w:val="18"/>
        </w:rPr>
        <w:t xml:space="preserve"> </w:t>
      </w:r>
      <w:r>
        <w:rPr>
          <w:sz w:val="18"/>
        </w:rPr>
        <w:t>eigendom,</w:t>
      </w:r>
      <w:r>
        <w:rPr>
          <w:spacing w:val="-6"/>
          <w:sz w:val="18"/>
        </w:rPr>
        <w:t xml:space="preserve"> </w:t>
      </w:r>
      <w:r>
        <w:rPr>
          <w:sz w:val="18"/>
        </w:rPr>
        <w:t>geschillenregeling</w:t>
      </w:r>
      <w:r>
        <w:rPr>
          <w:spacing w:val="-5"/>
          <w:sz w:val="18"/>
        </w:rPr>
        <w:t xml:space="preserve"> </w:t>
      </w:r>
      <w:r>
        <w:rPr>
          <w:sz w:val="18"/>
        </w:rPr>
        <w:t>en</w:t>
      </w:r>
      <w:r>
        <w:rPr>
          <w:spacing w:val="-4"/>
          <w:sz w:val="18"/>
        </w:rPr>
        <w:t xml:space="preserve"> </w:t>
      </w:r>
      <w:r>
        <w:rPr>
          <w:sz w:val="18"/>
        </w:rPr>
        <w:t>toepasselijk</w:t>
      </w:r>
      <w:r>
        <w:rPr>
          <w:spacing w:val="-6"/>
          <w:sz w:val="18"/>
        </w:rPr>
        <w:t xml:space="preserve"> </w:t>
      </w:r>
      <w:r>
        <w:rPr>
          <w:sz w:val="18"/>
        </w:rPr>
        <w:t>recht</w:t>
      </w:r>
      <w:r>
        <w:rPr>
          <w:spacing w:val="-4"/>
          <w:sz w:val="18"/>
        </w:rPr>
        <w:t xml:space="preserve"> </w:t>
      </w:r>
      <w:r>
        <w:rPr>
          <w:sz w:val="18"/>
        </w:rPr>
        <w:t>(zie</w:t>
      </w:r>
      <w:r>
        <w:rPr>
          <w:spacing w:val="-5"/>
          <w:sz w:val="18"/>
        </w:rPr>
        <w:t xml:space="preserve"> </w:t>
      </w:r>
      <w:r>
        <w:rPr>
          <w:sz w:val="18"/>
        </w:rPr>
        <w:t xml:space="preserve">ook </w:t>
      </w:r>
      <w:r>
        <w:rPr>
          <w:spacing w:val="-2"/>
          <w:sz w:val="18"/>
        </w:rPr>
        <w:t>Inkoopvoorwaarden).</w:t>
      </w:r>
    </w:p>
    <w:p w14:paraId="3EB7046B" w14:textId="77777777" w:rsidR="003E472F" w:rsidRDefault="003E472F">
      <w:pPr>
        <w:pStyle w:val="Plattetekst"/>
        <w:spacing w:before="109"/>
      </w:pPr>
    </w:p>
    <w:p w14:paraId="0E314EEC" w14:textId="77777777" w:rsidR="003E472F" w:rsidRDefault="006519AE">
      <w:pPr>
        <w:pStyle w:val="Lijstalinea"/>
        <w:numPr>
          <w:ilvl w:val="1"/>
          <w:numId w:val="11"/>
        </w:numPr>
        <w:tabs>
          <w:tab w:val="left" w:pos="1838"/>
        </w:tabs>
        <w:spacing w:line="360" w:lineRule="auto"/>
        <w:ind w:right="1014"/>
        <w:rPr>
          <w:sz w:val="18"/>
        </w:rPr>
      </w:pPr>
      <w:r>
        <w:rPr>
          <w:sz w:val="18"/>
        </w:rPr>
        <w:t>De Raamovereenkomst kan, naast de reguliere verlengingen, eenmalig tegen gelijkblijvende voorwaarden door Koper voor een periode van maximaal twaalf (12) maanden worden verlengd indien zich een situatie voordoet waarin beëindiging van de Raamovereenkomst tot discontinuering van de uitvoering leidt. Wanneer en of zich een dergelijke situatie voordoet, wordt enkel door de Koper bepaald en uiterlijk 30 kalenderdagen</w:t>
      </w:r>
      <w:r>
        <w:rPr>
          <w:spacing w:val="-4"/>
          <w:sz w:val="18"/>
        </w:rPr>
        <w:t xml:space="preserve"> </w:t>
      </w:r>
      <w:r>
        <w:rPr>
          <w:sz w:val="18"/>
        </w:rPr>
        <w:t>voor</w:t>
      </w:r>
      <w:r>
        <w:rPr>
          <w:spacing w:val="-5"/>
          <w:sz w:val="18"/>
        </w:rPr>
        <w:t xml:space="preserve"> </w:t>
      </w:r>
      <w:r>
        <w:rPr>
          <w:sz w:val="18"/>
        </w:rPr>
        <w:t>de</w:t>
      </w:r>
      <w:r>
        <w:rPr>
          <w:spacing w:val="-5"/>
          <w:sz w:val="18"/>
        </w:rPr>
        <w:t xml:space="preserve"> </w:t>
      </w:r>
      <w:r>
        <w:rPr>
          <w:sz w:val="18"/>
        </w:rPr>
        <w:t>voorziene</w:t>
      </w:r>
      <w:r>
        <w:rPr>
          <w:spacing w:val="-5"/>
          <w:sz w:val="18"/>
        </w:rPr>
        <w:t xml:space="preserve"> </w:t>
      </w:r>
      <w:r>
        <w:rPr>
          <w:sz w:val="18"/>
        </w:rPr>
        <w:t>beëindigingsdatum</w:t>
      </w:r>
      <w:r>
        <w:rPr>
          <w:spacing w:val="-8"/>
          <w:sz w:val="18"/>
        </w:rPr>
        <w:t xml:space="preserve"> </w:t>
      </w:r>
      <w:r>
        <w:rPr>
          <w:sz w:val="18"/>
        </w:rPr>
        <w:t>van</w:t>
      </w:r>
      <w:r>
        <w:rPr>
          <w:spacing w:val="-4"/>
          <w:sz w:val="18"/>
        </w:rPr>
        <w:t xml:space="preserve"> </w:t>
      </w:r>
      <w:r>
        <w:rPr>
          <w:sz w:val="18"/>
        </w:rPr>
        <w:t>de</w:t>
      </w:r>
      <w:r>
        <w:rPr>
          <w:spacing w:val="-5"/>
          <w:sz w:val="18"/>
        </w:rPr>
        <w:t xml:space="preserve"> </w:t>
      </w:r>
      <w:r>
        <w:rPr>
          <w:sz w:val="18"/>
        </w:rPr>
        <w:t>Raamovereenkomst</w:t>
      </w:r>
      <w:r>
        <w:rPr>
          <w:spacing w:val="-5"/>
          <w:sz w:val="18"/>
        </w:rPr>
        <w:t xml:space="preserve"> </w:t>
      </w:r>
      <w:r>
        <w:rPr>
          <w:sz w:val="18"/>
        </w:rPr>
        <w:t>schriftelijk onder opgaaf van redenen</w:t>
      </w:r>
      <w:r>
        <w:rPr>
          <w:spacing w:val="-1"/>
          <w:sz w:val="18"/>
        </w:rPr>
        <w:t xml:space="preserve"> </w:t>
      </w:r>
      <w:r>
        <w:rPr>
          <w:sz w:val="18"/>
        </w:rPr>
        <w:t>aan de Leverancier medegedeeld. Het staat Leverancier niet vrij deze verlenging te weigeren.</w:t>
      </w:r>
    </w:p>
    <w:p w14:paraId="14AD633E" w14:textId="77777777" w:rsidR="003E472F" w:rsidRDefault="003E472F">
      <w:pPr>
        <w:pStyle w:val="Plattetekst"/>
        <w:spacing w:before="111"/>
      </w:pPr>
    </w:p>
    <w:p w14:paraId="5AC4FB24" w14:textId="77777777" w:rsidR="003E472F" w:rsidRDefault="006519AE">
      <w:pPr>
        <w:pStyle w:val="Lijstalinea"/>
        <w:numPr>
          <w:ilvl w:val="1"/>
          <w:numId w:val="11"/>
        </w:numPr>
        <w:tabs>
          <w:tab w:val="left" w:pos="1838"/>
        </w:tabs>
        <w:spacing w:line="360" w:lineRule="auto"/>
        <w:ind w:right="1029"/>
        <w:rPr>
          <w:sz w:val="18"/>
        </w:rPr>
      </w:pPr>
      <w:r>
        <w:rPr>
          <w:sz w:val="18"/>
        </w:rPr>
        <w:t>Koper</w:t>
      </w:r>
      <w:r>
        <w:rPr>
          <w:spacing w:val="-4"/>
          <w:sz w:val="18"/>
        </w:rPr>
        <w:t xml:space="preserve"> </w:t>
      </w:r>
      <w:r>
        <w:rPr>
          <w:sz w:val="18"/>
        </w:rPr>
        <w:t>is</w:t>
      </w:r>
      <w:r>
        <w:rPr>
          <w:spacing w:val="-4"/>
          <w:sz w:val="18"/>
        </w:rPr>
        <w:t xml:space="preserve"> </w:t>
      </w:r>
      <w:r>
        <w:rPr>
          <w:sz w:val="18"/>
        </w:rPr>
        <w:t>gerechtigd</w:t>
      </w:r>
      <w:r>
        <w:rPr>
          <w:spacing w:val="-4"/>
          <w:sz w:val="18"/>
        </w:rPr>
        <w:t xml:space="preserve"> </w:t>
      </w:r>
      <w:r>
        <w:rPr>
          <w:sz w:val="18"/>
        </w:rPr>
        <w:t>de</w:t>
      </w:r>
      <w:r>
        <w:rPr>
          <w:spacing w:val="-4"/>
          <w:sz w:val="18"/>
        </w:rPr>
        <w:t xml:space="preserve"> </w:t>
      </w:r>
      <w:r>
        <w:rPr>
          <w:sz w:val="18"/>
        </w:rPr>
        <w:t>Raamovereenkomst</w:t>
      </w:r>
      <w:r>
        <w:rPr>
          <w:spacing w:val="-4"/>
          <w:sz w:val="18"/>
        </w:rPr>
        <w:t xml:space="preserve"> </w:t>
      </w:r>
      <w:r>
        <w:rPr>
          <w:sz w:val="18"/>
        </w:rPr>
        <w:t>met</w:t>
      </w:r>
      <w:r>
        <w:rPr>
          <w:spacing w:val="-3"/>
          <w:sz w:val="18"/>
        </w:rPr>
        <w:t xml:space="preserve"> </w:t>
      </w:r>
      <w:r>
        <w:rPr>
          <w:sz w:val="18"/>
        </w:rPr>
        <w:t>onmiddellijke</w:t>
      </w:r>
      <w:r>
        <w:rPr>
          <w:spacing w:val="-4"/>
          <w:sz w:val="18"/>
        </w:rPr>
        <w:t xml:space="preserve"> </w:t>
      </w:r>
      <w:r>
        <w:rPr>
          <w:sz w:val="18"/>
        </w:rPr>
        <w:t>ingang</w:t>
      </w:r>
      <w:r>
        <w:rPr>
          <w:spacing w:val="-4"/>
          <w:sz w:val="18"/>
        </w:rPr>
        <w:t xml:space="preserve"> </w:t>
      </w:r>
      <w:r>
        <w:rPr>
          <w:sz w:val="18"/>
        </w:rPr>
        <w:t>te</w:t>
      </w:r>
      <w:r>
        <w:rPr>
          <w:spacing w:val="-4"/>
          <w:sz w:val="18"/>
        </w:rPr>
        <w:t xml:space="preserve"> </w:t>
      </w:r>
      <w:r>
        <w:rPr>
          <w:sz w:val="18"/>
        </w:rPr>
        <w:t>beëindigen</w:t>
      </w:r>
      <w:r>
        <w:rPr>
          <w:spacing w:val="-3"/>
          <w:sz w:val="18"/>
        </w:rPr>
        <w:t xml:space="preserve"> </w:t>
      </w:r>
      <w:r>
        <w:rPr>
          <w:sz w:val="18"/>
        </w:rPr>
        <w:t>in</w:t>
      </w:r>
      <w:r>
        <w:rPr>
          <w:spacing w:val="-3"/>
          <w:sz w:val="18"/>
        </w:rPr>
        <w:t xml:space="preserve"> </w:t>
      </w:r>
      <w:r>
        <w:rPr>
          <w:sz w:val="18"/>
        </w:rPr>
        <w:t>geval gedurende de looptijd van de Raamovereenkomst blijkt dat op Leverancier één van de in</w:t>
      </w:r>
      <w:r>
        <w:rPr>
          <w:spacing w:val="40"/>
          <w:sz w:val="18"/>
        </w:rPr>
        <w:t xml:space="preserve"> </w:t>
      </w:r>
      <w:r>
        <w:rPr>
          <w:sz w:val="18"/>
        </w:rPr>
        <w:t>de Aanbestedingsstukken gestelde Uitsluitingsgronden van toepassing is, dan wel</w:t>
      </w:r>
    </w:p>
    <w:p w14:paraId="51E38811" w14:textId="77777777" w:rsidR="003E472F" w:rsidRDefault="003E472F">
      <w:pPr>
        <w:pStyle w:val="Plattetekst"/>
        <w:rPr>
          <w:sz w:val="16"/>
        </w:rPr>
      </w:pPr>
    </w:p>
    <w:p w14:paraId="20E7D4E9" w14:textId="77777777" w:rsidR="003E472F" w:rsidRDefault="003E472F">
      <w:pPr>
        <w:pStyle w:val="Plattetekst"/>
        <w:spacing w:before="34"/>
        <w:rPr>
          <w:sz w:val="16"/>
        </w:rPr>
      </w:pPr>
    </w:p>
    <w:p w14:paraId="78DFB539"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39384FF5" w14:textId="77777777" w:rsidR="003E472F" w:rsidRDefault="003E472F">
      <w:pPr>
        <w:rPr>
          <w:sz w:val="16"/>
        </w:rPr>
        <w:sectPr w:rsidR="003E472F">
          <w:pgSz w:w="11910" w:h="16850"/>
          <w:pgMar w:top="1340" w:right="420" w:bottom="900" w:left="300" w:header="0" w:footer="701" w:gutter="0"/>
          <w:cols w:space="720"/>
        </w:sectPr>
      </w:pPr>
    </w:p>
    <w:p w14:paraId="40603468" w14:textId="77777777" w:rsidR="003E472F" w:rsidRDefault="006519AE">
      <w:pPr>
        <w:pStyle w:val="Plattetekst"/>
        <w:spacing w:before="76" w:line="360" w:lineRule="auto"/>
        <w:ind w:left="1838" w:right="994"/>
      </w:pPr>
      <w:r>
        <w:lastRenderedPageBreak/>
        <w:t>Leverancier</w:t>
      </w:r>
      <w:r>
        <w:rPr>
          <w:spacing w:val="-5"/>
        </w:rPr>
        <w:t xml:space="preserve"> </w:t>
      </w:r>
      <w:r>
        <w:t>niet</w:t>
      </w:r>
      <w:r>
        <w:rPr>
          <w:spacing w:val="-4"/>
        </w:rPr>
        <w:t xml:space="preserve"> </w:t>
      </w:r>
      <w:r>
        <w:t>(meer)</w:t>
      </w:r>
      <w:r>
        <w:rPr>
          <w:spacing w:val="-6"/>
        </w:rPr>
        <w:t xml:space="preserve"> </w:t>
      </w:r>
      <w:r>
        <w:t>voldoet</w:t>
      </w:r>
      <w:r>
        <w:rPr>
          <w:spacing w:val="-4"/>
        </w:rPr>
        <w:t xml:space="preserve"> </w:t>
      </w:r>
      <w:r>
        <w:t>aan</w:t>
      </w:r>
      <w:r>
        <w:rPr>
          <w:spacing w:val="-5"/>
        </w:rPr>
        <w:t xml:space="preserve"> </w:t>
      </w:r>
      <w:r>
        <w:t>de</w:t>
      </w:r>
      <w:r>
        <w:rPr>
          <w:spacing w:val="-5"/>
        </w:rPr>
        <w:t xml:space="preserve"> </w:t>
      </w:r>
      <w:r>
        <w:t>in</w:t>
      </w:r>
      <w:r>
        <w:rPr>
          <w:spacing w:val="-4"/>
        </w:rPr>
        <w:t xml:space="preserve"> </w:t>
      </w:r>
      <w:r>
        <w:t>de</w:t>
      </w:r>
      <w:r>
        <w:rPr>
          <w:spacing w:val="-5"/>
        </w:rPr>
        <w:t xml:space="preserve"> </w:t>
      </w:r>
      <w:r>
        <w:t>Aanbestedingsstukken</w:t>
      </w:r>
      <w:r>
        <w:rPr>
          <w:spacing w:val="-4"/>
        </w:rPr>
        <w:t xml:space="preserve"> </w:t>
      </w:r>
      <w:r>
        <w:t>gestelde geschiktheidseisen en/of uitvoeringsvoorwaarden.</w:t>
      </w:r>
    </w:p>
    <w:p w14:paraId="45C761C8" w14:textId="77777777" w:rsidR="003E472F" w:rsidRDefault="003E472F">
      <w:pPr>
        <w:pStyle w:val="Plattetekst"/>
      </w:pPr>
    </w:p>
    <w:p w14:paraId="0CFF13FF" w14:textId="77777777" w:rsidR="003E472F" w:rsidRDefault="003E472F">
      <w:pPr>
        <w:pStyle w:val="Plattetekst"/>
      </w:pPr>
    </w:p>
    <w:p w14:paraId="30AEC50D" w14:textId="77777777" w:rsidR="003E472F" w:rsidRDefault="003E472F">
      <w:pPr>
        <w:pStyle w:val="Plattetekst"/>
      </w:pPr>
    </w:p>
    <w:p w14:paraId="3BCA4C07" w14:textId="77777777" w:rsidR="003E472F" w:rsidRDefault="003E472F">
      <w:pPr>
        <w:pStyle w:val="Plattetekst"/>
        <w:spacing w:before="111"/>
      </w:pPr>
    </w:p>
    <w:p w14:paraId="5AD38D3F" w14:textId="77777777" w:rsidR="003E472F" w:rsidRDefault="006519AE">
      <w:pPr>
        <w:pStyle w:val="Kop1"/>
        <w:numPr>
          <w:ilvl w:val="0"/>
          <w:numId w:val="14"/>
        </w:numPr>
        <w:tabs>
          <w:tab w:val="left" w:pos="1824"/>
        </w:tabs>
        <w:ind w:left="1824" w:hanging="638"/>
      </w:pPr>
      <w:r>
        <w:t>Financiële</w:t>
      </w:r>
      <w:r>
        <w:rPr>
          <w:spacing w:val="-3"/>
        </w:rPr>
        <w:t xml:space="preserve"> </w:t>
      </w:r>
      <w:r>
        <w:rPr>
          <w:spacing w:val="-2"/>
        </w:rPr>
        <w:t>bepalingen</w:t>
      </w:r>
    </w:p>
    <w:p w14:paraId="00DE8886" w14:textId="77777777" w:rsidR="003E472F" w:rsidRDefault="003E472F">
      <w:pPr>
        <w:pStyle w:val="Plattetekst"/>
        <w:spacing w:before="311"/>
        <w:rPr>
          <w:sz w:val="28"/>
        </w:rPr>
      </w:pPr>
    </w:p>
    <w:p w14:paraId="74283FF6" w14:textId="77777777" w:rsidR="003E472F" w:rsidRDefault="006519AE">
      <w:pPr>
        <w:pStyle w:val="Kop2"/>
      </w:pPr>
      <w:bookmarkStart w:id="6" w:name="_bookmark5"/>
      <w:bookmarkEnd w:id="6"/>
      <w:r>
        <w:t>ARTIKEL</w:t>
      </w:r>
      <w:r>
        <w:rPr>
          <w:spacing w:val="-4"/>
        </w:rPr>
        <w:t xml:space="preserve"> </w:t>
      </w:r>
      <w:r>
        <w:t>6.</w:t>
      </w:r>
      <w:r>
        <w:rPr>
          <w:spacing w:val="28"/>
        </w:rPr>
        <w:t xml:space="preserve"> </w:t>
      </w:r>
      <w:r>
        <w:rPr>
          <w:spacing w:val="-2"/>
        </w:rPr>
        <w:t>TARIEVEN</w:t>
      </w:r>
    </w:p>
    <w:p w14:paraId="472AC4EB" w14:textId="77777777" w:rsidR="003E472F" w:rsidRDefault="006519AE">
      <w:pPr>
        <w:pStyle w:val="Lijstalinea"/>
        <w:numPr>
          <w:ilvl w:val="1"/>
          <w:numId w:val="10"/>
        </w:numPr>
        <w:tabs>
          <w:tab w:val="left" w:pos="1838"/>
        </w:tabs>
        <w:spacing w:before="195"/>
        <w:rPr>
          <w:sz w:val="18"/>
        </w:rPr>
      </w:pPr>
      <w:r>
        <w:rPr>
          <w:sz w:val="18"/>
        </w:rPr>
        <w:t>De</w:t>
      </w:r>
      <w:r>
        <w:rPr>
          <w:spacing w:val="-5"/>
          <w:sz w:val="18"/>
        </w:rPr>
        <w:t xml:space="preserve"> </w:t>
      </w:r>
      <w:r>
        <w:rPr>
          <w:sz w:val="18"/>
        </w:rPr>
        <w:t>prijzen</w:t>
      </w:r>
      <w:r>
        <w:rPr>
          <w:spacing w:val="-2"/>
          <w:sz w:val="18"/>
        </w:rPr>
        <w:t xml:space="preserve"> </w:t>
      </w:r>
      <w:r>
        <w:rPr>
          <w:sz w:val="18"/>
        </w:rPr>
        <w:t>en</w:t>
      </w:r>
      <w:r>
        <w:rPr>
          <w:spacing w:val="-2"/>
          <w:sz w:val="18"/>
        </w:rPr>
        <w:t xml:space="preserve"> </w:t>
      </w:r>
      <w:r>
        <w:rPr>
          <w:sz w:val="18"/>
        </w:rPr>
        <w:t>tarieven</w:t>
      </w:r>
      <w:r>
        <w:rPr>
          <w:spacing w:val="-2"/>
          <w:sz w:val="18"/>
        </w:rPr>
        <w:t xml:space="preserve"> </w:t>
      </w:r>
      <w:r>
        <w:rPr>
          <w:sz w:val="18"/>
        </w:rPr>
        <w:t>komen</w:t>
      </w:r>
      <w:r>
        <w:rPr>
          <w:spacing w:val="-2"/>
          <w:sz w:val="18"/>
        </w:rPr>
        <w:t xml:space="preserve"> </w:t>
      </w:r>
      <w:r>
        <w:rPr>
          <w:sz w:val="18"/>
        </w:rPr>
        <w:t>tot</w:t>
      </w:r>
      <w:r>
        <w:rPr>
          <w:spacing w:val="-2"/>
          <w:sz w:val="18"/>
        </w:rPr>
        <w:t xml:space="preserve"> </w:t>
      </w:r>
      <w:r>
        <w:rPr>
          <w:sz w:val="18"/>
        </w:rPr>
        <w:t>stand</w:t>
      </w:r>
      <w:r>
        <w:rPr>
          <w:spacing w:val="-3"/>
          <w:sz w:val="18"/>
        </w:rPr>
        <w:t xml:space="preserve"> </w:t>
      </w:r>
      <w:r>
        <w:rPr>
          <w:sz w:val="18"/>
        </w:rPr>
        <w:t>conform</w:t>
      </w:r>
      <w:r>
        <w:rPr>
          <w:spacing w:val="-3"/>
          <w:sz w:val="18"/>
        </w:rPr>
        <w:t xml:space="preserve"> </w:t>
      </w:r>
      <w:r>
        <w:rPr>
          <w:sz w:val="18"/>
        </w:rPr>
        <w:t>de</w:t>
      </w:r>
      <w:r>
        <w:rPr>
          <w:spacing w:val="-3"/>
          <w:sz w:val="18"/>
        </w:rPr>
        <w:t xml:space="preserve"> </w:t>
      </w:r>
      <w:r>
        <w:rPr>
          <w:sz w:val="18"/>
        </w:rPr>
        <w:t>procedure</w:t>
      </w:r>
      <w:r>
        <w:rPr>
          <w:spacing w:val="-3"/>
          <w:sz w:val="18"/>
        </w:rPr>
        <w:t xml:space="preserve"> </w:t>
      </w:r>
      <w:r>
        <w:rPr>
          <w:sz w:val="18"/>
        </w:rPr>
        <w:t>zoals</w:t>
      </w:r>
      <w:r>
        <w:rPr>
          <w:spacing w:val="-2"/>
          <w:sz w:val="18"/>
        </w:rPr>
        <w:t xml:space="preserve"> </w:t>
      </w:r>
      <w:r>
        <w:rPr>
          <w:sz w:val="18"/>
        </w:rPr>
        <w:t>beschreven</w:t>
      </w:r>
      <w:r>
        <w:rPr>
          <w:spacing w:val="-2"/>
          <w:sz w:val="18"/>
        </w:rPr>
        <w:t xml:space="preserve"> </w:t>
      </w:r>
      <w:r>
        <w:rPr>
          <w:sz w:val="18"/>
        </w:rPr>
        <w:t>in</w:t>
      </w:r>
      <w:r>
        <w:rPr>
          <w:spacing w:val="6"/>
          <w:sz w:val="18"/>
        </w:rPr>
        <w:t xml:space="preserve"> </w:t>
      </w:r>
      <w:r>
        <w:rPr>
          <w:spacing w:val="-2"/>
          <w:sz w:val="18"/>
        </w:rPr>
        <w:t>Bijlage</w:t>
      </w:r>
    </w:p>
    <w:p w14:paraId="4ED136D3" w14:textId="47A74FCF" w:rsidR="003E472F" w:rsidRDefault="006519AE">
      <w:pPr>
        <w:pStyle w:val="Plattetekst"/>
        <w:spacing w:before="108" w:line="360" w:lineRule="auto"/>
        <w:ind w:left="1838" w:right="994"/>
      </w:pPr>
      <w:r>
        <w:t>2.</w:t>
      </w:r>
      <w:r>
        <w:rPr>
          <w:spacing w:val="-4"/>
        </w:rPr>
        <w:t xml:space="preserve"> </w:t>
      </w:r>
      <w:r>
        <w:t>Alle</w:t>
      </w:r>
      <w:r>
        <w:rPr>
          <w:spacing w:val="-4"/>
        </w:rPr>
        <w:t xml:space="preserve"> </w:t>
      </w:r>
      <w:r>
        <w:t>nettoprijzen</w:t>
      </w:r>
      <w:r>
        <w:rPr>
          <w:spacing w:val="-3"/>
        </w:rPr>
        <w:t xml:space="preserve"> </w:t>
      </w:r>
      <w:r>
        <w:t>zijn</w:t>
      </w:r>
      <w:r>
        <w:rPr>
          <w:spacing w:val="-3"/>
        </w:rPr>
        <w:t xml:space="preserve"> </w:t>
      </w:r>
      <w:r>
        <w:t>all-in</w:t>
      </w:r>
      <w:r>
        <w:rPr>
          <w:spacing w:val="-3"/>
        </w:rPr>
        <w:t xml:space="preserve"> </w:t>
      </w:r>
      <w:r>
        <w:t>prijzen,</w:t>
      </w:r>
      <w:r>
        <w:rPr>
          <w:spacing w:val="-4"/>
        </w:rPr>
        <w:t xml:space="preserve"> </w:t>
      </w:r>
      <w:r>
        <w:t>waaronder</w:t>
      </w:r>
      <w:r>
        <w:rPr>
          <w:spacing w:val="-4"/>
        </w:rPr>
        <w:t xml:space="preserve"> </w:t>
      </w:r>
      <w:r>
        <w:t>wordt</w:t>
      </w:r>
      <w:r>
        <w:rPr>
          <w:spacing w:val="-3"/>
        </w:rPr>
        <w:t xml:space="preserve"> </w:t>
      </w:r>
      <w:r>
        <w:t>verstaan,</w:t>
      </w:r>
      <w:r>
        <w:rPr>
          <w:spacing w:val="-4"/>
        </w:rPr>
        <w:t xml:space="preserve"> </w:t>
      </w:r>
      <w:r>
        <w:t>inclusief</w:t>
      </w:r>
      <w:r>
        <w:rPr>
          <w:spacing w:val="-5"/>
        </w:rPr>
        <w:t xml:space="preserve"> </w:t>
      </w:r>
      <w:r>
        <w:t>alle</w:t>
      </w:r>
      <w:r>
        <w:rPr>
          <w:spacing w:val="-4"/>
        </w:rPr>
        <w:t xml:space="preserve"> </w:t>
      </w:r>
      <w:r>
        <w:t>kosten,</w:t>
      </w:r>
      <w:r>
        <w:rPr>
          <w:spacing w:val="-4"/>
        </w:rPr>
        <w:t xml:space="preserve"> </w:t>
      </w:r>
      <w:r>
        <w:t>maar niet beperkt tot transport- en afleveringskosten D</w:t>
      </w:r>
      <w:r w:rsidR="00B97C8E">
        <w:t>elivered Duty Paid</w:t>
      </w:r>
      <w:r>
        <w:t>, verpakkingskosten, opslagkosten, installatie- en montagekosten, administratiekosten, overheadkosten, kosten voor verzekeringen, leges, heffingen en gebruiksklaar maken etc. Andere kosten komen derhalve niet voor vergoeding in aanmerking.</w:t>
      </w:r>
    </w:p>
    <w:p w14:paraId="4B31131F" w14:textId="77777777" w:rsidR="003E472F" w:rsidRDefault="003E472F">
      <w:pPr>
        <w:pStyle w:val="Plattetekst"/>
        <w:spacing w:before="111"/>
      </w:pPr>
    </w:p>
    <w:p w14:paraId="34B75744" w14:textId="77777777" w:rsidR="003E472F" w:rsidRDefault="006519AE">
      <w:pPr>
        <w:pStyle w:val="Plattetekst"/>
        <w:spacing w:before="1" w:line="357" w:lineRule="auto"/>
        <w:ind w:left="1838" w:right="994"/>
      </w:pPr>
      <w:r>
        <w:t>Aanvullende</w:t>
      </w:r>
      <w:r>
        <w:rPr>
          <w:spacing w:val="-5"/>
        </w:rPr>
        <w:t xml:space="preserve"> </w:t>
      </w:r>
      <w:r>
        <w:t>opdrachten</w:t>
      </w:r>
      <w:r>
        <w:rPr>
          <w:spacing w:val="-4"/>
        </w:rPr>
        <w:t xml:space="preserve"> </w:t>
      </w:r>
      <w:r>
        <w:t>waarvoor</w:t>
      </w:r>
      <w:r>
        <w:rPr>
          <w:spacing w:val="-5"/>
        </w:rPr>
        <w:t xml:space="preserve"> </w:t>
      </w:r>
      <w:r>
        <w:t>de</w:t>
      </w:r>
      <w:r>
        <w:rPr>
          <w:spacing w:val="-5"/>
        </w:rPr>
        <w:t xml:space="preserve"> </w:t>
      </w:r>
      <w:r>
        <w:t>Aanbestedende</w:t>
      </w:r>
      <w:r>
        <w:rPr>
          <w:spacing w:val="-7"/>
        </w:rPr>
        <w:t xml:space="preserve"> </w:t>
      </w:r>
      <w:r>
        <w:t>dienst</w:t>
      </w:r>
      <w:r>
        <w:rPr>
          <w:spacing w:val="-4"/>
        </w:rPr>
        <w:t xml:space="preserve"> </w:t>
      </w:r>
      <w:r>
        <w:t>opdracht</w:t>
      </w:r>
      <w:r>
        <w:rPr>
          <w:spacing w:val="-4"/>
        </w:rPr>
        <w:t xml:space="preserve"> </w:t>
      </w:r>
      <w:r>
        <w:t>heeft</w:t>
      </w:r>
      <w:r>
        <w:rPr>
          <w:spacing w:val="-4"/>
        </w:rPr>
        <w:t xml:space="preserve"> </w:t>
      </w:r>
      <w:r>
        <w:t>gegeven zijn conform de eisen en voorwaarden die gesteld worden aan aanvullende opdrachten.</w:t>
      </w:r>
    </w:p>
    <w:p w14:paraId="789B9EB8" w14:textId="77777777" w:rsidR="003E472F" w:rsidRDefault="003E472F">
      <w:pPr>
        <w:pStyle w:val="Plattetekst"/>
        <w:spacing w:before="113"/>
      </w:pPr>
    </w:p>
    <w:p w14:paraId="052502F1" w14:textId="77777777" w:rsidR="003E472F" w:rsidRDefault="006519AE">
      <w:pPr>
        <w:pStyle w:val="Lijstalinea"/>
        <w:numPr>
          <w:ilvl w:val="1"/>
          <w:numId w:val="10"/>
        </w:numPr>
        <w:tabs>
          <w:tab w:val="left" w:pos="1838"/>
        </w:tabs>
        <w:spacing w:line="357" w:lineRule="auto"/>
        <w:ind w:right="1301"/>
        <w:rPr>
          <w:sz w:val="18"/>
        </w:rPr>
      </w:pPr>
      <w:r>
        <w:rPr>
          <w:sz w:val="18"/>
        </w:rPr>
        <w:t>De</w:t>
      </w:r>
      <w:r>
        <w:rPr>
          <w:spacing w:val="-3"/>
          <w:sz w:val="18"/>
        </w:rPr>
        <w:t xml:space="preserve"> </w:t>
      </w:r>
      <w:r>
        <w:rPr>
          <w:sz w:val="18"/>
        </w:rPr>
        <w:t>prijzen</w:t>
      </w:r>
      <w:r>
        <w:rPr>
          <w:spacing w:val="-3"/>
          <w:sz w:val="18"/>
        </w:rPr>
        <w:t xml:space="preserve"> </w:t>
      </w:r>
      <w:r>
        <w:rPr>
          <w:sz w:val="18"/>
        </w:rPr>
        <w:t>en</w:t>
      </w:r>
      <w:r>
        <w:rPr>
          <w:spacing w:val="-3"/>
          <w:sz w:val="18"/>
        </w:rPr>
        <w:t xml:space="preserve"> </w:t>
      </w:r>
      <w:r>
        <w:rPr>
          <w:sz w:val="18"/>
        </w:rPr>
        <w:t>tarieven</w:t>
      </w:r>
      <w:r>
        <w:rPr>
          <w:spacing w:val="-3"/>
          <w:sz w:val="18"/>
        </w:rPr>
        <w:t xml:space="preserve"> </w:t>
      </w:r>
      <w:r>
        <w:rPr>
          <w:sz w:val="18"/>
        </w:rPr>
        <w:t>hebben</w:t>
      </w:r>
      <w:r>
        <w:rPr>
          <w:spacing w:val="-3"/>
          <w:sz w:val="18"/>
        </w:rPr>
        <w:t xml:space="preserve"> </w:t>
      </w:r>
      <w:r>
        <w:rPr>
          <w:sz w:val="18"/>
        </w:rPr>
        <w:t>betrekking</w:t>
      </w:r>
      <w:r>
        <w:rPr>
          <w:spacing w:val="-4"/>
          <w:sz w:val="18"/>
        </w:rPr>
        <w:t xml:space="preserve"> </w:t>
      </w:r>
      <w:r>
        <w:rPr>
          <w:sz w:val="18"/>
        </w:rPr>
        <w:t>op</w:t>
      </w:r>
      <w:r>
        <w:rPr>
          <w:spacing w:val="-4"/>
          <w:sz w:val="18"/>
        </w:rPr>
        <w:t xml:space="preserve"> </w:t>
      </w:r>
      <w:r>
        <w:rPr>
          <w:sz w:val="18"/>
        </w:rPr>
        <w:t>alle</w:t>
      </w:r>
      <w:r>
        <w:rPr>
          <w:spacing w:val="-4"/>
          <w:sz w:val="18"/>
        </w:rPr>
        <w:t xml:space="preserve"> </w:t>
      </w:r>
      <w:r>
        <w:rPr>
          <w:sz w:val="18"/>
        </w:rPr>
        <w:t>door Leverancier</w:t>
      </w:r>
      <w:r>
        <w:rPr>
          <w:spacing w:val="-3"/>
          <w:sz w:val="18"/>
        </w:rPr>
        <w:t xml:space="preserve"> </w:t>
      </w:r>
      <w:r>
        <w:rPr>
          <w:sz w:val="18"/>
        </w:rPr>
        <w:t>in</w:t>
      </w:r>
      <w:r>
        <w:rPr>
          <w:spacing w:val="-3"/>
          <w:sz w:val="18"/>
        </w:rPr>
        <w:t xml:space="preserve"> </w:t>
      </w:r>
      <w:r>
        <w:rPr>
          <w:sz w:val="18"/>
        </w:rPr>
        <w:t>het</w:t>
      </w:r>
      <w:r>
        <w:rPr>
          <w:spacing w:val="-3"/>
          <w:sz w:val="18"/>
        </w:rPr>
        <w:t xml:space="preserve"> </w:t>
      </w:r>
      <w:r>
        <w:rPr>
          <w:sz w:val="18"/>
        </w:rPr>
        <w:t>kader</w:t>
      </w:r>
      <w:r>
        <w:rPr>
          <w:spacing w:val="-4"/>
          <w:sz w:val="18"/>
        </w:rPr>
        <w:t xml:space="preserve"> </w:t>
      </w:r>
      <w:r>
        <w:rPr>
          <w:sz w:val="18"/>
        </w:rPr>
        <w:t>van</w:t>
      </w:r>
      <w:r>
        <w:rPr>
          <w:spacing w:val="-3"/>
          <w:sz w:val="18"/>
        </w:rPr>
        <w:t xml:space="preserve"> </w:t>
      </w:r>
      <w:r>
        <w:rPr>
          <w:sz w:val="18"/>
        </w:rPr>
        <w:t>deze Raamovereenkomst te verrichten leveringen en diensten, tenzij anders is bepaald.</w:t>
      </w:r>
    </w:p>
    <w:p w14:paraId="77EE8208" w14:textId="77777777" w:rsidR="003E472F" w:rsidRDefault="003E472F">
      <w:pPr>
        <w:pStyle w:val="Plattetekst"/>
        <w:spacing w:before="114"/>
      </w:pPr>
    </w:p>
    <w:p w14:paraId="13FF6CBD" w14:textId="79C8CEB6" w:rsidR="003E472F" w:rsidRDefault="006519AE">
      <w:pPr>
        <w:pStyle w:val="Lijstalinea"/>
        <w:numPr>
          <w:ilvl w:val="1"/>
          <w:numId w:val="10"/>
        </w:numPr>
        <w:tabs>
          <w:tab w:val="left" w:pos="1838"/>
        </w:tabs>
        <w:spacing w:line="360" w:lineRule="auto"/>
        <w:ind w:right="1058"/>
        <w:rPr>
          <w:sz w:val="18"/>
        </w:rPr>
      </w:pPr>
      <w:r>
        <w:rPr>
          <w:sz w:val="18"/>
        </w:rPr>
        <w:t xml:space="preserve">De overeengekomen prijzen liggen in ieder geval vast tot </w:t>
      </w:r>
      <w:r w:rsidR="00B97C8E">
        <w:rPr>
          <w:sz w:val="18"/>
        </w:rPr>
        <w:t>3</w:t>
      </w:r>
      <w:r>
        <w:rPr>
          <w:sz w:val="18"/>
        </w:rPr>
        <w:t>1-</w:t>
      </w:r>
      <w:r w:rsidR="00B97C8E">
        <w:rPr>
          <w:sz w:val="18"/>
        </w:rPr>
        <w:t>12</w:t>
      </w:r>
      <w:r>
        <w:rPr>
          <w:sz w:val="18"/>
        </w:rPr>
        <w:t>-202</w:t>
      </w:r>
      <w:r w:rsidR="00B97C8E">
        <w:rPr>
          <w:sz w:val="18"/>
        </w:rPr>
        <w:t>6</w:t>
      </w:r>
      <w:r>
        <w:rPr>
          <w:sz w:val="18"/>
        </w:rPr>
        <w:t xml:space="preserve"> en kunnen – eerst per 01-0</w:t>
      </w:r>
      <w:r w:rsidR="00B97C8E">
        <w:rPr>
          <w:sz w:val="18"/>
        </w:rPr>
        <w:t>1</w:t>
      </w:r>
      <w:r>
        <w:rPr>
          <w:sz w:val="18"/>
        </w:rPr>
        <w:t>-2027 op verzoek van Leverancier – ten hoogste eenmaal per jaar worden herzien op basis van de percentuele wijziging van de CBS-indexcijfer voor producentenprijzen:</w:t>
      </w:r>
      <w:r>
        <w:rPr>
          <w:spacing w:val="-6"/>
          <w:sz w:val="18"/>
        </w:rPr>
        <w:t xml:space="preserve"> </w:t>
      </w:r>
      <w:r>
        <w:rPr>
          <w:sz w:val="18"/>
        </w:rPr>
        <w:t>commerciële</w:t>
      </w:r>
      <w:r>
        <w:rPr>
          <w:spacing w:val="-5"/>
          <w:sz w:val="18"/>
        </w:rPr>
        <w:t xml:space="preserve"> </w:t>
      </w:r>
      <w:r>
        <w:rPr>
          <w:sz w:val="18"/>
        </w:rPr>
        <w:t>dienstverlening</w:t>
      </w:r>
      <w:r>
        <w:rPr>
          <w:spacing w:val="-5"/>
          <w:sz w:val="18"/>
        </w:rPr>
        <w:t xml:space="preserve"> </w:t>
      </w:r>
      <w:r>
        <w:rPr>
          <w:sz w:val="18"/>
        </w:rPr>
        <w:t>en</w:t>
      </w:r>
      <w:r>
        <w:rPr>
          <w:spacing w:val="-6"/>
          <w:sz w:val="18"/>
        </w:rPr>
        <w:t xml:space="preserve"> </w:t>
      </w:r>
      <w:r>
        <w:rPr>
          <w:sz w:val="18"/>
        </w:rPr>
        <w:t>transport,</w:t>
      </w:r>
      <w:r>
        <w:rPr>
          <w:spacing w:val="-6"/>
          <w:sz w:val="18"/>
        </w:rPr>
        <w:t xml:space="preserve"> </w:t>
      </w:r>
      <w:r>
        <w:rPr>
          <w:sz w:val="18"/>
        </w:rPr>
        <w:t>2015=100</w:t>
      </w:r>
      <w:r>
        <w:rPr>
          <w:spacing w:val="-5"/>
          <w:sz w:val="18"/>
        </w:rPr>
        <w:t xml:space="preserve"> </w:t>
      </w:r>
      <w:r>
        <w:rPr>
          <w:sz w:val="18"/>
        </w:rPr>
        <w:t>op</w:t>
      </w:r>
      <w:r>
        <w:rPr>
          <w:spacing w:val="-5"/>
          <w:sz w:val="18"/>
        </w:rPr>
        <w:t xml:space="preserve"> </w:t>
      </w:r>
      <w:r>
        <w:rPr>
          <w:sz w:val="18"/>
        </w:rPr>
        <w:t>basis</w:t>
      </w:r>
      <w:r>
        <w:rPr>
          <w:spacing w:val="-5"/>
          <w:sz w:val="18"/>
        </w:rPr>
        <w:t xml:space="preserve"> </w:t>
      </w:r>
      <w:r>
        <w:rPr>
          <w:sz w:val="18"/>
        </w:rPr>
        <w:t>van</w:t>
      </w:r>
      <w:r>
        <w:rPr>
          <w:spacing w:val="-4"/>
          <w:sz w:val="18"/>
        </w:rPr>
        <w:t xml:space="preserve"> </w:t>
      </w:r>
      <w:r>
        <w:rPr>
          <w:sz w:val="18"/>
        </w:rPr>
        <w:t>het jaargemiddelde aan de hand van de volgende indexeringsformule:</w:t>
      </w:r>
    </w:p>
    <w:p w14:paraId="48FB3DA4" w14:textId="77777777" w:rsidR="003E472F" w:rsidRDefault="003E472F">
      <w:pPr>
        <w:pStyle w:val="Plattetekst"/>
        <w:spacing w:before="108"/>
      </w:pPr>
    </w:p>
    <w:p w14:paraId="69789225" w14:textId="77777777" w:rsidR="003E472F" w:rsidRDefault="006519AE">
      <w:pPr>
        <w:pStyle w:val="Plattetekst"/>
        <w:spacing w:line="360" w:lineRule="auto"/>
        <w:ind w:left="1838" w:right="994"/>
      </w:pPr>
      <w:r>
        <w:t>(jaargemiddelde</w:t>
      </w:r>
      <w:r>
        <w:rPr>
          <w:spacing w:val="-4"/>
        </w:rPr>
        <w:t xml:space="preserve"> </w:t>
      </w:r>
      <w:r>
        <w:t>nieuw</w:t>
      </w:r>
      <w:r>
        <w:rPr>
          <w:spacing w:val="-5"/>
        </w:rPr>
        <w:t xml:space="preserve"> </w:t>
      </w:r>
      <w:r>
        <w:t>jaar</w:t>
      </w:r>
      <w:r>
        <w:rPr>
          <w:spacing w:val="-1"/>
        </w:rPr>
        <w:t xml:space="preserve"> </w:t>
      </w:r>
      <w:r>
        <w:t>–</w:t>
      </w:r>
      <w:r>
        <w:rPr>
          <w:spacing w:val="-4"/>
        </w:rPr>
        <w:t xml:space="preserve"> </w:t>
      </w:r>
      <w:r>
        <w:t>jaargemiddelde</w:t>
      </w:r>
      <w:r>
        <w:rPr>
          <w:spacing w:val="-4"/>
        </w:rPr>
        <w:t xml:space="preserve"> </w:t>
      </w:r>
      <w:r>
        <w:t>oud</w:t>
      </w:r>
      <w:r>
        <w:rPr>
          <w:spacing w:val="-4"/>
        </w:rPr>
        <w:t xml:space="preserve"> </w:t>
      </w:r>
      <w:r>
        <w:t>jaar)</w:t>
      </w:r>
      <w:r>
        <w:rPr>
          <w:spacing w:val="-5"/>
        </w:rPr>
        <w:t xml:space="preserve"> </w:t>
      </w:r>
      <w:r>
        <w:t>/</w:t>
      </w:r>
      <w:r>
        <w:rPr>
          <w:spacing w:val="-5"/>
        </w:rPr>
        <w:t xml:space="preserve"> </w:t>
      </w:r>
      <w:r>
        <w:t>jaargemiddelde</w:t>
      </w:r>
      <w:r>
        <w:rPr>
          <w:spacing w:val="-4"/>
        </w:rPr>
        <w:t xml:space="preserve"> </w:t>
      </w:r>
      <w:r>
        <w:t>oud</w:t>
      </w:r>
      <w:r>
        <w:rPr>
          <w:spacing w:val="-4"/>
        </w:rPr>
        <w:t xml:space="preserve"> </w:t>
      </w:r>
      <w:r>
        <w:t>jaar</w:t>
      </w:r>
      <w:r>
        <w:rPr>
          <w:spacing w:val="-5"/>
        </w:rPr>
        <w:t xml:space="preserve"> </w:t>
      </w:r>
      <w:r>
        <w:t>x</w:t>
      </w:r>
      <w:r>
        <w:rPr>
          <w:spacing w:val="-5"/>
        </w:rPr>
        <w:t xml:space="preserve"> </w:t>
      </w:r>
      <w:r>
        <w:t>100% (afgerond op 2 decimalen).</w:t>
      </w:r>
    </w:p>
    <w:p w14:paraId="518B7FEA" w14:textId="77777777" w:rsidR="003E472F" w:rsidRDefault="003E472F">
      <w:pPr>
        <w:pStyle w:val="Plattetekst"/>
        <w:spacing w:before="110"/>
      </w:pPr>
    </w:p>
    <w:p w14:paraId="6FB7121D" w14:textId="77777777" w:rsidR="003E472F" w:rsidRDefault="006519AE">
      <w:pPr>
        <w:pStyle w:val="Plattetekst"/>
        <w:spacing w:line="360" w:lineRule="auto"/>
        <w:ind w:left="1838" w:right="1105"/>
      </w:pPr>
      <w:r>
        <w:t>Als</w:t>
      </w:r>
      <w:r>
        <w:rPr>
          <w:spacing w:val="-4"/>
        </w:rPr>
        <w:t xml:space="preserve"> </w:t>
      </w:r>
      <w:r>
        <w:t>nieuw</w:t>
      </w:r>
      <w:r>
        <w:rPr>
          <w:spacing w:val="-5"/>
        </w:rPr>
        <w:t xml:space="preserve"> </w:t>
      </w:r>
      <w:r>
        <w:t>jaar</w:t>
      </w:r>
      <w:r>
        <w:rPr>
          <w:spacing w:val="-4"/>
        </w:rPr>
        <w:t xml:space="preserve"> </w:t>
      </w:r>
      <w:r>
        <w:t>wordt</w:t>
      </w:r>
      <w:r>
        <w:rPr>
          <w:spacing w:val="-3"/>
        </w:rPr>
        <w:t xml:space="preserve"> </w:t>
      </w:r>
      <w:r>
        <w:t>gehanteerd</w:t>
      </w:r>
      <w:r>
        <w:rPr>
          <w:spacing w:val="-4"/>
        </w:rPr>
        <w:t xml:space="preserve"> </w:t>
      </w:r>
      <w:r>
        <w:t>het</w:t>
      </w:r>
      <w:r>
        <w:rPr>
          <w:spacing w:val="-3"/>
        </w:rPr>
        <w:t xml:space="preserve"> </w:t>
      </w:r>
      <w:r>
        <w:t>meest</w:t>
      </w:r>
      <w:r>
        <w:rPr>
          <w:spacing w:val="-4"/>
        </w:rPr>
        <w:t xml:space="preserve"> </w:t>
      </w:r>
      <w:r>
        <w:t>recente</w:t>
      </w:r>
      <w:r>
        <w:rPr>
          <w:spacing w:val="-6"/>
        </w:rPr>
        <w:t xml:space="preserve"> </w:t>
      </w:r>
      <w:r>
        <w:t>volledige</w:t>
      </w:r>
      <w:r>
        <w:rPr>
          <w:spacing w:val="-4"/>
        </w:rPr>
        <w:t xml:space="preserve"> </w:t>
      </w:r>
      <w:r>
        <w:t>jaar</w:t>
      </w:r>
      <w:r>
        <w:rPr>
          <w:spacing w:val="-4"/>
        </w:rPr>
        <w:t xml:space="preserve"> </w:t>
      </w:r>
      <w:r>
        <w:t>waarvan</w:t>
      </w:r>
      <w:r>
        <w:rPr>
          <w:spacing w:val="-3"/>
        </w:rPr>
        <w:t xml:space="preserve"> </w:t>
      </w:r>
      <w:r>
        <w:t>het</w:t>
      </w:r>
      <w:r>
        <w:rPr>
          <w:spacing w:val="-3"/>
        </w:rPr>
        <w:t xml:space="preserve"> </w:t>
      </w:r>
      <w:r>
        <w:t>gemiddelde definitieve indexcijfer is berekend, als oud jaar wordt het jaar voorafgaande aan het nieuwe jaar gehanteerd.</w:t>
      </w:r>
    </w:p>
    <w:p w14:paraId="5D3EE821" w14:textId="77777777" w:rsidR="003E472F" w:rsidRDefault="003E472F">
      <w:pPr>
        <w:pStyle w:val="Plattetekst"/>
        <w:spacing w:before="109"/>
      </w:pPr>
    </w:p>
    <w:p w14:paraId="515C3518" w14:textId="77777777" w:rsidR="003E472F" w:rsidRDefault="006519AE">
      <w:pPr>
        <w:pStyle w:val="Lijstalinea"/>
        <w:numPr>
          <w:ilvl w:val="1"/>
          <w:numId w:val="10"/>
        </w:numPr>
        <w:tabs>
          <w:tab w:val="left" w:pos="1838"/>
        </w:tabs>
        <w:spacing w:line="360" w:lineRule="auto"/>
        <w:ind w:right="1005"/>
        <w:rPr>
          <w:sz w:val="18"/>
        </w:rPr>
      </w:pPr>
      <w:r>
        <w:rPr>
          <w:sz w:val="18"/>
        </w:rPr>
        <w:t>Wordt in een jaar afgezien van herzien van prijzen, dan vindt indexering in het daarop volgende</w:t>
      </w:r>
      <w:r>
        <w:rPr>
          <w:spacing w:val="-4"/>
          <w:sz w:val="18"/>
        </w:rPr>
        <w:t xml:space="preserve"> </w:t>
      </w:r>
      <w:r>
        <w:rPr>
          <w:sz w:val="18"/>
        </w:rPr>
        <w:t>jaar</w:t>
      </w:r>
      <w:r>
        <w:rPr>
          <w:spacing w:val="-4"/>
          <w:sz w:val="18"/>
        </w:rPr>
        <w:t xml:space="preserve"> </w:t>
      </w:r>
      <w:r>
        <w:rPr>
          <w:sz w:val="18"/>
        </w:rPr>
        <w:t>slechts</w:t>
      </w:r>
      <w:r>
        <w:rPr>
          <w:spacing w:val="-4"/>
          <w:sz w:val="18"/>
        </w:rPr>
        <w:t xml:space="preserve"> </w:t>
      </w:r>
      <w:r>
        <w:rPr>
          <w:sz w:val="18"/>
        </w:rPr>
        <w:t>plaats</w:t>
      </w:r>
      <w:r>
        <w:rPr>
          <w:spacing w:val="-4"/>
          <w:sz w:val="18"/>
        </w:rPr>
        <w:t xml:space="preserve"> </w:t>
      </w:r>
      <w:r>
        <w:rPr>
          <w:sz w:val="18"/>
        </w:rPr>
        <w:t>over</w:t>
      </w:r>
      <w:r>
        <w:rPr>
          <w:spacing w:val="-4"/>
          <w:sz w:val="18"/>
        </w:rPr>
        <w:t xml:space="preserve"> </w:t>
      </w:r>
      <w:r>
        <w:rPr>
          <w:sz w:val="18"/>
        </w:rPr>
        <w:t>de</w:t>
      </w:r>
      <w:r>
        <w:rPr>
          <w:spacing w:val="-4"/>
          <w:sz w:val="18"/>
        </w:rPr>
        <w:t xml:space="preserve"> </w:t>
      </w:r>
      <w:r>
        <w:rPr>
          <w:sz w:val="18"/>
        </w:rPr>
        <w:t>periode</w:t>
      </w:r>
      <w:r>
        <w:rPr>
          <w:spacing w:val="-4"/>
          <w:sz w:val="18"/>
        </w:rPr>
        <w:t xml:space="preserve"> </w:t>
      </w:r>
      <w:r>
        <w:rPr>
          <w:sz w:val="18"/>
        </w:rPr>
        <w:t>van het</w:t>
      </w:r>
      <w:r>
        <w:rPr>
          <w:spacing w:val="-3"/>
          <w:sz w:val="18"/>
        </w:rPr>
        <w:t xml:space="preserve"> </w:t>
      </w:r>
      <w:r>
        <w:rPr>
          <w:sz w:val="18"/>
        </w:rPr>
        <w:t>voorgaande</w:t>
      </w:r>
      <w:r>
        <w:rPr>
          <w:spacing w:val="-4"/>
          <w:sz w:val="18"/>
        </w:rPr>
        <w:t xml:space="preserve"> </w:t>
      </w:r>
      <w:r>
        <w:rPr>
          <w:sz w:val="18"/>
        </w:rPr>
        <w:t>verleningsjaar.</w:t>
      </w:r>
      <w:r>
        <w:rPr>
          <w:spacing w:val="-5"/>
          <w:sz w:val="18"/>
        </w:rPr>
        <w:t xml:space="preserve"> </w:t>
      </w:r>
      <w:r>
        <w:rPr>
          <w:sz w:val="18"/>
        </w:rPr>
        <w:t>Indexering over meerdere jaren is derhalve uitgesloten.</w:t>
      </w:r>
    </w:p>
    <w:p w14:paraId="596DC444" w14:textId="77777777" w:rsidR="003E472F" w:rsidRDefault="003E472F">
      <w:pPr>
        <w:pStyle w:val="Plattetekst"/>
        <w:rPr>
          <w:sz w:val="16"/>
        </w:rPr>
      </w:pPr>
    </w:p>
    <w:p w14:paraId="630F49C8" w14:textId="77777777" w:rsidR="003E472F" w:rsidRDefault="003E472F">
      <w:pPr>
        <w:pStyle w:val="Plattetekst"/>
        <w:rPr>
          <w:sz w:val="16"/>
        </w:rPr>
      </w:pPr>
    </w:p>
    <w:p w14:paraId="5C8E58C5" w14:textId="77777777" w:rsidR="003E472F" w:rsidRDefault="003E472F">
      <w:pPr>
        <w:pStyle w:val="Plattetekst"/>
        <w:rPr>
          <w:sz w:val="16"/>
        </w:rPr>
      </w:pPr>
    </w:p>
    <w:p w14:paraId="5BF0529C" w14:textId="77777777" w:rsidR="003E472F" w:rsidRDefault="003E472F">
      <w:pPr>
        <w:pStyle w:val="Plattetekst"/>
        <w:spacing w:before="161"/>
        <w:rPr>
          <w:sz w:val="16"/>
        </w:rPr>
      </w:pPr>
    </w:p>
    <w:p w14:paraId="2D9E0ABB"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230E7C88" w14:textId="77777777" w:rsidR="003E472F" w:rsidRDefault="003E472F">
      <w:pPr>
        <w:rPr>
          <w:sz w:val="16"/>
        </w:rPr>
        <w:sectPr w:rsidR="003E472F">
          <w:pgSz w:w="11910" w:h="16850"/>
          <w:pgMar w:top="1340" w:right="420" w:bottom="900" w:left="300" w:header="0" w:footer="701" w:gutter="0"/>
          <w:cols w:space="720"/>
        </w:sectPr>
      </w:pPr>
    </w:p>
    <w:p w14:paraId="7DCC23A7" w14:textId="77777777" w:rsidR="003E472F" w:rsidRDefault="006519AE">
      <w:pPr>
        <w:pStyle w:val="Lijstalinea"/>
        <w:numPr>
          <w:ilvl w:val="1"/>
          <w:numId w:val="10"/>
        </w:numPr>
        <w:tabs>
          <w:tab w:val="left" w:pos="1838"/>
        </w:tabs>
        <w:spacing w:before="76" w:line="360" w:lineRule="auto"/>
        <w:ind w:right="1298"/>
        <w:rPr>
          <w:sz w:val="18"/>
        </w:rPr>
      </w:pPr>
      <w:r>
        <w:rPr>
          <w:sz w:val="18"/>
        </w:rPr>
        <w:lastRenderedPageBreak/>
        <w:t>Een voornemen tot indexatie dient Leverancier minimaal drie (3) maanden voorafgaand aan</w:t>
      </w:r>
      <w:r>
        <w:rPr>
          <w:spacing w:val="-4"/>
          <w:sz w:val="18"/>
        </w:rPr>
        <w:t xml:space="preserve"> </w:t>
      </w:r>
      <w:r>
        <w:rPr>
          <w:sz w:val="18"/>
        </w:rPr>
        <w:t>de</w:t>
      </w:r>
      <w:r>
        <w:rPr>
          <w:spacing w:val="-4"/>
          <w:sz w:val="18"/>
        </w:rPr>
        <w:t xml:space="preserve"> </w:t>
      </w:r>
      <w:r>
        <w:rPr>
          <w:sz w:val="18"/>
        </w:rPr>
        <w:t>ingangsdatum</w:t>
      </w:r>
      <w:r>
        <w:rPr>
          <w:spacing w:val="-4"/>
          <w:sz w:val="18"/>
        </w:rPr>
        <w:t xml:space="preserve"> </w:t>
      </w:r>
      <w:r>
        <w:rPr>
          <w:sz w:val="18"/>
        </w:rPr>
        <w:t>daarvan</w:t>
      </w:r>
      <w:r>
        <w:rPr>
          <w:spacing w:val="-1"/>
          <w:sz w:val="18"/>
        </w:rPr>
        <w:t xml:space="preserve"> </w:t>
      </w:r>
      <w:r>
        <w:rPr>
          <w:sz w:val="18"/>
        </w:rPr>
        <w:t>schriftelijk</w:t>
      </w:r>
      <w:r>
        <w:rPr>
          <w:spacing w:val="-4"/>
          <w:sz w:val="18"/>
        </w:rPr>
        <w:t xml:space="preserve"> </w:t>
      </w:r>
      <w:r>
        <w:rPr>
          <w:sz w:val="18"/>
        </w:rPr>
        <w:t>aan</w:t>
      </w:r>
      <w:r>
        <w:rPr>
          <w:spacing w:val="-4"/>
          <w:sz w:val="18"/>
        </w:rPr>
        <w:t xml:space="preserve"> </w:t>
      </w:r>
      <w:r>
        <w:rPr>
          <w:sz w:val="18"/>
        </w:rPr>
        <w:t>Koper</w:t>
      </w:r>
      <w:r>
        <w:rPr>
          <w:spacing w:val="-4"/>
          <w:sz w:val="18"/>
        </w:rPr>
        <w:t xml:space="preserve"> </w:t>
      </w:r>
      <w:r>
        <w:rPr>
          <w:sz w:val="18"/>
        </w:rPr>
        <w:t>te</w:t>
      </w:r>
      <w:r>
        <w:rPr>
          <w:spacing w:val="-4"/>
          <w:sz w:val="18"/>
        </w:rPr>
        <w:t xml:space="preserve"> </w:t>
      </w:r>
      <w:r>
        <w:rPr>
          <w:sz w:val="18"/>
        </w:rPr>
        <w:t>melden</w:t>
      </w:r>
      <w:r>
        <w:rPr>
          <w:spacing w:val="-3"/>
          <w:sz w:val="18"/>
        </w:rPr>
        <w:t xml:space="preserve"> </w:t>
      </w:r>
      <w:r>
        <w:rPr>
          <w:sz w:val="18"/>
        </w:rPr>
        <w:t>met</w:t>
      </w:r>
      <w:r>
        <w:rPr>
          <w:spacing w:val="-3"/>
          <w:sz w:val="18"/>
        </w:rPr>
        <w:t xml:space="preserve"> </w:t>
      </w:r>
      <w:r>
        <w:rPr>
          <w:sz w:val="18"/>
        </w:rPr>
        <w:t>daarbij</w:t>
      </w:r>
      <w:r>
        <w:rPr>
          <w:spacing w:val="-1"/>
          <w:sz w:val="18"/>
        </w:rPr>
        <w:t xml:space="preserve"> </w:t>
      </w:r>
      <w:r>
        <w:rPr>
          <w:sz w:val="18"/>
        </w:rPr>
        <w:t>voorzien</w:t>
      </w:r>
      <w:r>
        <w:rPr>
          <w:spacing w:val="-3"/>
          <w:sz w:val="18"/>
        </w:rPr>
        <w:t xml:space="preserve"> </w:t>
      </w:r>
      <w:r>
        <w:rPr>
          <w:sz w:val="18"/>
        </w:rPr>
        <w:t>van een toelichting op de gehanteerde formule bij aanpassing van de prijzen. Gewijzigde prijzen gaan pas in na schriftelijke goedkeuring van Koper.</w:t>
      </w:r>
    </w:p>
    <w:p w14:paraId="1B80AAFE" w14:textId="77777777" w:rsidR="003E472F" w:rsidRDefault="003E472F">
      <w:pPr>
        <w:pStyle w:val="Plattetekst"/>
        <w:spacing w:before="108"/>
      </w:pPr>
    </w:p>
    <w:p w14:paraId="322C865A" w14:textId="77777777" w:rsidR="003E472F" w:rsidRDefault="006519AE">
      <w:pPr>
        <w:pStyle w:val="Lijstalinea"/>
        <w:numPr>
          <w:ilvl w:val="1"/>
          <w:numId w:val="10"/>
        </w:numPr>
        <w:tabs>
          <w:tab w:val="left" w:pos="1836"/>
          <w:tab w:val="left" w:pos="1838"/>
        </w:tabs>
        <w:spacing w:before="1" w:line="360" w:lineRule="auto"/>
        <w:ind w:right="1026"/>
        <w:jc w:val="both"/>
        <w:rPr>
          <w:sz w:val="18"/>
        </w:rPr>
      </w:pPr>
      <w:r>
        <w:rPr>
          <w:sz w:val="18"/>
        </w:rPr>
        <w:t>Negatieve</w:t>
      </w:r>
      <w:r>
        <w:rPr>
          <w:spacing w:val="-3"/>
          <w:sz w:val="18"/>
        </w:rPr>
        <w:t xml:space="preserve"> </w:t>
      </w:r>
      <w:r>
        <w:rPr>
          <w:sz w:val="18"/>
        </w:rPr>
        <w:t>indexering</w:t>
      </w:r>
      <w:r>
        <w:rPr>
          <w:spacing w:val="-3"/>
          <w:sz w:val="18"/>
        </w:rPr>
        <w:t xml:space="preserve"> </w:t>
      </w:r>
      <w:r>
        <w:rPr>
          <w:sz w:val="18"/>
        </w:rPr>
        <w:t>dient</w:t>
      </w:r>
      <w:r>
        <w:rPr>
          <w:spacing w:val="-5"/>
          <w:sz w:val="18"/>
        </w:rPr>
        <w:t xml:space="preserve"> </w:t>
      </w:r>
      <w:r>
        <w:rPr>
          <w:sz w:val="18"/>
        </w:rPr>
        <w:t>Leverancier</w:t>
      </w:r>
      <w:r>
        <w:rPr>
          <w:spacing w:val="-3"/>
          <w:sz w:val="18"/>
        </w:rPr>
        <w:t xml:space="preserve"> </w:t>
      </w:r>
      <w:r>
        <w:rPr>
          <w:sz w:val="18"/>
        </w:rPr>
        <w:t>te</w:t>
      </w:r>
      <w:r>
        <w:rPr>
          <w:spacing w:val="-3"/>
          <w:sz w:val="18"/>
        </w:rPr>
        <w:t xml:space="preserve"> </w:t>
      </w:r>
      <w:r>
        <w:rPr>
          <w:sz w:val="18"/>
        </w:rPr>
        <w:t>allen</w:t>
      </w:r>
      <w:r>
        <w:rPr>
          <w:spacing w:val="-2"/>
          <w:sz w:val="18"/>
        </w:rPr>
        <w:t xml:space="preserve"> </w:t>
      </w:r>
      <w:r>
        <w:rPr>
          <w:sz w:val="18"/>
        </w:rPr>
        <w:t>tijde</w:t>
      </w:r>
      <w:r>
        <w:rPr>
          <w:spacing w:val="-5"/>
          <w:sz w:val="18"/>
        </w:rPr>
        <w:t xml:space="preserve"> </w:t>
      </w:r>
      <w:r>
        <w:rPr>
          <w:sz w:val="18"/>
        </w:rPr>
        <w:t>schriftelijk</w:t>
      </w:r>
      <w:r>
        <w:rPr>
          <w:spacing w:val="-4"/>
          <w:sz w:val="18"/>
        </w:rPr>
        <w:t xml:space="preserve"> </w:t>
      </w:r>
      <w:r>
        <w:rPr>
          <w:sz w:val="18"/>
        </w:rPr>
        <w:t>te</w:t>
      </w:r>
      <w:r>
        <w:rPr>
          <w:spacing w:val="-3"/>
          <w:sz w:val="18"/>
        </w:rPr>
        <w:t xml:space="preserve"> </w:t>
      </w:r>
      <w:r>
        <w:rPr>
          <w:sz w:val="18"/>
        </w:rPr>
        <w:t>melden</w:t>
      </w:r>
      <w:r>
        <w:rPr>
          <w:spacing w:val="-2"/>
          <w:sz w:val="18"/>
        </w:rPr>
        <w:t xml:space="preserve"> </w:t>
      </w:r>
      <w:r>
        <w:rPr>
          <w:sz w:val="18"/>
        </w:rPr>
        <w:t>voorzien</w:t>
      </w:r>
      <w:r>
        <w:rPr>
          <w:spacing w:val="-2"/>
          <w:sz w:val="18"/>
        </w:rPr>
        <w:t xml:space="preserve"> </w:t>
      </w:r>
      <w:r>
        <w:rPr>
          <w:sz w:val="18"/>
        </w:rPr>
        <w:t>van</w:t>
      </w:r>
      <w:r>
        <w:rPr>
          <w:spacing w:val="-2"/>
          <w:sz w:val="18"/>
        </w:rPr>
        <w:t xml:space="preserve"> </w:t>
      </w:r>
      <w:r>
        <w:rPr>
          <w:sz w:val="18"/>
        </w:rPr>
        <w:t>een toelichting</w:t>
      </w:r>
      <w:r>
        <w:rPr>
          <w:spacing w:val="-3"/>
          <w:sz w:val="18"/>
        </w:rPr>
        <w:t xml:space="preserve"> </w:t>
      </w:r>
      <w:r>
        <w:rPr>
          <w:sz w:val="18"/>
        </w:rPr>
        <w:t>op</w:t>
      </w:r>
      <w:r>
        <w:rPr>
          <w:spacing w:val="-3"/>
          <w:sz w:val="18"/>
        </w:rPr>
        <w:t xml:space="preserve"> </w:t>
      </w:r>
      <w:r>
        <w:rPr>
          <w:sz w:val="18"/>
        </w:rPr>
        <w:t>de</w:t>
      </w:r>
      <w:r>
        <w:rPr>
          <w:spacing w:val="-3"/>
          <w:sz w:val="18"/>
        </w:rPr>
        <w:t xml:space="preserve"> </w:t>
      </w:r>
      <w:r>
        <w:rPr>
          <w:sz w:val="18"/>
        </w:rPr>
        <w:t>gehanteerde</w:t>
      </w:r>
      <w:r>
        <w:rPr>
          <w:spacing w:val="-3"/>
          <w:sz w:val="18"/>
        </w:rPr>
        <w:t xml:space="preserve"> </w:t>
      </w:r>
      <w:r>
        <w:rPr>
          <w:sz w:val="18"/>
        </w:rPr>
        <w:t>formule</w:t>
      </w:r>
      <w:r>
        <w:rPr>
          <w:spacing w:val="-3"/>
          <w:sz w:val="18"/>
        </w:rPr>
        <w:t xml:space="preserve"> </w:t>
      </w:r>
      <w:r>
        <w:rPr>
          <w:sz w:val="18"/>
        </w:rPr>
        <w:t>bij</w:t>
      </w:r>
      <w:r>
        <w:rPr>
          <w:spacing w:val="-2"/>
          <w:sz w:val="18"/>
        </w:rPr>
        <w:t xml:space="preserve"> </w:t>
      </w:r>
      <w:r>
        <w:rPr>
          <w:sz w:val="18"/>
        </w:rPr>
        <w:t>aanpassing</w:t>
      </w:r>
      <w:r>
        <w:rPr>
          <w:spacing w:val="-5"/>
          <w:sz w:val="18"/>
        </w:rPr>
        <w:t xml:space="preserve"> </w:t>
      </w:r>
      <w:r>
        <w:rPr>
          <w:sz w:val="18"/>
        </w:rPr>
        <w:t>van</w:t>
      </w:r>
      <w:r>
        <w:rPr>
          <w:spacing w:val="-2"/>
          <w:sz w:val="18"/>
        </w:rPr>
        <w:t xml:space="preserve"> </w:t>
      </w:r>
      <w:r>
        <w:rPr>
          <w:sz w:val="18"/>
        </w:rPr>
        <w:t>de</w:t>
      </w:r>
      <w:r>
        <w:rPr>
          <w:spacing w:val="-3"/>
          <w:sz w:val="18"/>
        </w:rPr>
        <w:t xml:space="preserve"> </w:t>
      </w:r>
      <w:r>
        <w:rPr>
          <w:sz w:val="18"/>
        </w:rPr>
        <w:t>prijzen</w:t>
      </w:r>
      <w:r>
        <w:rPr>
          <w:spacing w:val="-2"/>
          <w:sz w:val="18"/>
        </w:rPr>
        <w:t xml:space="preserve"> </w:t>
      </w:r>
      <w:r>
        <w:rPr>
          <w:sz w:val="18"/>
        </w:rPr>
        <w:t>en</w:t>
      </w:r>
      <w:r>
        <w:rPr>
          <w:spacing w:val="-2"/>
          <w:sz w:val="18"/>
        </w:rPr>
        <w:t xml:space="preserve"> </w:t>
      </w:r>
      <w:r>
        <w:rPr>
          <w:sz w:val="18"/>
        </w:rPr>
        <w:t>de</w:t>
      </w:r>
      <w:r>
        <w:rPr>
          <w:spacing w:val="-3"/>
          <w:sz w:val="18"/>
        </w:rPr>
        <w:t xml:space="preserve"> </w:t>
      </w:r>
      <w:r>
        <w:rPr>
          <w:sz w:val="18"/>
        </w:rPr>
        <w:t>prijzen</w:t>
      </w:r>
      <w:r>
        <w:rPr>
          <w:spacing w:val="-2"/>
          <w:sz w:val="18"/>
        </w:rPr>
        <w:t xml:space="preserve"> </w:t>
      </w:r>
      <w:r>
        <w:rPr>
          <w:sz w:val="18"/>
        </w:rPr>
        <w:t>dienen</w:t>
      </w:r>
      <w:r>
        <w:rPr>
          <w:spacing w:val="-2"/>
          <w:sz w:val="18"/>
        </w:rPr>
        <w:t xml:space="preserve"> </w:t>
      </w:r>
      <w:r>
        <w:rPr>
          <w:sz w:val="18"/>
        </w:rPr>
        <w:t>in een dergelijk geval verplicht te worden herzien.</w:t>
      </w:r>
    </w:p>
    <w:p w14:paraId="712AE762" w14:textId="77777777" w:rsidR="003E472F" w:rsidRDefault="003E472F">
      <w:pPr>
        <w:pStyle w:val="Plattetekst"/>
        <w:spacing w:before="109"/>
      </w:pPr>
    </w:p>
    <w:p w14:paraId="15FB9FC1" w14:textId="77777777" w:rsidR="003E472F" w:rsidRDefault="006519AE">
      <w:pPr>
        <w:pStyle w:val="Lijstalinea"/>
        <w:numPr>
          <w:ilvl w:val="1"/>
          <w:numId w:val="10"/>
        </w:numPr>
        <w:tabs>
          <w:tab w:val="left" w:pos="1838"/>
        </w:tabs>
        <w:spacing w:line="360" w:lineRule="auto"/>
        <w:ind w:right="1165"/>
        <w:rPr>
          <w:sz w:val="18"/>
        </w:rPr>
      </w:pPr>
      <w:r>
        <w:rPr>
          <w:sz w:val="18"/>
        </w:rPr>
        <w:t>Wijzigingen</w:t>
      </w:r>
      <w:r>
        <w:rPr>
          <w:spacing w:val="-3"/>
          <w:sz w:val="18"/>
        </w:rPr>
        <w:t xml:space="preserve"> </w:t>
      </w:r>
      <w:r>
        <w:rPr>
          <w:sz w:val="18"/>
        </w:rPr>
        <w:t>in</w:t>
      </w:r>
      <w:r>
        <w:rPr>
          <w:spacing w:val="-3"/>
          <w:sz w:val="18"/>
        </w:rPr>
        <w:t xml:space="preserve"> </w:t>
      </w:r>
      <w:r>
        <w:rPr>
          <w:sz w:val="18"/>
        </w:rPr>
        <w:t>wettelijke</w:t>
      </w:r>
      <w:r>
        <w:rPr>
          <w:spacing w:val="-4"/>
          <w:sz w:val="18"/>
        </w:rPr>
        <w:t xml:space="preserve"> </w:t>
      </w:r>
      <w:r>
        <w:rPr>
          <w:sz w:val="18"/>
        </w:rPr>
        <w:t>heffingen,</w:t>
      </w:r>
      <w:r>
        <w:rPr>
          <w:spacing w:val="-4"/>
          <w:sz w:val="18"/>
        </w:rPr>
        <w:t xml:space="preserve"> </w:t>
      </w:r>
      <w:r>
        <w:rPr>
          <w:sz w:val="18"/>
        </w:rPr>
        <w:t>zoals</w:t>
      </w:r>
      <w:r>
        <w:rPr>
          <w:spacing w:val="-4"/>
          <w:sz w:val="18"/>
        </w:rPr>
        <w:t xml:space="preserve"> </w:t>
      </w:r>
      <w:r>
        <w:rPr>
          <w:sz w:val="18"/>
        </w:rPr>
        <w:t>bijvoorbeeld</w:t>
      </w:r>
      <w:r>
        <w:rPr>
          <w:spacing w:val="-4"/>
          <w:sz w:val="18"/>
        </w:rPr>
        <w:t xml:space="preserve"> </w:t>
      </w:r>
      <w:r>
        <w:rPr>
          <w:sz w:val="18"/>
        </w:rPr>
        <w:t>het</w:t>
      </w:r>
      <w:r>
        <w:rPr>
          <w:spacing w:val="-3"/>
          <w:sz w:val="18"/>
        </w:rPr>
        <w:t xml:space="preserve"> </w:t>
      </w:r>
      <w:r>
        <w:rPr>
          <w:sz w:val="18"/>
        </w:rPr>
        <w:t>btw</w:t>
      </w:r>
      <w:r>
        <w:rPr>
          <w:spacing w:val="-4"/>
          <w:sz w:val="18"/>
        </w:rPr>
        <w:t xml:space="preserve"> </w:t>
      </w:r>
      <w:r>
        <w:rPr>
          <w:sz w:val="18"/>
        </w:rPr>
        <w:t>percentage,</w:t>
      </w:r>
      <w:r>
        <w:rPr>
          <w:spacing w:val="-4"/>
          <w:sz w:val="18"/>
        </w:rPr>
        <w:t xml:space="preserve"> </w:t>
      </w:r>
      <w:r>
        <w:rPr>
          <w:sz w:val="18"/>
        </w:rPr>
        <w:t>mogen</w:t>
      </w:r>
      <w:r>
        <w:rPr>
          <w:spacing w:val="-3"/>
          <w:sz w:val="18"/>
        </w:rPr>
        <w:t xml:space="preserve"> </w:t>
      </w:r>
      <w:r>
        <w:rPr>
          <w:sz w:val="18"/>
        </w:rPr>
        <w:t>te</w:t>
      </w:r>
      <w:r>
        <w:rPr>
          <w:spacing w:val="-4"/>
          <w:sz w:val="18"/>
        </w:rPr>
        <w:t xml:space="preserve"> </w:t>
      </w:r>
      <w:r>
        <w:rPr>
          <w:sz w:val="18"/>
        </w:rPr>
        <w:t>allen tijde worden doorgevoerd mits deze minimaal drie (3) maanden voorafgaand aan de ingangsdatum daarvan, of indien de periode tussen bekendmaking en invoering van de wettelijke wijziging minder dan drie (3) maanden bedraagt, binnen twee weken na bekendmaking schriftelijk te melden aan de Koper, voorzien van een toelichting op de gehanteerde formule. Gewijzigde prijzen gaan pas in na schriftelijke goedkeuring van de Koper. Het doorvoeren van wijzigingen met terugwerkende kracht is niet toegestaan.</w:t>
      </w:r>
    </w:p>
    <w:p w14:paraId="712C5A0B" w14:textId="77777777" w:rsidR="003E472F" w:rsidRDefault="003E472F">
      <w:pPr>
        <w:pStyle w:val="Plattetekst"/>
        <w:spacing w:before="111"/>
      </w:pPr>
    </w:p>
    <w:p w14:paraId="4D875B45" w14:textId="77777777" w:rsidR="003E472F" w:rsidRDefault="006519AE">
      <w:pPr>
        <w:pStyle w:val="Lijstalinea"/>
        <w:numPr>
          <w:ilvl w:val="1"/>
          <w:numId w:val="10"/>
        </w:numPr>
        <w:tabs>
          <w:tab w:val="left" w:pos="1838"/>
        </w:tabs>
        <w:spacing w:line="360" w:lineRule="auto"/>
        <w:ind w:right="1673"/>
        <w:rPr>
          <w:sz w:val="18"/>
        </w:rPr>
      </w:pPr>
      <w:r>
        <w:rPr>
          <w:sz w:val="18"/>
        </w:rPr>
        <w:t>Verlagingen</w:t>
      </w:r>
      <w:r>
        <w:rPr>
          <w:spacing w:val="-3"/>
          <w:sz w:val="18"/>
        </w:rPr>
        <w:t xml:space="preserve"> </w:t>
      </w:r>
      <w:r>
        <w:rPr>
          <w:sz w:val="18"/>
        </w:rPr>
        <w:t>van</w:t>
      </w:r>
      <w:r>
        <w:rPr>
          <w:spacing w:val="-3"/>
          <w:sz w:val="18"/>
        </w:rPr>
        <w:t xml:space="preserve"> </w:t>
      </w:r>
      <w:r>
        <w:rPr>
          <w:sz w:val="18"/>
        </w:rPr>
        <w:t>wettelijke</w:t>
      </w:r>
      <w:r>
        <w:rPr>
          <w:spacing w:val="-6"/>
          <w:sz w:val="18"/>
        </w:rPr>
        <w:t xml:space="preserve"> </w:t>
      </w:r>
      <w:r>
        <w:rPr>
          <w:sz w:val="18"/>
        </w:rPr>
        <w:t>heffingen</w:t>
      </w:r>
      <w:r>
        <w:rPr>
          <w:spacing w:val="-3"/>
          <w:sz w:val="18"/>
        </w:rPr>
        <w:t xml:space="preserve"> </w:t>
      </w:r>
      <w:r>
        <w:rPr>
          <w:sz w:val="18"/>
        </w:rPr>
        <w:t>dient</w:t>
      </w:r>
      <w:r>
        <w:rPr>
          <w:spacing w:val="-3"/>
          <w:sz w:val="18"/>
        </w:rPr>
        <w:t xml:space="preserve"> </w:t>
      </w:r>
      <w:r>
        <w:rPr>
          <w:sz w:val="18"/>
        </w:rPr>
        <w:t>Leverancier</w:t>
      </w:r>
      <w:r>
        <w:rPr>
          <w:spacing w:val="-4"/>
          <w:sz w:val="18"/>
        </w:rPr>
        <w:t xml:space="preserve"> </w:t>
      </w:r>
      <w:r>
        <w:rPr>
          <w:sz w:val="18"/>
        </w:rPr>
        <w:t>te</w:t>
      </w:r>
      <w:r>
        <w:rPr>
          <w:spacing w:val="-4"/>
          <w:sz w:val="18"/>
        </w:rPr>
        <w:t xml:space="preserve"> </w:t>
      </w:r>
      <w:r>
        <w:rPr>
          <w:sz w:val="18"/>
        </w:rPr>
        <w:t>allen</w:t>
      </w:r>
      <w:r>
        <w:rPr>
          <w:spacing w:val="-3"/>
          <w:sz w:val="18"/>
        </w:rPr>
        <w:t xml:space="preserve"> </w:t>
      </w:r>
      <w:r>
        <w:rPr>
          <w:sz w:val="18"/>
        </w:rPr>
        <w:t>tijde</w:t>
      </w:r>
      <w:r>
        <w:rPr>
          <w:spacing w:val="-4"/>
          <w:sz w:val="18"/>
        </w:rPr>
        <w:t xml:space="preserve"> </w:t>
      </w:r>
      <w:r>
        <w:rPr>
          <w:sz w:val="18"/>
        </w:rPr>
        <w:t>te</w:t>
      </w:r>
      <w:r>
        <w:rPr>
          <w:spacing w:val="-4"/>
          <w:sz w:val="18"/>
        </w:rPr>
        <w:t xml:space="preserve"> </w:t>
      </w:r>
      <w:r>
        <w:rPr>
          <w:sz w:val="18"/>
        </w:rPr>
        <w:t>melden</w:t>
      </w:r>
      <w:r>
        <w:rPr>
          <w:spacing w:val="-6"/>
          <w:sz w:val="18"/>
        </w:rPr>
        <w:t xml:space="preserve"> </w:t>
      </w:r>
      <w:r>
        <w:rPr>
          <w:sz w:val="18"/>
        </w:rPr>
        <w:t>en</w:t>
      </w:r>
      <w:r>
        <w:rPr>
          <w:spacing w:val="-3"/>
          <w:sz w:val="18"/>
        </w:rPr>
        <w:t xml:space="preserve"> </w:t>
      </w:r>
      <w:r>
        <w:rPr>
          <w:sz w:val="18"/>
        </w:rPr>
        <w:t xml:space="preserve">de prijzen dienen in een dergelijk geval verplicht, voorzien van een toelichting op de gehanteerde formule, te worden herzien per de ingangsdatum van de betreffende </w:t>
      </w:r>
      <w:r>
        <w:rPr>
          <w:spacing w:val="-2"/>
          <w:sz w:val="18"/>
        </w:rPr>
        <w:t>wijzigingen.</w:t>
      </w:r>
    </w:p>
    <w:p w14:paraId="5CC548E5" w14:textId="77777777" w:rsidR="003E472F" w:rsidRDefault="003E472F">
      <w:pPr>
        <w:pStyle w:val="Plattetekst"/>
      </w:pPr>
    </w:p>
    <w:p w14:paraId="178A6970" w14:textId="77777777" w:rsidR="003E472F" w:rsidRDefault="003E472F">
      <w:pPr>
        <w:pStyle w:val="Plattetekst"/>
        <w:spacing w:before="84"/>
      </w:pPr>
    </w:p>
    <w:p w14:paraId="33FBA4E9" w14:textId="77777777" w:rsidR="003E472F" w:rsidRDefault="006519AE">
      <w:pPr>
        <w:pStyle w:val="Kop2"/>
      </w:pPr>
      <w:bookmarkStart w:id="7" w:name="_bookmark6"/>
      <w:bookmarkEnd w:id="7"/>
      <w:r>
        <w:t>ARTIKEL</w:t>
      </w:r>
      <w:r>
        <w:rPr>
          <w:spacing w:val="-4"/>
        </w:rPr>
        <w:t xml:space="preserve"> </w:t>
      </w:r>
      <w:r>
        <w:t>7.</w:t>
      </w:r>
      <w:r>
        <w:rPr>
          <w:spacing w:val="28"/>
        </w:rPr>
        <w:t xml:space="preserve"> </w:t>
      </w:r>
      <w:r>
        <w:rPr>
          <w:spacing w:val="-2"/>
        </w:rPr>
        <w:t>BETALINGSREGELING</w:t>
      </w:r>
    </w:p>
    <w:p w14:paraId="57F25376" w14:textId="255A6426" w:rsidR="003E472F" w:rsidRDefault="006519AE">
      <w:pPr>
        <w:pStyle w:val="Lijstalinea"/>
        <w:numPr>
          <w:ilvl w:val="1"/>
          <w:numId w:val="9"/>
        </w:numPr>
        <w:tabs>
          <w:tab w:val="left" w:pos="1838"/>
        </w:tabs>
        <w:spacing w:before="193" w:line="360" w:lineRule="auto"/>
        <w:ind w:right="1202"/>
        <w:rPr>
          <w:sz w:val="18"/>
        </w:rPr>
      </w:pPr>
      <w:bookmarkStart w:id="8" w:name="_Hlk182554294"/>
      <w:r>
        <w:rPr>
          <w:sz w:val="18"/>
        </w:rPr>
        <w:t>Facturen</w:t>
      </w:r>
      <w:r>
        <w:rPr>
          <w:spacing w:val="-3"/>
          <w:sz w:val="18"/>
        </w:rPr>
        <w:t xml:space="preserve"> </w:t>
      </w:r>
      <w:r>
        <w:rPr>
          <w:sz w:val="18"/>
        </w:rPr>
        <w:t>dienen</w:t>
      </w:r>
      <w:r>
        <w:rPr>
          <w:spacing w:val="-3"/>
          <w:sz w:val="18"/>
        </w:rPr>
        <w:t xml:space="preserve"> </w:t>
      </w:r>
      <w:r>
        <w:rPr>
          <w:sz w:val="18"/>
        </w:rPr>
        <w:t>als</w:t>
      </w:r>
      <w:r>
        <w:rPr>
          <w:spacing w:val="-4"/>
          <w:sz w:val="18"/>
        </w:rPr>
        <w:t xml:space="preserve"> </w:t>
      </w:r>
      <w:r>
        <w:rPr>
          <w:sz w:val="18"/>
        </w:rPr>
        <w:t>bedoeld</w:t>
      </w:r>
      <w:r>
        <w:rPr>
          <w:spacing w:val="-4"/>
          <w:sz w:val="18"/>
        </w:rPr>
        <w:t xml:space="preserve"> </w:t>
      </w:r>
      <w:r>
        <w:rPr>
          <w:sz w:val="18"/>
        </w:rPr>
        <w:t>in</w:t>
      </w:r>
      <w:r>
        <w:rPr>
          <w:spacing w:val="-3"/>
          <w:sz w:val="18"/>
        </w:rPr>
        <w:t xml:space="preserve"> </w:t>
      </w:r>
      <w:r>
        <w:rPr>
          <w:sz w:val="18"/>
        </w:rPr>
        <w:t>artikel</w:t>
      </w:r>
      <w:r>
        <w:rPr>
          <w:spacing w:val="-3"/>
          <w:sz w:val="18"/>
        </w:rPr>
        <w:t xml:space="preserve"> </w:t>
      </w:r>
      <w:r>
        <w:rPr>
          <w:sz w:val="18"/>
        </w:rPr>
        <w:t>11.2</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ARIV</w:t>
      </w:r>
      <w:r>
        <w:rPr>
          <w:spacing w:val="-5"/>
          <w:sz w:val="18"/>
        </w:rPr>
        <w:t xml:space="preserve"> </w:t>
      </w:r>
      <w:r>
        <w:rPr>
          <w:sz w:val="18"/>
        </w:rPr>
        <w:t>2018</w:t>
      </w:r>
      <w:r>
        <w:rPr>
          <w:spacing w:val="-4"/>
          <w:sz w:val="18"/>
        </w:rPr>
        <w:t xml:space="preserve"> </w:t>
      </w:r>
      <w:r>
        <w:rPr>
          <w:sz w:val="18"/>
        </w:rPr>
        <w:t>elektronisch</w:t>
      </w:r>
      <w:r>
        <w:rPr>
          <w:spacing w:val="-3"/>
          <w:sz w:val="18"/>
        </w:rPr>
        <w:t xml:space="preserve"> </w:t>
      </w:r>
      <w:r>
        <w:rPr>
          <w:sz w:val="18"/>
        </w:rPr>
        <w:t>aangeleverd</w:t>
      </w:r>
      <w:r>
        <w:rPr>
          <w:spacing w:val="-4"/>
          <w:sz w:val="18"/>
        </w:rPr>
        <w:t xml:space="preserve"> </w:t>
      </w:r>
      <w:r>
        <w:rPr>
          <w:sz w:val="18"/>
        </w:rPr>
        <w:t xml:space="preserve">te worden via </w:t>
      </w:r>
      <w:hyperlink r:id="rId14" w:history="1">
        <w:r w:rsidR="00B97C8E" w:rsidRPr="00B236B4">
          <w:rPr>
            <w:rStyle w:val="Hyperlink"/>
            <w:sz w:val="18"/>
          </w:rPr>
          <w:t>facturen@lelylyceum.nl</w:t>
        </w:r>
      </w:hyperlink>
      <w:r>
        <w:rPr>
          <w:sz w:val="18"/>
        </w:rPr>
        <w:t xml:space="preserve"> tenaamstelling op </w:t>
      </w:r>
      <w:r w:rsidR="00E53191">
        <w:rPr>
          <w:sz w:val="18"/>
        </w:rPr>
        <w:t>Ir. Lely Lyceum</w:t>
      </w:r>
    </w:p>
    <w:p w14:paraId="0678C763" w14:textId="362415EE" w:rsidR="003E472F" w:rsidRDefault="006519AE">
      <w:pPr>
        <w:pStyle w:val="Plattetekst"/>
        <w:spacing w:line="360" w:lineRule="auto"/>
        <w:ind w:left="1838" w:right="1105"/>
      </w:pPr>
      <w:r>
        <w:t>t.a.v.</w:t>
      </w:r>
      <w:r>
        <w:rPr>
          <w:spacing w:val="-4"/>
        </w:rPr>
        <w:t xml:space="preserve"> </w:t>
      </w:r>
      <w:r>
        <w:t>crediteurenadministratie,</w:t>
      </w:r>
      <w:r>
        <w:rPr>
          <w:spacing w:val="-4"/>
        </w:rPr>
        <w:t xml:space="preserve"> </w:t>
      </w:r>
      <w:r w:rsidR="00E53191">
        <w:t>o</w:t>
      </w:r>
      <w:r>
        <w:t>nder</w:t>
      </w:r>
      <w:r>
        <w:rPr>
          <w:spacing w:val="-3"/>
        </w:rPr>
        <w:t xml:space="preserve"> </w:t>
      </w:r>
      <w:r>
        <w:t>vermelding</w:t>
      </w:r>
      <w:r>
        <w:rPr>
          <w:spacing w:val="-3"/>
        </w:rPr>
        <w:t xml:space="preserve"> </w:t>
      </w:r>
      <w:r>
        <w:t>van de gegevens:</w:t>
      </w:r>
    </w:p>
    <w:bookmarkEnd w:id="8"/>
    <w:p w14:paraId="6285DB8F" w14:textId="77777777" w:rsidR="003E472F" w:rsidRDefault="006519AE">
      <w:pPr>
        <w:pStyle w:val="Lijstalinea"/>
        <w:numPr>
          <w:ilvl w:val="0"/>
          <w:numId w:val="1"/>
        </w:numPr>
        <w:tabs>
          <w:tab w:val="left" w:pos="2558"/>
        </w:tabs>
        <w:spacing w:line="218" w:lineRule="exact"/>
        <w:rPr>
          <w:sz w:val="18"/>
        </w:rPr>
      </w:pPr>
      <w:r>
        <w:rPr>
          <w:sz w:val="18"/>
        </w:rPr>
        <w:t>Uw</w:t>
      </w:r>
      <w:r>
        <w:rPr>
          <w:spacing w:val="-3"/>
          <w:sz w:val="18"/>
        </w:rPr>
        <w:t xml:space="preserve"> </w:t>
      </w:r>
      <w:r>
        <w:rPr>
          <w:sz w:val="18"/>
        </w:rPr>
        <w:t xml:space="preserve">factuurnummer en </w:t>
      </w:r>
      <w:r>
        <w:rPr>
          <w:spacing w:val="-2"/>
          <w:sz w:val="18"/>
        </w:rPr>
        <w:t>debiteurennummer;</w:t>
      </w:r>
    </w:p>
    <w:p w14:paraId="4444D870" w14:textId="77777777" w:rsidR="003E472F" w:rsidRDefault="006519AE">
      <w:pPr>
        <w:pStyle w:val="Lijstalinea"/>
        <w:numPr>
          <w:ilvl w:val="0"/>
          <w:numId w:val="1"/>
        </w:numPr>
        <w:tabs>
          <w:tab w:val="left" w:pos="2558"/>
        </w:tabs>
        <w:spacing w:before="110"/>
        <w:rPr>
          <w:sz w:val="18"/>
        </w:rPr>
      </w:pPr>
      <w:r>
        <w:rPr>
          <w:sz w:val="18"/>
        </w:rPr>
        <w:t>Het</w:t>
      </w:r>
      <w:r>
        <w:rPr>
          <w:spacing w:val="-5"/>
          <w:sz w:val="18"/>
        </w:rPr>
        <w:t xml:space="preserve"> </w:t>
      </w:r>
      <w:r>
        <w:rPr>
          <w:sz w:val="18"/>
        </w:rPr>
        <w:t>verplichtingennummer</w:t>
      </w:r>
      <w:r>
        <w:rPr>
          <w:spacing w:val="-5"/>
          <w:sz w:val="18"/>
        </w:rPr>
        <w:t xml:space="preserve"> </w:t>
      </w:r>
      <w:r>
        <w:rPr>
          <w:sz w:val="18"/>
        </w:rPr>
        <w:t>/</w:t>
      </w:r>
      <w:r>
        <w:rPr>
          <w:spacing w:val="-4"/>
          <w:sz w:val="18"/>
        </w:rPr>
        <w:t xml:space="preserve"> </w:t>
      </w:r>
      <w:r>
        <w:rPr>
          <w:sz w:val="18"/>
        </w:rPr>
        <w:t>Ordernummer</w:t>
      </w:r>
      <w:r>
        <w:rPr>
          <w:spacing w:val="-3"/>
          <w:sz w:val="18"/>
        </w:rPr>
        <w:t xml:space="preserve"> </w:t>
      </w:r>
      <w:r>
        <w:rPr>
          <w:sz w:val="18"/>
        </w:rPr>
        <w:t>als</w:t>
      </w:r>
      <w:r>
        <w:rPr>
          <w:spacing w:val="-3"/>
          <w:sz w:val="18"/>
        </w:rPr>
        <w:t xml:space="preserve"> </w:t>
      </w:r>
      <w:r>
        <w:rPr>
          <w:sz w:val="18"/>
        </w:rPr>
        <w:t>verstrekt</w:t>
      </w:r>
      <w:r>
        <w:rPr>
          <w:spacing w:val="-2"/>
          <w:sz w:val="18"/>
        </w:rPr>
        <w:t xml:space="preserve"> </w:t>
      </w:r>
      <w:r>
        <w:rPr>
          <w:sz w:val="18"/>
        </w:rPr>
        <w:t>door</w:t>
      </w:r>
      <w:r>
        <w:rPr>
          <w:spacing w:val="2"/>
          <w:sz w:val="18"/>
        </w:rPr>
        <w:t xml:space="preserve"> </w:t>
      </w:r>
      <w:r>
        <w:rPr>
          <w:spacing w:val="-2"/>
          <w:sz w:val="18"/>
        </w:rPr>
        <w:t>Koper;</w:t>
      </w:r>
    </w:p>
    <w:p w14:paraId="20301236" w14:textId="77777777" w:rsidR="003E472F" w:rsidRDefault="006519AE">
      <w:pPr>
        <w:pStyle w:val="Lijstalinea"/>
        <w:numPr>
          <w:ilvl w:val="0"/>
          <w:numId w:val="1"/>
        </w:numPr>
        <w:tabs>
          <w:tab w:val="left" w:pos="2558"/>
        </w:tabs>
        <w:spacing w:before="110"/>
        <w:rPr>
          <w:sz w:val="18"/>
        </w:rPr>
      </w:pPr>
      <w:r>
        <w:rPr>
          <w:sz w:val="18"/>
        </w:rPr>
        <w:t>Het</w:t>
      </w:r>
      <w:r>
        <w:rPr>
          <w:spacing w:val="-1"/>
          <w:sz w:val="18"/>
        </w:rPr>
        <w:t xml:space="preserve"> </w:t>
      </w:r>
      <w:r>
        <w:rPr>
          <w:spacing w:val="-2"/>
          <w:sz w:val="18"/>
        </w:rPr>
        <w:t>contractnummer;</w:t>
      </w:r>
    </w:p>
    <w:p w14:paraId="6F376D11" w14:textId="77777777" w:rsidR="003E472F" w:rsidRDefault="006519AE">
      <w:pPr>
        <w:pStyle w:val="Lijstalinea"/>
        <w:numPr>
          <w:ilvl w:val="0"/>
          <w:numId w:val="1"/>
        </w:numPr>
        <w:tabs>
          <w:tab w:val="left" w:pos="2558"/>
        </w:tabs>
        <w:spacing w:before="108"/>
        <w:rPr>
          <w:sz w:val="18"/>
        </w:rPr>
      </w:pPr>
      <w:r>
        <w:rPr>
          <w:spacing w:val="-2"/>
          <w:sz w:val="18"/>
        </w:rPr>
        <w:t>Kostenplaats/Kostensoort/Investeringsnummer;</w:t>
      </w:r>
    </w:p>
    <w:p w14:paraId="3C602202" w14:textId="77777777" w:rsidR="003E472F" w:rsidRDefault="006519AE">
      <w:pPr>
        <w:pStyle w:val="Lijstalinea"/>
        <w:numPr>
          <w:ilvl w:val="0"/>
          <w:numId w:val="1"/>
        </w:numPr>
        <w:tabs>
          <w:tab w:val="left" w:pos="2558"/>
        </w:tabs>
        <w:spacing w:before="110"/>
        <w:rPr>
          <w:sz w:val="18"/>
        </w:rPr>
      </w:pPr>
      <w:r>
        <w:rPr>
          <w:sz w:val="18"/>
        </w:rPr>
        <w:t>Naam</w:t>
      </w:r>
      <w:r>
        <w:rPr>
          <w:spacing w:val="-2"/>
          <w:sz w:val="18"/>
        </w:rPr>
        <w:t xml:space="preserve"> besteller;</w:t>
      </w:r>
    </w:p>
    <w:p w14:paraId="4F0571E1" w14:textId="77777777" w:rsidR="003E472F" w:rsidRDefault="006519AE">
      <w:pPr>
        <w:pStyle w:val="Lijstalinea"/>
        <w:numPr>
          <w:ilvl w:val="0"/>
          <w:numId w:val="1"/>
        </w:numPr>
        <w:tabs>
          <w:tab w:val="left" w:pos="2558"/>
        </w:tabs>
        <w:spacing w:before="110"/>
        <w:rPr>
          <w:sz w:val="18"/>
        </w:rPr>
      </w:pPr>
      <w:r>
        <w:rPr>
          <w:spacing w:val="-2"/>
          <w:sz w:val="18"/>
        </w:rPr>
        <w:t>Factuurdatum;</w:t>
      </w:r>
    </w:p>
    <w:p w14:paraId="1EEEA5B3" w14:textId="77777777" w:rsidR="003E472F" w:rsidRDefault="006519AE">
      <w:pPr>
        <w:pStyle w:val="Lijstalinea"/>
        <w:numPr>
          <w:ilvl w:val="0"/>
          <w:numId w:val="1"/>
        </w:numPr>
        <w:tabs>
          <w:tab w:val="left" w:pos="2558"/>
        </w:tabs>
        <w:spacing w:before="110" w:line="357" w:lineRule="auto"/>
        <w:ind w:right="1398"/>
        <w:rPr>
          <w:sz w:val="18"/>
        </w:rPr>
      </w:pPr>
      <w:r>
        <w:rPr>
          <w:sz w:val="18"/>
        </w:rPr>
        <w:t>Het</w:t>
      </w:r>
      <w:r>
        <w:rPr>
          <w:spacing w:val="-3"/>
          <w:sz w:val="18"/>
        </w:rPr>
        <w:t xml:space="preserve"> </w:t>
      </w:r>
      <w:r>
        <w:rPr>
          <w:sz w:val="18"/>
        </w:rPr>
        <w:t>tijdvak</w:t>
      </w:r>
      <w:r>
        <w:rPr>
          <w:spacing w:val="-5"/>
          <w:sz w:val="18"/>
        </w:rPr>
        <w:t xml:space="preserve"> </w:t>
      </w:r>
      <w:r>
        <w:rPr>
          <w:sz w:val="18"/>
        </w:rPr>
        <w:t>waarop</w:t>
      </w:r>
      <w:r>
        <w:rPr>
          <w:spacing w:val="-4"/>
          <w:sz w:val="18"/>
        </w:rPr>
        <w:t xml:space="preserve"> </w:t>
      </w:r>
      <w:r>
        <w:rPr>
          <w:sz w:val="18"/>
        </w:rPr>
        <w:t>het</w:t>
      </w:r>
      <w:r>
        <w:rPr>
          <w:spacing w:val="-3"/>
          <w:sz w:val="18"/>
        </w:rPr>
        <w:t xml:space="preserve"> </w:t>
      </w:r>
      <w:r>
        <w:rPr>
          <w:sz w:val="18"/>
        </w:rPr>
        <w:t>product/de</w:t>
      </w:r>
      <w:r>
        <w:rPr>
          <w:spacing w:val="-4"/>
          <w:sz w:val="18"/>
        </w:rPr>
        <w:t xml:space="preserve"> </w:t>
      </w:r>
      <w:r>
        <w:rPr>
          <w:sz w:val="18"/>
        </w:rPr>
        <w:t>dienst</w:t>
      </w:r>
      <w:r>
        <w:rPr>
          <w:spacing w:val="-4"/>
          <w:sz w:val="18"/>
        </w:rPr>
        <w:t xml:space="preserve"> </w:t>
      </w:r>
      <w:r>
        <w:rPr>
          <w:sz w:val="18"/>
        </w:rPr>
        <w:t>betrekking</w:t>
      </w:r>
      <w:r>
        <w:rPr>
          <w:spacing w:val="-4"/>
          <w:sz w:val="18"/>
        </w:rPr>
        <w:t xml:space="preserve"> </w:t>
      </w:r>
      <w:r>
        <w:rPr>
          <w:sz w:val="18"/>
        </w:rPr>
        <w:t>heeft (datum</w:t>
      </w:r>
      <w:r>
        <w:rPr>
          <w:spacing w:val="-4"/>
          <w:sz w:val="18"/>
        </w:rPr>
        <w:t xml:space="preserve"> </w:t>
      </w:r>
      <w:r>
        <w:rPr>
          <w:sz w:val="18"/>
        </w:rPr>
        <w:t>bestelling</w:t>
      </w:r>
      <w:r>
        <w:rPr>
          <w:spacing w:val="-4"/>
          <w:sz w:val="18"/>
        </w:rPr>
        <w:t xml:space="preserve"> </w:t>
      </w:r>
      <w:r>
        <w:rPr>
          <w:sz w:val="18"/>
        </w:rPr>
        <w:t>en datum Levering);</w:t>
      </w:r>
    </w:p>
    <w:p w14:paraId="44577927" w14:textId="77777777" w:rsidR="003E472F" w:rsidRDefault="006519AE">
      <w:pPr>
        <w:pStyle w:val="Lijstalinea"/>
        <w:numPr>
          <w:ilvl w:val="0"/>
          <w:numId w:val="1"/>
        </w:numPr>
        <w:tabs>
          <w:tab w:val="left" w:pos="2558"/>
        </w:tabs>
        <w:spacing w:before="3" w:line="360" w:lineRule="auto"/>
        <w:ind w:right="1586"/>
        <w:rPr>
          <w:sz w:val="18"/>
        </w:rPr>
      </w:pPr>
      <w:r>
        <w:rPr>
          <w:sz w:val="18"/>
        </w:rPr>
        <w:t>Eenduidige</w:t>
      </w:r>
      <w:r>
        <w:rPr>
          <w:spacing w:val="-5"/>
          <w:sz w:val="18"/>
        </w:rPr>
        <w:t xml:space="preserve"> </w:t>
      </w:r>
      <w:r>
        <w:rPr>
          <w:sz w:val="18"/>
        </w:rPr>
        <w:t>omschrijving</w:t>
      </w:r>
      <w:r>
        <w:rPr>
          <w:spacing w:val="-2"/>
          <w:sz w:val="18"/>
        </w:rPr>
        <w:t xml:space="preserve"> </w:t>
      </w:r>
      <w:r>
        <w:rPr>
          <w:sz w:val="18"/>
        </w:rPr>
        <w:t>inclusief</w:t>
      </w:r>
      <w:r>
        <w:rPr>
          <w:spacing w:val="-6"/>
          <w:sz w:val="18"/>
        </w:rPr>
        <w:t xml:space="preserve"> </w:t>
      </w:r>
      <w:r>
        <w:rPr>
          <w:sz w:val="18"/>
        </w:rPr>
        <w:t>aantallen</w:t>
      </w:r>
      <w:r>
        <w:rPr>
          <w:spacing w:val="-1"/>
          <w:sz w:val="18"/>
        </w:rPr>
        <w:t xml:space="preserve"> </w:t>
      </w:r>
      <w:r>
        <w:rPr>
          <w:sz w:val="18"/>
        </w:rPr>
        <w:t>van</w:t>
      </w:r>
      <w:r>
        <w:rPr>
          <w:spacing w:val="-4"/>
          <w:sz w:val="18"/>
        </w:rPr>
        <w:t xml:space="preserve"> </w:t>
      </w:r>
      <w:r>
        <w:rPr>
          <w:sz w:val="18"/>
        </w:rPr>
        <w:t>de</w:t>
      </w:r>
      <w:r>
        <w:rPr>
          <w:spacing w:val="-5"/>
          <w:sz w:val="18"/>
        </w:rPr>
        <w:t xml:space="preserve"> </w:t>
      </w:r>
      <w:r>
        <w:rPr>
          <w:sz w:val="18"/>
        </w:rPr>
        <w:t>geleverde</w:t>
      </w:r>
      <w:r>
        <w:rPr>
          <w:spacing w:val="-3"/>
          <w:sz w:val="18"/>
        </w:rPr>
        <w:t xml:space="preserve"> </w:t>
      </w:r>
      <w:r>
        <w:rPr>
          <w:sz w:val="18"/>
        </w:rPr>
        <w:t>Producten</w:t>
      </w:r>
      <w:r>
        <w:rPr>
          <w:spacing w:val="-3"/>
          <w:sz w:val="18"/>
        </w:rPr>
        <w:t xml:space="preserve"> </w:t>
      </w:r>
      <w:r>
        <w:rPr>
          <w:sz w:val="18"/>
        </w:rPr>
        <w:t xml:space="preserve">en/of </w:t>
      </w:r>
      <w:r>
        <w:rPr>
          <w:spacing w:val="-2"/>
          <w:sz w:val="18"/>
        </w:rPr>
        <w:t>diensten;</w:t>
      </w:r>
    </w:p>
    <w:p w14:paraId="6ACF9EB0" w14:textId="77777777" w:rsidR="003E472F" w:rsidRDefault="006519AE">
      <w:pPr>
        <w:pStyle w:val="Lijstalinea"/>
        <w:numPr>
          <w:ilvl w:val="0"/>
          <w:numId w:val="1"/>
        </w:numPr>
        <w:tabs>
          <w:tab w:val="left" w:pos="2558"/>
        </w:tabs>
        <w:spacing w:before="2"/>
        <w:rPr>
          <w:sz w:val="18"/>
        </w:rPr>
      </w:pPr>
      <w:r>
        <w:rPr>
          <w:sz w:val="18"/>
        </w:rPr>
        <w:t>Het</w:t>
      </w:r>
      <w:r>
        <w:rPr>
          <w:spacing w:val="-3"/>
          <w:sz w:val="18"/>
        </w:rPr>
        <w:t xml:space="preserve"> </w:t>
      </w:r>
      <w:r>
        <w:rPr>
          <w:spacing w:val="-2"/>
          <w:sz w:val="18"/>
        </w:rPr>
        <w:t>afleveradres</w:t>
      </w:r>
    </w:p>
    <w:p w14:paraId="3A07B7C1" w14:textId="77777777" w:rsidR="003E472F" w:rsidRPr="00E53191" w:rsidRDefault="006519AE">
      <w:pPr>
        <w:pStyle w:val="Lijstalinea"/>
        <w:numPr>
          <w:ilvl w:val="0"/>
          <w:numId w:val="1"/>
        </w:numPr>
        <w:tabs>
          <w:tab w:val="left" w:pos="2558"/>
        </w:tabs>
        <w:spacing w:before="107"/>
        <w:rPr>
          <w:sz w:val="18"/>
        </w:rPr>
      </w:pPr>
      <w:r>
        <w:rPr>
          <w:sz w:val="18"/>
        </w:rPr>
        <w:t>Het</w:t>
      </w:r>
      <w:r>
        <w:rPr>
          <w:spacing w:val="-4"/>
          <w:sz w:val="18"/>
        </w:rPr>
        <w:t xml:space="preserve"> </w:t>
      </w:r>
      <w:r>
        <w:rPr>
          <w:sz w:val="18"/>
        </w:rPr>
        <w:t>gespecificeerde</w:t>
      </w:r>
      <w:r>
        <w:rPr>
          <w:spacing w:val="-3"/>
          <w:sz w:val="18"/>
        </w:rPr>
        <w:t xml:space="preserve"> </w:t>
      </w:r>
      <w:r>
        <w:rPr>
          <w:spacing w:val="-2"/>
          <w:sz w:val="18"/>
        </w:rPr>
        <w:t>totaalbedrag;</w:t>
      </w:r>
    </w:p>
    <w:p w14:paraId="6C06A0EB" w14:textId="77777777" w:rsidR="00E53191" w:rsidRDefault="00E53191" w:rsidP="00E53191">
      <w:pPr>
        <w:pStyle w:val="Lijstalinea"/>
        <w:tabs>
          <w:tab w:val="left" w:pos="2558"/>
        </w:tabs>
        <w:spacing w:before="107"/>
        <w:ind w:left="2558" w:firstLine="0"/>
        <w:rPr>
          <w:sz w:val="18"/>
        </w:rPr>
      </w:pPr>
    </w:p>
    <w:p w14:paraId="55213DA8" w14:textId="77777777" w:rsidR="003E472F" w:rsidRDefault="003E472F">
      <w:pPr>
        <w:pStyle w:val="Plattetekst"/>
        <w:spacing w:before="15"/>
        <w:rPr>
          <w:sz w:val="16"/>
        </w:rPr>
      </w:pPr>
    </w:p>
    <w:p w14:paraId="77472800"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7FD67D42" w14:textId="77777777" w:rsidR="003E472F" w:rsidRDefault="003E472F">
      <w:pPr>
        <w:rPr>
          <w:sz w:val="16"/>
        </w:rPr>
        <w:sectPr w:rsidR="003E472F">
          <w:pgSz w:w="11910" w:h="16850"/>
          <w:pgMar w:top="1340" w:right="420" w:bottom="900" w:left="300" w:header="0" w:footer="701" w:gutter="0"/>
          <w:cols w:space="720"/>
        </w:sectPr>
      </w:pPr>
    </w:p>
    <w:p w14:paraId="62905784" w14:textId="77777777" w:rsidR="003E472F" w:rsidRDefault="006519AE">
      <w:pPr>
        <w:pStyle w:val="Lijstalinea"/>
        <w:numPr>
          <w:ilvl w:val="0"/>
          <w:numId w:val="1"/>
        </w:numPr>
        <w:tabs>
          <w:tab w:val="left" w:pos="2558"/>
        </w:tabs>
        <w:spacing w:before="76"/>
        <w:rPr>
          <w:sz w:val="18"/>
        </w:rPr>
      </w:pPr>
      <w:r>
        <w:rPr>
          <w:sz w:val="18"/>
        </w:rPr>
        <w:lastRenderedPageBreak/>
        <w:t>Het</w:t>
      </w:r>
      <w:r>
        <w:rPr>
          <w:spacing w:val="-2"/>
          <w:sz w:val="18"/>
        </w:rPr>
        <w:t xml:space="preserve"> </w:t>
      </w:r>
      <w:r>
        <w:rPr>
          <w:sz w:val="18"/>
        </w:rPr>
        <w:t>Kamer</w:t>
      </w:r>
      <w:r>
        <w:rPr>
          <w:spacing w:val="-2"/>
          <w:sz w:val="18"/>
        </w:rPr>
        <w:t xml:space="preserve"> </w:t>
      </w:r>
      <w:r>
        <w:rPr>
          <w:sz w:val="18"/>
        </w:rPr>
        <w:t>van</w:t>
      </w:r>
      <w:r>
        <w:rPr>
          <w:spacing w:val="-1"/>
          <w:sz w:val="18"/>
        </w:rPr>
        <w:t xml:space="preserve"> </w:t>
      </w:r>
      <w:r>
        <w:rPr>
          <w:sz w:val="18"/>
        </w:rPr>
        <w:t>Koophandel</w:t>
      </w:r>
      <w:r>
        <w:rPr>
          <w:spacing w:val="-2"/>
          <w:sz w:val="18"/>
        </w:rPr>
        <w:t xml:space="preserve"> </w:t>
      </w:r>
      <w:r>
        <w:rPr>
          <w:sz w:val="18"/>
        </w:rPr>
        <w:t>nummer</w:t>
      </w:r>
      <w:r>
        <w:rPr>
          <w:spacing w:val="-2"/>
          <w:sz w:val="18"/>
        </w:rPr>
        <w:t xml:space="preserve"> </w:t>
      </w:r>
      <w:r>
        <w:rPr>
          <w:sz w:val="18"/>
        </w:rPr>
        <w:t>van</w:t>
      </w:r>
      <w:r>
        <w:rPr>
          <w:spacing w:val="2"/>
          <w:sz w:val="18"/>
        </w:rPr>
        <w:t xml:space="preserve"> </w:t>
      </w:r>
      <w:r>
        <w:rPr>
          <w:spacing w:val="-2"/>
          <w:sz w:val="18"/>
        </w:rPr>
        <w:t>Leverancier;</w:t>
      </w:r>
    </w:p>
    <w:p w14:paraId="567A5D9C" w14:textId="77777777" w:rsidR="003E472F" w:rsidRDefault="006519AE">
      <w:pPr>
        <w:pStyle w:val="Lijstalinea"/>
        <w:numPr>
          <w:ilvl w:val="0"/>
          <w:numId w:val="1"/>
        </w:numPr>
        <w:tabs>
          <w:tab w:val="left" w:pos="2558"/>
        </w:tabs>
        <w:spacing w:before="111"/>
        <w:rPr>
          <w:sz w:val="18"/>
        </w:rPr>
      </w:pPr>
      <w:r>
        <w:rPr>
          <w:sz w:val="18"/>
        </w:rPr>
        <w:t>Uw</w:t>
      </w:r>
      <w:r>
        <w:rPr>
          <w:spacing w:val="-7"/>
          <w:sz w:val="18"/>
        </w:rPr>
        <w:t xml:space="preserve"> </w:t>
      </w:r>
      <w:r>
        <w:rPr>
          <w:sz w:val="18"/>
        </w:rPr>
        <w:t>IBAN-</w:t>
      </w:r>
      <w:r>
        <w:rPr>
          <w:spacing w:val="-2"/>
          <w:sz w:val="18"/>
        </w:rPr>
        <w:t>nummer;</w:t>
      </w:r>
    </w:p>
    <w:p w14:paraId="2F6610C6" w14:textId="77777777" w:rsidR="003E472F" w:rsidRDefault="006519AE">
      <w:pPr>
        <w:pStyle w:val="Lijstalinea"/>
        <w:numPr>
          <w:ilvl w:val="0"/>
          <w:numId w:val="1"/>
        </w:numPr>
        <w:tabs>
          <w:tab w:val="left" w:pos="2558"/>
        </w:tabs>
        <w:spacing w:before="107"/>
        <w:rPr>
          <w:sz w:val="18"/>
        </w:rPr>
      </w:pPr>
      <w:r>
        <w:rPr>
          <w:sz w:val="18"/>
        </w:rPr>
        <w:t>Het</w:t>
      </w:r>
      <w:r>
        <w:rPr>
          <w:spacing w:val="-3"/>
          <w:sz w:val="18"/>
        </w:rPr>
        <w:t xml:space="preserve"> </w:t>
      </w:r>
      <w:r>
        <w:rPr>
          <w:sz w:val="18"/>
        </w:rPr>
        <w:t>btw-</w:t>
      </w:r>
      <w:r>
        <w:rPr>
          <w:spacing w:val="-2"/>
          <w:sz w:val="18"/>
        </w:rPr>
        <w:t>nummer;</w:t>
      </w:r>
    </w:p>
    <w:p w14:paraId="799E535E" w14:textId="77777777" w:rsidR="003E472F" w:rsidRDefault="006519AE">
      <w:pPr>
        <w:pStyle w:val="Lijstalinea"/>
        <w:numPr>
          <w:ilvl w:val="0"/>
          <w:numId w:val="1"/>
        </w:numPr>
        <w:tabs>
          <w:tab w:val="left" w:pos="2558"/>
        </w:tabs>
        <w:spacing w:before="110"/>
        <w:rPr>
          <w:sz w:val="18"/>
        </w:rPr>
      </w:pPr>
      <w:r>
        <w:rPr>
          <w:sz w:val="18"/>
        </w:rPr>
        <w:t>Indien</w:t>
      </w:r>
      <w:r>
        <w:rPr>
          <w:spacing w:val="-3"/>
          <w:sz w:val="18"/>
        </w:rPr>
        <w:t xml:space="preserve"> </w:t>
      </w:r>
      <w:r>
        <w:rPr>
          <w:sz w:val="18"/>
        </w:rPr>
        <w:t>van</w:t>
      </w:r>
      <w:r>
        <w:rPr>
          <w:spacing w:val="-2"/>
          <w:sz w:val="18"/>
        </w:rPr>
        <w:t xml:space="preserve"> </w:t>
      </w:r>
      <w:r>
        <w:rPr>
          <w:sz w:val="18"/>
        </w:rPr>
        <w:t>toepassing</w:t>
      </w:r>
      <w:r>
        <w:rPr>
          <w:spacing w:val="-2"/>
          <w:sz w:val="18"/>
        </w:rPr>
        <w:t xml:space="preserve"> SWIFT/BIC.</w:t>
      </w:r>
    </w:p>
    <w:p w14:paraId="49F13C60" w14:textId="77777777" w:rsidR="003E472F" w:rsidRDefault="003E472F">
      <w:pPr>
        <w:pStyle w:val="Plattetekst"/>
        <w:spacing w:before="218"/>
      </w:pPr>
    </w:p>
    <w:p w14:paraId="46A61933" w14:textId="77777777" w:rsidR="003E472F" w:rsidRDefault="006519AE">
      <w:pPr>
        <w:pStyle w:val="Plattetekst"/>
        <w:ind w:left="1838"/>
      </w:pPr>
      <w:r>
        <w:t>Zonder</w:t>
      </w:r>
      <w:r>
        <w:rPr>
          <w:spacing w:val="-3"/>
        </w:rPr>
        <w:t xml:space="preserve"> </w:t>
      </w:r>
      <w:r>
        <w:t>deze</w:t>
      </w:r>
      <w:r>
        <w:rPr>
          <w:spacing w:val="-3"/>
        </w:rPr>
        <w:t xml:space="preserve"> </w:t>
      </w:r>
      <w:r>
        <w:t>gegevens</w:t>
      </w:r>
      <w:r>
        <w:rPr>
          <w:spacing w:val="-3"/>
        </w:rPr>
        <w:t xml:space="preserve"> </w:t>
      </w:r>
      <w:r>
        <w:t>loopt</w:t>
      </w:r>
      <w:r>
        <w:rPr>
          <w:spacing w:val="-2"/>
        </w:rPr>
        <w:t xml:space="preserve"> </w:t>
      </w:r>
      <w:r>
        <w:t>de</w:t>
      </w:r>
      <w:r>
        <w:rPr>
          <w:spacing w:val="-2"/>
        </w:rPr>
        <w:t xml:space="preserve"> </w:t>
      </w:r>
      <w:r>
        <w:t>verwerking</w:t>
      </w:r>
      <w:r>
        <w:rPr>
          <w:spacing w:val="-3"/>
        </w:rPr>
        <w:t xml:space="preserve"> </w:t>
      </w:r>
      <w:r>
        <w:t>van</w:t>
      </w:r>
      <w:r>
        <w:rPr>
          <w:spacing w:val="-2"/>
        </w:rPr>
        <w:t xml:space="preserve"> </w:t>
      </w:r>
      <w:r>
        <w:t>de</w:t>
      </w:r>
      <w:r>
        <w:rPr>
          <w:spacing w:val="-3"/>
        </w:rPr>
        <w:t xml:space="preserve"> </w:t>
      </w:r>
      <w:r>
        <w:t>factuur</w:t>
      </w:r>
      <w:r>
        <w:rPr>
          <w:spacing w:val="-3"/>
        </w:rPr>
        <w:t xml:space="preserve"> </w:t>
      </w:r>
      <w:r>
        <w:t>vertraging</w:t>
      </w:r>
      <w:r>
        <w:rPr>
          <w:spacing w:val="-2"/>
        </w:rPr>
        <w:t xml:space="preserve"> </w:t>
      </w:r>
      <w:r>
        <w:rPr>
          <w:spacing w:val="-5"/>
        </w:rPr>
        <w:t>op.</w:t>
      </w:r>
    </w:p>
    <w:p w14:paraId="6D2189B3" w14:textId="77777777" w:rsidR="003E472F" w:rsidRDefault="003E472F">
      <w:pPr>
        <w:pStyle w:val="Plattetekst"/>
      </w:pPr>
    </w:p>
    <w:p w14:paraId="3AAC7F81" w14:textId="77777777" w:rsidR="003E472F" w:rsidRDefault="003E472F">
      <w:pPr>
        <w:pStyle w:val="Plattetekst"/>
        <w:spacing w:before="1"/>
      </w:pPr>
    </w:p>
    <w:p w14:paraId="06A44BDD" w14:textId="77777777" w:rsidR="003E472F" w:rsidRDefault="006519AE">
      <w:pPr>
        <w:pStyle w:val="Plattetekst"/>
        <w:spacing w:line="360" w:lineRule="auto"/>
        <w:ind w:left="1838" w:right="1105"/>
      </w:pPr>
      <w:r>
        <w:t>Koper</w:t>
      </w:r>
      <w:r>
        <w:rPr>
          <w:spacing w:val="-3"/>
        </w:rPr>
        <w:t xml:space="preserve"> </w:t>
      </w:r>
      <w:r>
        <w:t>behoudt</w:t>
      </w:r>
      <w:r>
        <w:rPr>
          <w:spacing w:val="-2"/>
        </w:rPr>
        <w:t xml:space="preserve"> </w:t>
      </w:r>
      <w:r>
        <w:t>zich</w:t>
      </w:r>
      <w:r>
        <w:rPr>
          <w:spacing w:val="-3"/>
        </w:rPr>
        <w:t xml:space="preserve"> </w:t>
      </w:r>
      <w:r>
        <w:t>het</w:t>
      </w:r>
      <w:r>
        <w:rPr>
          <w:spacing w:val="-2"/>
        </w:rPr>
        <w:t xml:space="preserve"> </w:t>
      </w:r>
      <w:r>
        <w:t>recht</w:t>
      </w:r>
      <w:r>
        <w:rPr>
          <w:spacing w:val="-3"/>
        </w:rPr>
        <w:t xml:space="preserve"> </w:t>
      </w:r>
      <w:r>
        <w:t>voor</w:t>
      </w:r>
      <w:r>
        <w:rPr>
          <w:spacing w:val="-3"/>
        </w:rPr>
        <w:t xml:space="preserve"> </w:t>
      </w:r>
      <w:r>
        <w:t>om</w:t>
      </w:r>
      <w:r>
        <w:rPr>
          <w:spacing w:val="-3"/>
        </w:rPr>
        <w:t xml:space="preserve"> </w:t>
      </w:r>
      <w:r>
        <w:t>het</w:t>
      </w:r>
      <w:r>
        <w:rPr>
          <w:spacing w:val="-2"/>
        </w:rPr>
        <w:t xml:space="preserve"> </w:t>
      </w:r>
      <w:r>
        <w:t>format</w:t>
      </w:r>
      <w:r>
        <w:rPr>
          <w:spacing w:val="-3"/>
        </w:rPr>
        <w:t xml:space="preserve"> </w:t>
      </w:r>
      <w:r>
        <w:t>van</w:t>
      </w:r>
      <w:r>
        <w:rPr>
          <w:spacing w:val="-5"/>
        </w:rPr>
        <w:t xml:space="preserve"> </w:t>
      </w:r>
      <w:r>
        <w:t>de</w:t>
      </w:r>
      <w:r>
        <w:rPr>
          <w:spacing w:val="-3"/>
        </w:rPr>
        <w:t xml:space="preserve"> </w:t>
      </w:r>
      <w:r>
        <w:t>facturen</w:t>
      </w:r>
      <w:r>
        <w:rPr>
          <w:spacing w:val="-2"/>
        </w:rPr>
        <w:t xml:space="preserve"> </w:t>
      </w:r>
      <w:r>
        <w:t>in</w:t>
      </w:r>
      <w:r>
        <w:rPr>
          <w:spacing w:val="-3"/>
        </w:rPr>
        <w:t xml:space="preserve"> </w:t>
      </w:r>
      <w:r>
        <w:t>overleg</w:t>
      </w:r>
      <w:r>
        <w:rPr>
          <w:spacing w:val="-3"/>
        </w:rPr>
        <w:t xml:space="preserve"> </w:t>
      </w:r>
      <w:r>
        <w:t>met Leverancier te wijzigen.</w:t>
      </w:r>
    </w:p>
    <w:p w14:paraId="67FF0226" w14:textId="77777777" w:rsidR="003E472F" w:rsidRDefault="003E472F">
      <w:pPr>
        <w:pStyle w:val="Plattetekst"/>
        <w:spacing w:before="109"/>
      </w:pPr>
    </w:p>
    <w:p w14:paraId="3D0253BB" w14:textId="77777777" w:rsidR="003E472F" w:rsidRDefault="006519AE">
      <w:pPr>
        <w:pStyle w:val="Lijstalinea"/>
        <w:numPr>
          <w:ilvl w:val="1"/>
          <w:numId w:val="9"/>
        </w:numPr>
        <w:tabs>
          <w:tab w:val="left" w:pos="1838"/>
        </w:tabs>
        <w:spacing w:line="360" w:lineRule="auto"/>
        <w:ind w:right="1292"/>
        <w:rPr>
          <w:sz w:val="18"/>
        </w:rPr>
      </w:pPr>
      <w:r>
        <w:rPr>
          <w:sz w:val="18"/>
        </w:rPr>
        <w:t>Facturen</w:t>
      </w:r>
      <w:r>
        <w:rPr>
          <w:spacing w:val="-3"/>
          <w:sz w:val="18"/>
        </w:rPr>
        <w:t xml:space="preserve"> </w:t>
      </w:r>
      <w:r>
        <w:rPr>
          <w:sz w:val="18"/>
        </w:rPr>
        <w:t>die</w:t>
      </w:r>
      <w:r>
        <w:rPr>
          <w:spacing w:val="-4"/>
          <w:sz w:val="18"/>
        </w:rPr>
        <w:t xml:space="preserve"> </w:t>
      </w:r>
      <w:r>
        <w:rPr>
          <w:sz w:val="18"/>
        </w:rPr>
        <w:t>niet</w:t>
      </w:r>
      <w:r>
        <w:rPr>
          <w:spacing w:val="-3"/>
          <w:sz w:val="18"/>
        </w:rPr>
        <w:t xml:space="preserve"> </w:t>
      </w:r>
      <w:r>
        <w:rPr>
          <w:sz w:val="18"/>
        </w:rPr>
        <w:t>de</w:t>
      </w:r>
      <w:r>
        <w:rPr>
          <w:spacing w:val="-4"/>
          <w:sz w:val="18"/>
        </w:rPr>
        <w:t xml:space="preserve"> </w:t>
      </w:r>
      <w:r>
        <w:rPr>
          <w:sz w:val="18"/>
        </w:rPr>
        <w:t>in</w:t>
      </w:r>
      <w:r>
        <w:rPr>
          <w:spacing w:val="-5"/>
          <w:sz w:val="18"/>
        </w:rPr>
        <w:t xml:space="preserve"> </w:t>
      </w:r>
      <w:r>
        <w:rPr>
          <w:sz w:val="18"/>
        </w:rPr>
        <w:t>het</w:t>
      </w:r>
      <w:r>
        <w:rPr>
          <w:spacing w:val="-5"/>
          <w:sz w:val="18"/>
        </w:rPr>
        <w:t xml:space="preserve"> </w:t>
      </w:r>
      <w:r>
        <w:rPr>
          <w:sz w:val="18"/>
        </w:rPr>
        <w:t>vorige</w:t>
      </w:r>
      <w:r>
        <w:rPr>
          <w:spacing w:val="-4"/>
          <w:sz w:val="18"/>
        </w:rPr>
        <w:t xml:space="preserve"> </w:t>
      </w:r>
      <w:r>
        <w:rPr>
          <w:sz w:val="18"/>
        </w:rPr>
        <w:t>lid</w:t>
      </w:r>
      <w:r>
        <w:rPr>
          <w:spacing w:val="-4"/>
          <w:sz w:val="18"/>
        </w:rPr>
        <w:t xml:space="preserve"> </w:t>
      </w:r>
      <w:r>
        <w:rPr>
          <w:sz w:val="18"/>
        </w:rPr>
        <w:t>gespecificeerde</w:t>
      </w:r>
      <w:r>
        <w:rPr>
          <w:spacing w:val="-4"/>
          <w:sz w:val="18"/>
        </w:rPr>
        <w:t xml:space="preserve"> </w:t>
      </w:r>
      <w:r>
        <w:rPr>
          <w:sz w:val="18"/>
        </w:rPr>
        <w:t>informatie</w:t>
      </w:r>
      <w:r>
        <w:rPr>
          <w:spacing w:val="-4"/>
          <w:sz w:val="18"/>
        </w:rPr>
        <w:t xml:space="preserve"> </w:t>
      </w:r>
      <w:r>
        <w:rPr>
          <w:sz w:val="18"/>
        </w:rPr>
        <w:t>bevatten</w:t>
      </w:r>
      <w:r>
        <w:rPr>
          <w:spacing w:val="-3"/>
          <w:sz w:val="18"/>
        </w:rPr>
        <w:t xml:space="preserve"> </w:t>
      </w:r>
      <w:r>
        <w:rPr>
          <w:sz w:val="18"/>
        </w:rPr>
        <w:t>zullen</w:t>
      </w:r>
      <w:r>
        <w:rPr>
          <w:spacing w:val="-3"/>
          <w:sz w:val="18"/>
        </w:rPr>
        <w:t xml:space="preserve"> </w:t>
      </w:r>
      <w:r>
        <w:rPr>
          <w:sz w:val="18"/>
        </w:rPr>
        <w:t>niet</w:t>
      </w:r>
      <w:r>
        <w:rPr>
          <w:spacing w:val="-3"/>
          <w:sz w:val="18"/>
        </w:rPr>
        <w:t xml:space="preserve"> </w:t>
      </w:r>
      <w:r>
        <w:rPr>
          <w:sz w:val="18"/>
        </w:rPr>
        <w:t>door Koper in behandeling genomen worden. Indien deze situatie zich voordoet ontvangt Leverancier een bericht van Koper.</w:t>
      </w:r>
    </w:p>
    <w:p w14:paraId="1D53044D" w14:textId="77777777" w:rsidR="003E472F" w:rsidRDefault="003E472F">
      <w:pPr>
        <w:pStyle w:val="Plattetekst"/>
        <w:spacing w:before="110"/>
      </w:pPr>
    </w:p>
    <w:p w14:paraId="14D8CFDF" w14:textId="77777777" w:rsidR="003E472F" w:rsidRDefault="006519AE">
      <w:pPr>
        <w:pStyle w:val="Lijstalinea"/>
        <w:numPr>
          <w:ilvl w:val="1"/>
          <w:numId w:val="9"/>
        </w:numPr>
        <w:tabs>
          <w:tab w:val="left" w:pos="1838"/>
        </w:tabs>
        <w:spacing w:before="1" w:line="360" w:lineRule="auto"/>
        <w:ind w:right="1501"/>
        <w:rPr>
          <w:sz w:val="18"/>
        </w:rPr>
      </w:pPr>
      <w:r>
        <w:rPr>
          <w:sz w:val="18"/>
        </w:rPr>
        <w:t>De</w:t>
      </w:r>
      <w:r>
        <w:rPr>
          <w:spacing w:val="-3"/>
          <w:sz w:val="18"/>
        </w:rPr>
        <w:t xml:space="preserve"> </w:t>
      </w:r>
      <w:r>
        <w:rPr>
          <w:sz w:val="18"/>
        </w:rPr>
        <w:t>facturatie</w:t>
      </w:r>
      <w:r>
        <w:rPr>
          <w:spacing w:val="-4"/>
          <w:sz w:val="18"/>
        </w:rPr>
        <w:t xml:space="preserve"> </w:t>
      </w:r>
      <w:r>
        <w:rPr>
          <w:sz w:val="18"/>
        </w:rPr>
        <w:t>per</w:t>
      </w:r>
      <w:r>
        <w:rPr>
          <w:spacing w:val="-3"/>
          <w:sz w:val="18"/>
        </w:rPr>
        <w:t xml:space="preserve"> </w:t>
      </w:r>
      <w:r>
        <w:rPr>
          <w:sz w:val="18"/>
        </w:rPr>
        <w:t>Bestelopdracht</w:t>
      </w:r>
      <w:r>
        <w:rPr>
          <w:spacing w:val="-3"/>
          <w:sz w:val="18"/>
        </w:rPr>
        <w:t xml:space="preserve"> </w:t>
      </w:r>
      <w:r>
        <w:rPr>
          <w:sz w:val="18"/>
        </w:rPr>
        <w:t>vindt</w:t>
      </w:r>
      <w:r>
        <w:rPr>
          <w:spacing w:val="-3"/>
          <w:sz w:val="18"/>
        </w:rPr>
        <w:t xml:space="preserve"> </w:t>
      </w:r>
      <w:r>
        <w:rPr>
          <w:sz w:val="18"/>
        </w:rPr>
        <w:t>plaats</w:t>
      </w:r>
      <w:r>
        <w:rPr>
          <w:spacing w:val="-4"/>
          <w:sz w:val="18"/>
        </w:rPr>
        <w:t xml:space="preserve"> </w:t>
      </w:r>
      <w:r>
        <w:rPr>
          <w:sz w:val="18"/>
        </w:rPr>
        <w:t>in</w:t>
      </w:r>
      <w:r>
        <w:rPr>
          <w:spacing w:val="-3"/>
          <w:sz w:val="18"/>
        </w:rPr>
        <w:t xml:space="preserve"> </w:t>
      </w:r>
      <w:r>
        <w:rPr>
          <w:sz w:val="18"/>
        </w:rPr>
        <w:t>termijnen,</w:t>
      </w:r>
      <w:r>
        <w:rPr>
          <w:spacing w:val="-5"/>
          <w:sz w:val="18"/>
        </w:rPr>
        <w:t xml:space="preserve"> </w:t>
      </w:r>
      <w:r>
        <w:rPr>
          <w:sz w:val="18"/>
        </w:rPr>
        <w:t>gekoppeld</w:t>
      </w:r>
      <w:r>
        <w:rPr>
          <w:spacing w:val="-4"/>
          <w:sz w:val="18"/>
        </w:rPr>
        <w:t xml:space="preserve"> </w:t>
      </w:r>
      <w:r>
        <w:rPr>
          <w:sz w:val="18"/>
        </w:rPr>
        <w:t>aan</w:t>
      </w:r>
      <w:r>
        <w:rPr>
          <w:spacing w:val="-4"/>
          <w:sz w:val="18"/>
        </w:rPr>
        <w:t xml:space="preserve"> </w:t>
      </w:r>
      <w:r>
        <w:rPr>
          <w:sz w:val="18"/>
        </w:rPr>
        <w:t>de</w:t>
      </w:r>
      <w:r>
        <w:rPr>
          <w:spacing w:val="-4"/>
          <w:sz w:val="18"/>
        </w:rPr>
        <w:t xml:space="preserve"> </w:t>
      </w:r>
      <w:r>
        <w:rPr>
          <w:sz w:val="18"/>
        </w:rPr>
        <w:t xml:space="preserve">volgende mijlpalen en ter grootte van het aangegeven percentage van de opdrachtsom per </w:t>
      </w:r>
      <w:r>
        <w:rPr>
          <w:spacing w:val="-2"/>
          <w:sz w:val="18"/>
        </w:rPr>
        <w:t>Bestelopdracht:</w:t>
      </w:r>
    </w:p>
    <w:p w14:paraId="5CAB65F1" w14:textId="59420411" w:rsidR="003E472F" w:rsidRDefault="00DF22A3">
      <w:pPr>
        <w:pStyle w:val="Lijstalinea"/>
        <w:numPr>
          <w:ilvl w:val="2"/>
          <w:numId w:val="9"/>
        </w:numPr>
        <w:tabs>
          <w:tab w:val="left" w:pos="2558"/>
        </w:tabs>
        <w:spacing w:line="218" w:lineRule="exact"/>
        <w:rPr>
          <w:sz w:val="18"/>
        </w:rPr>
      </w:pPr>
      <w:r>
        <w:rPr>
          <w:sz w:val="18"/>
        </w:rPr>
        <w:t>80</w:t>
      </w:r>
      <w:r w:rsidR="006519AE">
        <w:rPr>
          <w:spacing w:val="-1"/>
          <w:sz w:val="18"/>
        </w:rPr>
        <w:t xml:space="preserve"> </w:t>
      </w:r>
      <w:r w:rsidR="006519AE">
        <w:rPr>
          <w:sz w:val="18"/>
        </w:rPr>
        <w:t>%</w:t>
      </w:r>
      <w:r w:rsidR="006519AE">
        <w:rPr>
          <w:spacing w:val="-1"/>
          <w:sz w:val="18"/>
        </w:rPr>
        <w:t xml:space="preserve"> </w:t>
      </w:r>
      <w:r w:rsidR="006519AE">
        <w:rPr>
          <w:sz w:val="18"/>
        </w:rPr>
        <w:t xml:space="preserve">na </w:t>
      </w:r>
      <w:r w:rsidR="006519AE">
        <w:rPr>
          <w:spacing w:val="-2"/>
          <w:sz w:val="18"/>
        </w:rPr>
        <w:t>Levering;</w:t>
      </w:r>
    </w:p>
    <w:p w14:paraId="69DABD2B" w14:textId="02596B82" w:rsidR="003E472F" w:rsidRPr="007210FF" w:rsidRDefault="00DF22A3" w:rsidP="007210FF">
      <w:pPr>
        <w:pStyle w:val="Lijstalinea"/>
        <w:numPr>
          <w:ilvl w:val="2"/>
          <w:numId w:val="9"/>
        </w:numPr>
        <w:tabs>
          <w:tab w:val="left" w:pos="2558"/>
        </w:tabs>
        <w:spacing w:before="109" w:line="360" w:lineRule="auto"/>
        <w:ind w:right="1057"/>
      </w:pPr>
      <w:r>
        <w:rPr>
          <w:sz w:val="18"/>
        </w:rPr>
        <w:t>20</w:t>
      </w:r>
      <w:r w:rsidR="006519AE" w:rsidRPr="007210FF">
        <w:rPr>
          <w:spacing w:val="-3"/>
          <w:sz w:val="18"/>
        </w:rPr>
        <w:t xml:space="preserve"> </w:t>
      </w:r>
      <w:r w:rsidR="006519AE">
        <w:rPr>
          <w:sz w:val="18"/>
        </w:rPr>
        <w:t>%</w:t>
      </w:r>
      <w:r w:rsidR="006519AE" w:rsidRPr="007210FF">
        <w:rPr>
          <w:spacing w:val="-2"/>
          <w:sz w:val="18"/>
        </w:rPr>
        <w:t xml:space="preserve"> </w:t>
      </w:r>
      <w:r w:rsidR="006519AE">
        <w:rPr>
          <w:sz w:val="18"/>
        </w:rPr>
        <w:t>na</w:t>
      </w:r>
      <w:r w:rsidR="006519AE" w:rsidRPr="007210FF">
        <w:rPr>
          <w:spacing w:val="-3"/>
          <w:sz w:val="18"/>
        </w:rPr>
        <w:t xml:space="preserve"> </w:t>
      </w:r>
      <w:r w:rsidR="006519AE">
        <w:rPr>
          <w:sz w:val="18"/>
        </w:rPr>
        <w:t>acceptatie</w:t>
      </w:r>
      <w:r w:rsidR="006519AE" w:rsidRPr="007210FF">
        <w:rPr>
          <w:spacing w:val="-3"/>
          <w:sz w:val="18"/>
        </w:rPr>
        <w:t xml:space="preserve"> </w:t>
      </w:r>
      <w:r w:rsidR="006519AE">
        <w:rPr>
          <w:sz w:val="18"/>
        </w:rPr>
        <w:t>van</w:t>
      </w:r>
      <w:r w:rsidR="006519AE" w:rsidRPr="007210FF">
        <w:rPr>
          <w:spacing w:val="-2"/>
          <w:sz w:val="18"/>
        </w:rPr>
        <w:t xml:space="preserve"> </w:t>
      </w:r>
      <w:r w:rsidR="006519AE">
        <w:rPr>
          <w:sz w:val="18"/>
        </w:rPr>
        <w:t>het</w:t>
      </w:r>
      <w:r w:rsidR="006519AE" w:rsidRPr="007210FF">
        <w:rPr>
          <w:spacing w:val="-2"/>
          <w:sz w:val="18"/>
        </w:rPr>
        <w:t xml:space="preserve"> </w:t>
      </w:r>
      <w:r w:rsidR="006519AE">
        <w:rPr>
          <w:sz w:val="18"/>
        </w:rPr>
        <w:t>laatste</w:t>
      </w:r>
      <w:r w:rsidR="006519AE" w:rsidRPr="007210FF">
        <w:rPr>
          <w:spacing w:val="-3"/>
          <w:sz w:val="18"/>
        </w:rPr>
        <w:t xml:space="preserve"> </w:t>
      </w:r>
      <w:r w:rsidR="006519AE">
        <w:rPr>
          <w:sz w:val="18"/>
        </w:rPr>
        <w:t>defect</w:t>
      </w:r>
      <w:r w:rsidR="006519AE" w:rsidRPr="007210FF">
        <w:rPr>
          <w:spacing w:val="-3"/>
          <w:sz w:val="18"/>
        </w:rPr>
        <w:t xml:space="preserve"> </w:t>
      </w:r>
      <w:r w:rsidR="006519AE">
        <w:rPr>
          <w:sz w:val="18"/>
        </w:rPr>
        <w:t>of</w:t>
      </w:r>
      <w:r w:rsidR="006519AE" w:rsidRPr="007210FF">
        <w:rPr>
          <w:spacing w:val="-4"/>
          <w:sz w:val="18"/>
        </w:rPr>
        <w:t xml:space="preserve"> </w:t>
      </w:r>
      <w:r w:rsidR="006519AE">
        <w:rPr>
          <w:sz w:val="18"/>
        </w:rPr>
        <w:t>onvolkomenheid</w:t>
      </w:r>
      <w:r w:rsidR="007210FF">
        <w:rPr>
          <w:sz w:val="18"/>
        </w:rPr>
        <w:t>.</w:t>
      </w:r>
    </w:p>
    <w:p w14:paraId="6DDBC67C" w14:textId="77777777" w:rsidR="007210FF" w:rsidRDefault="007210FF" w:rsidP="007210FF">
      <w:pPr>
        <w:pStyle w:val="Lijstalinea"/>
        <w:tabs>
          <w:tab w:val="left" w:pos="2558"/>
        </w:tabs>
        <w:spacing w:before="109" w:line="360" w:lineRule="auto"/>
        <w:ind w:left="2558" w:right="1057" w:firstLine="0"/>
      </w:pPr>
    </w:p>
    <w:p w14:paraId="07980267" w14:textId="77777777" w:rsidR="003E472F" w:rsidRDefault="006519AE">
      <w:pPr>
        <w:pStyle w:val="Lijstalinea"/>
        <w:numPr>
          <w:ilvl w:val="1"/>
          <w:numId w:val="9"/>
        </w:numPr>
        <w:tabs>
          <w:tab w:val="left" w:pos="1838"/>
        </w:tabs>
        <w:spacing w:line="360" w:lineRule="auto"/>
        <w:ind w:right="1364"/>
        <w:rPr>
          <w:sz w:val="18"/>
        </w:rPr>
      </w:pPr>
      <w:r>
        <w:rPr>
          <w:sz w:val="18"/>
        </w:rPr>
        <w:t>Eventuele</w:t>
      </w:r>
      <w:r>
        <w:rPr>
          <w:spacing w:val="-4"/>
          <w:sz w:val="18"/>
        </w:rPr>
        <w:t xml:space="preserve"> </w:t>
      </w:r>
      <w:r>
        <w:rPr>
          <w:sz w:val="18"/>
        </w:rPr>
        <w:t>creditnota’s</w:t>
      </w:r>
      <w:r>
        <w:rPr>
          <w:spacing w:val="-4"/>
          <w:sz w:val="18"/>
        </w:rPr>
        <w:t xml:space="preserve"> </w:t>
      </w:r>
      <w:r>
        <w:rPr>
          <w:sz w:val="18"/>
        </w:rPr>
        <w:t>dienen</w:t>
      </w:r>
      <w:r>
        <w:rPr>
          <w:spacing w:val="-3"/>
          <w:sz w:val="18"/>
        </w:rPr>
        <w:t xml:space="preserve"> </w:t>
      </w:r>
      <w:r>
        <w:rPr>
          <w:sz w:val="18"/>
        </w:rPr>
        <w:t>apart</w:t>
      </w:r>
      <w:r>
        <w:rPr>
          <w:spacing w:val="-3"/>
          <w:sz w:val="18"/>
        </w:rPr>
        <w:t xml:space="preserve"> </w:t>
      </w:r>
      <w:r>
        <w:rPr>
          <w:sz w:val="18"/>
        </w:rPr>
        <w:t>verstuurd</w:t>
      </w:r>
      <w:r>
        <w:rPr>
          <w:spacing w:val="-4"/>
          <w:sz w:val="18"/>
        </w:rPr>
        <w:t xml:space="preserve"> </w:t>
      </w:r>
      <w:r>
        <w:rPr>
          <w:sz w:val="18"/>
        </w:rPr>
        <w:t>te</w:t>
      </w:r>
      <w:r>
        <w:rPr>
          <w:spacing w:val="-4"/>
          <w:sz w:val="18"/>
        </w:rPr>
        <w:t xml:space="preserve"> </w:t>
      </w:r>
      <w:r>
        <w:rPr>
          <w:sz w:val="18"/>
        </w:rPr>
        <w:t>worden.</w:t>
      </w:r>
      <w:r>
        <w:rPr>
          <w:spacing w:val="-5"/>
          <w:sz w:val="18"/>
        </w:rPr>
        <w:t xml:space="preserve"> </w:t>
      </w:r>
      <w:r>
        <w:rPr>
          <w:sz w:val="18"/>
        </w:rPr>
        <w:t>In</w:t>
      </w:r>
      <w:r>
        <w:rPr>
          <w:spacing w:val="-3"/>
          <w:sz w:val="18"/>
        </w:rPr>
        <w:t xml:space="preserve"> </w:t>
      </w:r>
      <w:r>
        <w:rPr>
          <w:sz w:val="18"/>
        </w:rPr>
        <w:t>geval</w:t>
      </w:r>
      <w:r>
        <w:rPr>
          <w:spacing w:val="-4"/>
          <w:sz w:val="18"/>
        </w:rPr>
        <w:t xml:space="preserve"> </w:t>
      </w:r>
      <w:r>
        <w:rPr>
          <w:sz w:val="18"/>
        </w:rPr>
        <w:t>van</w:t>
      </w:r>
      <w:r>
        <w:rPr>
          <w:spacing w:val="-3"/>
          <w:sz w:val="18"/>
        </w:rPr>
        <w:t xml:space="preserve"> </w:t>
      </w:r>
      <w:r>
        <w:rPr>
          <w:sz w:val="18"/>
        </w:rPr>
        <w:t>een</w:t>
      </w:r>
      <w:r>
        <w:rPr>
          <w:spacing w:val="-3"/>
          <w:sz w:val="18"/>
        </w:rPr>
        <w:t xml:space="preserve"> </w:t>
      </w:r>
      <w:r>
        <w:rPr>
          <w:sz w:val="18"/>
        </w:rPr>
        <w:t>creditfactuur vermeldt Leverancier, in aanvulling op de in lid 1 opgenomen gegevens, minimaal het factuurnummer en het verplichtingennummer van de corresponderende debet factuur.</w:t>
      </w:r>
    </w:p>
    <w:p w14:paraId="6DA0CC7B" w14:textId="77777777" w:rsidR="003E472F" w:rsidRDefault="003E472F">
      <w:pPr>
        <w:pStyle w:val="Plattetekst"/>
        <w:spacing w:before="109"/>
      </w:pPr>
    </w:p>
    <w:p w14:paraId="4CD18B2F" w14:textId="77777777" w:rsidR="003E472F" w:rsidRDefault="006519AE">
      <w:pPr>
        <w:pStyle w:val="Lijstalinea"/>
        <w:numPr>
          <w:ilvl w:val="1"/>
          <w:numId w:val="9"/>
        </w:numPr>
        <w:tabs>
          <w:tab w:val="left" w:pos="1838"/>
        </w:tabs>
        <w:spacing w:before="1" w:line="360" w:lineRule="auto"/>
        <w:ind w:right="1092"/>
        <w:rPr>
          <w:sz w:val="18"/>
        </w:rPr>
      </w:pPr>
      <w:r>
        <w:rPr>
          <w:sz w:val="18"/>
        </w:rPr>
        <w:t>Facturering</w:t>
      </w:r>
      <w:r>
        <w:rPr>
          <w:spacing w:val="-5"/>
          <w:sz w:val="18"/>
        </w:rPr>
        <w:t xml:space="preserve"> </w:t>
      </w:r>
      <w:r>
        <w:rPr>
          <w:sz w:val="18"/>
        </w:rPr>
        <w:t>van</w:t>
      </w:r>
      <w:r>
        <w:rPr>
          <w:spacing w:val="-4"/>
          <w:sz w:val="18"/>
        </w:rPr>
        <w:t xml:space="preserve"> </w:t>
      </w:r>
      <w:r>
        <w:rPr>
          <w:sz w:val="18"/>
        </w:rPr>
        <w:t>werkzaamheden</w:t>
      </w:r>
      <w:r>
        <w:rPr>
          <w:spacing w:val="-4"/>
          <w:sz w:val="18"/>
        </w:rPr>
        <w:t xml:space="preserve"> </w:t>
      </w:r>
      <w:r>
        <w:rPr>
          <w:sz w:val="18"/>
        </w:rPr>
        <w:t>die</w:t>
      </w:r>
      <w:r>
        <w:rPr>
          <w:spacing w:val="-5"/>
          <w:sz w:val="18"/>
        </w:rPr>
        <w:t xml:space="preserve"> </w:t>
      </w:r>
      <w:r>
        <w:rPr>
          <w:sz w:val="18"/>
        </w:rPr>
        <w:t>in</w:t>
      </w:r>
      <w:r>
        <w:rPr>
          <w:spacing w:val="-4"/>
          <w:sz w:val="18"/>
        </w:rPr>
        <w:t xml:space="preserve"> </w:t>
      </w:r>
      <w:r>
        <w:rPr>
          <w:sz w:val="18"/>
        </w:rPr>
        <w:t>onderaanneming</w:t>
      </w:r>
      <w:r>
        <w:rPr>
          <w:spacing w:val="-5"/>
          <w:sz w:val="18"/>
        </w:rPr>
        <w:t xml:space="preserve"> </w:t>
      </w:r>
      <w:r>
        <w:rPr>
          <w:sz w:val="18"/>
        </w:rPr>
        <w:t>worden</w:t>
      </w:r>
      <w:r>
        <w:rPr>
          <w:spacing w:val="-4"/>
          <w:sz w:val="18"/>
        </w:rPr>
        <w:t xml:space="preserve"> </w:t>
      </w:r>
      <w:r>
        <w:rPr>
          <w:sz w:val="18"/>
        </w:rPr>
        <w:t>uitgevoerd,</w:t>
      </w:r>
      <w:r>
        <w:rPr>
          <w:spacing w:val="-6"/>
          <w:sz w:val="18"/>
        </w:rPr>
        <w:t xml:space="preserve"> </w:t>
      </w:r>
      <w:r>
        <w:rPr>
          <w:sz w:val="18"/>
        </w:rPr>
        <w:t>wordt</w:t>
      </w:r>
      <w:r>
        <w:rPr>
          <w:spacing w:val="-4"/>
          <w:sz w:val="18"/>
        </w:rPr>
        <w:t xml:space="preserve"> </w:t>
      </w:r>
      <w:r>
        <w:rPr>
          <w:sz w:val="18"/>
        </w:rPr>
        <w:t>door</w:t>
      </w:r>
      <w:r>
        <w:rPr>
          <w:spacing w:val="-5"/>
          <w:sz w:val="18"/>
        </w:rPr>
        <w:t xml:space="preserve"> </w:t>
      </w:r>
      <w:r>
        <w:rPr>
          <w:sz w:val="18"/>
        </w:rPr>
        <w:t>de hoofdaannemer verzorgd.</w:t>
      </w:r>
    </w:p>
    <w:p w14:paraId="1DD577B2" w14:textId="77777777" w:rsidR="003E472F" w:rsidRDefault="003E472F">
      <w:pPr>
        <w:pStyle w:val="Plattetekst"/>
      </w:pPr>
    </w:p>
    <w:p w14:paraId="215DB78A" w14:textId="77777777" w:rsidR="003E472F" w:rsidRDefault="003E472F">
      <w:pPr>
        <w:pStyle w:val="Plattetekst"/>
        <w:spacing w:before="51"/>
      </w:pPr>
    </w:p>
    <w:p w14:paraId="2356F4BD" w14:textId="77777777" w:rsidR="003E472F" w:rsidRDefault="006519AE">
      <w:pPr>
        <w:pStyle w:val="Kop1"/>
        <w:numPr>
          <w:ilvl w:val="0"/>
          <w:numId w:val="8"/>
        </w:numPr>
        <w:tabs>
          <w:tab w:val="left" w:pos="2918"/>
        </w:tabs>
      </w:pPr>
      <w:r>
        <w:rPr>
          <w:spacing w:val="-2"/>
        </w:rPr>
        <w:t>Tekortschieten</w:t>
      </w:r>
    </w:p>
    <w:p w14:paraId="59F7B4B3" w14:textId="77777777" w:rsidR="003E472F" w:rsidRDefault="003E472F">
      <w:pPr>
        <w:pStyle w:val="Plattetekst"/>
        <w:spacing w:before="68"/>
        <w:rPr>
          <w:sz w:val="28"/>
        </w:rPr>
      </w:pPr>
    </w:p>
    <w:p w14:paraId="0EDC2028" w14:textId="77777777" w:rsidR="003E472F" w:rsidRDefault="006519AE">
      <w:pPr>
        <w:pStyle w:val="Kop2"/>
      </w:pPr>
      <w:bookmarkStart w:id="9" w:name="_bookmark7"/>
      <w:bookmarkEnd w:id="9"/>
      <w:r>
        <w:t>ARTIKEL</w:t>
      </w:r>
      <w:r>
        <w:rPr>
          <w:spacing w:val="-5"/>
        </w:rPr>
        <w:t xml:space="preserve"> </w:t>
      </w:r>
      <w:r>
        <w:t>8.</w:t>
      </w:r>
      <w:r>
        <w:rPr>
          <w:spacing w:val="26"/>
        </w:rPr>
        <w:t xml:space="preserve"> </w:t>
      </w:r>
      <w:r>
        <w:t>DREIGENDE</w:t>
      </w:r>
      <w:r>
        <w:rPr>
          <w:spacing w:val="-3"/>
        </w:rPr>
        <w:t xml:space="preserve"> </w:t>
      </w:r>
      <w:r>
        <w:rPr>
          <w:spacing w:val="-2"/>
        </w:rPr>
        <w:t>VERTRAGING</w:t>
      </w:r>
    </w:p>
    <w:p w14:paraId="2DCA4BF0" w14:textId="77777777" w:rsidR="003E472F" w:rsidRDefault="006519AE">
      <w:pPr>
        <w:pStyle w:val="Lijstalinea"/>
        <w:numPr>
          <w:ilvl w:val="1"/>
          <w:numId w:val="7"/>
        </w:numPr>
        <w:tabs>
          <w:tab w:val="left" w:pos="1838"/>
        </w:tabs>
        <w:spacing w:before="194" w:line="360" w:lineRule="auto"/>
        <w:ind w:right="1108"/>
        <w:rPr>
          <w:sz w:val="18"/>
        </w:rPr>
      </w:pPr>
      <w:r>
        <w:rPr>
          <w:sz w:val="18"/>
        </w:rPr>
        <w:t>Indien de Levering van een Product vertraging dreigt te ondervinden, bericht Leverancier dat</w:t>
      </w:r>
      <w:r>
        <w:rPr>
          <w:spacing w:val="-3"/>
          <w:sz w:val="18"/>
        </w:rPr>
        <w:t xml:space="preserve"> </w:t>
      </w:r>
      <w:r>
        <w:rPr>
          <w:sz w:val="18"/>
        </w:rPr>
        <w:t>onmiddellijk</w:t>
      </w:r>
      <w:r>
        <w:rPr>
          <w:spacing w:val="-4"/>
          <w:sz w:val="18"/>
        </w:rPr>
        <w:t xml:space="preserve"> </w:t>
      </w:r>
      <w:r>
        <w:rPr>
          <w:sz w:val="18"/>
        </w:rPr>
        <w:t>aan Koper</w:t>
      </w:r>
      <w:r>
        <w:rPr>
          <w:spacing w:val="-5"/>
          <w:sz w:val="18"/>
        </w:rPr>
        <w:t xml:space="preserve"> </w:t>
      </w:r>
      <w:r>
        <w:rPr>
          <w:sz w:val="18"/>
        </w:rPr>
        <w:t>met</w:t>
      </w:r>
      <w:r>
        <w:rPr>
          <w:spacing w:val="-2"/>
          <w:sz w:val="18"/>
        </w:rPr>
        <w:t xml:space="preserve"> </w:t>
      </w:r>
      <w:r>
        <w:rPr>
          <w:sz w:val="18"/>
        </w:rPr>
        <w:t>vermelding</w:t>
      </w:r>
      <w:r>
        <w:rPr>
          <w:spacing w:val="-3"/>
          <w:sz w:val="18"/>
        </w:rPr>
        <w:t xml:space="preserve"> </w:t>
      </w:r>
      <w:r>
        <w:rPr>
          <w:sz w:val="18"/>
        </w:rPr>
        <w:t>van</w:t>
      </w:r>
      <w:r>
        <w:rPr>
          <w:spacing w:val="-2"/>
          <w:sz w:val="18"/>
        </w:rPr>
        <w:t xml:space="preserve"> </w:t>
      </w:r>
      <w:r>
        <w:rPr>
          <w:sz w:val="18"/>
        </w:rPr>
        <w:t>oorzaak</w:t>
      </w:r>
      <w:r>
        <w:rPr>
          <w:spacing w:val="-5"/>
          <w:sz w:val="18"/>
        </w:rPr>
        <w:t xml:space="preserve"> </w:t>
      </w:r>
      <w:r>
        <w:rPr>
          <w:sz w:val="18"/>
        </w:rPr>
        <w:t>en</w:t>
      </w:r>
      <w:r>
        <w:rPr>
          <w:spacing w:val="-2"/>
          <w:sz w:val="18"/>
        </w:rPr>
        <w:t xml:space="preserve"> </w:t>
      </w:r>
      <w:r>
        <w:rPr>
          <w:sz w:val="18"/>
        </w:rPr>
        <w:t>de consequenties.</w:t>
      </w:r>
      <w:r>
        <w:rPr>
          <w:spacing w:val="-4"/>
          <w:sz w:val="18"/>
        </w:rPr>
        <w:t xml:space="preserve"> </w:t>
      </w:r>
      <w:r>
        <w:rPr>
          <w:sz w:val="18"/>
        </w:rPr>
        <w:t>Tevens</w:t>
      </w:r>
      <w:r>
        <w:rPr>
          <w:spacing w:val="-3"/>
          <w:sz w:val="18"/>
        </w:rPr>
        <w:t xml:space="preserve"> </w:t>
      </w:r>
      <w:r>
        <w:rPr>
          <w:sz w:val="18"/>
        </w:rPr>
        <w:t>stelt Leverancier maatregelen voor om verdere vertraging te voorkomen.</w:t>
      </w:r>
    </w:p>
    <w:p w14:paraId="44D012E0" w14:textId="77777777" w:rsidR="003E472F" w:rsidRDefault="003E472F">
      <w:pPr>
        <w:pStyle w:val="Plattetekst"/>
        <w:spacing w:before="109"/>
      </w:pPr>
    </w:p>
    <w:p w14:paraId="7D70E94C" w14:textId="77777777" w:rsidR="003E472F" w:rsidRDefault="006519AE">
      <w:pPr>
        <w:pStyle w:val="Lijstalinea"/>
        <w:numPr>
          <w:ilvl w:val="1"/>
          <w:numId w:val="7"/>
        </w:numPr>
        <w:tabs>
          <w:tab w:val="left" w:pos="1838"/>
        </w:tabs>
        <w:spacing w:before="1" w:line="360" w:lineRule="auto"/>
        <w:ind w:right="1106"/>
        <w:rPr>
          <w:sz w:val="18"/>
        </w:rPr>
      </w:pPr>
      <w:r>
        <w:rPr>
          <w:sz w:val="18"/>
        </w:rPr>
        <w:t>Koper bericht, na ontvangst van de in het vorige lid bedoelde melding, of hij al dan niet instemt met de voorgestelde maatregelen en de genoemde consequenties. Instemming houdt niet in dat Koper de oorzaak van dreigende vertraging erkent en laat alle andere rechten</w:t>
      </w:r>
      <w:r>
        <w:rPr>
          <w:spacing w:val="-3"/>
          <w:sz w:val="18"/>
        </w:rPr>
        <w:t xml:space="preserve"> </w:t>
      </w:r>
      <w:r>
        <w:rPr>
          <w:sz w:val="18"/>
        </w:rPr>
        <w:t>of</w:t>
      </w:r>
      <w:r>
        <w:rPr>
          <w:spacing w:val="-5"/>
          <w:sz w:val="18"/>
        </w:rPr>
        <w:t xml:space="preserve"> </w:t>
      </w:r>
      <w:r>
        <w:rPr>
          <w:sz w:val="18"/>
        </w:rPr>
        <w:t>vorderingen</w:t>
      </w:r>
      <w:r>
        <w:rPr>
          <w:spacing w:val="-3"/>
          <w:sz w:val="18"/>
        </w:rPr>
        <w:t xml:space="preserve"> </w:t>
      </w:r>
      <w:r>
        <w:rPr>
          <w:sz w:val="18"/>
        </w:rPr>
        <w:t>die</w:t>
      </w:r>
      <w:r>
        <w:rPr>
          <w:spacing w:val="-3"/>
          <w:sz w:val="18"/>
        </w:rPr>
        <w:t xml:space="preserve"> </w:t>
      </w:r>
      <w:r>
        <w:rPr>
          <w:sz w:val="18"/>
        </w:rPr>
        <w:t>Koper</w:t>
      </w:r>
      <w:r>
        <w:rPr>
          <w:spacing w:val="-4"/>
          <w:sz w:val="18"/>
        </w:rPr>
        <w:t xml:space="preserve"> </w:t>
      </w:r>
      <w:r>
        <w:rPr>
          <w:sz w:val="18"/>
        </w:rPr>
        <w:t>op</w:t>
      </w:r>
      <w:r>
        <w:rPr>
          <w:spacing w:val="-4"/>
          <w:sz w:val="18"/>
        </w:rPr>
        <w:t xml:space="preserve"> </w:t>
      </w:r>
      <w:r>
        <w:rPr>
          <w:sz w:val="18"/>
        </w:rPr>
        <w:t>grond</w:t>
      </w:r>
      <w:r>
        <w:rPr>
          <w:spacing w:val="-4"/>
          <w:sz w:val="18"/>
        </w:rPr>
        <w:t xml:space="preserve"> </w:t>
      </w:r>
      <w:r>
        <w:rPr>
          <w:sz w:val="18"/>
        </w:rPr>
        <w:t>van</w:t>
      </w:r>
      <w:r>
        <w:rPr>
          <w:spacing w:val="-3"/>
          <w:sz w:val="18"/>
        </w:rPr>
        <w:t xml:space="preserve"> </w:t>
      </w:r>
      <w:r>
        <w:rPr>
          <w:sz w:val="18"/>
        </w:rPr>
        <w:t>de</w:t>
      </w:r>
      <w:r>
        <w:rPr>
          <w:spacing w:val="-2"/>
          <w:sz w:val="18"/>
        </w:rPr>
        <w:t xml:space="preserve"> </w:t>
      </w:r>
      <w:r>
        <w:rPr>
          <w:sz w:val="18"/>
        </w:rPr>
        <w:t>Raamovereenkomst</w:t>
      </w:r>
      <w:r>
        <w:rPr>
          <w:spacing w:val="-3"/>
          <w:sz w:val="18"/>
        </w:rPr>
        <w:t xml:space="preserve"> </w:t>
      </w:r>
      <w:r>
        <w:rPr>
          <w:sz w:val="18"/>
        </w:rPr>
        <w:t>toekomen</w:t>
      </w:r>
      <w:r>
        <w:rPr>
          <w:spacing w:val="-3"/>
          <w:sz w:val="18"/>
        </w:rPr>
        <w:t xml:space="preserve"> </w:t>
      </w:r>
      <w:r>
        <w:rPr>
          <w:sz w:val="18"/>
        </w:rPr>
        <w:t>onverlet.</w:t>
      </w:r>
    </w:p>
    <w:p w14:paraId="6FB30536" w14:textId="77777777" w:rsidR="003E472F" w:rsidRDefault="003E472F">
      <w:pPr>
        <w:pStyle w:val="Plattetekst"/>
        <w:spacing w:before="171"/>
        <w:rPr>
          <w:sz w:val="16"/>
        </w:rPr>
      </w:pPr>
    </w:p>
    <w:p w14:paraId="41DBEB84"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2CE70D62" w14:textId="77777777" w:rsidR="003E472F" w:rsidRDefault="003E472F">
      <w:pPr>
        <w:rPr>
          <w:sz w:val="16"/>
        </w:rPr>
        <w:sectPr w:rsidR="003E472F">
          <w:pgSz w:w="11910" w:h="16850"/>
          <w:pgMar w:top="1340" w:right="420" w:bottom="900" w:left="300" w:header="0" w:footer="701" w:gutter="0"/>
          <w:cols w:space="720"/>
        </w:sectPr>
      </w:pPr>
    </w:p>
    <w:p w14:paraId="36F927B1" w14:textId="77777777" w:rsidR="003E472F" w:rsidRDefault="003E472F">
      <w:pPr>
        <w:pStyle w:val="Plattetekst"/>
        <w:rPr>
          <w:sz w:val="28"/>
        </w:rPr>
      </w:pPr>
    </w:p>
    <w:p w14:paraId="0F7488E5" w14:textId="77777777" w:rsidR="003E472F" w:rsidRDefault="003E472F">
      <w:pPr>
        <w:pStyle w:val="Plattetekst"/>
        <w:spacing w:before="330"/>
        <w:rPr>
          <w:sz w:val="28"/>
        </w:rPr>
      </w:pPr>
    </w:p>
    <w:p w14:paraId="04B479A2" w14:textId="77777777" w:rsidR="003E472F" w:rsidRDefault="006519AE">
      <w:pPr>
        <w:pStyle w:val="Kop1"/>
        <w:numPr>
          <w:ilvl w:val="0"/>
          <w:numId w:val="8"/>
        </w:numPr>
        <w:tabs>
          <w:tab w:val="left" w:pos="2918"/>
        </w:tabs>
      </w:pPr>
      <w:r>
        <w:rPr>
          <w:spacing w:val="-2"/>
        </w:rPr>
        <w:t>Diversen</w:t>
      </w:r>
    </w:p>
    <w:p w14:paraId="1AAAF76C" w14:textId="77777777" w:rsidR="003E472F" w:rsidRDefault="003E472F">
      <w:pPr>
        <w:pStyle w:val="Plattetekst"/>
        <w:spacing w:before="311"/>
        <w:rPr>
          <w:sz w:val="28"/>
        </w:rPr>
      </w:pPr>
    </w:p>
    <w:p w14:paraId="2BE2AD39" w14:textId="77777777" w:rsidR="003E472F" w:rsidRDefault="006519AE">
      <w:pPr>
        <w:pStyle w:val="Kop2"/>
      </w:pPr>
      <w:bookmarkStart w:id="10" w:name="_bookmark8"/>
      <w:bookmarkEnd w:id="10"/>
      <w:r>
        <w:t>ARTIKEL</w:t>
      </w:r>
      <w:r>
        <w:rPr>
          <w:spacing w:val="-5"/>
        </w:rPr>
        <w:t xml:space="preserve"> </w:t>
      </w:r>
      <w:r>
        <w:t>9.</w:t>
      </w:r>
      <w:r>
        <w:rPr>
          <w:spacing w:val="28"/>
        </w:rPr>
        <w:t xml:space="preserve"> </w:t>
      </w:r>
      <w:r>
        <w:t>OVERIGE</w:t>
      </w:r>
      <w:r>
        <w:rPr>
          <w:spacing w:val="-3"/>
        </w:rPr>
        <w:t xml:space="preserve"> </w:t>
      </w:r>
      <w:r>
        <w:rPr>
          <w:spacing w:val="-2"/>
        </w:rPr>
        <w:t>VOORWAARDEN</w:t>
      </w:r>
    </w:p>
    <w:p w14:paraId="321C2605" w14:textId="77777777" w:rsidR="003E472F" w:rsidRDefault="006519AE">
      <w:pPr>
        <w:pStyle w:val="Lijstalinea"/>
        <w:numPr>
          <w:ilvl w:val="1"/>
          <w:numId w:val="6"/>
        </w:numPr>
        <w:tabs>
          <w:tab w:val="left" w:pos="1838"/>
        </w:tabs>
        <w:spacing w:before="193" w:line="360" w:lineRule="auto"/>
        <w:ind w:right="1190"/>
        <w:rPr>
          <w:sz w:val="18"/>
        </w:rPr>
      </w:pPr>
      <w:r>
        <w:rPr>
          <w:sz w:val="18"/>
        </w:rPr>
        <w:t>Op deze Raamovereenkomst zijn uitsluitend van toepassing de " Algemene Rijksinkoopvoorwaarden 2018 (ARIV-2018)” (</w:t>
      </w:r>
      <w:r>
        <w:rPr>
          <w:b/>
          <w:sz w:val="18"/>
        </w:rPr>
        <w:t>Bijlage 3</w:t>
      </w:r>
      <w:r>
        <w:rPr>
          <w:sz w:val="18"/>
        </w:rPr>
        <w:t>), voor zover daarvan in deze Raamovereenkomst</w:t>
      </w:r>
      <w:r>
        <w:rPr>
          <w:spacing w:val="-5"/>
          <w:sz w:val="18"/>
        </w:rPr>
        <w:t xml:space="preserve"> </w:t>
      </w:r>
      <w:r>
        <w:rPr>
          <w:sz w:val="18"/>
        </w:rPr>
        <w:t>niet</w:t>
      </w:r>
      <w:r>
        <w:rPr>
          <w:spacing w:val="-4"/>
          <w:sz w:val="18"/>
        </w:rPr>
        <w:t xml:space="preserve"> </w:t>
      </w:r>
      <w:r>
        <w:rPr>
          <w:sz w:val="18"/>
        </w:rPr>
        <w:t>wordt</w:t>
      </w:r>
      <w:r>
        <w:rPr>
          <w:spacing w:val="-4"/>
          <w:sz w:val="18"/>
        </w:rPr>
        <w:t xml:space="preserve"> </w:t>
      </w:r>
      <w:r>
        <w:rPr>
          <w:sz w:val="18"/>
        </w:rPr>
        <w:t>afgeweken.</w:t>
      </w:r>
      <w:r>
        <w:rPr>
          <w:spacing w:val="-6"/>
          <w:sz w:val="18"/>
        </w:rPr>
        <w:t xml:space="preserve"> </w:t>
      </w:r>
      <w:r>
        <w:rPr>
          <w:sz w:val="18"/>
        </w:rPr>
        <w:t>De</w:t>
      </w:r>
      <w:r>
        <w:rPr>
          <w:spacing w:val="-4"/>
          <w:sz w:val="18"/>
        </w:rPr>
        <w:t xml:space="preserve"> </w:t>
      </w:r>
      <w:r>
        <w:rPr>
          <w:sz w:val="18"/>
        </w:rPr>
        <w:t>toepasselijkheid</w:t>
      </w:r>
      <w:r>
        <w:rPr>
          <w:spacing w:val="-5"/>
          <w:sz w:val="18"/>
        </w:rPr>
        <w:t xml:space="preserve"> </w:t>
      </w:r>
      <w:r>
        <w:rPr>
          <w:sz w:val="18"/>
        </w:rPr>
        <w:t>van</w:t>
      </w:r>
      <w:r>
        <w:rPr>
          <w:spacing w:val="-4"/>
          <w:sz w:val="18"/>
        </w:rPr>
        <w:t xml:space="preserve"> </w:t>
      </w:r>
      <w:r>
        <w:rPr>
          <w:sz w:val="18"/>
        </w:rPr>
        <w:t>(eventuele)</w:t>
      </w:r>
      <w:r>
        <w:rPr>
          <w:spacing w:val="-6"/>
          <w:sz w:val="18"/>
        </w:rPr>
        <w:t xml:space="preserve"> </w:t>
      </w:r>
      <w:r>
        <w:rPr>
          <w:sz w:val="18"/>
        </w:rPr>
        <w:t>algemene en bijzondere voorwaarden van Leverancier is uitgesloten.</w:t>
      </w:r>
    </w:p>
    <w:p w14:paraId="7CEB5E23" w14:textId="77777777" w:rsidR="003E472F" w:rsidRDefault="003E472F">
      <w:pPr>
        <w:pStyle w:val="Plattetekst"/>
        <w:spacing w:before="110"/>
      </w:pPr>
    </w:p>
    <w:p w14:paraId="6C875A20" w14:textId="2BB203FB" w:rsidR="003E472F" w:rsidRDefault="006519AE">
      <w:pPr>
        <w:pStyle w:val="Lijstalinea"/>
        <w:numPr>
          <w:ilvl w:val="1"/>
          <w:numId w:val="6"/>
        </w:numPr>
        <w:tabs>
          <w:tab w:val="left" w:pos="1838"/>
        </w:tabs>
        <w:spacing w:before="1"/>
        <w:rPr>
          <w:sz w:val="18"/>
        </w:rPr>
      </w:pPr>
      <w:r>
        <w:rPr>
          <w:sz w:val="18"/>
        </w:rPr>
        <w:t>Artikel</w:t>
      </w:r>
      <w:r>
        <w:rPr>
          <w:spacing w:val="-1"/>
          <w:sz w:val="18"/>
        </w:rPr>
        <w:t xml:space="preserve"> </w:t>
      </w:r>
      <w:r>
        <w:rPr>
          <w:sz w:val="18"/>
        </w:rPr>
        <w:t>12</w:t>
      </w:r>
      <w:r>
        <w:rPr>
          <w:spacing w:val="-2"/>
          <w:sz w:val="18"/>
        </w:rPr>
        <w:t xml:space="preserve"> </w:t>
      </w:r>
      <w:r w:rsidR="005B2385">
        <w:rPr>
          <w:spacing w:val="-2"/>
          <w:sz w:val="18"/>
        </w:rPr>
        <w:t xml:space="preserve">Voorschot </w:t>
      </w:r>
      <w:r>
        <w:rPr>
          <w:sz w:val="18"/>
        </w:rPr>
        <w:t>van</w:t>
      </w:r>
      <w:r>
        <w:rPr>
          <w:spacing w:val="-1"/>
          <w:sz w:val="18"/>
        </w:rPr>
        <w:t xml:space="preserve"> </w:t>
      </w:r>
      <w:r>
        <w:rPr>
          <w:sz w:val="18"/>
        </w:rPr>
        <w:t>de</w:t>
      </w:r>
      <w:r>
        <w:rPr>
          <w:spacing w:val="-2"/>
          <w:sz w:val="18"/>
        </w:rPr>
        <w:t xml:space="preserve"> </w:t>
      </w:r>
      <w:r>
        <w:rPr>
          <w:sz w:val="18"/>
        </w:rPr>
        <w:t>ARIV-2018</w:t>
      </w:r>
      <w:r>
        <w:rPr>
          <w:spacing w:val="-2"/>
          <w:sz w:val="18"/>
        </w:rPr>
        <w:t xml:space="preserve"> </w:t>
      </w:r>
      <w:r>
        <w:rPr>
          <w:sz w:val="18"/>
        </w:rPr>
        <w:t>is</w:t>
      </w:r>
      <w:r>
        <w:rPr>
          <w:spacing w:val="-2"/>
          <w:sz w:val="18"/>
        </w:rPr>
        <w:t xml:space="preserve"> </w:t>
      </w:r>
      <w:r>
        <w:rPr>
          <w:sz w:val="18"/>
        </w:rPr>
        <w:t>niet</w:t>
      </w:r>
      <w:r>
        <w:rPr>
          <w:spacing w:val="-1"/>
          <w:sz w:val="18"/>
        </w:rPr>
        <w:t xml:space="preserve"> </w:t>
      </w:r>
      <w:r>
        <w:rPr>
          <w:sz w:val="18"/>
        </w:rPr>
        <w:t>van</w:t>
      </w:r>
      <w:r>
        <w:rPr>
          <w:spacing w:val="-1"/>
          <w:sz w:val="18"/>
        </w:rPr>
        <w:t xml:space="preserve"> </w:t>
      </w:r>
      <w:r>
        <w:rPr>
          <w:spacing w:val="-2"/>
          <w:sz w:val="18"/>
        </w:rPr>
        <w:t>toepassing.</w:t>
      </w:r>
    </w:p>
    <w:p w14:paraId="1F996FBE" w14:textId="77777777" w:rsidR="003E472F" w:rsidRDefault="003E472F">
      <w:pPr>
        <w:pStyle w:val="Plattetekst"/>
        <w:spacing w:before="217"/>
      </w:pPr>
    </w:p>
    <w:p w14:paraId="5C609813" w14:textId="77777777" w:rsidR="003E472F" w:rsidRDefault="006519AE">
      <w:pPr>
        <w:pStyle w:val="Lijstalinea"/>
        <w:numPr>
          <w:ilvl w:val="1"/>
          <w:numId w:val="6"/>
        </w:numPr>
        <w:tabs>
          <w:tab w:val="left" w:pos="1836"/>
          <w:tab w:val="left" w:pos="1838"/>
        </w:tabs>
        <w:spacing w:line="360" w:lineRule="auto"/>
        <w:ind w:right="1112"/>
        <w:jc w:val="both"/>
        <w:rPr>
          <w:sz w:val="18"/>
        </w:rPr>
      </w:pPr>
      <w:r>
        <w:rPr>
          <w:sz w:val="18"/>
        </w:rPr>
        <w:t>In</w:t>
      </w:r>
      <w:r>
        <w:rPr>
          <w:spacing w:val="-2"/>
          <w:sz w:val="18"/>
        </w:rPr>
        <w:t xml:space="preserve"> </w:t>
      </w:r>
      <w:r>
        <w:rPr>
          <w:sz w:val="18"/>
        </w:rPr>
        <w:t>aanvulling</w:t>
      </w:r>
      <w:r>
        <w:rPr>
          <w:spacing w:val="-3"/>
          <w:sz w:val="18"/>
        </w:rPr>
        <w:t xml:space="preserve"> </w:t>
      </w:r>
      <w:r>
        <w:rPr>
          <w:sz w:val="18"/>
        </w:rPr>
        <w:t>op</w:t>
      </w:r>
      <w:r>
        <w:rPr>
          <w:spacing w:val="-3"/>
          <w:sz w:val="18"/>
        </w:rPr>
        <w:t xml:space="preserve"> </w:t>
      </w:r>
      <w:r>
        <w:rPr>
          <w:sz w:val="18"/>
        </w:rPr>
        <w:t>het</w:t>
      </w:r>
      <w:r>
        <w:rPr>
          <w:spacing w:val="-2"/>
          <w:sz w:val="18"/>
        </w:rPr>
        <w:t xml:space="preserve"> </w:t>
      </w:r>
      <w:r>
        <w:rPr>
          <w:sz w:val="18"/>
        </w:rPr>
        <w:t>bepaalde</w:t>
      </w:r>
      <w:r>
        <w:rPr>
          <w:spacing w:val="-3"/>
          <w:sz w:val="18"/>
        </w:rPr>
        <w:t xml:space="preserve"> </w:t>
      </w:r>
      <w:r>
        <w:rPr>
          <w:sz w:val="18"/>
        </w:rPr>
        <w:t>in</w:t>
      </w:r>
      <w:r>
        <w:rPr>
          <w:spacing w:val="-2"/>
          <w:sz w:val="18"/>
        </w:rPr>
        <w:t xml:space="preserve"> </w:t>
      </w:r>
      <w:r>
        <w:rPr>
          <w:sz w:val="18"/>
        </w:rPr>
        <w:t>artikel</w:t>
      </w:r>
      <w:r>
        <w:rPr>
          <w:spacing w:val="-2"/>
          <w:sz w:val="18"/>
        </w:rPr>
        <w:t xml:space="preserve"> </w:t>
      </w:r>
      <w:r>
        <w:rPr>
          <w:sz w:val="18"/>
        </w:rPr>
        <w:t>16</w:t>
      </w:r>
      <w:r>
        <w:rPr>
          <w:spacing w:val="-3"/>
          <w:sz w:val="18"/>
        </w:rPr>
        <w:t xml:space="preserve"> </w:t>
      </w:r>
      <w:r>
        <w:rPr>
          <w:sz w:val="18"/>
        </w:rPr>
        <w:t>ARIV-2018</w:t>
      </w:r>
      <w:r>
        <w:rPr>
          <w:spacing w:val="-3"/>
          <w:sz w:val="18"/>
        </w:rPr>
        <w:t xml:space="preserve"> </w:t>
      </w:r>
      <w:r>
        <w:rPr>
          <w:sz w:val="18"/>
        </w:rPr>
        <w:t>kan</w:t>
      </w:r>
      <w:r>
        <w:rPr>
          <w:spacing w:val="-2"/>
          <w:sz w:val="18"/>
        </w:rPr>
        <w:t xml:space="preserve"> </w:t>
      </w:r>
      <w:r>
        <w:rPr>
          <w:sz w:val="18"/>
        </w:rPr>
        <w:t>Koper</w:t>
      </w:r>
      <w:r>
        <w:rPr>
          <w:spacing w:val="-3"/>
          <w:sz w:val="18"/>
        </w:rPr>
        <w:t xml:space="preserve"> </w:t>
      </w:r>
      <w:r>
        <w:rPr>
          <w:sz w:val="18"/>
        </w:rPr>
        <w:t>deze</w:t>
      </w:r>
      <w:r>
        <w:rPr>
          <w:spacing w:val="-2"/>
          <w:sz w:val="18"/>
        </w:rPr>
        <w:t xml:space="preserve"> </w:t>
      </w:r>
      <w:r>
        <w:rPr>
          <w:sz w:val="18"/>
        </w:rPr>
        <w:t>Raamovereenkomst zonder</w:t>
      </w:r>
      <w:r>
        <w:rPr>
          <w:spacing w:val="-3"/>
          <w:sz w:val="18"/>
        </w:rPr>
        <w:t xml:space="preserve"> </w:t>
      </w:r>
      <w:r>
        <w:rPr>
          <w:sz w:val="18"/>
        </w:rPr>
        <w:t>enige</w:t>
      </w:r>
      <w:r>
        <w:rPr>
          <w:spacing w:val="-3"/>
          <w:sz w:val="18"/>
        </w:rPr>
        <w:t xml:space="preserve"> </w:t>
      </w:r>
      <w:r>
        <w:rPr>
          <w:sz w:val="18"/>
        </w:rPr>
        <w:t>aanmaning</w:t>
      </w:r>
      <w:r>
        <w:rPr>
          <w:spacing w:val="-5"/>
          <w:sz w:val="18"/>
        </w:rPr>
        <w:t xml:space="preserve"> </w:t>
      </w:r>
      <w:r>
        <w:rPr>
          <w:sz w:val="18"/>
        </w:rPr>
        <w:t>of</w:t>
      </w:r>
      <w:r>
        <w:rPr>
          <w:spacing w:val="-4"/>
          <w:sz w:val="18"/>
        </w:rPr>
        <w:t xml:space="preserve"> </w:t>
      </w:r>
      <w:r>
        <w:rPr>
          <w:sz w:val="18"/>
        </w:rPr>
        <w:t>ingebrekestelling,</w:t>
      </w:r>
      <w:r>
        <w:rPr>
          <w:spacing w:val="-4"/>
          <w:sz w:val="18"/>
        </w:rPr>
        <w:t xml:space="preserve"> </w:t>
      </w:r>
      <w:r>
        <w:rPr>
          <w:sz w:val="18"/>
        </w:rPr>
        <w:t>met</w:t>
      </w:r>
      <w:r>
        <w:rPr>
          <w:spacing w:val="-2"/>
          <w:sz w:val="18"/>
        </w:rPr>
        <w:t xml:space="preserve"> </w:t>
      </w:r>
      <w:r>
        <w:rPr>
          <w:sz w:val="18"/>
        </w:rPr>
        <w:t>onmiddellijke</w:t>
      </w:r>
      <w:r>
        <w:rPr>
          <w:spacing w:val="-3"/>
          <w:sz w:val="18"/>
        </w:rPr>
        <w:t xml:space="preserve"> </w:t>
      </w:r>
      <w:r>
        <w:rPr>
          <w:sz w:val="18"/>
        </w:rPr>
        <w:t>ingang</w:t>
      </w:r>
      <w:r>
        <w:rPr>
          <w:spacing w:val="-3"/>
          <w:sz w:val="18"/>
        </w:rPr>
        <w:t xml:space="preserve"> </w:t>
      </w:r>
      <w:r>
        <w:rPr>
          <w:sz w:val="18"/>
        </w:rPr>
        <w:t>buiten</w:t>
      </w:r>
      <w:r>
        <w:rPr>
          <w:spacing w:val="-2"/>
          <w:sz w:val="18"/>
        </w:rPr>
        <w:t xml:space="preserve"> </w:t>
      </w:r>
      <w:r>
        <w:rPr>
          <w:sz w:val="18"/>
        </w:rPr>
        <w:t>rechte</w:t>
      </w:r>
      <w:r>
        <w:rPr>
          <w:spacing w:val="-3"/>
          <w:sz w:val="18"/>
        </w:rPr>
        <w:t xml:space="preserve"> </w:t>
      </w:r>
      <w:r>
        <w:rPr>
          <w:sz w:val="18"/>
        </w:rPr>
        <w:t>door middel van een aangetekend schrijven, ontbinden in de volgende gevallen:</w:t>
      </w:r>
    </w:p>
    <w:p w14:paraId="00B6F8C2" w14:textId="674F8195" w:rsidR="003E472F" w:rsidRDefault="006519AE">
      <w:pPr>
        <w:pStyle w:val="Lijstalinea"/>
        <w:numPr>
          <w:ilvl w:val="2"/>
          <w:numId w:val="6"/>
        </w:numPr>
        <w:tabs>
          <w:tab w:val="left" w:pos="2556"/>
          <w:tab w:val="left" w:pos="2558"/>
        </w:tabs>
        <w:spacing w:line="360" w:lineRule="auto"/>
        <w:ind w:right="1048"/>
        <w:rPr>
          <w:sz w:val="18"/>
        </w:rPr>
      </w:pPr>
      <w:r>
        <w:rPr>
          <w:sz w:val="18"/>
        </w:rPr>
        <w:t>indien</w:t>
      </w:r>
      <w:r>
        <w:rPr>
          <w:spacing w:val="-3"/>
          <w:sz w:val="18"/>
        </w:rPr>
        <w:t xml:space="preserve"> </w:t>
      </w:r>
      <w:r>
        <w:rPr>
          <w:sz w:val="18"/>
        </w:rPr>
        <w:t>Leverancier</w:t>
      </w:r>
      <w:r>
        <w:rPr>
          <w:spacing w:val="-4"/>
          <w:sz w:val="18"/>
        </w:rPr>
        <w:t xml:space="preserve"> </w:t>
      </w:r>
      <w:r>
        <w:rPr>
          <w:sz w:val="18"/>
        </w:rPr>
        <w:t>onherroepelijk</w:t>
      </w:r>
      <w:r>
        <w:rPr>
          <w:spacing w:val="-6"/>
          <w:sz w:val="18"/>
        </w:rPr>
        <w:t xml:space="preserve"> </w:t>
      </w:r>
      <w:r>
        <w:rPr>
          <w:sz w:val="18"/>
        </w:rPr>
        <w:t>strafrechtelijk</w:t>
      </w:r>
      <w:r>
        <w:rPr>
          <w:spacing w:val="-6"/>
          <w:sz w:val="18"/>
        </w:rPr>
        <w:t xml:space="preserve"> </w:t>
      </w:r>
      <w:r>
        <w:rPr>
          <w:sz w:val="18"/>
        </w:rPr>
        <w:t>is</w:t>
      </w:r>
      <w:r>
        <w:rPr>
          <w:spacing w:val="-5"/>
          <w:sz w:val="18"/>
        </w:rPr>
        <w:t xml:space="preserve"> </w:t>
      </w:r>
      <w:r>
        <w:rPr>
          <w:sz w:val="18"/>
        </w:rPr>
        <w:t>veroordeeld</w:t>
      </w:r>
      <w:r>
        <w:rPr>
          <w:spacing w:val="-5"/>
          <w:sz w:val="18"/>
        </w:rPr>
        <w:t xml:space="preserve"> </w:t>
      </w:r>
      <w:r>
        <w:rPr>
          <w:sz w:val="18"/>
        </w:rPr>
        <w:t>voor</w:t>
      </w:r>
      <w:r>
        <w:rPr>
          <w:spacing w:val="-5"/>
          <w:sz w:val="18"/>
        </w:rPr>
        <w:t xml:space="preserve"> </w:t>
      </w:r>
      <w:r>
        <w:rPr>
          <w:sz w:val="18"/>
        </w:rPr>
        <w:t>discriminatie</w:t>
      </w:r>
      <w:r>
        <w:rPr>
          <w:spacing w:val="-5"/>
          <w:sz w:val="18"/>
        </w:rPr>
        <w:t xml:space="preserve"> </w:t>
      </w:r>
      <w:r>
        <w:rPr>
          <w:sz w:val="18"/>
        </w:rPr>
        <w:t>in de zin van de artikelen 137c tot en met 137g en art. 429 van het Wetboek van Strafrecht, of;</w:t>
      </w:r>
    </w:p>
    <w:p w14:paraId="0671D484" w14:textId="702B2351" w:rsidR="003E472F" w:rsidRDefault="006519AE">
      <w:pPr>
        <w:pStyle w:val="Lijstalinea"/>
        <w:numPr>
          <w:ilvl w:val="2"/>
          <w:numId w:val="6"/>
        </w:numPr>
        <w:tabs>
          <w:tab w:val="left" w:pos="2556"/>
          <w:tab w:val="left" w:pos="2558"/>
        </w:tabs>
        <w:spacing w:line="360" w:lineRule="auto"/>
        <w:ind w:right="1066"/>
        <w:rPr>
          <w:sz w:val="18"/>
        </w:rPr>
      </w:pPr>
      <w:r>
        <w:rPr>
          <w:sz w:val="18"/>
        </w:rPr>
        <w:t>indien Personeel van Leverancier onherroepelijk strafrechtelijk is veroordeeld voor discriminatie</w:t>
      </w:r>
      <w:r>
        <w:rPr>
          <w:spacing w:val="-3"/>
          <w:sz w:val="18"/>
        </w:rPr>
        <w:t xml:space="preserve"> </w:t>
      </w:r>
      <w:r>
        <w:rPr>
          <w:sz w:val="18"/>
        </w:rPr>
        <w:t>in</w:t>
      </w:r>
      <w:r>
        <w:rPr>
          <w:spacing w:val="-3"/>
          <w:sz w:val="18"/>
        </w:rPr>
        <w:t xml:space="preserve"> </w:t>
      </w:r>
      <w:r>
        <w:rPr>
          <w:sz w:val="18"/>
        </w:rPr>
        <w:t>de</w:t>
      </w:r>
      <w:r>
        <w:rPr>
          <w:spacing w:val="-3"/>
          <w:sz w:val="18"/>
        </w:rPr>
        <w:t xml:space="preserve"> </w:t>
      </w:r>
      <w:r>
        <w:rPr>
          <w:sz w:val="18"/>
        </w:rPr>
        <w:t>zin</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artikelen</w:t>
      </w:r>
      <w:r>
        <w:rPr>
          <w:spacing w:val="-3"/>
          <w:sz w:val="18"/>
        </w:rPr>
        <w:t xml:space="preserve"> </w:t>
      </w:r>
      <w:r>
        <w:rPr>
          <w:sz w:val="18"/>
        </w:rPr>
        <w:t>137c</w:t>
      </w:r>
      <w:r>
        <w:rPr>
          <w:spacing w:val="-3"/>
          <w:sz w:val="18"/>
        </w:rPr>
        <w:t xml:space="preserve"> </w:t>
      </w:r>
      <w:r>
        <w:rPr>
          <w:sz w:val="18"/>
        </w:rPr>
        <w:t>tot</w:t>
      </w:r>
      <w:r>
        <w:rPr>
          <w:spacing w:val="-3"/>
          <w:sz w:val="18"/>
        </w:rPr>
        <w:t xml:space="preserve"> </w:t>
      </w:r>
      <w:r>
        <w:rPr>
          <w:sz w:val="18"/>
        </w:rPr>
        <w:t>en</w:t>
      </w:r>
      <w:r>
        <w:rPr>
          <w:spacing w:val="-3"/>
          <w:sz w:val="18"/>
        </w:rPr>
        <w:t xml:space="preserve"> </w:t>
      </w:r>
      <w:r>
        <w:rPr>
          <w:sz w:val="18"/>
        </w:rPr>
        <w:t>met</w:t>
      </w:r>
      <w:r>
        <w:rPr>
          <w:spacing w:val="-3"/>
          <w:sz w:val="18"/>
        </w:rPr>
        <w:t xml:space="preserve"> </w:t>
      </w:r>
      <w:r>
        <w:rPr>
          <w:sz w:val="18"/>
        </w:rPr>
        <w:t>g</w:t>
      </w:r>
      <w:r>
        <w:rPr>
          <w:spacing w:val="-3"/>
          <w:sz w:val="18"/>
        </w:rPr>
        <w:t xml:space="preserve"> </w:t>
      </w:r>
      <w:r>
        <w:rPr>
          <w:sz w:val="18"/>
        </w:rPr>
        <w:t>en</w:t>
      </w:r>
      <w:r>
        <w:rPr>
          <w:spacing w:val="-3"/>
          <w:sz w:val="18"/>
        </w:rPr>
        <w:t xml:space="preserve"> </w:t>
      </w:r>
      <w:r>
        <w:rPr>
          <w:sz w:val="18"/>
        </w:rPr>
        <w:t>artikel</w:t>
      </w:r>
      <w:r>
        <w:rPr>
          <w:spacing w:val="-3"/>
          <w:sz w:val="18"/>
        </w:rPr>
        <w:t xml:space="preserve"> </w:t>
      </w:r>
      <w:r>
        <w:rPr>
          <w:sz w:val="18"/>
        </w:rPr>
        <w:t>429</w:t>
      </w:r>
      <w:r>
        <w:rPr>
          <w:spacing w:val="-3"/>
          <w:sz w:val="18"/>
        </w:rPr>
        <w:t xml:space="preserve"> </w:t>
      </w:r>
      <w:r>
        <w:rPr>
          <w:sz w:val="18"/>
        </w:rPr>
        <w:t>van het</w:t>
      </w:r>
      <w:r>
        <w:rPr>
          <w:spacing w:val="-1"/>
          <w:sz w:val="18"/>
        </w:rPr>
        <w:t xml:space="preserve"> </w:t>
      </w:r>
      <w:r>
        <w:rPr>
          <w:sz w:val="18"/>
        </w:rPr>
        <w:t>Wetboek</w:t>
      </w:r>
      <w:r>
        <w:rPr>
          <w:spacing w:val="-3"/>
          <w:sz w:val="18"/>
        </w:rPr>
        <w:t xml:space="preserve"> </w:t>
      </w:r>
      <w:r>
        <w:rPr>
          <w:sz w:val="18"/>
        </w:rPr>
        <w:t>van</w:t>
      </w:r>
      <w:r>
        <w:rPr>
          <w:spacing w:val="-1"/>
          <w:sz w:val="18"/>
        </w:rPr>
        <w:t xml:space="preserve"> </w:t>
      </w:r>
      <w:r>
        <w:rPr>
          <w:sz w:val="18"/>
        </w:rPr>
        <w:t>Strafrecht</w:t>
      </w:r>
      <w:r>
        <w:rPr>
          <w:spacing w:val="-1"/>
          <w:sz w:val="18"/>
        </w:rPr>
        <w:t xml:space="preserve"> </w:t>
      </w:r>
      <w:r>
        <w:rPr>
          <w:sz w:val="18"/>
        </w:rPr>
        <w:t>en</w:t>
      </w:r>
      <w:r>
        <w:rPr>
          <w:spacing w:val="-1"/>
          <w:sz w:val="18"/>
        </w:rPr>
        <w:t xml:space="preserve"> </w:t>
      </w:r>
      <w:r>
        <w:rPr>
          <w:sz w:val="18"/>
        </w:rPr>
        <w:t>de</w:t>
      </w:r>
      <w:r>
        <w:rPr>
          <w:spacing w:val="-2"/>
          <w:sz w:val="18"/>
        </w:rPr>
        <w:t xml:space="preserve"> </w:t>
      </w:r>
      <w:r>
        <w:rPr>
          <w:sz w:val="18"/>
        </w:rPr>
        <w:t>desbetreffende</w:t>
      </w:r>
      <w:r>
        <w:rPr>
          <w:spacing w:val="-2"/>
          <w:sz w:val="18"/>
        </w:rPr>
        <w:t xml:space="preserve"> </w:t>
      </w:r>
      <w:r>
        <w:rPr>
          <w:sz w:val="18"/>
        </w:rPr>
        <w:t>persoon</w:t>
      </w:r>
      <w:r>
        <w:rPr>
          <w:spacing w:val="-1"/>
          <w:sz w:val="18"/>
        </w:rPr>
        <w:t xml:space="preserve"> </w:t>
      </w:r>
      <w:r>
        <w:rPr>
          <w:sz w:val="18"/>
        </w:rPr>
        <w:t>lid</w:t>
      </w:r>
      <w:r>
        <w:rPr>
          <w:spacing w:val="-2"/>
          <w:sz w:val="18"/>
        </w:rPr>
        <w:t xml:space="preserve"> </w:t>
      </w:r>
      <w:r>
        <w:rPr>
          <w:sz w:val="18"/>
        </w:rPr>
        <w:t>is</w:t>
      </w:r>
      <w:r>
        <w:rPr>
          <w:spacing w:val="-2"/>
          <w:sz w:val="18"/>
        </w:rPr>
        <w:t xml:space="preserve"> </w:t>
      </w:r>
      <w:r>
        <w:rPr>
          <w:sz w:val="18"/>
        </w:rPr>
        <w:t>van</w:t>
      </w:r>
      <w:r>
        <w:rPr>
          <w:spacing w:val="-1"/>
          <w:sz w:val="18"/>
        </w:rPr>
        <w:t xml:space="preserve"> </w:t>
      </w:r>
      <w:r>
        <w:rPr>
          <w:sz w:val="18"/>
        </w:rPr>
        <w:t>een</w:t>
      </w:r>
      <w:r>
        <w:rPr>
          <w:spacing w:val="-1"/>
          <w:sz w:val="18"/>
        </w:rPr>
        <w:t xml:space="preserve"> </w:t>
      </w:r>
      <w:r>
        <w:rPr>
          <w:sz w:val="18"/>
        </w:rPr>
        <w:t>bestuurs-, leidinggevend of toezichthoudend orgaan van Leverancier of daarin vertegenwoordigings-, beslissings-, of controlebevoegdheid heeft.</w:t>
      </w:r>
    </w:p>
    <w:p w14:paraId="57F27B9C" w14:textId="77777777" w:rsidR="003E472F" w:rsidRDefault="003E472F">
      <w:pPr>
        <w:pStyle w:val="Plattetekst"/>
        <w:spacing w:before="111"/>
      </w:pPr>
    </w:p>
    <w:p w14:paraId="0C7CE2BB" w14:textId="77777777" w:rsidR="003E472F" w:rsidRDefault="006519AE">
      <w:pPr>
        <w:pStyle w:val="Plattetekst"/>
        <w:spacing w:line="357" w:lineRule="auto"/>
        <w:ind w:left="1838"/>
      </w:pPr>
      <w:r>
        <w:t>In</w:t>
      </w:r>
      <w:r>
        <w:rPr>
          <w:spacing w:val="-2"/>
        </w:rPr>
        <w:t xml:space="preserve"> </w:t>
      </w:r>
      <w:r>
        <w:t>de</w:t>
      </w:r>
      <w:r>
        <w:rPr>
          <w:spacing w:val="-3"/>
        </w:rPr>
        <w:t xml:space="preserve"> </w:t>
      </w:r>
      <w:r>
        <w:t>onder</w:t>
      </w:r>
      <w:r>
        <w:rPr>
          <w:spacing w:val="-3"/>
        </w:rPr>
        <w:t xml:space="preserve"> </w:t>
      </w:r>
      <w:r>
        <w:t>a.</w:t>
      </w:r>
      <w:r>
        <w:rPr>
          <w:spacing w:val="-4"/>
        </w:rPr>
        <w:t xml:space="preserve"> </w:t>
      </w:r>
      <w:r>
        <w:t>en</w:t>
      </w:r>
      <w:r>
        <w:rPr>
          <w:spacing w:val="-2"/>
        </w:rPr>
        <w:t xml:space="preserve"> </w:t>
      </w:r>
      <w:r>
        <w:t>b.</w:t>
      </w:r>
      <w:r>
        <w:rPr>
          <w:spacing w:val="-4"/>
        </w:rPr>
        <w:t xml:space="preserve"> </w:t>
      </w:r>
      <w:r>
        <w:t>genoemde</w:t>
      </w:r>
      <w:r>
        <w:rPr>
          <w:spacing w:val="-3"/>
        </w:rPr>
        <w:t xml:space="preserve"> </w:t>
      </w:r>
      <w:r>
        <w:t>gevallen</w:t>
      </w:r>
      <w:r>
        <w:rPr>
          <w:spacing w:val="-2"/>
        </w:rPr>
        <w:t xml:space="preserve"> </w:t>
      </w:r>
      <w:r>
        <w:t>vervalt</w:t>
      </w:r>
      <w:r>
        <w:rPr>
          <w:spacing w:val="-2"/>
        </w:rPr>
        <w:t xml:space="preserve"> </w:t>
      </w:r>
      <w:r>
        <w:t>het</w:t>
      </w:r>
      <w:r>
        <w:rPr>
          <w:spacing w:val="-2"/>
        </w:rPr>
        <w:t xml:space="preserve"> </w:t>
      </w:r>
      <w:r>
        <w:t>recht</w:t>
      </w:r>
      <w:r>
        <w:rPr>
          <w:spacing w:val="-2"/>
        </w:rPr>
        <w:t xml:space="preserve"> </w:t>
      </w:r>
      <w:r>
        <w:t>op</w:t>
      </w:r>
      <w:r>
        <w:rPr>
          <w:spacing w:val="-3"/>
        </w:rPr>
        <w:t xml:space="preserve"> </w:t>
      </w:r>
      <w:r>
        <w:t>ontbinding</w:t>
      </w:r>
      <w:r>
        <w:rPr>
          <w:spacing w:val="-3"/>
        </w:rPr>
        <w:t xml:space="preserve"> </w:t>
      </w:r>
      <w:r>
        <w:t>drie</w:t>
      </w:r>
      <w:r>
        <w:rPr>
          <w:spacing w:val="-3"/>
        </w:rPr>
        <w:t xml:space="preserve"> </w:t>
      </w:r>
      <w:r>
        <w:t>jaar</w:t>
      </w:r>
      <w:r>
        <w:rPr>
          <w:spacing w:val="-3"/>
        </w:rPr>
        <w:t xml:space="preserve"> </w:t>
      </w:r>
      <w:r>
        <w:t>nadat</w:t>
      </w:r>
      <w:r>
        <w:rPr>
          <w:spacing w:val="-2"/>
        </w:rPr>
        <w:t xml:space="preserve"> </w:t>
      </w:r>
      <w:r>
        <w:t>de desbetreffende veroordeling onherroepelijk is geworden.</w:t>
      </w:r>
    </w:p>
    <w:p w14:paraId="2E12C600" w14:textId="77777777" w:rsidR="003E472F" w:rsidRDefault="003E472F">
      <w:pPr>
        <w:pStyle w:val="Plattetekst"/>
        <w:spacing w:before="114"/>
      </w:pPr>
    </w:p>
    <w:p w14:paraId="2142ABF8" w14:textId="77777777" w:rsidR="003E472F" w:rsidRDefault="006519AE">
      <w:pPr>
        <w:pStyle w:val="Lijstalinea"/>
        <w:numPr>
          <w:ilvl w:val="1"/>
          <w:numId w:val="6"/>
        </w:numPr>
        <w:tabs>
          <w:tab w:val="left" w:pos="1838"/>
        </w:tabs>
        <w:spacing w:line="360" w:lineRule="auto"/>
        <w:ind w:right="1066"/>
        <w:rPr>
          <w:sz w:val="18"/>
        </w:rPr>
      </w:pPr>
      <w:r>
        <w:rPr>
          <w:sz w:val="18"/>
        </w:rPr>
        <w:t>Leverancier verplicht zich tot geheimhouding van al hetgeen door de uitvoering van de Opdracht</w:t>
      </w:r>
      <w:r>
        <w:rPr>
          <w:spacing w:val="-3"/>
          <w:sz w:val="18"/>
        </w:rPr>
        <w:t xml:space="preserve"> </w:t>
      </w:r>
      <w:r>
        <w:rPr>
          <w:sz w:val="18"/>
        </w:rPr>
        <w:t>over</w:t>
      </w:r>
      <w:r>
        <w:rPr>
          <w:spacing w:val="-4"/>
          <w:sz w:val="18"/>
        </w:rPr>
        <w:t xml:space="preserve"> </w:t>
      </w:r>
      <w:r>
        <w:rPr>
          <w:sz w:val="18"/>
        </w:rPr>
        <w:t>de</w:t>
      </w:r>
      <w:r>
        <w:rPr>
          <w:spacing w:val="-4"/>
          <w:sz w:val="18"/>
        </w:rPr>
        <w:t xml:space="preserve"> </w:t>
      </w:r>
      <w:r>
        <w:rPr>
          <w:sz w:val="18"/>
        </w:rPr>
        <w:t>bedrijfsvoering</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blijkt</w:t>
      </w:r>
      <w:r>
        <w:rPr>
          <w:spacing w:val="-4"/>
          <w:sz w:val="18"/>
        </w:rPr>
        <w:t xml:space="preserve"> </w:t>
      </w:r>
      <w:r>
        <w:rPr>
          <w:sz w:val="18"/>
        </w:rPr>
        <w:t>en</w:t>
      </w:r>
      <w:r>
        <w:rPr>
          <w:spacing w:val="-3"/>
          <w:sz w:val="18"/>
        </w:rPr>
        <w:t xml:space="preserve"> </w:t>
      </w:r>
      <w:r>
        <w:rPr>
          <w:sz w:val="18"/>
        </w:rPr>
        <w:t>draagt</w:t>
      </w:r>
      <w:r>
        <w:rPr>
          <w:spacing w:val="-6"/>
          <w:sz w:val="18"/>
        </w:rPr>
        <w:t xml:space="preserve"> </w:t>
      </w:r>
      <w:r>
        <w:rPr>
          <w:sz w:val="18"/>
        </w:rPr>
        <w:t>ervoor</w:t>
      </w:r>
      <w:r>
        <w:rPr>
          <w:spacing w:val="-4"/>
          <w:sz w:val="18"/>
        </w:rPr>
        <w:t xml:space="preserve"> </w:t>
      </w:r>
      <w:r>
        <w:rPr>
          <w:sz w:val="18"/>
        </w:rPr>
        <w:t>zorg dat alle medewerkers van/namens Leverancier, alsmede onderaannemers en (toe)leveranciers</w:t>
      </w:r>
      <w:r>
        <w:rPr>
          <w:spacing w:val="-5"/>
          <w:sz w:val="18"/>
        </w:rPr>
        <w:t xml:space="preserve"> </w:t>
      </w:r>
      <w:r>
        <w:rPr>
          <w:sz w:val="18"/>
        </w:rPr>
        <w:t>van</w:t>
      </w:r>
      <w:r>
        <w:rPr>
          <w:spacing w:val="-3"/>
          <w:sz w:val="18"/>
        </w:rPr>
        <w:t xml:space="preserve"> </w:t>
      </w:r>
      <w:r>
        <w:rPr>
          <w:sz w:val="18"/>
        </w:rPr>
        <w:t>Leverancier</w:t>
      </w:r>
      <w:r>
        <w:rPr>
          <w:spacing w:val="-4"/>
          <w:sz w:val="18"/>
        </w:rPr>
        <w:t xml:space="preserve"> </w:t>
      </w:r>
      <w:r>
        <w:rPr>
          <w:sz w:val="18"/>
        </w:rPr>
        <w:t>zich</w:t>
      </w:r>
      <w:r>
        <w:rPr>
          <w:spacing w:val="-3"/>
          <w:sz w:val="18"/>
        </w:rPr>
        <w:t xml:space="preserve"> </w:t>
      </w:r>
      <w:r>
        <w:rPr>
          <w:sz w:val="18"/>
        </w:rPr>
        <w:t>naar</w:t>
      </w:r>
      <w:r>
        <w:rPr>
          <w:spacing w:val="-5"/>
          <w:sz w:val="18"/>
        </w:rPr>
        <w:t xml:space="preserve"> </w:t>
      </w:r>
      <w:r>
        <w:rPr>
          <w:sz w:val="18"/>
        </w:rPr>
        <w:t>deze</w:t>
      </w:r>
      <w:r>
        <w:rPr>
          <w:spacing w:val="-4"/>
          <w:sz w:val="18"/>
        </w:rPr>
        <w:t xml:space="preserve"> </w:t>
      </w:r>
      <w:r>
        <w:rPr>
          <w:sz w:val="18"/>
        </w:rPr>
        <w:t>verplichting</w:t>
      </w:r>
      <w:r>
        <w:rPr>
          <w:spacing w:val="-4"/>
          <w:sz w:val="18"/>
        </w:rPr>
        <w:t xml:space="preserve"> </w:t>
      </w:r>
      <w:r>
        <w:rPr>
          <w:sz w:val="18"/>
        </w:rPr>
        <w:t>gedragen,</w:t>
      </w:r>
      <w:r>
        <w:rPr>
          <w:spacing w:val="-5"/>
          <w:sz w:val="18"/>
        </w:rPr>
        <w:t xml:space="preserve"> </w:t>
      </w:r>
      <w:r>
        <w:rPr>
          <w:sz w:val="18"/>
        </w:rPr>
        <w:t>ook</w:t>
      </w:r>
      <w:r>
        <w:rPr>
          <w:spacing w:val="-5"/>
          <w:sz w:val="18"/>
        </w:rPr>
        <w:t xml:space="preserve"> </w:t>
      </w:r>
      <w:r>
        <w:rPr>
          <w:sz w:val="18"/>
        </w:rPr>
        <w:t>na</w:t>
      </w:r>
      <w:r>
        <w:rPr>
          <w:spacing w:val="-7"/>
          <w:sz w:val="18"/>
        </w:rPr>
        <w:t xml:space="preserve"> </w:t>
      </w:r>
      <w:r>
        <w:rPr>
          <w:sz w:val="18"/>
        </w:rPr>
        <w:t>beëindiging van de opdracht. Bij schending van de geheimhoudingsverplichtingen is Leverancier een onmiddellijk opeisbare boete verschuldigd van €5.000 per gebeurtenis.</w:t>
      </w:r>
    </w:p>
    <w:p w14:paraId="15CC04E4" w14:textId="77777777" w:rsidR="003E472F" w:rsidRDefault="003E472F">
      <w:pPr>
        <w:pStyle w:val="Plattetekst"/>
        <w:rPr>
          <w:sz w:val="16"/>
        </w:rPr>
      </w:pPr>
    </w:p>
    <w:p w14:paraId="4EE4505B" w14:textId="77777777" w:rsidR="003E472F" w:rsidRDefault="003E472F">
      <w:pPr>
        <w:pStyle w:val="Plattetekst"/>
        <w:rPr>
          <w:sz w:val="16"/>
        </w:rPr>
      </w:pPr>
    </w:p>
    <w:p w14:paraId="27EB8F5F" w14:textId="77777777" w:rsidR="003E472F" w:rsidRDefault="003E472F">
      <w:pPr>
        <w:pStyle w:val="Plattetekst"/>
        <w:rPr>
          <w:sz w:val="16"/>
        </w:rPr>
      </w:pPr>
    </w:p>
    <w:p w14:paraId="12E800F6" w14:textId="77777777" w:rsidR="003E472F" w:rsidRDefault="003E472F">
      <w:pPr>
        <w:pStyle w:val="Plattetekst"/>
        <w:rPr>
          <w:sz w:val="16"/>
        </w:rPr>
      </w:pPr>
    </w:p>
    <w:p w14:paraId="6979A1D9" w14:textId="77777777" w:rsidR="003E472F" w:rsidRDefault="003E472F">
      <w:pPr>
        <w:pStyle w:val="Plattetekst"/>
        <w:rPr>
          <w:sz w:val="16"/>
        </w:rPr>
      </w:pPr>
    </w:p>
    <w:p w14:paraId="7A4302C8" w14:textId="77777777" w:rsidR="003E472F" w:rsidRDefault="003E472F">
      <w:pPr>
        <w:pStyle w:val="Plattetekst"/>
        <w:rPr>
          <w:sz w:val="16"/>
        </w:rPr>
      </w:pPr>
    </w:p>
    <w:p w14:paraId="77CEA3A5" w14:textId="77777777" w:rsidR="003E472F" w:rsidRDefault="003E472F">
      <w:pPr>
        <w:pStyle w:val="Plattetekst"/>
        <w:spacing w:before="14"/>
        <w:rPr>
          <w:sz w:val="16"/>
        </w:rPr>
      </w:pPr>
    </w:p>
    <w:p w14:paraId="4D68EDD9"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4D796FE1" w14:textId="77777777" w:rsidR="003E472F" w:rsidRDefault="003E472F">
      <w:pPr>
        <w:rPr>
          <w:sz w:val="16"/>
        </w:rPr>
        <w:sectPr w:rsidR="003E472F">
          <w:pgSz w:w="11910" w:h="16850"/>
          <w:pgMar w:top="1940" w:right="420" w:bottom="900" w:left="300" w:header="0" w:footer="701" w:gutter="0"/>
          <w:cols w:space="720"/>
        </w:sectPr>
      </w:pPr>
    </w:p>
    <w:p w14:paraId="46C5E09B" w14:textId="77777777" w:rsidR="003E472F" w:rsidRDefault="006519AE">
      <w:pPr>
        <w:pStyle w:val="Kop2"/>
        <w:tabs>
          <w:tab w:val="left" w:pos="3242"/>
        </w:tabs>
        <w:spacing w:before="77"/>
      </w:pPr>
      <w:bookmarkStart w:id="11" w:name="_bookmark9"/>
      <w:bookmarkEnd w:id="11"/>
      <w:r>
        <w:lastRenderedPageBreak/>
        <w:t>ARTIKEL</w:t>
      </w:r>
      <w:r>
        <w:rPr>
          <w:spacing w:val="-7"/>
        </w:rPr>
        <w:t xml:space="preserve"> </w:t>
      </w:r>
      <w:r>
        <w:rPr>
          <w:spacing w:val="-5"/>
        </w:rPr>
        <w:t>10.</w:t>
      </w:r>
      <w:r>
        <w:tab/>
        <w:t>COMMUNICATIE</w:t>
      </w:r>
      <w:r>
        <w:rPr>
          <w:spacing w:val="-7"/>
        </w:rPr>
        <w:t xml:space="preserve"> </w:t>
      </w:r>
      <w:r>
        <w:t>EN</w:t>
      </w:r>
      <w:r>
        <w:rPr>
          <w:spacing w:val="-9"/>
        </w:rPr>
        <w:t xml:space="preserve"> </w:t>
      </w:r>
      <w:r>
        <w:rPr>
          <w:spacing w:val="-2"/>
        </w:rPr>
        <w:t>RAPPORTAGES</w:t>
      </w:r>
    </w:p>
    <w:p w14:paraId="30467A4B" w14:textId="77777777" w:rsidR="003E472F" w:rsidRDefault="006519AE">
      <w:pPr>
        <w:pStyle w:val="Lijstalinea"/>
        <w:numPr>
          <w:ilvl w:val="1"/>
          <w:numId w:val="5"/>
        </w:numPr>
        <w:tabs>
          <w:tab w:val="left" w:pos="1838"/>
        </w:tabs>
        <w:spacing w:before="193" w:line="360" w:lineRule="auto"/>
        <w:ind w:right="1370"/>
        <w:rPr>
          <w:sz w:val="18"/>
        </w:rPr>
      </w:pPr>
      <w:r>
        <w:rPr>
          <w:sz w:val="18"/>
        </w:rPr>
        <w:t>Partijen stellen beiden de volgende contactpersonen en vervangende contactpersonen binnen</w:t>
      </w:r>
      <w:r>
        <w:rPr>
          <w:spacing w:val="-3"/>
          <w:sz w:val="18"/>
        </w:rPr>
        <w:t xml:space="preserve"> </w:t>
      </w:r>
      <w:r>
        <w:rPr>
          <w:sz w:val="18"/>
        </w:rPr>
        <w:t>de</w:t>
      </w:r>
      <w:r>
        <w:rPr>
          <w:spacing w:val="-4"/>
          <w:sz w:val="18"/>
        </w:rPr>
        <w:t xml:space="preserve"> </w:t>
      </w:r>
      <w:r>
        <w:rPr>
          <w:sz w:val="18"/>
        </w:rPr>
        <w:t>organisatie</w:t>
      </w:r>
      <w:r>
        <w:rPr>
          <w:spacing w:val="-4"/>
          <w:sz w:val="18"/>
        </w:rPr>
        <w:t xml:space="preserve"> </w:t>
      </w:r>
      <w:r>
        <w:rPr>
          <w:sz w:val="18"/>
        </w:rPr>
        <w:t>aan</w:t>
      </w:r>
      <w:r>
        <w:rPr>
          <w:spacing w:val="-6"/>
          <w:sz w:val="18"/>
        </w:rPr>
        <w:t xml:space="preserve"> </w:t>
      </w:r>
      <w:r>
        <w:rPr>
          <w:sz w:val="18"/>
        </w:rPr>
        <w:t>die</w:t>
      </w:r>
      <w:r>
        <w:rPr>
          <w:spacing w:val="-4"/>
          <w:sz w:val="18"/>
        </w:rPr>
        <w:t xml:space="preserve"> </w:t>
      </w:r>
      <w:r>
        <w:rPr>
          <w:sz w:val="18"/>
        </w:rPr>
        <w:t>ten</w:t>
      </w:r>
      <w:r>
        <w:rPr>
          <w:spacing w:val="-3"/>
          <w:sz w:val="18"/>
        </w:rPr>
        <w:t xml:space="preserve"> </w:t>
      </w:r>
      <w:r>
        <w:rPr>
          <w:sz w:val="18"/>
        </w:rPr>
        <w:t>aanzien</w:t>
      </w:r>
      <w:r>
        <w:rPr>
          <w:spacing w:val="-3"/>
          <w:sz w:val="18"/>
        </w:rPr>
        <w:t xml:space="preserve"> </w:t>
      </w:r>
      <w:r>
        <w:rPr>
          <w:sz w:val="18"/>
        </w:rPr>
        <w:t>van</w:t>
      </w:r>
      <w:r>
        <w:rPr>
          <w:spacing w:val="-3"/>
          <w:sz w:val="18"/>
        </w:rPr>
        <w:t xml:space="preserve"> </w:t>
      </w:r>
      <w:r>
        <w:rPr>
          <w:sz w:val="18"/>
        </w:rPr>
        <w:t>de</w:t>
      </w:r>
      <w:r>
        <w:rPr>
          <w:spacing w:val="-4"/>
          <w:sz w:val="18"/>
        </w:rPr>
        <w:t xml:space="preserve"> </w:t>
      </w:r>
      <w:r>
        <w:rPr>
          <w:sz w:val="18"/>
        </w:rPr>
        <w:t>uitvoering</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Raamovereenkomst primair verantwoordelijk zijn:</w:t>
      </w:r>
    </w:p>
    <w:p w14:paraId="1ACE5CE0" w14:textId="77777777" w:rsidR="003E472F" w:rsidRDefault="003E472F">
      <w:pPr>
        <w:pStyle w:val="Plattetekst"/>
        <w:spacing w:before="110"/>
      </w:pPr>
    </w:p>
    <w:p w14:paraId="79CDB7BE" w14:textId="77777777" w:rsidR="003E472F" w:rsidRDefault="006519AE">
      <w:pPr>
        <w:pStyle w:val="Plattetekst"/>
        <w:ind w:left="1685"/>
      </w:pPr>
      <w:r>
        <w:t>Contactpersonen</w:t>
      </w:r>
      <w:r>
        <w:rPr>
          <w:spacing w:val="-5"/>
        </w:rPr>
        <w:t xml:space="preserve"> </w:t>
      </w:r>
      <w:r>
        <w:rPr>
          <w:spacing w:val="-4"/>
        </w:rPr>
        <w:t>Koper</w:t>
      </w:r>
    </w:p>
    <w:p w14:paraId="640EE0F8" w14:textId="77777777" w:rsidR="003E472F" w:rsidRDefault="003E472F">
      <w:pPr>
        <w:pStyle w:val="Plattetekst"/>
        <w:spacing w:before="1"/>
        <w:rPr>
          <w:sz w:val="9"/>
        </w:rPr>
      </w:pPr>
    </w:p>
    <w:tbl>
      <w:tblPr>
        <w:tblStyle w:val="TableNormal"/>
        <w:tblW w:w="0" w:type="auto"/>
        <w:tblInd w:w="1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557"/>
        <w:gridCol w:w="2126"/>
        <w:gridCol w:w="2551"/>
      </w:tblGrid>
      <w:tr w:rsidR="003E472F" w14:paraId="12932A7C" w14:textId="77777777" w:rsidTr="005B2385">
        <w:trPr>
          <w:trHeight w:val="326"/>
        </w:trPr>
        <w:tc>
          <w:tcPr>
            <w:tcW w:w="2129" w:type="dxa"/>
            <w:shd w:val="clear" w:color="auto" w:fill="007BB8"/>
          </w:tcPr>
          <w:p w14:paraId="29D96821" w14:textId="77777777" w:rsidR="003E472F" w:rsidRDefault="006519AE">
            <w:pPr>
              <w:pStyle w:val="TableParagraph"/>
              <w:spacing w:line="218" w:lineRule="exact"/>
              <w:ind w:left="107"/>
              <w:rPr>
                <w:b/>
                <w:sz w:val="18"/>
              </w:rPr>
            </w:pPr>
            <w:r>
              <w:rPr>
                <w:b/>
                <w:color w:val="FFFFFF"/>
                <w:spacing w:val="-4"/>
                <w:sz w:val="18"/>
              </w:rPr>
              <w:t>Naam</w:t>
            </w:r>
          </w:p>
        </w:tc>
        <w:tc>
          <w:tcPr>
            <w:tcW w:w="1557" w:type="dxa"/>
            <w:shd w:val="clear" w:color="auto" w:fill="007BB8"/>
          </w:tcPr>
          <w:p w14:paraId="147C9242" w14:textId="77777777" w:rsidR="003E472F" w:rsidRDefault="006519AE">
            <w:pPr>
              <w:pStyle w:val="TableParagraph"/>
              <w:spacing w:line="218" w:lineRule="exact"/>
              <w:ind w:left="105"/>
              <w:rPr>
                <w:b/>
                <w:sz w:val="18"/>
              </w:rPr>
            </w:pPr>
            <w:r>
              <w:rPr>
                <w:b/>
                <w:color w:val="FFFFFF"/>
                <w:spacing w:val="-5"/>
                <w:sz w:val="18"/>
              </w:rPr>
              <w:t>Rol</w:t>
            </w:r>
          </w:p>
        </w:tc>
        <w:tc>
          <w:tcPr>
            <w:tcW w:w="2126" w:type="dxa"/>
            <w:shd w:val="clear" w:color="auto" w:fill="007BB8"/>
          </w:tcPr>
          <w:p w14:paraId="0A03A068" w14:textId="77777777" w:rsidR="003E472F" w:rsidRDefault="006519AE">
            <w:pPr>
              <w:pStyle w:val="TableParagraph"/>
              <w:spacing w:line="218" w:lineRule="exact"/>
              <w:ind w:left="108"/>
              <w:rPr>
                <w:b/>
                <w:sz w:val="18"/>
              </w:rPr>
            </w:pPr>
            <w:r>
              <w:rPr>
                <w:b/>
                <w:color w:val="FFFFFF"/>
                <w:spacing w:val="-2"/>
                <w:sz w:val="18"/>
              </w:rPr>
              <w:t>E-</w:t>
            </w:r>
            <w:r>
              <w:rPr>
                <w:b/>
                <w:color w:val="FFFFFF"/>
                <w:spacing w:val="-4"/>
                <w:sz w:val="18"/>
              </w:rPr>
              <w:t>mail</w:t>
            </w:r>
          </w:p>
        </w:tc>
        <w:tc>
          <w:tcPr>
            <w:tcW w:w="2551" w:type="dxa"/>
            <w:shd w:val="clear" w:color="auto" w:fill="007BB8"/>
          </w:tcPr>
          <w:p w14:paraId="482D729F" w14:textId="77777777" w:rsidR="003E472F" w:rsidRDefault="006519AE">
            <w:pPr>
              <w:pStyle w:val="TableParagraph"/>
              <w:spacing w:line="218" w:lineRule="exact"/>
              <w:ind w:left="109"/>
              <w:rPr>
                <w:b/>
                <w:sz w:val="18"/>
              </w:rPr>
            </w:pPr>
            <w:r>
              <w:rPr>
                <w:b/>
                <w:color w:val="FFFFFF"/>
                <w:spacing w:val="-2"/>
                <w:sz w:val="18"/>
              </w:rPr>
              <w:t>Telefoon</w:t>
            </w:r>
          </w:p>
        </w:tc>
      </w:tr>
      <w:tr w:rsidR="003E472F" w14:paraId="7E33C2FF" w14:textId="77777777">
        <w:trPr>
          <w:trHeight w:val="328"/>
        </w:trPr>
        <w:tc>
          <w:tcPr>
            <w:tcW w:w="2129" w:type="dxa"/>
          </w:tcPr>
          <w:p w14:paraId="32D1A007" w14:textId="77777777" w:rsidR="003E472F" w:rsidRDefault="006519AE">
            <w:pPr>
              <w:pStyle w:val="TableParagraph"/>
              <w:spacing w:before="1"/>
              <w:ind w:left="107"/>
              <w:rPr>
                <w:sz w:val="18"/>
              </w:rPr>
            </w:pPr>
            <w:r>
              <w:rPr>
                <w:color w:val="000000"/>
                <w:spacing w:val="-2"/>
                <w:sz w:val="18"/>
                <w:highlight w:val="yellow"/>
              </w:rPr>
              <w:t>&lt;naam&gt;</w:t>
            </w:r>
          </w:p>
        </w:tc>
        <w:tc>
          <w:tcPr>
            <w:tcW w:w="1557" w:type="dxa"/>
          </w:tcPr>
          <w:p w14:paraId="2EF5033D" w14:textId="77777777" w:rsidR="003E472F" w:rsidRDefault="006519AE">
            <w:pPr>
              <w:pStyle w:val="TableParagraph"/>
              <w:spacing w:before="1"/>
              <w:ind w:left="105"/>
              <w:rPr>
                <w:sz w:val="18"/>
              </w:rPr>
            </w:pPr>
            <w:r>
              <w:rPr>
                <w:color w:val="000000"/>
                <w:spacing w:val="-2"/>
                <w:sz w:val="18"/>
                <w:highlight w:val="yellow"/>
              </w:rPr>
              <w:t>&lt;rol&gt;</w:t>
            </w:r>
          </w:p>
        </w:tc>
        <w:tc>
          <w:tcPr>
            <w:tcW w:w="2126" w:type="dxa"/>
          </w:tcPr>
          <w:p w14:paraId="0889F4B5" w14:textId="77777777" w:rsidR="003E472F" w:rsidRDefault="006519AE">
            <w:pPr>
              <w:pStyle w:val="TableParagraph"/>
              <w:spacing w:before="1"/>
              <w:ind w:left="108"/>
              <w:rPr>
                <w:sz w:val="18"/>
              </w:rPr>
            </w:pPr>
            <w:r>
              <w:rPr>
                <w:color w:val="000000"/>
                <w:spacing w:val="-2"/>
                <w:sz w:val="18"/>
                <w:highlight w:val="yellow"/>
              </w:rPr>
              <w:t>&lt;e-</w:t>
            </w:r>
            <w:r>
              <w:rPr>
                <w:color w:val="000000"/>
                <w:spacing w:val="-4"/>
                <w:sz w:val="18"/>
                <w:highlight w:val="yellow"/>
              </w:rPr>
              <w:t>mail&gt;</w:t>
            </w:r>
          </w:p>
        </w:tc>
        <w:tc>
          <w:tcPr>
            <w:tcW w:w="2551" w:type="dxa"/>
          </w:tcPr>
          <w:p w14:paraId="2F7D8A6A" w14:textId="77777777" w:rsidR="003E472F" w:rsidRDefault="006519AE">
            <w:pPr>
              <w:pStyle w:val="TableParagraph"/>
              <w:spacing w:before="1"/>
              <w:ind w:left="109"/>
              <w:rPr>
                <w:sz w:val="18"/>
              </w:rPr>
            </w:pPr>
            <w:r>
              <w:rPr>
                <w:color w:val="000000"/>
                <w:spacing w:val="-2"/>
                <w:sz w:val="18"/>
                <w:highlight w:val="yellow"/>
              </w:rPr>
              <w:t>&lt;</w:t>
            </w:r>
            <w:proofErr w:type="spellStart"/>
            <w:r>
              <w:rPr>
                <w:color w:val="000000"/>
                <w:spacing w:val="-2"/>
                <w:sz w:val="18"/>
                <w:highlight w:val="yellow"/>
              </w:rPr>
              <w:t>telefoonnr</w:t>
            </w:r>
            <w:proofErr w:type="spellEnd"/>
            <w:r>
              <w:rPr>
                <w:color w:val="000000"/>
                <w:spacing w:val="-2"/>
                <w:sz w:val="18"/>
                <w:highlight w:val="yellow"/>
              </w:rPr>
              <w:t>&gt;</w:t>
            </w:r>
          </w:p>
        </w:tc>
      </w:tr>
      <w:tr w:rsidR="003E472F" w14:paraId="4DA714C0" w14:textId="77777777">
        <w:trPr>
          <w:trHeight w:val="328"/>
        </w:trPr>
        <w:tc>
          <w:tcPr>
            <w:tcW w:w="2129" w:type="dxa"/>
          </w:tcPr>
          <w:p w14:paraId="22CC9D36" w14:textId="77777777" w:rsidR="003E472F" w:rsidRDefault="003E472F">
            <w:pPr>
              <w:pStyle w:val="TableParagraph"/>
              <w:rPr>
                <w:rFonts w:ascii="Times New Roman"/>
                <w:sz w:val="18"/>
              </w:rPr>
            </w:pPr>
          </w:p>
        </w:tc>
        <w:tc>
          <w:tcPr>
            <w:tcW w:w="1557" w:type="dxa"/>
          </w:tcPr>
          <w:p w14:paraId="1EB7DBBD" w14:textId="77777777" w:rsidR="003E472F" w:rsidRDefault="003E472F">
            <w:pPr>
              <w:pStyle w:val="TableParagraph"/>
              <w:rPr>
                <w:rFonts w:ascii="Times New Roman"/>
                <w:sz w:val="18"/>
              </w:rPr>
            </w:pPr>
          </w:p>
        </w:tc>
        <w:tc>
          <w:tcPr>
            <w:tcW w:w="2126" w:type="dxa"/>
          </w:tcPr>
          <w:p w14:paraId="0E75A134" w14:textId="77777777" w:rsidR="003E472F" w:rsidRDefault="003E472F">
            <w:pPr>
              <w:pStyle w:val="TableParagraph"/>
              <w:rPr>
                <w:rFonts w:ascii="Times New Roman"/>
                <w:sz w:val="18"/>
              </w:rPr>
            </w:pPr>
          </w:p>
        </w:tc>
        <w:tc>
          <w:tcPr>
            <w:tcW w:w="2551" w:type="dxa"/>
          </w:tcPr>
          <w:p w14:paraId="51B5FC91" w14:textId="77777777" w:rsidR="003E472F" w:rsidRDefault="003E472F">
            <w:pPr>
              <w:pStyle w:val="TableParagraph"/>
              <w:rPr>
                <w:rFonts w:ascii="Times New Roman"/>
                <w:sz w:val="18"/>
              </w:rPr>
            </w:pPr>
          </w:p>
        </w:tc>
      </w:tr>
    </w:tbl>
    <w:p w14:paraId="1DD3EDEE" w14:textId="77777777" w:rsidR="003E472F" w:rsidRDefault="003E472F">
      <w:pPr>
        <w:pStyle w:val="Plattetekst"/>
        <w:spacing w:before="110"/>
      </w:pPr>
    </w:p>
    <w:p w14:paraId="665B97AE" w14:textId="77777777" w:rsidR="003E472F" w:rsidRDefault="006519AE">
      <w:pPr>
        <w:pStyle w:val="Plattetekst"/>
        <w:ind w:left="1685"/>
      </w:pPr>
      <w:r>
        <w:t>Contactpersonen</w:t>
      </w:r>
      <w:r>
        <w:rPr>
          <w:spacing w:val="-5"/>
        </w:rPr>
        <w:t xml:space="preserve"> </w:t>
      </w:r>
      <w:r>
        <w:rPr>
          <w:spacing w:val="-2"/>
        </w:rPr>
        <w:t>Leverancier</w:t>
      </w:r>
    </w:p>
    <w:p w14:paraId="62D6CE58" w14:textId="77777777" w:rsidR="003E472F" w:rsidRDefault="003E472F">
      <w:pPr>
        <w:pStyle w:val="Plattetekst"/>
        <w:spacing w:before="1"/>
        <w:rPr>
          <w:sz w:val="9"/>
        </w:rPr>
      </w:pPr>
    </w:p>
    <w:tbl>
      <w:tblPr>
        <w:tblStyle w:val="TableNormal"/>
        <w:tblW w:w="0" w:type="auto"/>
        <w:tblInd w:w="1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1557"/>
        <w:gridCol w:w="2126"/>
        <w:gridCol w:w="2551"/>
      </w:tblGrid>
      <w:tr w:rsidR="003E472F" w14:paraId="2080A92F" w14:textId="77777777" w:rsidTr="005B2385">
        <w:trPr>
          <w:trHeight w:val="328"/>
        </w:trPr>
        <w:tc>
          <w:tcPr>
            <w:tcW w:w="2129" w:type="dxa"/>
            <w:shd w:val="clear" w:color="auto" w:fill="007BB8"/>
          </w:tcPr>
          <w:p w14:paraId="65B6E187" w14:textId="77777777" w:rsidR="003E472F" w:rsidRDefault="006519AE">
            <w:pPr>
              <w:pStyle w:val="TableParagraph"/>
              <w:spacing w:line="218" w:lineRule="exact"/>
              <w:ind w:left="107"/>
              <w:rPr>
                <w:b/>
                <w:sz w:val="18"/>
              </w:rPr>
            </w:pPr>
            <w:r>
              <w:rPr>
                <w:b/>
                <w:color w:val="FFFFFF"/>
                <w:spacing w:val="-4"/>
                <w:sz w:val="18"/>
              </w:rPr>
              <w:t>Naam</w:t>
            </w:r>
          </w:p>
        </w:tc>
        <w:tc>
          <w:tcPr>
            <w:tcW w:w="1557" w:type="dxa"/>
            <w:shd w:val="clear" w:color="auto" w:fill="007BB8"/>
          </w:tcPr>
          <w:p w14:paraId="33F6F6E6" w14:textId="77777777" w:rsidR="003E472F" w:rsidRDefault="006519AE">
            <w:pPr>
              <w:pStyle w:val="TableParagraph"/>
              <w:spacing w:line="218" w:lineRule="exact"/>
              <w:ind w:left="105"/>
              <w:rPr>
                <w:b/>
                <w:sz w:val="18"/>
              </w:rPr>
            </w:pPr>
            <w:r>
              <w:rPr>
                <w:b/>
                <w:color w:val="FFFFFF"/>
                <w:spacing w:val="-5"/>
                <w:sz w:val="18"/>
              </w:rPr>
              <w:t>Rol</w:t>
            </w:r>
          </w:p>
        </w:tc>
        <w:tc>
          <w:tcPr>
            <w:tcW w:w="2126" w:type="dxa"/>
            <w:shd w:val="clear" w:color="auto" w:fill="007BB8"/>
          </w:tcPr>
          <w:p w14:paraId="246A9CE3" w14:textId="77777777" w:rsidR="003E472F" w:rsidRDefault="006519AE">
            <w:pPr>
              <w:pStyle w:val="TableParagraph"/>
              <w:spacing w:line="218" w:lineRule="exact"/>
              <w:ind w:left="108"/>
              <w:rPr>
                <w:b/>
                <w:sz w:val="18"/>
              </w:rPr>
            </w:pPr>
            <w:r>
              <w:rPr>
                <w:b/>
                <w:color w:val="FFFFFF"/>
                <w:spacing w:val="-2"/>
                <w:sz w:val="18"/>
              </w:rPr>
              <w:t>E-</w:t>
            </w:r>
            <w:r>
              <w:rPr>
                <w:b/>
                <w:color w:val="FFFFFF"/>
                <w:spacing w:val="-4"/>
                <w:sz w:val="18"/>
              </w:rPr>
              <w:t>mail</w:t>
            </w:r>
          </w:p>
        </w:tc>
        <w:tc>
          <w:tcPr>
            <w:tcW w:w="2551" w:type="dxa"/>
            <w:shd w:val="clear" w:color="auto" w:fill="007BB8"/>
          </w:tcPr>
          <w:p w14:paraId="2911874F" w14:textId="77777777" w:rsidR="003E472F" w:rsidRDefault="006519AE">
            <w:pPr>
              <w:pStyle w:val="TableParagraph"/>
              <w:spacing w:line="218" w:lineRule="exact"/>
              <w:ind w:left="109"/>
              <w:rPr>
                <w:b/>
                <w:sz w:val="18"/>
              </w:rPr>
            </w:pPr>
            <w:r>
              <w:rPr>
                <w:b/>
                <w:color w:val="FFFFFF"/>
                <w:spacing w:val="-2"/>
                <w:sz w:val="18"/>
              </w:rPr>
              <w:t>Telefoon</w:t>
            </w:r>
          </w:p>
        </w:tc>
      </w:tr>
      <w:tr w:rsidR="003E472F" w14:paraId="39A35C0F" w14:textId="77777777">
        <w:trPr>
          <w:trHeight w:val="328"/>
        </w:trPr>
        <w:tc>
          <w:tcPr>
            <w:tcW w:w="2129" w:type="dxa"/>
          </w:tcPr>
          <w:p w14:paraId="02E72E7E" w14:textId="77777777" w:rsidR="003E472F" w:rsidRDefault="006519AE">
            <w:pPr>
              <w:pStyle w:val="TableParagraph"/>
              <w:spacing w:line="218" w:lineRule="exact"/>
              <w:ind w:left="107"/>
              <w:rPr>
                <w:sz w:val="18"/>
              </w:rPr>
            </w:pPr>
            <w:r>
              <w:rPr>
                <w:color w:val="000000"/>
                <w:spacing w:val="-2"/>
                <w:sz w:val="18"/>
                <w:highlight w:val="yellow"/>
              </w:rPr>
              <w:t>&lt;naam&gt;</w:t>
            </w:r>
          </w:p>
        </w:tc>
        <w:tc>
          <w:tcPr>
            <w:tcW w:w="1557" w:type="dxa"/>
          </w:tcPr>
          <w:p w14:paraId="79EF5702" w14:textId="77777777" w:rsidR="003E472F" w:rsidRDefault="006519AE">
            <w:pPr>
              <w:pStyle w:val="TableParagraph"/>
              <w:spacing w:line="218" w:lineRule="exact"/>
              <w:ind w:left="105"/>
              <w:rPr>
                <w:sz w:val="18"/>
              </w:rPr>
            </w:pPr>
            <w:r>
              <w:rPr>
                <w:color w:val="000000"/>
                <w:spacing w:val="-2"/>
                <w:sz w:val="18"/>
                <w:highlight w:val="yellow"/>
              </w:rPr>
              <w:t>&lt;rol&gt;</w:t>
            </w:r>
          </w:p>
        </w:tc>
        <w:tc>
          <w:tcPr>
            <w:tcW w:w="2126" w:type="dxa"/>
          </w:tcPr>
          <w:p w14:paraId="6DE9F39E" w14:textId="77777777" w:rsidR="003E472F" w:rsidRDefault="006519AE">
            <w:pPr>
              <w:pStyle w:val="TableParagraph"/>
              <w:spacing w:line="218" w:lineRule="exact"/>
              <w:ind w:left="108"/>
              <w:rPr>
                <w:sz w:val="18"/>
              </w:rPr>
            </w:pPr>
            <w:r>
              <w:rPr>
                <w:color w:val="000000"/>
                <w:spacing w:val="-2"/>
                <w:sz w:val="18"/>
                <w:highlight w:val="yellow"/>
              </w:rPr>
              <w:t>&lt;e-</w:t>
            </w:r>
            <w:r>
              <w:rPr>
                <w:color w:val="000000"/>
                <w:spacing w:val="-4"/>
                <w:sz w:val="18"/>
                <w:highlight w:val="yellow"/>
              </w:rPr>
              <w:t>mail&gt;</w:t>
            </w:r>
          </w:p>
        </w:tc>
        <w:tc>
          <w:tcPr>
            <w:tcW w:w="2551" w:type="dxa"/>
          </w:tcPr>
          <w:p w14:paraId="4333E9F6" w14:textId="77777777" w:rsidR="003E472F" w:rsidRDefault="006519AE">
            <w:pPr>
              <w:pStyle w:val="TableParagraph"/>
              <w:spacing w:line="218" w:lineRule="exact"/>
              <w:ind w:left="109"/>
              <w:rPr>
                <w:sz w:val="18"/>
              </w:rPr>
            </w:pPr>
            <w:r>
              <w:rPr>
                <w:color w:val="000000"/>
                <w:spacing w:val="-2"/>
                <w:sz w:val="18"/>
                <w:highlight w:val="yellow"/>
              </w:rPr>
              <w:t>&lt;</w:t>
            </w:r>
            <w:proofErr w:type="spellStart"/>
            <w:r>
              <w:rPr>
                <w:color w:val="000000"/>
                <w:spacing w:val="-2"/>
                <w:sz w:val="18"/>
                <w:highlight w:val="yellow"/>
              </w:rPr>
              <w:t>telefoonnr</w:t>
            </w:r>
            <w:proofErr w:type="spellEnd"/>
            <w:r>
              <w:rPr>
                <w:color w:val="000000"/>
                <w:spacing w:val="-2"/>
                <w:sz w:val="18"/>
                <w:highlight w:val="yellow"/>
              </w:rPr>
              <w:t>&gt;</w:t>
            </w:r>
          </w:p>
        </w:tc>
      </w:tr>
      <w:tr w:rsidR="003E472F" w14:paraId="4188B842" w14:textId="77777777">
        <w:trPr>
          <w:trHeight w:val="328"/>
        </w:trPr>
        <w:tc>
          <w:tcPr>
            <w:tcW w:w="2129" w:type="dxa"/>
          </w:tcPr>
          <w:p w14:paraId="4B0F6F2F" w14:textId="77777777" w:rsidR="003E472F" w:rsidRDefault="003E472F">
            <w:pPr>
              <w:pStyle w:val="TableParagraph"/>
              <w:rPr>
                <w:rFonts w:ascii="Times New Roman"/>
                <w:sz w:val="18"/>
              </w:rPr>
            </w:pPr>
          </w:p>
        </w:tc>
        <w:tc>
          <w:tcPr>
            <w:tcW w:w="1557" w:type="dxa"/>
          </w:tcPr>
          <w:p w14:paraId="2A293FB5" w14:textId="77777777" w:rsidR="003E472F" w:rsidRDefault="003E472F">
            <w:pPr>
              <w:pStyle w:val="TableParagraph"/>
              <w:rPr>
                <w:rFonts w:ascii="Times New Roman"/>
                <w:sz w:val="18"/>
              </w:rPr>
            </w:pPr>
          </w:p>
        </w:tc>
        <w:tc>
          <w:tcPr>
            <w:tcW w:w="2126" w:type="dxa"/>
          </w:tcPr>
          <w:p w14:paraId="0B7DD03C" w14:textId="77777777" w:rsidR="003E472F" w:rsidRDefault="003E472F">
            <w:pPr>
              <w:pStyle w:val="TableParagraph"/>
              <w:rPr>
                <w:rFonts w:ascii="Times New Roman"/>
                <w:sz w:val="18"/>
              </w:rPr>
            </w:pPr>
          </w:p>
        </w:tc>
        <w:tc>
          <w:tcPr>
            <w:tcW w:w="2551" w:type="dxa"/>
          </w:tcPr>
          <w:p w14:paraId="74AA3A3A" w14:textId="77777777" w:rsidR="003E472F" w:rsidRDefault="003E472F">
            <w:pPr>
              <w:pStyle w:val="TableParagraph"/>
              <w:rPr>
                <w:rFonts w:ascii="Times New Roman"/>
                <w:sz w:val="18"/>
              </w:rPr>
            </w:pPr>
          </w:p>
        </w:tc>
      </w:tr>
    </w:tbl>
    <w:p w14:paraId="3511991D" w14:textId="77777777" w:rsidR="003E472F" w:rsidRDefault="003E472F">
      <w:pPr>
        <w:pStyle w:val="Plattetekst"/>
        <w:spacing w:before="107"/>
      </w:pPr>
    </w:p>
    <w:p w14:paraId="7F2BBEE7" w14:textId="77777777" w:rsidR="003E472F" w:rsidRDefault="006519AE">
      <w:pPr>
        <w:pStyle w:val="Lijstalinea"/>
        <w:numPr>
          <w:ilvl w:val="1"/>
          <w:numId w:val="5"/>
        </w:numPr>
        <w:tabs>
          <w:tab w:val="left" w:pos="1838"/>
        </w:tabs>
        <w:spacing w:line="360" w:lineRule="auto"/>
        <w:ind w:right="1066"/>
        <w:rPr>
          <w:sz w:val="18"/>
        </w:rPr>
      </w:pPr>
      <w:r>
        <w:rPr>
          <w:sz w:val="18"/>
        </w:rPr>
        <w:t>Communicatie tussen de contactpersonen zal op continue basis plaatsvinden teneinde de correcte</w:t>
      </w:r>
      <w:r>
        <w:rPr>
          <w:spacing w:val="-6"/>
          <w:sz w:val="18"/>
        </w:rPr>
        <w:t xml:space="preserve"> </w:t>
      </w:r>
      <w:r>
        <w:rPr>
          <w:sz w:val="18"/>
        </w:rPr>
        <w:t>uitvoering</w:t>
      </w:r>
      <w:r>
        <w:rPr>
          <w:spacing w:val="-4"/>
          <w:sz w:val="18"/>
        </w:rPr>
        <w:t xml:space="preserve"> </w:t>
      </w:r>
      <w:r>
        <w:rPr>
          <w:sz w:val="18"/>
        </w:rPr>
        <w:t>van</w:t>
      </w:r>
      <w:r>
        <w:rPr>
          <w:spacing w:val="-3"/>
          <w:sz w:val="18"/>
        </w:rPr>
        <w:t xml:space="preserve"> </w:t>
      </w:r>
      <w:r>
        <w:rPr>
          <w:sz w:val="18"/>
        </w:rPr>
        <w:t>de</w:t>
      </w:r>
      <w:r>
        <w:rPr>
          <w:spacing w:val="-6"/>
          <w:sz w:val="18"/>
        </w:rPr>
        <w:t xml:space="preserve"> </w:t>
      </w:r>
      <w:r>
        <w:rPr>
          <w:sz w:val="18"/>
        </w:rPr>
        <w:t>Raamovereenkomst</w:t>
      </w:r>
      <w:r>
        <w:rPr>
          <w:spacing w:val="-4"/>
          <w:sz w:val="18"/>
        </w:rPr>
        <w:t xml:space="preserve"> </w:t>
      </w:r>
      <w:r>
        <w:rPr>
          <w:sz w:val="18"/>
        </w:rPr>
        <w:t>en</w:t>
      </w:r>
      <w:r>
        <w:rPr>
          <w:spacing w:val="-3"/>
          <w:sz w:val="18"/>
        </w:rPr>
        <w:t xml:space="preserve"> </w:t>
      </w:r>
      <w:r>
        <w:rPr>
          <w:sz w:val="18"/>
        </w:rPr>
        <w:t>dus</w:t>
      </w:r>
      <w:r>
        <w:rPr>
          <w:spacing w:val="-4"/>
          <w:sz w:val="18"/>
        </w:rPr>
        <w:t xml:space="preserve"> </w:t>
      </w:r>
      <w:r>
        <w:rPr>
          <w:sz w:val="18"/>
        </w:rPr>
        <w:t>de</w:t>
      </w:r>
      <w:r>
        <w:rPr>
          <w:spacing w:val="-4"/>
          <w:sz w:val="18"/>
        </w:rPr>
        <w:t xml:space="preserve"> </w:t>
      </w:r>
      <w:r>
        <w:rPr>
          <w:sz w:val="18"/>
        </w:rPr>
        <w:t>door</w:t>
      </w:r>
      <w:r>
        <w:rPr>
          <w:spacing w:val="-4"/>
          <w:sz w:val="18"/>
        </w:rPr>
        <w:t xml:space="preserve"> </w:t>
      </w:r>
      <w:r>
        <w:rPr>
          <w:sz w:val="18"/>
        </w:rPr>
        <w:t>de Leverancier</w:t>
      </w:r>
      <w:r>
        <w:rPr>
          <w:spacing w:val="-7"/>
          <w:sz w:val="18"/>
        </w:rPr>
        <w:t xml:space="preserve"> </w:t>
      </w:r>
      <w:r>
        <w:rPr>
          <w:sz w:val="18"/>
        </w:rPr>
        <w:t>te</w:t>
      </w:r>
      <w:r>
        <w:rPr>
          <w:spacing w:val="-4"/>
          <w:sz w:val="18"/>
        </w:rPr>
        <w:t xml:space="preserve"> </w:t>
      </w:r>
      <w:r>
        <w:rPr>
          <w:sz w:val="18"/>
        </w:rPr>
        <w:t>verrichten prestaties te bewaken. In ieder geval vindt er periodiek overleg plaats conform de voorwaarden die hieraan gesteld zijn in de Aanbestedingsstukken.</w:t>
      </w:r>
    </w:p>
    <w:p w14:paraId="4C47AE29" w14:textId="77777777" w:rsidR="003E472F" w:rsidRDefault="003E472F">
      <w:pPr>
        <w:pStyle w:val="Plattetekst"/>
        <w:spacing w:before="110"/>
      </w:pPr>
    </w:p>
    <w:p w14:paraId="74F139AD" w14:textId="77777777" w:rsidR="003E472F" w:rsidRDefault="006519AE">
      <w:pPr>
        <w:pStyle w:val="Lijstalinea"/>
        <w:numPr>
          <w:ilvl w:val="1"/>
          <w:numId w:val="5"/>
        </w:numPr>
        <w:tabs>
          <w:tab w:val="left" w:pos="1838"/>
        </w:tabs>
        <w:spacing w:line="360" w:lineRule="auto"/>
        <w:ind w:right="1006"/>
        <w:rPr>
          <w:sz w:val="18"/>
        </w:rPr>
      </w:pPr>
      <w:r>
        <w:rPr>
          <w:sz w:val="18"/>
        </w:rPr>
        <w:t>In</w:t>
      </w:r>
      <w:r>
        <w:rPr>
          <w:spacing w:val="-3"/>
          <w:sz w:val="18"/>
        </w:rPr>
        <w:t xml:space="preserve"> </w:t>
      </w:r>
      <w:r>
        <w:rPr>
          <w:sz w:val="18"/>
        </w:rPr>
        <w:t>geval</w:t>
      </w:r>
      <w:r>
        <w:rPr>
          <w:spacing w:val="-4"/>
          <w:sz w:val="18"/>
        </w:rPr>
        <w:t xml:space="preserve"> </w:t>
      </w:r>
      <w:r>
        <w:rPr>
          <w:sz w:val="18"/>
        </w:rPr>
        <w:t>van</w:t>
      </w:r>
      <w:r>
        <w:rPr>
          <w:spacing w:val="-3"/>
          <w:sz w:val="18"/>
        </w:rPr>
        <w:t xml:space="preserve"> </w:t>
      </w:r>
      <w:r>
        <w:rPr>
          <w:sz w:val="18"/>
        </w:rPr>
        <w:t>(verwachte)</w:t>
      </w:r>
      <w:r>
        <w:rPr>
          <w:spacing w:val="-7"/>
          <w:sz w:val="18"/>
        </w:rPr>
        <w:t xml:space="preserve"> </w:t>
      </w:r>
      <w:r>
        <w:rPr>
          <w:sz w:val="18"/>
        </w:rPr>
        <w:t>organisatorische</w:t>
      </w:r>
      <w:r>
        <w:rPr>
          <w:spacing w:val="-4"/>
          <w:sz w:val="18"/>
        </w:rPr>
        <w:t xml:space="preserve"> </w:t>
      </w:r>
      <w:r>
        <w:rPr>
          <w:sz w:val="18"/>
        </w:rPr>
        <w:t>of</w:t>
      </w:r>
      <w:r>
        <w:rPr>
          <w:spacing w:val="-5"/>
          <w:sz w:val="18"/>
        </w:rPr>
        <w:t xml:space="preserve"> </w:t>
      </w:r>
      <w:r>
        <w:rPr>
          <w:sz w:val="18"/>
        </w:rPr>
        <w:t>personele</w:t>
      </w:r>
      <w:r>
        <w:rPr>
          <w:spacing w:val="-4"/>
          <w:sz w:val="18"/>
        </w:rPr>
        <w:t xml:space="preserve"> </w:t>
      </w:r>
      <w:r>
        <w:rPr>
          <w:sz w:val="18"/>
        </w:rPr>
        <w:t>veranderingen</w:t>
      </w:r>
      <w:r>
        <w:rPr>
          <w:spacing w:val="-3"/>
          <w:sz w:val="18"/>
        </w:rPr>
        <w:t xml:space="preserve"> </w:t>
      </w:r>
      <w:r>
        <w:rPr>
          <w:sz w:val="18"/>
        </w:rPr>
        <w:t>in</w:t>
      </w:r>
      <w:r>
        <w:rPr>
          <w:spacing w:val="-3"/>
          <w:sz w:val="18"/>
        </w:rPr>
        <w:t xml:space="preserve"> </w:t>
      </w:r>
      <w:r>
        <w:rPr>
          <w:sz w:val="18"/>
        </w:rPr>
        <w:t>de</w:t>
      </w:r>
      <w:r>
        <w:rPr>
          <w:spacing w:val="-4"/>
          <w:sz w:val="18"/>
        </w:rPr>
        <w:t xml:space="preserve"> </w:t>
      </w:r>
      <w:r>
        <w:rPr>
          <w:sz w:val="18"/>
        </w:rPr>
        <w:t>organisatie</w:t>
      </w:r>
      <w:r>
        <w:rPr>
          <w:spacing w:val="-4"/>
          <w:sz w:val="18"/>
        </w:rPr>
        <w:t xml:space="preserve"> </w:t>
      </w:r>
      <w:r>
        <w:rPr>
          <w:sz w:val="18"/>
        </w:rPr>
        <w:t>van één der partijen die van belang kunnen zijn voor de</w:t>
      </w:r>
      <w:r>
        <w:rPr>
          <w:spacing w:val="-1"/>
          <w:sz w:val="18"/>
        </w:rPr>
        <w:t xml:space="preserve"> </w:t>
      </w:r>
      <w:r>
        <w:rPr>
          <w:sz w:val="18"/>
        </w:rPr>
        <w:t>uitvoering van de opdracht, dient deze partij de</w:t>
      </w:r>
      <w:r>
        <w:rPr>
          <w:spacing w:val="-1"/>
          <w:sz w:val="18"/>
        </w:rPr>
        <w:t xml:space="preserve"> </w:t>
      </w:r>
      <w:r>
        <w:rPr>
          <w:sz w:val="18"/>
        </w:rPr>
        <w:t>andere</w:t>
      </w:r>
      <w:r>
        <w:rPr>
          <w:spacing w:val="-1"/>
          <w:sz w:val="18"/>
        </w:rPr>
        <w:t xml:space="preserve"> </w:t>
      </w:r>
      <w:r>
        <w:rPr>
          <w:sz w:val="18"/>
        </w:rPr>
        <w:t>partij terstond</w:t>
      </w:r>
      <w:r>
        <w:rPr>
          <w:spacing w:val="-1"/>
          <w:sz w:val="18"/>
        </w:rPr>
        <w:t xml:space="preserve"> </w:t>
      </w:r>
      <w:r>
        <w:rPr>
          <w:sz w:val="18"/>
        </w:rPr>
        <w:t>(na</w:t>
      </w:r>
      <w:r>
        <w:rPr>
          <w:spacing w:val="-1"/>
          <w:sz w:val="18"/>
        </w:rPr>
        <w:t xml:space="preserve"> </w:t>
      </w:r>
      <w:r>
        <w:rPr>
          <w:sz w:val="18"/>
        </w:rPr>
        <w:t>het ontstaan van de</w:t>
      </w:r>
      <w:r>
        <w:rPr>
          <w:spacing w:val="-1"/>
          <w:sz w:val="18"/>
        </w:rPr>
        <w:t xml:space="preserve"> </w:t>
      </w:r>
      <w:r>
        <w:rPr>
          <w:sz w:val="18"/>
        </w:rPr>
        <w:t>verwachting</w:t>
      </w:r>
      <w:r>
        <w:rPr>
          <w:spacing w:val="-1"/>
          <w:sz w:val="18"/>
        </w:rPr>
        <w:t xml:space="preserve"> </w:t>
      </w:r>
      <w:r>
        <w:rPr>
          <w:sz w:val="18"/>
        </w:rPr>
        <w:t>daartoe)</w:t>
      </w:r>
      <w:r>
        <w:rPr>
          <w:spacing w:val="-2"/>
          <w:sz w:val="18"/>
        </w:rPr>
        <w:t xml:space="preserve"> </w:t>
      </w:r>
      <w:r>
        <w:rPr>
          <w:sz w:val="18"/>
        </w:rPr>
        <w:t>op</w:t>
      </w:r>
      <w:r>
        <w:rPr>
          <w:spacing w:val="-1"/>
          <w:sz w:val="18"/>
        </w:rPr>
        <w:t xml:space="preserve"> </w:t>
      </w:r>
      <w:r>
        <w:rPr>
          <w:sz w:val="18"/>
        </w:rPr>
        <w:t>de</w:t>
      </w:r>
      <w:r>
        <w:rPr>
          <w:spacing w:val="-1"/>
          <w:sz w:val="18"/>
        </w:rPr>
        <w:t xml:space="preserve"> </w:t>
      </w:r>
      <w:r>
        <w:rPr>
          <w:sz w:val="18"/>
        </w:rPr>
        <w:t>hoogte te stellen. Partijen kunnen in dat geval eventueel (nadere) afspraken maken terzake van</w:t>
      </w:r>
      <w:r>
        <w:rPr>
          <w:spacing w:val="40"/>
          <w:sz w:val="18"/>
        </w:rPr>
        <w:t xml:space="preserve"> </w:t>
      </w:r>
      <w:r>
        <w:rPr>
          <w:sz w:val="18"/>
        </w:rPr>
        <w:t>de uitvoering van de opdracht.</w:t>
      </w:r>
    </w:p>
    <w:p w14:paraId="653E996E" w14:textId="77777777" w:rsidR="003E472F" w:rsidRDefault="003E472F">
      <w:pPr>
        <w:pStyle w:val="Plattetekst"/>
        <w:spacing w:before="109"/>
      </w:pPr>
    </w:p>
    <w:p w14:paraId="2D910D45" w14:textId="77777777" w:rsidR="003E472F" w:rsidRDefault="006519AE">
      <w:pPr>
        <w:pStyle w:val="Lijstalinea"/>
        <w:numPr>
          <w:ilvl w:val="1"/>
          <w:numId w:val="5"/>
        </w:numPr>
        <w:tabs>
          <w:tab w:val="left" w:pos="1838"/>
        </w:tabs>
        <w:spacing w:line="360" w:lineRule="auto"/>
        <w:ind w:right="1192"/>
        <w:rPr>
          <w:sz w:val="18"/>
        </w:rPr>
      </w:pPr>
      <w:r>
        <w:rPr>
          <w:sz w:val="18"/>
        </w:rPr>
        <w:t>Leverancier</w:t>
      </w:r>
      <w:r>
        <w:rPr>
          <w:spacing w:val="-5"/>
          <w:sz w:val="18"/>
        </w:rPr>
        <w:t xml:space="preserve"> </w:t>
      </w:r>
      <w:r>
        <w:rPr>
          <w:sz w:val="18"/>
        </w:rPr>
        <w:t>beschikt</w:t>
      </w:r>
      <w:r>
        <w:rPr>
          <w:spacing w:val="-4"/>
          <w:sz w:val="18"/>
        </w:rPr>
        <w:t xml:space="preserve"> </w:t>
      </w:r>
      <w:r>
        <w:rPr>
          <w:sz w:val="18"/>
        </w:rPr>
        <w:t>over</w:t>
      </w:r>
      <w:r>
        <w:rPr>
          <w:spacing w:val="-5"/>
          <w:sz w:val="18"/>
        </w:rPr>
        <w:t xml:space="preserve"> </w:t>
      </w:r>
      <w:r>
        <w:rPr>
          <w:sz w:val="18"/>
        </w:rPr>
        <w:t>een</w:t>
      </w:r>
      <w:r>
        <w:rPr>
          <w:spacing w:val="-4"/>
          <w:sz w:val="18"/>
        </w:rPr>
        <w:t xml:space="preserve"> </w:t>
      </w:r>
      <w:r>
        <w:rPr>
          <w:sz w:val="18"/>
        </w:rPr>
        <w:t>klachtenprocedure</w:t>
      </w:r>
      <w:r>
        <w:rPr>
          <w:spacing w:val="-5"/>
          <w:sz w:val="18"/>
        </w:rPr>
        <w:t xml:space="preserve"> </w:t>
      </w:r>
      <w:r>
        <w:rPr>
          <w:sz w:val="18"/>
        </w:rPr>
        <w:t>die</w:t>
      </w:r>
      <w:r>
        <w:rPr>
          <w:spacing w:val="-7"/>
          <w:sz w:val="18"/>
        </w:rPr>
        <w:t xml:space="preserve"> </w:t>
      </w:r>
      <w:r>
        <w:rPr>
          <w:sz w:val="18"/>
        </w:rPr>
        <w:t>tenminste</w:t>
      </w:r>
      <w:r>
        <w:rPr>
          <w:spacing w:val="-5"/>
          <w:sz w:val="18"/>
        </w:rPr>
        <w:t xml:space="preserve"> </w:t>
      </w:r>
      <w:r>
        <w:rPr>
          <w:sz w:val="18"/>
        </w:rPr>
        <w:t>de</w:t>
      </w:r>
      <w:r>
        <w:rPr>
          <w:spacing w:val="-5"/>
          <w:sz w:val="18"/>
        </w:rPr>
        <w:t xml:space="preserve"> </w:t>
      </w:r>
      <w:r>
        <w:rPr>
          <w:sz w:val="18"/>
        </w:rPr>
        <w:t>volgende</w:t>
      </w:r>
      <w:r>
        <w:rPr>
          <w:spacing w:val="-5"/>
          <w:sz w:val="18"/>
        </w:rPr>
        <w:t xml:space="preserve"> </w:t>
      </w:r>
      <w:r>
        <w:rPr>
          <w:sz w:val="18"/>
        </w:rPr>
        <w:t>onderwerpen bevat en borgt:</w:t>
      </w:r>
    </w:p>
    <w:p w14:paraId="30B6D0A8" w14:textId="77777777" w:rsidR="003E472F" w:rsidRDefault="006519AE">
      <w:pPr>
        <w:pStyle w:val="Lijstalinea"/>
        <w:numPr>
          <w:ilvl w:val="2"/>
          <w:numId w:val="5"/>
        </w:numPr>
        <w:tabs>
          <w:tab w:val="left" w:pos="2558"/>
        </w:tabs>
        <w:spacing w:before="2"/>
        <w:rPr>
          <w:sz w:val="18"/>
        </w:rPr>
      </w:pPr>
      <w:r>
        <w:rPr>
          <w:sz w:val="18"/>
        </w:rPr>
        <w:t>Waar</w:t>
      </w:r>
      <w:r>
        <w:rPr>
          <w:spacing w:val="-4"/>
          <w:sz w:val="18"/>
        </w:rPr>
        <w:t xml:space="preserve"> </w:t>
      </w:r>
      <w:r>
        <w:rPr>
          <w:sz w:val="18"/>
        </w:rPr>
        <w:t>een</w:t>
      </w:r>
      <w:r>
        <w:rPr>
          <w:spacing w:val="-2"/>
          <w:sz w:val="18"/>
        </w:rPr>
        <w:t xml:space="preserve"> </w:t>
      </w:r>
      <w:r>
        <w:rPr>
          <w:sz w:val="18"/>
        </w:rPr>
        <w:t>klacht</w:t>
      </w:r>
      <w:r>
        <w:rPr>
          <w:spacing w:val="-1"/>
          <w:sz w:val="18"/>
        </w:rPr>
        <w:t xml:space="preserve"> </w:t>
      </w:r>
      <w:r>
        <w:rPr>
          <w:sz w:val="18"/>
        </w:rPr>
        <w:t>gemeld</w:t>
      </w:r>
      <w:r>
        <w:rPr>
          <w:spacing w:val="-3"/>
          <w:sz w:val="18"/>
        </w:rPr>
        <w:t xml:space="preserve"> </w:t>
      </w:r>
      <w:r>
        <w:rPr>
          <w:sz w:val="18"/>
        </w:rPr>
        <w:t>moet</w:t>
      </w:r>
      <w:r>
        <w:rPr>
          <w:spacing w:val="-1"/>
          <w:sz w:val="18"/>
        </w:rPr>
        <w:t xml:space="preserve"> </w:t>
      </w:r>
      <w:r>
        <w:rPr>
          <w:spacing w:val="-2"/>
          <w:sz w:val="18"/>
        </w:rPr>
        <w:t>worden;</w:t>
      </w:r>
    </w:p>
    <w:p w14:paraId="706F8689" w14:textId="77777777" w:rsidR="003E472F" w:rsidRDefault="006519AE">
      <w:pPr>
        <w:pStyle w:val="Lijstalinea"/>
        <w:numPr>
          <w:ilvl w:val="2"/>
          <w:numId w:val="5"/>
        </w:numPr>
        <w:tabs>
          <w:tab w:val="left" w:pos="2558"/>
        </w:tabs>
        <w:spacing w:before="108" w:line="355" w:lineRule="auto"/>
        <w:ind w:right="1430"/>
        <w:rPr>
          <w:sz w:val="18"/>
        </w:rPr>
      </w:pPr>
      <w:r>
        <w:rPr>
          <w:sz w:val="18"/>
        </w:rPr>
        <w:t>Reactietermijn</w:t>
      </w:r>
      <w:r>
        <w:rPr>
          <w:spacing w:val="-4"/>
          <w:sz w:val="18"/>
        </w:rPr>
        <w:t xml:space="preserve"> </w:t>
      </w:r>
      <w:r>
        <w:rPr>
          <w:sz w:val="18"/>
        </w:rPr>
        <w:t>na</w:t>
      </w:r>
      <w:r>
        <w:rPr>
          <w:spacing w:val="-5"/>
          <w:sz w:val="18"/>
        </w:rPr>
        <w:t xml:space="preserve"> </w:t>
      </w:r>
      <w:r>
        <w:rPr>
          <w:sz w:val="18"/>
        </w:rPr>
        <w:t>melding</w:t>
      </w:r>
      <w:r>
        <w:rPr>
          <w:spacing w:val="-7"/>
          <w:sz w:val="18"/>
        </w:rPr>
        <w:t xml:space="preserve"> </w:t>
      </w:r>
      <w:r>
        <w:rPr>
          <w:sz w:val="18"/>
        </w:rPr>
        <w:t>van</w:t>
      </w:r>
      <w:r>
        <w:rPr>
          <w:spacing w:val="-4"/>
          <w:sz w:val="18"/>
        </w:rPr>
        <w:t xml:space="preserve"> </w:t>
      </w:r>
      <w:r>
        <w:rPr>
          <w:sz w:val="18"/>
        </w:rPr>
        <w:t>een</w:t>
      </w:r>
      <w:r>
        <w:rPr>
          <w:spacing w:val="-4"/>
          <w:sz w:val="18"/>
        </w:rPr>
        <w:t xml:space="preserve"> </w:t>
      </w:r>
      <w:r>
        <w:rPr>
          <w:sz w:val="18"/>
        </w:rPr>
        <w:t>klacht,</w:t>
      </w:r>
      <w:r>
        <w:rPr>
          <w:spacing w:val="-6"/>
          <w:sz w:val="18"/>
        </w:rPr>
        <w:t xml:space="preserve"> </w:t>
      </w:r>
      <w:r>
        <w:rPr>
          <w:sz w:val="18"/>
        </w:rPr>
        <w:t>deze</w:t>
      </w:r>
      <w:r>
        <w:rPr>
          <w:spacing w:val="-5"/>
          <w:sz w:val="18"/>
        </w:rPr>
        <w:t xml:space="preserve"> </w:t>
      </w:r>
      <w:r>
        <w:rPr>
          <w:sz w:val="18"/>
        </w:rPr>
        <w:t>termijn</w:t>
      </w:r>
      <w:r>
        <w:rPr>
          <w:spacing w:val="-4"/>
          <w:sz w:val="18"/>
        </w:rPr>
        <w:t xml:space="preserve"> </w:t>
      </w:r>
      <w:r>
        <w:rPr>
          <w:sz w:val="18"/>
        </w:rPr>
        <w:t>bedraagt</w:t>
      </w:r>
      <w:r>
        <w:rPr>
          <w:spacing w:val="-4"/>
          <w:sz w:val="18"/>
        </w:rPr>
        <w:t xml:space="preserve"> </w:t>
      </w:r>
      <w:r>
        <w:rPr>
          <w:sz w:val="18"/>
        </w:rPr>
        <w:t>maximaal</w:t>
      </w:r>
      <w:r>
        <w:rPr>
          <w:spacing w:val="-5"/>
          <w:sz w:val="18"/>
        </w:rPr>
        <w:t xml:space="preserve"> </w:t>
      </w:r>
      <w:r>
        <w:rPr>
          <w:sz w:val="18"/>
        </w:rPr>
        <w:t xml:space="preserve">vijf </w:t>
      </w:r>
      <w:r>
        <w:rPr>
          <w:spacing w:val="-2"/>
          <w:sz w:val="18"/>
        </w:rPr>
        <w:t>Werkdagen;</w:t>
      </w:r>
    </w:p>
    <w:p w14:paraId="018916E1" w14:textId="77777777" w:rsidR="003E472F" w:rsidRDefault="006519AE">
      <w:pPr>
        <w:pStyle w:val="Lijstalinea"/>
        <w:numPr>
          <w:ilvl w:val="2"/>
          <w:numId w:val="5"/>
        </w:numPr>
        <w:tabs>
          <w:tab w:val="left" w:pos="2558"/>
        </w:tabs>
        <w:spacing w:before="6" w:line="357" w:lineRule="auto"/>
        <w:ind w:right="1030"/>
        <w:rPr>
          <w:sz w:val="18"/>
        </w:rPr>
      </w:pPr>
      <w:r>
        <w:rPr>
          <w:sz w:val="18"/>
        </w:rPr>
        <w:t>Termijn</w:t>
      </w:r>
      <w:r>
        <w:rPr>
          <w:spacing w:val="-5"/>
          <w:sz w:val="18"/>
        </w:rPr>
        <w:t xml:space="preserve"> </w:t>
      </w:r>
      <w:r>
        <w:rPr>
          <w:sz w:val="18"/>
        </w:rPr>
        <w:t>waarbinnen</w:t>
      </w:r>
      <w:r>
        <w:rPr>
          <w:spacing w:val="-5"/>
          <w:sz w:val="18"/>
        </w:rPr>
        <w:t xml:space="preserve"> </w:t>
      </w:r>
      <w:r>
        <w:rPr>
          <w:sz w:val="18"/>
        </w:rPr>
        <w:t>een</w:t>
      </w:r>
      <w:r>
        <w:rPr>
          <w:spacing w:val="-5"/>
          <w:sz w:val="18"/>
        </w:rPr>
        <w:t xml:space="preserve"> </w:t>
      </w:r>
      <w:r>
        <w:rPr>
          <w:sz w:val="18"/>
        </w:rPr>
        <w:t>oplossing</w:t>
      </w:r>
      <w:r>
        <w:rPr>
          <w:spacing w:val="-6"/>
          <w:sz w:val="18"/>
        </w:rPr>
        <w:t xml:space="preserve"> </w:t>
      </w:r>
      <w:r>
        <w:rPr>
          <w:sz w:val="18"/>
        </w:rPr>
        <w:t>wordt</w:t>
      </w:r>
      <w:r>
        <w:rPr>
          <w:spacing w:val="-5"/>
          <w:sz w:val="18"/>
        </w:rPr>
        <w:t xml:space="preserve"> </w:t>
      </w:r>
      <w:r>
        <w:rPr>
          <w:sz w:val="18"/>
        </w:rPr>
        <w:t>geboden,</w:t>
      </w:r>
      <w:r>
        <w:rPr>
          <w:spacing w:val="-7"/>
          <w:sz w:val="18"/>
        </w:rPr>
        <w:t xml:space="preserve"> </w:t>
      </w:r>
      <w:r>
        <w:rPr>
          <w:sz w:val="18"/>
        </w:rPr>
        <w:t>deze</w:t>
      </w:r>
      <w:r>
        <w:rPr>
          <w:spacing w:val="-6"/>
          <w:sz w:val="18"/>
        </w:rPr>
        <w:t xml:space="preserve"> </w:t>
      </w:r>
      <w:r>
        <w:rPr>
          <w:sz w:val="18"/>
        </w:rPr>
        <w:t>termijn</w:t>
      </w:r>
      <w:r>
        <w:rPr>
          <w:spacing w:val="-5"/>
          <w:sz w:val="18"/>
        </w:rPr>
        <w:t xml:space="preserve"> </w:t>
      </w:r>
      <w:r>
        <w:rPr>
          <w:sz w:val="18"/>
        </w:rPr>
        <w:t>bedraagt</w:t>
      </w:r>
      <w:r>
        <w:rPr>
          <w:spacing w:val="-5"/>
          <w:sz w:val="18"/>
        </w:rPr>
        <w:t xml:space="preserve"> </w:t>
      </w:r>
      <w:r>
        <w:rPr>
          <w:sz w:val="18"/>
        </w:rPr>
        <w:t>maximaal drie Werkdagen;</w:t>
      </w:r>
    </w:p>
    <w:p w14:paraId="033F78CE" w14:textId="77777777" w:rsidR="003E472F" w:rsidRDefault="006519AE">
      <w:pPr>
        <w:pStyle w:val="Lijstalinea"/>
        <w:numPr>
          <w:ilvl w:val="2"/>
          <w:numId w:val="5"/>
        </w:numPr>
        <w:tabs>
          <w:tab w:val="left" w:pos="2558"/>
        </w:tabs>
        <w:rPr>
          <w:sz w:val="18"/>
        </w:rPr>
      </w:pPr>
      <w:r>
        <w:rPr>
          <w:sz w:val="18"/>
        </w:rPr>
        <w:t>Termijn</w:t>
      </w:r>
      <w:r>
        <w:rPr>
          <w:spacing w:val="-6"/>
          <w:sz w:val="18"/>
        </w:rPr>
        <w:t xml:space="preserve"> </w:t>
      </w:r>
      <w:r>
        <w:rPr>
          <w:sz w:val="18"/>
        </w:rPr>
        <w:t>waarbinnen</w:t>
      </w:r>
      <w:r>
        <w:rPr>
          <w:spacing w:val="-4"/>
          <w:sz w:val="18"/>
        </w:rPr>
        <w:t xml:space="preserve"> </w:t>
      </w:r>
      <w:r>
        <w:rPr>
          <w:sz w:val="18"/>
        </w:rPr>
        <w:t>de</w:t>
      </w:r>
      <w:r>
        <w:rPr>
          <w:spacing w:val="-5"/>
          <w:sz w:val="18"/>
        </w:rPr>
        <w:t xml:space="preserve"> </w:t>
      </w:r>
      <w:r>
        <w:rPr>
          <w:sz w:val="18"/>
        </w:rPr>
        <w:t>aangeboden</w:t>
      </w:r>
      <w:r>
        <w:rPr>
          <w:spacing w:val="-4"/>
          <w:sz w:val="18"/>
        </w:rPr>
        <w:t xml:space="preserve"> </w:t>
      </w:r>
      <w:r>
        <w:rPr>
          <w:sz w:val="18"/>
        </w:rPr>
        <w:t>oplossing</w:t>
      </w:r>
      <w:r>
        <w:rPr>
          <w:spacing w:val="-5"/>
          <w:sz w:val="18"/>
        </w:rPr>
        <w:t xml:space="preserve"> </w:t>
      </w:r>
      <w:r>
        <w:rPr>
          <w:sz w:val="18"/>
        </w:rPr>
        <w:t>wordt</w:t>
      </w:r>
      <w:r>
        <w:rPr>
          <w:spacing w:val="-3"/>
          <w:sz w:val="18"/>
        </w:rPr>
        <w:t xml:space="preserve"> </w:t>
      </w:r>
      <w:r>
        <w:rPr>
          <w:spacing w:val="-2"/>
          <w:sz w:val="18"/>
        </w:rPr>
        <w:t>gerealiseerd.</w:t>
      </w:r>
    </w:p>
    <w:p w14:paraId="350A19C1" w14:textId="77777777" w:rsidR="003E472F" w:rsidRDefault="003E472F">
      <w:pPr>
        <w:pStyle w:val="Plattetekst"/>
      </w:pPr>
    </w:p>
    <w:p w14:paraId="5F8AD8D0" w14:textId="77777777" w:rsidR="003E472F" w:rsidRDefault="003E472F">
      <w:pPr>
        <w:pStyle w:val="Plattetekst"/>
      </w:pPr>
    </w:p>
    <w:p w14:paraId="6CAC90FE" w14:textId="77777777" w:rsidR="003E472F" w:rsidRDefault="006519AE">
      <w:pPr>
        <w:pStyle w:val="Lijstalinea"/>
        <w:numPr>
          <w:ilvl w:val="1"/>
          <w:numId w:val="5"/>
        </w:numPr>
        <w:tabs>
          <w:tab w:val="left" w:pos="1838"/>
        </w:tabs>
        <w:spacing w:line="360" w:lineRule="auto"/>
        <w:ind w:right="1305"/>
        <w:rPr>
          <w:sz w:val="18"/>
        </w:rPr>
      </w:pPr>
      <w:r>
        <w:rPr>
          <w:sz w:val="18"/>
        </w:rPr>
        <w:t>Leverancier</w:t>
      </w:r>
      <w:r>
        <w:rPr>
          <w:spacing w:val="-5"/>
          <w:sz w:val="18"/>
        </w:rPr>
        <w:t xml:space="preserve"> </w:t>
      </w:r>
      <w:r>
        <w:rPr>
          <w:sz w:val="18"/>
        </w:rPr>
        <w:t>verstrekt</w:t>
      </w:r>
      <w:r>
        <w:rPr>
          <w:spacing w:val="-4"/>
          <w:sz w:val="18"/>
        </w:rPr>
        <w:t xml:space="preserve"> </w:t>
      </w:r>
      <w:r>
        <w:rPr>
          <w:sz w:val="18"/>
        </w:rPr>
        <w:t>gedurende</w:t>
      </w:r>
      <w:r>
        <w:rPr>
          <w:spacing w:val="-5"/>
          <w:sz w:val="18"/>
        </w:rPr>
        <w:t xml:space="preserve"> </w:t>
      </w:r>
      <w:r>
        <w:rPr>
          <w:sz w:val="18"/>
        </w:rPr>
        <w:t>de</w:t>
      </w:r>
      <w:r>
        <w:rPr>
          <w:spacing w:val="-5"/>
          <w:sz w:val="18"/>
        </w:rPr>
        <w:t xml:space="preserve"> </w:t>
      </w:r>
      <w:r>
        <w:rPr>
          <w:sz w:val="18"/>
        </w:rPr>
        <w:t>looptijd</w:t>
      </w:r>
      <w:r>
        <w:rPr>
          <w:spacing w:val="-4"/>
          <w:sz w:val="18"/>
        </w:rPr>
        <w:t xml:space="preserve"> </w:t>
      </w:r>
      <w:r>
        <w:rPr>
          <w:sz w:val="18"/>
        </w:rPr>
        <w:t>van</w:t>
      </w:r>
      <w:r>
        <w:rPr>
          <w:spacing w:val="-4"/>
          <w:sz w:val="18"/>
        </w:rPr>
        <w:t xml:space="preserve"> </w:t>
      </w:r>
      <w:r>
        <w:rPr>
          <w:sz w:val="18"/>
        </w:rPr>
        <w:t>de</w:t>
      </w:r>
      <w:r>
        <w:rPr>
          <w:spacing w:val="-5"/>
          <w:sz w:val="18"/>
        </w:rPr>
        <w:t xml:space="preserve"> </w:t>
      </w:r>
      <w:r>
        <w:rPr>
          <w:sz w:val="18"/>
        </w:rPr>
        <w:t>Raamovereenkomst</w:t>
      </w:r>
      <w:r>
        <w:rPr>
          <w:spacing w:val="-5"/>
          <w:sz w:val="18"/>
        </w:rPr>
        <w:t xml:space="preserve"> </w:t>
      </w:r>
      <w:r>
        <w:rPr>
          <w:sz w:val="18"/>
        </w:rPr>
        <w:t>minimaal</w:t>
      </w:r>
      <w:r>
        <w:rPr>
          <w:spacing w:val="-5"/>
          <w:sz w:val="18"/>
        </w:rPr>
        <w:t xml:space="preserve"> </w:t>
      </w:r>
      <w:r>
        <w:rPr>
          <w:sz w:val="18"/>
        </w:rPr>
        <w:t>1x</w:t>
      </w:r>
      <w:r>
        <w:rPr>
          <w:spacing w:val="-6"/>
          <w:sz w:val="18"/>
        </w:rPr>
        <w:t xml:space="preserve"> </w:t>
      </w:r>
      <w:r>
        <w:rPr>
          <w:sz w:val="18"/>
        </w:rPr>
        <w:t>per kwartaal én op verzoek van de Aanbestedende dienst binnen vijf (5) Werkdagen de volgende managementinformatie (getotaliseerd per maand, kwartaal, half jaar, jaar én gedurende de looptijd van de Raamovereenkomst), waarin minimaal de volgende</w:t>
      </w:r>
    </w:p>
    <w:p w14:paraId="3343584F" w14:textId="77777777" w:rsidR="003E472F" w:rsidRDefault="003E472F">
      <w:pPr>
        <w:pStyle w:val="Plattetekst"/>
        <w:rPr>
          <w:sz w:val="16"/>
        </w:rPr>
      </w:pPr>
    </w:p>
    <w:p w14:paraId="399FA83D" w14:textId="77777777" w:rsidR="003E472F" w:rsidRDefault="003E472F">
      <w:pPr>
        <w:pStyle w:val="Plattetekst"/>
        <w:spacing w:before="149"/>
        <w:rPr>
          <w:sz w:val="16"/>
        </w:rPr>
      </w:pPr>
    </w:p>
    <w:p w14:paraId="3D060853" w14:textId="77777777" w:rsidR="003E472F" w:rsidRDefault="006519AE">
      <w:pPr>
        <w:tabs>
          <w:tab w:val="left" w:pos="9083"/>
        </w:tabs>
        <w:spacing w:before="1"/>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2B7A1BAA" w14:textId="77777777" w:rsidR="003E472F" w:rsidRDefault="003E472F">
      <w:pPr>
        <w:rPr>
          <w:sz w:val="16"/>
        </w:rPr>
        <w:sectPr w:rsidR="003E472F">
          <w:pgSz w:w="11910" w:h="16850"/>
          <w:pgMar w:top="1340" w:right="420" w:bottom="900" w:left="300" w:header="0" w:footer="701" w:gutter="0"/>
          <w:cols w:space="720"/>
        </w:sectPr>
      </w:pPr>
    </w:p>
    <w:p w14:paraId="0684157D" w14:textId="77777777" w:rsidR="003E472F" w:rsidRDefault="006519AE">
      <w:pPr>
        <w:pStyle w:val="Plattetekst"/>
        <w:spacing w:before="76"/>
        <w:ind w:left="1838"/>
      </w:pPr>
      <w:r>
        <w:lastRenderedPageBreak/>
        <w:t>onderwerpen</w:t>
      </w:r>
      <w:r>
        <w:rPr>
          <w:spacing w:val="-4"/>
        </w:rPr>
        <w:t xml:space="preserve"> </w:t>
      </w:r>
      <w:r>
        <w:t>aanbod</w:t>
      </w:r>
      <w:r>
        <w:rPr>
          <w:spacing w:val="-4"/>
        </w:rPr>
        <w:t xml:space="preserve"> </w:t>
      </w:r>
      <w:r>
        <w:rPr>
          <w:spacing w:val="-2"/>
        </w:rPr>
        <w:t>komen:</w:t>
      </w:r>
    </w:p>
    <w:p w14:paraId="14390FE4" w14:textId="77777777" w:rsidR="003E472F" w:rsidRDefault="003E472F">
      <w:pPr>
        <w:pStyle w:val="Plattetekst"/>
        <w:spacing w:before="218"/>
      </w:pPr>
    </w:p>
    <w:p w14:paraId="6C234922" w14:textId="77777777" w:rsidR="003E472F" w:rsidRDefault="006519AE">
      <w:pPr>
        <w:pStyle w:val="Lijstalinea"/>
        <w:numPr>
          <w:ilvl w:val="2"/>
          <w:numId w:val="5"/>
        </w:numPr>
        <w:tabs>
          <w:tab w:val="left" w:pos="1838"/>
        </w:tabs>
        <w:ind w:left="1838"/>
        <w:rPr>
          <w:sz w:val="18"/>
        </w:rPr>
      </w:pPr>
      <w:r>
        <w:rPr>
          <w:sz w:val="18"/>
        </w:rPr>
        <w:t>Uitvoering</w:t>
      </w:r>
      <w:r>
        <w:rPr>
          <w:spacing w:val="-4"/>
          <w:sz w:val="18"/>
        </w:rPr>
        <w:t xml:space="preserve"> </w:t>
      </w:r>
      <w:r>
        <w:rPr>
          <w:sz w:val="18"/>
        </w:rPr>
        <w:t>Opdracht</w:t>
      </w:r>
      <w:r>
        <w:rPr>
          <w:spacing w:val="-2"/>
          <w:sz w:val="18"/>
        </w:rPr>
        <w:t xml:space="preserve"> </w:t>
      </w:r>
      <w:r>
        <w:rPr>
          <w:sz w:val="18"/>
        </w:rPr>
        <w:t>in</w:t>
      </w:r>
      <w:r>
        <w:rPr>
          <w:spacing w:val="-2"/>
          <w:sz w:val="18"/>
        </w:rPr>
        <w:t xml:space="preserve"> </w:t>
      </w:r>
      <w:r>
        <w:rPr>
          <w:sz w:val="18"/>
        </w:rPr>
        <w:t>zijn</w:t>
      </w:r>
      <w:r>
        <w:rPr>
          <w:spacing w:val="-4"/>
          <w:sz w:val="18"/>
        </w:rPr>
        <w:t xml:space="preserve"> </w:t>
      </w:r>
      <w:r>
        <w:rPr>
          <w:spacing w:val="-2"/>
          <w:sz w:val="18"/>
        </w:rPr>
        <w:t>algemeenheid</w:t>
      </w:r>
    </w:p>
    <w:p w14:paraId="20B99D1B" w14:textId="77777777" w:rsidR="003E472F" w:rsidRDefault="006519AE">
      <w:pPr>
        <w:pStyle w:val="Lijstalinea"/>
        <w:numPr>
          <w:ilvl w:val="3"/>
          <w:numId w:val="5"/>
        </w:numPr>
        <w:tabs>
          <w:tab w:val="left" w:pos="2558"/>
        </w:tabs>
        <w:spacing w:before="109"/>
        <w:rPr>
          <w:sz w:val="18"/>
        </w:rPr>
      </w:pPr>
      <w:r>
        <w:rPr>
          <w:sz w:val="18"/>
        </w:rPr>
        <w:t>Gemelde</w:t>
      </w:r>
      <w:r>
        <w:rPr>
          <w:spacing w:val="-3"/>
          <w:sz w:val="18"/>
        </w:rPr>
        <w:t xml:space="preserve"> </w:t>
      </w:r>
      <w:r>
        <w:rPr>
          <w:sz w:val="18"/>
        </w:rPr>
        <w:t>klachten</w:t>
      </w:r>
      <w:r>
        <w:rPr>
          <w:spacing w:val="-2"/>
          <w:sz w:val="18"/>
        </w:rPr>
        <w:t xml:space="preserve"> </w:t>
      </w:r>
      <w:r>
        <w:rPr>
          <w:sz w:val="18"/>
        </w:rPr>
        <w:t>(gesorteerd</w:t>
      </w:r>
      <w:r>
        <w:rPr>
          <w:spacing w:val="-2"/>
          <w:sz w:val="18"/>
        </w:rPr>
        <w:t xml:space="preserve"> </w:t>
      </w:r>
      <w:r>
        <w:rPr>
          <w:sz w:val="18"/>
        </w:rPr>
        <w:t>naar</w:t>
      </w:r>
      <w:r>
        <w:rPr>
          <w:spacing w:val="-4"/>
          <w:sz w:val="18"/>
        </w:rPr>
        <w:t xml:space="preserve"> </w:t>
      </w:r>
      <w:r>
        <w:rPr>
          <w:sz w:val="18"/>
        </w:rPr>
        <w:t>aantal</w:t>
      </w:r>
      <w:r>
        <w:rPr>
          <w:spacing w:val="-2"/>
          <w:sz w:val="18"/>
        </w:rPr>
        <w:t xml:space="preserve"> </w:t>
      </w:r>
      <w:r>
        <w:rPr>
          <w:sz w:val="18"/>
        </w:rPr>
        <w:t>en</w:t>
      </w:r>
      <w:r>
        <w:rPr>
          <w:spacing w:val="-1"/>
          <w:sz w:val="18"/>
        </w:rPr>
        <w:t xml:space="preserve"> </w:t>
      </w:r>
      <w:r>
        <w:rPr>
          <w:spacing w:val="-2"/>
          <w:sz w:val="18"/>
        </w:rPr>
        <w:t>soort)</w:t>
      </w:r>
    </w:p>
    <w:p w14:paraId="0BCCE31D" w14:textId="77777777" w:rsidR="003E472F" w:rsidRDefault="006519AE">
      <w:pPr>
        <w:pStyle w:val="Lijstalinea"/>
        <w:numPr>
          <w:ilvl w:val="3"/>
          <w:numId w:val="5"/>
        </w:numPr>
        <w:tabs>
          <w:tab w:val="left" w:pos="2558"/>
        </w:tabs>
        <w:spacing w:before="108"/>
        <w:rPr>
          <w:sz w:val="18"/>
        </w:rPr>
      </w:pPr>
      <w:r>
        <w:rPr>
          <w:sz w:val="18"/>
        </w:rPr>
        <w:t>Uitgevoerde</w:t>
      </w:r>
      <w:r>
        <w:rPr>
          <w:spacing w:val="-5"/>
          <w:sz w:val="18"/>
        </w:rPr>
        <w:t xml:space="preserve"> </w:t>
      </w:r>
      <w:r>
        <w:rPr>
          <w:sz w:val="18"/>
        </w:rPr>
        <w:t>verbeteracties</w:t>
      </w:r>
      <w:r>
        <w:rPr>
          <w:spacing w:val="-6"/>
          <w:sz w:val="18"/>
        </w:rPr>
        <w:t xml:space="preserve"> </w:t>
      </w:r>
      <w:r>
        <w:rPr>
          <w:sz w:val="18"/>
        </w:rPr>
        <w:t>en</w:t>
      </w:r>
      <w:r>
        <w:rPr>
          <w:spacing w:val="-3"/>
          <w:sz w:val="18"/>
        </w:rPr>
        <w:t xml:space="preserve"> </w:t>
      </w:r>
      <w:r>
        <w:rPr>
          <w:spacing w:val="-2"/>
          <w:sz w:val="18"/>
        </w:rPr>
        <w:t>resultaat</w:t>
      </w:r>
    </w:p>
    <w:p w14:paraId="4E317BE4" w14:textId="77777777" w:rsidR="003E472F" w:rsidRDefault="006519AE">
      <w:pPr>
        <w:pStyle w:val="Lijstalinea"/>
        <w:numPr>
          <w:ilvl w:val="3"/>
          <w:numId w:val="5"/>
        </w:numPr>
        <w:tabs>
          <w:tab w:val="left" w:pos="2558"/>
        </w:tabs>
        <w:spacing w:before="106"/>
        <w:rPr>
          <w:sz w:val="18"/>
        </w:rPr>
      </w:pPr>
      <w:r>
        <w:rPr>
          <w:sz w:val="18"/>
        </w:rPr>
        <w:t>Overzicht</w:t>
      </w:r>
      <w:r>
        <w:rPr>
          <w:spacing w:val="-5"/>
          <w:sz w:val="18"/>
        </w:rPr>
        <w:t xml:space="preserve"> </w:t>
      </w:r>
      <w:r>
        <w:rPr>
          <w:sz w:val="18"/>
        </w:rPr>
        <w:t>geplande</w:t>
      </w:r>
      <w:r>
        <w:rPr>
          <w:spacing w:val="-4"/>
          <w:sz w:val="18"/>
        </w:rPr>
        <w:t xml:space="preserve"> </w:t>
      </w:r>
      <w:r>
        <w:rPr>
          <w:spacing w:val="-2"/>
          <w:sz w:val="18"/>
        </w:rPr>
        <w:t>verbeteracties</w:t>
      </w:r>
    </w:p>
    <w:p w14:paraId="5B6AC80C" w14:textId="77777777" w:rsidR="003E472F" w:rsidRDefault="006519AE">
      <w:pPr>
        <w:pStyle w:val="Lijstalinea"/>
        <w:numPr>
          <w:ilvl w:val="3"/>
          <w:numId w:val="5"/>
        </w:numPr>
        <w:tabs>
          <w:tab w:val="left" w:pos="2558"/>
        </w:tabs>
        <w:spacing w:before="108"/>
        <w:rPr>
          <w:sz w:val="18"/>
        </w:rPr>
      </w:pPr>
      <w:r>
        <w:rPr>
          <w:sz w:val="18"/>
        </w:rPr>
        <w:t>Toelichting</w:t>
      </w:r>
      <w:r>
        <w:rPr>
          <w:spacing w:val="-6"/>
          <w:sz w:val="18"/>
        </w:rPr>
        <w:t xml:space="preserve"> </w:t>
      </w:r>
      <w:r>
        <w:rPr>
          <w:sz w:val="18"/>
        </w:rPr>
        <w:t>op</w:t>
      </w:r>
      <w:r>
        <w:rPr>
          <w:spacing w:val="-3"/>
          <w:sz w:val="18"/>
        </w:rPr>
        <w:t xml:space="preserve"> </w:t>
      </w:r>
      <w:r>
        <w:rPr>
          <w:sz w:val="18"/>
        </w:rPr>
        <w:t>bijzonderheden</w:t>
      </w:r>
      <w:r>
        <w:rPr>
          <w:spacing w:val="-3"/>
          <w:sz w:val="18"/>
        </w:rPr>
        <w:t xml:space="preserve"> </w:t>
      </w:r>
      <w:r>
        <w:rPr>
          <w:sz w:val="18"/>
        </w:rPr>
        <w:t>m.b.t.</w:t>
      </w:r>
      <w:r>
        <w:rPr>
          <w:spacing w:val="-4"/>
          <w:sz w:val="18"/>
        </w:rPr>
        <w:t xml:space="preserve"> </w:t>
      </w:r>
      <w:r>
        <w:rPr>
          <w:sz w:val="18"/>
        </w:rPr>
        <w:t>de</w:t>
      </w:r>
      <w:r>
        <w:rPr>
          <w:spacing w:val="-4"/>
          <w:sz w:val="18"/>
        </w:rPr>
        <w:t xml:space="preserve"> </w:t>
      </w:r>
      <w:r>
        <w:rPr>
          <w:sz w:val="18"/>
        </w:rPr>
        <w:t>uitvoering</w:t>
      </w:r>
      <w:r>
        <w:rPr>
          <w:spacing w:val="-3"/>
          <w:sz w:val="18"/>
        </w:rPr>
        <w:t xml:space="preserve"> </w:t>
      </w:r>
      <w:r>
        <w:rPr>
          <w:sz w:val="18"/>
        </w:rPr>
        <w:t>van</w:t>
      </w:r>
      <w:r>
        <w:rPr>
          <w:spacing w:val="-3"/>
          <w:sz w:val="18"/>
        </w:rPr>
        <w:t xml:space="preserve"> </w:t>
      </w:r>
      <w:r>
        <w:rPr>
          <w:sz w:val="18"/>
        </w:rPr>
        <w:t>de</w:t>
      </w:r>
      <w:r>
        <w:rPr>
          <w:spacing w:val="2"/>
          <w:sz w:val="18"/>
        </w:rPr>
        <w:t xml:space="preserve"> </w:t>
      </w:r>
      <w:r>
        <w:rPr>
          <w:spacing w:val="-2"/>
          <w:sz w:val="18"/>
        </w:rPr>
        <w:t>opdracht</w:t>
      </w:r>
    </w:p>
    <w:p w14:paraId="2A89559E" w14:textId="77777777" w:rsidR="003E472F" w:rsidRDefault="006519AE">
      <w:pPr>
        <w:pStyle w:val="Lijstalinea"/>
        <w:numPr>
          <w:ilvl w:val="4"/>
          <w:numId w:val="5"/>
        </w:numPr>
        <w:tabs>
          <w:tab w:val="left" w:pos="3277"/>
        </w:tabs>
        <w:spacing w:before="108"/>
        <w:ind w:left="3277" w:hanging="359"/>
        <w:rPr>
          <w:sz w:val="18"/>
        </w:rPr>
      </w:pPr>
      <w:r>
        <w:rPr>
          <w:sz w:val="18"/>
        </w:rPr>
        <w:t>Omvang</w:t>
      </w:r>
      <w:r>
        <w:rPr>
          <w:spacing w:val="-2"/>
          <w:sz w:val="18"/>
        </w:rPr>
        <w:t xml:space="preserve"> opdracht</w:t>
      </w:r>
    </w:p>
    <w:p w14:paraId="71A65F65" w14:textId="77777777" w:rsidR="003E472F" w:rsidRDefault="006519AE">
      <w:pPr>
        <w:pStyle w:val="Lijstalinea"/>
        <w:numPr>
          <w:ilvl w:val="3"/>
          <w:numId w:val="5"/>
        </w:numPr>
        <w:tabs>
          <w:tab w:val="left" w:pos="2558"/>
        </w:tabs>
        <w:spacing w:before="94"/>
        <w:rPr>
          <w:sz w:val="18"/>
        </w:rPr>
      </w:pPr>
      <w:r>
        <w:rPr>
          <w:sz w:val="18"/>
        </w:rPr>
        <w:t>Overzicht</w:t>
      </w:r>
      <w:r>
        <w:rPr>
          <w:spacing w:val="-4"/>
          <w:sz w:val="18"/>
        </w:rPr>
        <w:t xml:space="preserve"> </w:t>
      </w:r>
      <w:r>
        <w:rPr>
          <w:spacing w:val="-2"/>
          <w:sz w:val="18"/>
        </w:rPr>
        <w:t>Bestelopdrachten</w:t>
      </w:r>
    </w:p>
    <w:p w14:paraId="16A68D18" w14:textId="77777777" w:rsidR="003E472F" w:rsidRDefault="006519AE">
      <w:pPr>
        <w:pStyle w:val="Lijstalinea"/>
        <w:numPr>
          <w:ilvl w:val="4"/>
          <w:numId w:val="5"/>
        </w:numPr>
        <w:tabs>
          <w:tab w:val="left" w:pos="3277"/>
        </w:tabs>
        <w:spacing w:before="106"/>
        <w:ind w:left="3277" w:hanging="359"/>
        <w:rPr>
          <w:sz w:val="18"/>
        </w:rPr>
      </w:pPr>
      <w:r>
        <w:rPr>
          <w:spacing w:val="-2"/>
          <w:sz w:val="18"/>
        </w:rPr>
        <w:t>Performance</w:t>
      </w:r>
    </w:p>
    <w:p w14:paraId="0E7F9EAC" w14:textId="77777777" w:rsidR="003E472F" w:rsidRDefault="006519AE">
      <w:pPr>
        <w:pStyle w:val="Lijstalinea"/>
        <w:numPr>
          <w:ilvl w:val="3"/>
          <w:numId w:val="5"/>
        </w:numPr>
        <w:tabs>
          <w:tab w:val="left" w:pos="2558"/>
        </w:tabs>
        <w:spacing w:before="94"/>
        <w:rPr>
          <w:sz w:val="18"/>
        </w:rPr>
      </w:pPr>
      <w:r>
        <w:rPr>
          <w:sz w:val="18"/>
        </w:rPr>
        <w:t>Geleverd</w:t>
      </w:r>
      <w:r>
        <w:rPr>
          <w:spacing w:val="-4"/>
          <w:sz w:val="18"/>
        </w:rPr>
        <w:t xml:space="preserve"> </w:t>
      </w:r>
      <w:r>
        <w:rPr>
          <w:sz w:val="18"/>
        </w:rPr>
        <w:t>meubilair,</w:t>
      </w:r>
      <w:r>
        <w:rPr>
          <w:spacing w:val="-5"/>
          <w:sz w:val="18"/>
        </w:rPr>
        <w:t xml:space="preserve"> </w:t>
      </w:r>
      <w:r>
        <w:rPr>
          <w:sz w:val="18"/>
        </w:rPr>
        <w:t>gespecificeerd</w:t>
      </w:r>
      <w:r>
        <w:rPr>
          <w:spacing w:val="-4"/>
          <w:sz w:val="18"/>
        </w:rPr>
        <w:t xml:space="preserve"> </w:t>
      </w:r>
      <w:r>
        <w:rPr>
          <w:sz w:val="18"/>
        </w:rPr>
        <w:t>per</w:t>
      </w:r>
      <w:r>
        <w:rPr>
          <w:spacing w:val="-3"/>
          <w:sz w:val="18"/>
        </w:rPr>
        <w:t xml:space="preserve"> </w:t>
      </w:r>
      <w:r>
        <w:rPr>
          <w:spacing w:val="-4"/>
          <w:sz w:val="18"/>
        </w:rPr>
        <w:t>type</w:t>
      </w:r>
    </w:p>
    <w:p w14:paraId="50F6F4DD" w14:textId="77777777" w:rsidR="003E472F" w:rsidRDefault="006519AE">
      <w:pPr>
        <w:pStyle w:val="Lijstalinea"/>
        <w:numPr>
          <w:ilvl w:val="3"/>
          <w:numId w:val="5"/>
        </w:numPr>
        <w:tabs>
          <w:tab w:val="left" w:pos="2558"/>
        </w:tabs>
        <w:spacing w:before="109"/>
        <w:rPr>
          <w:sz w:val="18"/>
        </w:rPr>
      </w:pPr>
      <w:r>
        <w:rPr>
          <w:sz w:val="18"/>
        </w:rPr>
        <w:t>Genummerd</w:t>
      </w:r>
      <w:r>
        <w:rPr>
          <w:spacing w:val="-2"/>
          <w:sz w:val="18"/>
        </w:rPr>
        <w:t xml:space="preserve"> meubilair</w:t>
      </w:r>
    </w:p>
    <w:p w14:paraId="2D1CADF5" w14:textId="77777777" w:rsidR="003E472F" w:rsidRDefault="006519AE">
      <w:pPr>
        <w:pStyle w:val="Lijstalinea"/>
        <w:numPr>
          <w:ilvl w:val="3"/>
          <w:numId w:val="5"/>
        </w:numPr>
        <w:tabs>
          <w:tab w:val="left" w:pos="2558"/>
        </w:tabs>
        <w:spacing w:before="108"/>
        <w:rPr>
          <w:sz w:val="18"/>
        </w:rPr>
      </w:pPr>
      <w:r>
        <w:rPr>
          <w:sz w:val="18"/>
        </w:rPr>
        <w:t>Getransporteerd</w:t>
      </w:r>
      <w:r>
        <w:rPr>
          <w:spacing w:val="-4"/>
          <w:sz w:val="18"/>
        </w:rPr>
        <w:t xml:space="preserve"> </w:t>
      </w:r>
      <w:r>
        <w:rPr>
          <w:spacing w:val="-2"/>
          <w:sz w:val="18"/>
        </w:rPr>
        <w:t>meubilair</w:t>
      </w:r>
    </w:p>
    <w:p w14:paraId="404A6A85" w14:textId="77777777" w:rsidR="003E472F" w:rsidRDefault="003E472F">
      <w:pPr>
        <w:pStyle w:val="Plattetekst"/>
      </w:pPr>
    </w:p>
    <w:p w14:paraId="01E533FB" w14:textId="77777777" w:rsidR="003E472F" w:rsidRDefault="003E472F">
      <w:pPr>
        <w:pStyle w:val="Plattetekst"/>
        <w:spacing w:before="154"/>
      </w:pPr>
    </w:p>
    <w:p w14:paraId="5107D87C" w14:textId="77777777" w:rsidR="003E472F" w:rsidRDefault="006519AE">
      <w:pPr>
        <w:pStyle w:val="Kop2"/>
        <w:tabs>
          <w:tab w:val="left" w:pos="3242"/>
        </w:tabs>
      </w:pPr>
      <w:bookmarkStart w:id="12" w:name="_bookmark10"/>
      <w:bookmarkEnd w:id="12"/>
      <w:r>
        <w:t>ARTIKEL</w:t>
      </w:r>
      <w:r>
        <w:rPr>
          <w:spacing w:val="-7"/>
        </w:rPr>
        <w:t xml:space="preserve"> </w:t>
      </w:r>
      <w:r>
        <w:rPr>
          <w:spacing w:val="-5"/>
        </w:rPr>
        <w:t>11.</w:t>
      </w:r>
      <w:r>
        <w:tab/>
      </w:r>
      <w:r>
        <w:rPr>
          <w:spacing w:val="-2"/>
        </w:rPr>
        <w:t>INTEGRITEITSVERKLARING</w:t>
      </w:r>
    </w:p>
    <w:p w14:paraId="3508DEA6" w14:textId="77777777" w:rsidR="003E472F" w:rsidRDefault="006519AE">
      <w:pPr>
        <w:pStyle w:val="Lijstalinea"/>
        <w:numPr>
          <w:ilvl w:val="1"/>
          <w:numId w:val="4"/>
        </w:numPr>
        <w:tabs>
          <w:tab w:val="left" w:pos="1838"/>
        </w:tabs>
        <w:spacing w:before="193" w:line="360" w:lineRule="auto"/>
        <w:ind w:right="1181"/>
        <w:rPr>
          <w:sz w:val="18"/>
        </w:rPr>
      </w:pPr>
      <w:r>
        <w:rPr>
          <w:sz w:val="18"/>
        </w:rPr>
        <w:t>Leverancier</w:t>
      </w:r>
      <w:r>
        <w:rPr>
          <w:spacing w:val="-3"/>
          <w:sz w:val="18"/>
        </w:rPr>
        <w:t xml:space="preserve"> </w:t>
      </w:r>
      <w:r>
        <w:rPr>
          <w:sz w:val="18"/>
        </w:rPr>
        <w:t>verklaart</w:t>
      </w:r>
      <w:r>
        <w:rPr>
          <w:spacing w:val="-4"/>
          <w:sz w:val="18"/>
        </w:rPr>
        <w:t xml:space="preserve"> </w:t>
      </w:r>
      <w:r>
        <w:rPr>
          <w:sz w:val="18"/>
        </w:rPr>
        <w:t>dat</w:t>
      </w:r>
      <w:r>
        <w:rPr>
          <w:spacing w:val="-4"/>
          <w:sz w:val="18"/>
        </w:rPr>
        <w:t xml:space="preserve"> </w:t>
      </w:r>
      <w:r>
        <w:rPr>
          <w:sz w:val="18"/>
        </w:rPr>
        <w:t>hij</w:t>
      </w:r>
      <w:r>
        <w:rPr>
          <w:spacing w:val="-3"/>
          <w:sz w:val="18"/>
        </w:rPr>
        <w:t xml:space="preserve"> </w:t>
      </w:r>
      <w:r>
        <w:rPr>
          <w:sz w:val="18"/>
        </w:rPr>
        <w:t>ter</w:t>
      </w:r>
      <w:r>
        <w:rPr>
          <w:spacing w:val="-4"/>
          <w:sz w:val="18"/>
        </w:rPr>
        <w:t xml:space="preserve"> </w:t>
      </w:r>
      <w:r>
        <w:rPr>
          <w:sz w:val="18"/>
        </w:rPr>
        <w:t>verkrijging</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opdracht</w:t>
      </w:r>
      <w:r>
        <w:rPr>
          <w:spacing w:val="-3"/>
          <w:sz w:val="18"/>
        </w:rPr>
        <w:t xml:space="preserve"> </w:t>
      </w:r>
      <w:r>
        <w:rPr>
          <w:sz w:val="18"/>
        </w:rPr>
        <w:t>Personeel</w:t>
      </w:r>
      <w:r>
        <w:rPr>
          <w:spacing w:val="-3"/>
          <w:sz w:val="18"/>
        </w:rPr>
        <w:t xml:space="preserve"> </w:t>
      </w:r>
      <w:r>
        <w:rPr>
          <w:sz w:val="18"/>
        </w:rPr>
        <w:t>van Koper</w:t>
      </w:r>
      <w:r>
        <w:rPr>
          <w:spacing w:val="-4"/>
          <w:sz w:val="18"/>
        </w:rPr>
        <w:t xml:space="preserve"> </w:t>
      </w:r>
      <w:r>
        <w:rPr>
          <w:sz w:val="18"/>
        </w:rPr>
        <w:t>generlei voordeel heeft geboden, gegeven, doen aanbieden of doen geven. Hij zal dat ook niet alsnog doen teneinde personen in dienst van Koper te bewegen enige handeling te verrichten of na te laten.</w:t>
      </w:r>
    </w:p>
    <w:p w14:paraId="3052495E" w14:textId="77777777" w:rsidR="003E472F" w:rsidRDefault="003E472F">
      <w:pPr>
        <w:pStyle w:val="Plattetekst"/>
      </w:pPr>
    </w:p>
    <w:p w14:paraId="5FD5646D" w14:textId="77777777" w:rsidR="003E472F" w:rsidRDefault="003E472F">
      <w:pPr>
        <w:pStyle w:val="Plattetekst"/>
        <w:spacing w:before="46"/>
      </w:pPr>
    </w:p>
    <w:p w14:paraId="187A9C2A" w14:textId="77777777" w:rsidR="003E472F" w:rsidRDefault="006519AE">
      <w:pPr>
        <w:pStyle w:val="Kop2"/>
        <w:tabs>
          <w:tab w:val="left" w:pos="3242"/>
        </w:tabs>
      </w:pPr>
      <w:bookmarkStart w:id="13" w:name="_bookmark11"/>
      <w:bookmarkEnd w:id="13"/>
      <w:r>
        <w:t>ARTIKEL</w:t>
      </w:r>
      <w:r>
        <w:rPr>
          <w:spacing w:val="-7"/>
        </w:rPr>
        <w:t xml:space="preserve"> </w:t>
      </w:r>
      <w:r>
        <w:rPr>
          <w:spacing w:val="-5"/>
        </w:rPr>
        <w:t>12.</w:t>
      </w:r>
      <w:r>
        <w:tab/>
      </w:r>
      <w:r>
        <w:rPr>
          <w:spacing w:val="-2"/>
        </w:rPr>
        <w:t>GESCHILLEN</w:t>
      </w:r>
    </w:p>
    <w:p w14:paraId="32C5C6AF" w14:textId="77777777" w:rsidR="003E472F" w:rsidRDefault="006519AE">
      <w:pPr>
        <w:pStyle w:val="Lijstalinea"/>
        <w:numPr>
          <w:ilvl w:val="1"/>
          <w:numId w:val="3"/>
        </w:numPr>
        <w:tabs>
          <w:tab w:val="left" w:pos="1836"/>
          <w:tab w:val="left" w:pos="1838"/>
        </w:tabs>
        <w:spacing w:before="193" w:line="360" w:lineRule="auto"/>
        <w:ind w:right="1370"/>
        <w:jc w:val="both"/>
        <w:rPr>
          <w:sz w:val="18"/>
        </w:rPr>
      </w:pPr>
      <w:r>
        <w:rPr>
          <w:sz w:val="18"/>
        </w:rPr>
        <w:t>Verschillen</w:t>
      </w:r>
      <w:r>
        <w:rPr>
          <w:spacing w:val="-4"/>
          <w:sz w:val="18"/>
        </w:rPr>
        <w:t xml:space="preserve"> </w:t>
      </w:r>
      <w:r>
        <w:rPr>
          <w:sz w:val="18"/>
        </w:rPr>
        <w:t>van</w:t>
      </w:r>
      <w:r>
        <w:rPr>
          <w:spacing w:val="-4"/>
          <w:sz w:val="18"/>
        </w:rPr>
        <w:t xml:space="preserve"> </w:t>
      </w:r>
      <w:r>
        <w:rPr>
          <w:sz w:val="18"/>
        </w:rPr>
        <w:t>mening</w:t>
      </w:r>
      <w:r>
        <w:rPr>
          <w:spacing w:val="-4"/>
          <w:sz w:val="18"/>
        </w:rPr>
        <w:t xml:space="preserve"> </w:t>
      </w:r>
      <w:r>
        <w:rPr>
          <w:sz w:val="18"/>
        </w:rPr>
        <w:t>tussen</w:t>
      </w:r>
      <w:r>
        <w:rPr>
          <w:spacing w:val="-4"/>
          <w:sz w:val="18"/>
        </w:rPr>
        <w:t xml:space="preserve"> </w:t>
      </w:r>
      <w:r>
        <w:rPr>
          <w:sz w:val="18"/>
        </w:rPr>
        <w:t>partijen</w:t>
      </w:r>
      <w:r>
        <w:rPr>
          <w:spacing w:val="-4"/>
          <w:sz w:val="18"/>
        </w:rPr>
        <w:t xml:space="preserve"> </w:t>
      </w:r>
      <w:r>
        <w:rPr>
          <w:sz w:val="18"/>
        </w:rPr>
        <w:t>ten</w:t>
      </w:r>
      <w:r>
        <w:rPr>
          <w:spacing w:val="-4"/>
          <w:sz w:val="18"/>
        </w:rPr>
        <w:t xml:space="preserve"> </w:t>
      </w:r>
      <w:r>
        <w:rPr>
          <w:sz w:val="18"/>
        </w:rPr>
        <w:t>aanzien</w:t>
      </w:r>
      <w:r>
        <w:rPr>
          <w:spacing w:val="-4"/>
          <w:sz w:val="18"/>
        </w:rPr>
        <w:t xml:space="preserve"> </w:t>
      </w:r>
      <w:r>
        <w:rPr>
          <w:sz w:val="18"/>
        </w:rPr>
        <w:t>van</w:t>
      </w:r>
      <w:r>
        <w:rPr>
          <w:spacing w:val="-4"/>
          <w:sz w:val="18"/>
        </w:rPr>
        <w:t xml:space="preserve"> </w:t>
      </w:r>
      <w:r>
        <w:rPr>
          <w:sz w:val="18"/>
        </w:rPr>
        <w:t>deze Raamovereenkomst</w:t>
      </w:r>
      <w:r>
        <w:rPr>
          <w:spacing w:val="-3"/>
          <w:sz w:val="18"/>
        </w:rPr>
        <w:t xml:space="preserve"> </w:t>
      </w:r>
      <w:r>
        <w:rPr>
          <w:sz w:val="18"/>
        </w:rPr>
        <w:t>zullen zoveel</w:t>
      </w:r>
      <w:r>
        <w:rPr>
          <w:spacing w:val="-3"/>
          <w:sz w:val="18"/>
        </w:rPr>
        <w:t xml:space="preserve"> </w:t>
      </w:r>
      <w:r>
        <w:rPr>
          <w:sz w:val="18"/>
        </w:rPr>
        <w:t>mogelijk</w:t>
      </w:r>
      <w:r>
        <w:rPr>
          <w:spacing w:val="-5"/>
          <w:sz w:val="18"/>
        </w:rPr>
        <w:t xml:space="preserve"> </w:t>
      </w:r>
      <w:r>
        <w:rPr>
          <w:sz w:val="18"/>
        </w:rPr>
        <w:t>in</w:t>
      </w:r>
      <w:r>
        <w:rPr>
          <w:spacing w:val="-3"/>
          <w:sz w:val="18"/>
        </w:rPr>
        <w:t xml:space="preserve"> </w:t>
      </w:r>
      <w:r>
        <w:rPr>
          <w:sz w:val="18"/>
        </w:rPr>
        <w:t>der</w:t>
      </w:r>
      <w:r>
        <w:rPr>
          <w:spacing w:val="-4"/>
          <w:sz w:val="18"/>
        </w:rPr>
        <w:t xml:space="preserve"> </w:t>
      </w:r>
      <w:r>
        <w:rPr>
          <w:sz w:val="18"/>
        </w:rPr>
        <w:t>minne</w:t>
      </w:r>
      <w:r>
        <w:rPr>
          <w:spacing w:val="-4"/>
          <w:sz w:val="18"/>
        </w:rPr>
        <w:t xml:space="preserve"> </w:t>
      </w:r>
      <w:r>
        <w:rPr>
          <w:sz w:val="18"/>
        </w:rPr>
        <w:t>worden</w:t>
      </w:r>
      <w:r>
        <w:rPr>
          <w:spacing w:val="-3"/>
          <w:sz w:val="18"/>
        </w:rPr>
        <w:t xml:space="preserve"> </w:t>
      </w:r>
      <w:r>
        <w:rPr>
          <w:sz w:val="18"/>
        </w:rPr>
        <w:t>opgelost.</w:t>
      </w:r>
      <w:r>
        <w:rPr>
          <w:spacing w:val="-5"/>
          <w:sz w:val="18"/>
        </w:rPr>
        <w:t xml:space="preserve"> </w:t>
      </w:r>
      <w:r>
        <w:rPr>
          <w:sz w:val="18"/>
        </w:rPr>
        <w:t>Indien</w:t>
      </w:r>
      <w:r>
        <w:rPr>
          <w:spacing w:val="-3"/>
          <w:sz w:val="18"/>
        </w:rPr>
        <w:t xml:space="preserve"> </w:t>
      </w:r>
      <w:r>
        <w:rPr>
          <w:sz w:val="18"/>
        </w:rPr>
        <w:t>blijkt</w:t>
      </w:r>
      <w:r>
        <w:rPr>
          <w:spacing w:val="-3"/>
          <w:sz w:val="18"/>
        </w:rPr>
        <w:t xml:space="preserve"> </w:t>
      </w:r>
      <w:r>
        <w:rPr>
          <w:sz w:val="18"/>
        </w:rPr>
        <w:t>dat</w:t>
      </w:r>
      <w:r>
        <w:rPr>
          <w:spacing w:val="-4"/>
          <w:sz w:val="18"/>
        </w:rPr>
        <w:t xml:space="preserve"> </w:t>
      </w:r>
      <w:r>
        <w:rPr>
          <w:sz w:val="18"/>
        </w:rPr>
        <w:t>het</w:t>
      </w:r>
      <w:r>
        <w:rPr>
          <w:spacing w:val="-3"/>
          <w:sz w:val="18"/>
        </w:rPr>
        <w:t xml:space="preserve"> </w:t>
      </w:r>
      <w:r>
        <w:rPr>
          <w:sz w:val="18"/>
        </w:rPr>
        <w:t>verschil</w:t>
      </w:r>
      <w:r>
        <w:rPr>
          <w:spacing w:val="-3"/>
          <w:sz w:val="18"/>
        </w:rPr>
        <w:t xml:space="preserve"> </w:t>
      </w:r>
      <w:r>
        <w:rPr>
          <w:sz w:val="18"/>
        </w:rPr>
        <w:t>van</w:t>
      </w:r>
      <w:r>
        <w:rPr>
          <w:spacing w:val="-3"/>
          <w:sz w:val="18"/>
        </w:rPr>
        <w:t xml:space="preserve"> </w:t>
      </w:r>
      <w:r>
        <w:rPr>
          <w:sz w:val="18"/>
        </w:rPr>
        <w:t>mening niet langs minnelijke weg opgelost kan worden is er sprake van een geschil.</w:t>
      </w:r>
    </w:p>
    <w:p w14:paraId="6863EFBA" w14:textId="77777777" w:rsidR="003E472F" w:rsidRDefault="003E472F">
      <w:pPr>
        <w:pStyle w:val="Plattetekst"/>
        <w:spacing w:before="109"/>
      </w:pPr>
    </w:p>
    <w:p w14:paraId="5CF0AFB3" w14:textId="77777777" w:rsidR="003E472F" w:rsidRDefault="006519AE">
      <w:pPr>
        <w:pStyle w:val="Lijstalinea"/>
        <w:numPr>
          <w:ilvl w:val="1"/>
          <w:numId w:val="3"/>
        </w:numPr>
        <w:tabs>
          <w:tab w:val="left" w:pos="1838"/>
        </w:tabs>
        <w:spacing w:line="360" w:lineRule="auto"/>
        <w:ind w:right="1400"/>
        <w:rPr>
          <w:sz w:val="18"/>
        </w:rPr>
      </w:pPr>
      <w:r>
        <w:rPr>
          <w:sz w:val="18"/>
        </w:rPr>
        <w:t>In afwijking van artikel 26 lid 1 van de ARIV 2018, worden de geschillen, daaronder begrepen</w:t>
      </w:r>
      <w:r>
        <w:rPr>
          <w:spacing w:val="-3"/>
          <w:sz w:val="18"/>
        </w:rPr>
        <w:t xml:space="preserve"> </w:t>
      </w:r>
      <w:r>
        <w:rPr>
          <w:sz w:val="18"/>
        </w:rPr>
        <w:t>die</w:t>
      </w:r>
      <w:r>
        <w:rPr>
          <w:spacing w:val="-4"/>
          <w:sz w:val="18"/>
        </w:rPr>
        <w:t xml:space="preserve"> </w:t>
      </w:r>
      <w:r>
        <w:rPr>
          <w:sz w:val="18"/>
        </w:rPr>
        <w:t>welke</w:t>
      </w:r>
      <w:r>
        <w:rPr>
          <w:spacing w:val="-4"/>
          <w:sz w:val="18"/>
        </w:rPr>
        <w:t xml:space="preserve"> </w:t>
      </w:r>
      <w:r>
        <w:rPr>
          <w:sz w:val="18"/>
        </w:rPr>
        <w:t>slechts</w:t>
      </w:r>
      <w:r>
        <w:rPr>
          <w:spacing w:val="-7"/>
          <w:sz w:val="18"/>
        </w:rPr>
        <w:t xml:space="preserve"> </w:t>
      </w:r>
      <w:r>
        <w:rPr>
          <w:sz w:val="18"/>
        </w:rPr>
        <w:t>door</w:t>
      </w:r>
      <w:r>
        <w:rPr>
          <w:spacing w:val="-4"/>
          <w:sz w:val="18"/>
        </w:rPr>
        <w:t xml:space="preserve"> </w:t>
      </w:r>
      <w:r>
        <w:rPr>
          <w:sz w:val="18"/>
        </w:rPr>
        <w:t>een</w:t>
      </w:r>
      <w:r>
        <w:rPr>
          <w:spacing w:val="-3"/>
          <w:sz w:val="18"/>
        </w:rPr>
        <w:t xml:space="preserve"> </w:t>
      </w:r>
      <w:r>
        <w:rPr>
          <w:sz w:val="18"/>
        </w:rPr>
        <w:t>der</w:t>
      </w:r>
      <w:r>
        <w:rPr>
          <w:spacing w:val="-4"/>
          <w:sz w:val="18"/>
        </w:rPr>
        <w:t xml:space="preserve"> </w:t>
      </w:r>
      <w:r>
        <w:rPr>
          <w:sz w:val="18"/>
        </w:rPr>
        <w:t>partijen</w:t>
      </w:r>
      <w:r>
        <w:rPr>
          <w:spacing w:val="-3"/>
          <w:sz w:val="18"/>
        </w:rPr>
        <w:t xml:space="preserve"> </w:t>
      </w:r>
      <w:r>
        <w:rPr>
          <w:sz w:val="18"/>
        </w:rPr>
        <w:t>als</w:t>
      </w:r>
      <w:r>
        <w:rPr>
          <w:spacing w:val="-4"/>
          <w:sz w:val="18"/>
        </w:rPr>
        <w:t xml:space="preserve"> </w:t>
      </w:r>
      <w:r>
        <w:rPr>
          <w:sz w:val="18"/>
        </w:rPr>
        <w:t>zodanig</w:t>
      </w:r>
      <w:r>
        <w:rPr>
          <w:spacing w:val="-4"/>
          <w:sz w:val="18"/>
        </w:rPr>
        <w:t xml:space="preserve"> </w:t>
      </w:r>
      <w:r>
        <w:rPr>
          <w:sz w:val="18"/>
        </w:rPr>
        <w:t>worden</w:t>
      </w:r>
      <w:r>
        <w:rPr>
          <w:spacing w:val="-3"/>
          <w:sz w:val="18"/>
        </w:rPr>
        <w:t xml:space="preserve"> </w:t>
      </w:r>
      <w:r>
        <w:rPr>
          <w:sz w:val="18"/>
        </w:rPr>
        <w:t>beschouwd,</w:t>
      </w:r>
      <w:r>
        <w:rPr>
          <w:spacing w:val="-5"/>
          <w:sz w:val="18"/>
        </w:rPr>
        <w:t xml:space="preserve"> </w:t>
      </w:r>
      <w:r>
        <w:rPr>
          <w:sz w:val="18"/>
        </w:rPr>
        <w:t>welke tussen partijen mochten ontstaan betreffende de uitleg der bepalingen van deze overeenkomst, of in welke vorm ook ter zake van de samenwerking, beslecht door de bevoegde rechter te Arnhem.</w:t>
      </w:r>
    </w:p>
    <w:p w14:paraId="18914CE8" w14:textId="77777777" w:rsidR="003E472F" w:rsidRDefault="003E472F">
      <w:pPr>
        <w:pStyle w:val="Plattetekst"/>
        <w:spacing w:before="109"/>
      </w:pPr>
    </w:p>
    <w:p w14:paraId="194022D2" w14:textId="22ECF0C9" w:rsidR="003E472F" w:rsidRDefault="006519AE">
      <w:pPr>
        <w:pStyle w:val="Lijstalinea"/>
        <w:numPr>
          <w:ilvl w:val="1"/>
          <w:numId w:val="3"/>
        </w:numPr>
        <w:tabs>
          <w:tab w:val="left" w:pos="1838"/>
        </w:tabs>
        <w:spacing w:line="360" w:lineRule="auto"/>
        <w:ind w:right="1058"/>
        <w:rPr>
          <w:sz w:val="18"/>
        </w:rPr>
      </w:pPr>
      <w:r>
        <w:rPr>
          <w:sz w:val="18"/>
        </w:rPr>
        <w:t>Partijen</w:t>
      </w:r>
      <w:r>
        <w:rPr>
          <w:spacing w:val="-3"/>
          <w:sz w:val="18"/>
        </w:rPr>
        <w:t xml:space="preserve"> </w:t>
      </w:r>
      <w:r>
        <w:rPr>
          <w:sz w:val="18"/>
        </w:rPr>
        <w:t>kunnen,</w:t>
      </w:r>
      <w:r>
        <w:rPr>
          <w:spacing w:val="-4"/>
          <w:sz w:val="18"/>
        </w:rPr>
        <w:t xml:space="preserve"> </w:t>
      </w:r>
      <w:r>
        <w:rPr>
          <w:sz w:val="18"/>
        </w:rPr>
        <w:t>indien</w:t>
      </w:r>
      <w:r>
        <w:rPr>
          <w:spacing w:val="-3"/>
          <w:sz w:val="18"/>
        </w:rPr>
        <w:t xml:space="preserve"> </w:t>
      </w:r>
      <w:r>
        <w:rPr>
          <w:sz w:val="18"/>
        </w:rPr>
        <w:t>zij</w:t>
      </w:r>
      <w:r>
        <w:rPr>
          <w:spacing w:val="-5"/>
          <w:sz w:val="18"/>
        </w:rPr>
        <w:t xml:space="preserve"> </w:t>
      </w:r>
      <w:r>
        <w:rPr>
          <w:sz w:val="18"/>
        </w:rPr>
        <w:t>van</w:t>
      </w:r>
      <w:r>
        <w:rPr>
          <w:spacing w:val="-3"/>
          <w:sz w:val="18"/>
        </w:rPr>
        <w:t xml:space="preserve"> </w:t>
      </w:r>
      <w:r>
        <w:rPr>
          <w:sz w:val="18"/>
        </w:rPr>
        <w:t>oordeel</w:t>
      </w:r>
      <w:r>
        <w:rPr>
          <w:spacing w:val="-3"/>
          <w:sz w:val="18"/>
        </w:rPr>
        <w:t xml:space="preserve"> </w:t>
      </w:r>
      <w:r>
        <w:rPr>
          <w:sz w:val="18"/>
        </w:rPr>
        <w:t>zijn</w:t>
      </w:r>
      <w:r>
        <w:rPr>
          <w:spacing w:val="-3"/>
          <w:sz w:val="18"/>
        </w:rPr>
        <w:t xml:space="preserve"> </w:t>
      </w:r>
      <w:r>
        <w:rPr>
          <w:sz w:val="18"/>
        </w:rPr>
        <w:t>dat</w:t>
      </w:r>
      <w:r>
        <w:rPr>
          <w:spacing w:val="-3"/>
          <w:sz w:val="18"/>
        </w:rPr>
        <w:t xml:space="preserve"> </w:t>
      </w:r>
      <w:r>
        <w:rPr>
          <w:sz w:val="18"/>
        </w:rPr>
        <w:t>het</w:t>
      </w:r>
      <w:r>
        <w:rPr>
          <w:spacing w:val="-3"/>
          <w:sz w:val="18"/>
        </w:rPr>
        <w:t xml:space="preserve"> </w:t>
      </w:r>
      <w:r>
        <w:rPr>
          <w:sz w:val="18"/>
        </w:rPr>
        <w:t>geschil</w:t>
      </w:r>
      <w:r>
        <w:rPr>
          <w:spacing w:val="-3"/>
          <w:sz w:val="18"/>
        </w:rPr>
        <w:t xml:space="preserve"> </w:t>
      </w:r>
      <w:r>
        <w:rPr>
          <w:sz w:val="18"/>
        </w:rPr>
        <w:t>zich</w:t>
      </w:r>
      <w:r>
        <w:rPr>
          <w:spacing w:val="-3"/>
          <w:sz w:val="18"/>
        </w:rPr>
        <w:t xml:space="preserve"> </w:t>
      </w:r>
      <w:r>
        <w:rPr>
          <w:sz w:val="18"/>
        </w:rPr>
        <w:t>beter</w:t>
      </w:r>
      <w:r>
        <w:rPr>
          <w:spacing w:val="-4"/>
          <w:sz w:val="18"/>
        </w:rPr>
        <w:t xml:space="preserve"> </w:t>
      </w:r>
      <w:r>
        <w:rPr>
          <w:sz w:val="18"/>
        </w:rPr>
        <w:t>leent</w:t>
      </w:r>
      <w:r>
        <w:rPr>
          <w:spacing w:val="-3"/>
          <w:sz w:val="18"/>
        </w:rPr>
        <w:t xml:space="preserve"> </w:t>
      </w:r>
      <w:r>
        <w:rPr>
          <w:sz w:val="18"/>
        </w:rPr>
        <w:t>voor</w:t>
      </w:r>
      <w:r>
        <w:rPr>
          <w:spacing w:val="-6"/>
          <w:sz w:val="18"/>
        </w:rPr>
        <w:t xml:space="preserve"> </w:t>
      </w:r>
      <w:r>
        <w:rPr>
          <w:sz w:val="18"/>
        </w:rPr>
        <w:t xml:space="preserve">beslechting door middel van mediation of arbitrage, gezamenlijk besluiten het geschil voor te leggen aan een nader door partijen te bepalen arbitrage of </w:t>
      </w:r>
      <w:proofErr w:type="spellStart"/>
      <w:r>
        <w:rPr>
          <w:sz w:val="18"/>
        </w:rPr>
        <w:t>mediat</w:t>
      </w:r>
      <w:r w:rsidR="007210FF">
        <w:rPr>
          <w:sz w:val="18"/>
        </w:rPr>
        <w:t>er</w:t>
      </w:r>
      <w:proofErr w:type="spellEnd"/>
      <w:r w:rsidR="007210FF">
        <w:rPr>
          <w:sz w:val="18"/>
        </w:rPr>
        <w:t>.</w:t>
      </w:r>
    </w:p>
    <w:p w14:paraId="4C849127" w14:textId="77777777" w:rsidR="003E472F" w:rsidRDefault="003E472F">
      <w:pPr>
        <w:pStyle w:val="Plattetekst"/>
        <w:rPr>
          <w:sz w:val="16"/>
        </w:rPr>
      </w:pPr>
    </w:p>
    <w:p w14:paraId="14C16E38" w14:textId="77777777" w:rsidR="003E472F" w:rsidRDefault="003E472F">
      <w:pPr>
        <w:pStyle w:val="Plattetekst"/>
        <w:rPr>
          <w:sz w:val="16"/>
        </w:rPr>
      </w:pPr>
    </w:p>
    <w:p w14:paraId="5BAE2725" w14:textId="77777777" w:rsidR="003E472F" w:rsidRDefault="003E472F">
      <w:pPr>
        <w:pStyle w:val="Plattetekst"/>
        <w:rPr>
          <w:sz w:val="16"/>
        </w:rPr>
      </w:pPr>
    </w:p>
    <w:p w14:paraId="43209740" w14:textId="77777777" w:rsidR="003E472F" w:rsidRDefault="003E472F">
      <w:pPr>
        <w:pStyle w:val="Plattetekst"/>
        <w:rPr>
          <w:sz w:val="16"/>
        </w:rPr>
      </w:pPr>
    </w:p>
    <w:p w14:paraId="54573FCD" w14:textId="77777777" w:rsidR="003E472F" w:rsidRDefault="003E472F">
      <w:pPr>
        <w:pStyle w:val="Plattetekst"/>
        <w:rPr>
          <w:sz w:val="16"/>
        </w:rPr>
      </w:pPr>
    </w:p>
    <w:p w14:paraId="3237753D" w14:textId="77777777" w:rsidR="003E472F" w:rsidRDefault="003E472F">
      <w:pPr>
        <w:pStyle w:val="Plattetekst"/>
        <w:rPr>
          <w:sz w:val="16"/>
        </w:rPr>
      </w:pPr>
    </w:p>
    <w:p w14:paraId="14996FDE" w14:textId="77777777" w:rsidR="003E472F" w:rsidRDefault="003E472F">
      <w:pPr>
        <w:pStyle w:val="Plattetekst"/>
        <w:rPr>
          <w:sz w:val="16"/>
        </w:rPr>
      </w:pPr>
    </w:p>
    <w:p w14:paraId="5D654ECB" w14:textId="77777777" w:rsidR="003E472F" w:rsidRDefault="003E472F">
      <w:pPr>
        <w:pStyle w:val="Plattetekst"/>
        <w:rPr>
          <w:sz w:val="16"/>
        </w:rPr>
      </w:pPr>
    </w:p>
    <w:p w14:paraId="128CB5F7" w14:textId="77777777" w:rsidR="003E472F" w:rsidRDefault="003E472F">
      <w:pPr>
        <w:pStyle w:val="Plattetekst"/>
        <w:spacing w:before="67"/>
        <w:rPr>
          <w:sz w:val="16"/>
        </w:rPr>
      </w:pPr>
    </w:p>
    <w:p w14:paraId="3B2D6DA4"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58D40D29" w14:textId="77777777" w:rsidR="003E472F" w:rsidRDefault="003E472F">
      <w:pPr>
        <w:rPr>
          <w:sz w:val="16"/>
        </w:rPr>
        <w:sectPr w:rsidR="003E472F">
          <w:pgSz w:w="11910" w:h="16850"/>
          <w:pgMar w:top="1340" w:right="420" w:bottom="900" w:left="300" w:header="0" w:footer="701" w:gutter="0"/>
          <w:cols w:space="720"/>
        </w:sectPr>
      </w:pPr>
    </w:p>
    <w:p w14:paraId="5A09BCE7" w14:textId="77777777" w:rsidR="003E472F" w:rsidRDefault="006519AE">
      <w:pPr>
        <w:pStyle w:val="Kop2"/>
        <w:tabs>
          <w:tab w:val="left" w:pos="3242"/>
        </w:tabs>
        <w:spacing w:before="77"/>
      </w:pPr>
      <w:bookmarkStart w:id="14" w:name="_bookmark12"/>
      <w:bookmarkEnd w:id="14"/>
      <w:r>
        <w:lastRenderedPageBreak/>
        <w:t>ARTIKEL</w:t>
      </w:r>
      <w:r>
        <w:rPr>
          <w:spacing w:val="-7"/>
        </w:rPr>
        <w:t xml:space="preserve"> </w:t>
      </w:r>
      <w:r>
        <w:rPr>
          <w:spacing w:val="-5"/>
        </w:rPr>
        <w:t>13.</w:t>
      </w:r>
      <w:r>
        <w:tab/>
      </w:r>
      <w:r>
        <w:rPr>
          <w:spacing w:val="-2"/>
        </w:rPr>
        <w:t>SLOTBEPALING</w:t>
      </w:r>
    </w:p>
    <w:p w14:paraId="42A0D00C" w14:textId="77777777" w:rsidR="003E472F" w:rsidRDefault="006519AE">
      <w:pPr>
        <w:pStyle w:val="Lijstalinea"/>
        <w:numPr>
          <w:ilvl w:val="1"/>
          <w:numId w:val="2"/>
        </w:numPr>
        <w:tabs>
          <w:tab w:val="left" w:pos="1838"/>
        </w:tabs>
        <w:spacing w:before="193" w:line="360" w:lineRule="auto"/>
        <w:ind w:right="1471"/>
        <w:rPr>
          <w:sz w:val="18"/>
        </w:rPr>
      </w:pPr>
      <w:r>
        <w:rPr>
          <w:sz w:val="18"/>
        </w:rPr>
        <w:t>Door</w:t>
      </w:r>
      <w:r>
        <w:rPr>
          <w:spacing w:val="-5"/>
          <w:sz w:val="18"/>
        </w:rPr>
        <w:t xml:space="preserve"> </w:t>
      </w:r>
      <w:r>
        <w:rPr>
          <w:sz w:val="18"/>
        </w:rPr>
        <w:t>ondertekening</w:t>
      </w:r>
      <w:r>
        <w:rPr>
          <w:spacing w:val="-5"/>
          <w:sz w:val="18"/>
        </w:rPr>
        <w:t xml:space="preserve"> </w:t>
      </w:r>
      <w:r>
        <w:rPr>
          <w:sz w:val="18"/>
        </w:rPr>
        <w:t>van</w:t>
      </w:r>
      <w:r>
        <w:rPr>
          <w:spacing w:val="-4"/>
          <w:sz w:val="18"/>
        </w:rPr>
        <w:t xml:space="preserve"> </w:t>
      </w:r>
      <w:r>
        <w:rPr>
          <w:sz w:val="18"/>
        </w:rPr>
        <w:t>deze</w:t>
      </w:r>
      <w:r>
        <w:rPr>
          <w:spacing w:val="-2"/>
          <w:sz w:val="18"/>
        </w:rPr>
        <w:t xml:space="preserve"> </w:t>
      </w:r>
      <w:r>
        <w:rPr>
          <w:sz w:val="18"/>
        </w:rPr>
        <w:t>Raamovereenkomst</w:t>
      </w:r>
      <w:r>
        <w:rPr>
          <w:spacing w:val="-3"/>
          <w:sz w:val="18"/>
        </w:rPr>
        <w:t xml:space="preserve"> </w:t>
      </w:r>
      <w:r>
        <w:rPr>
          <w:sz w:val="18"/>
        </w:rPr>
        <w:t>vervallen</w:t>
      </w:r>
      <w:r>
        <w:rPr>
          <w:spacing w:val="-4"/>
          <w:sz w:val="18"/>
        </w:rPr>
        <w:t xml:space="preserve"> </w:t>
      </w:r>
      <w:r>
        <w:rPr>
          <w:sz w:val="18"/>
        </w:rPr>
        <w:t>alle</w:t>
      </w:r>
      <w:r>
        <w:rPr>
          <w:spacing w:val="-5"/>
          <w:sz w:val="18"/>
        </w:rPr>
        <w:t xml:space="preserve"> </w:t>
      </w:r>
      <w:r>
        <w:rPr>
          <w:sz w:val="18"/>
        </w:rPr>
        <w:t>eventueel</w:t>
      </w:r>
      <w:r>
        <w:rPr>
          <w:spacing w:val="-4"/>
          <w:sz w:val="18"/>
        </w:rPr>
        <w:t xml:space="preserve"> </w:t>
      </w:r>
      <w:r>
        <w:rPr>
          <w:sz w:val="18"/>
        </w:rPr>
        <w:t>eerder</w:t>
      </w:r>
      <w:r>
        <w:rPr>
          <w:spacing w:val="-5"/>
          <w:sz w:val="18"/>
        </w:rPr>
        <w:t xml:space="preserve"> </w:t>
      </w:r>
      <w:r>
        <w:rPr>
          <w:sz w:val="18"/>
        </w:rPr>
        <w:t>door Partijen gemaakte mondelinge, dan wel schriftelijke afspraken omtrent de hierbij overeengekomen leveringen en diensten.</w:t>
      </w:r>
    </w:p>
    <w:p w14:paraId="2E5A25F1" w14:textId="77777777" w:rsidR="003E472F" w:rsidRDefault="003E472F">
      <w:pPr>
        <w:pStyle w:val="Plattetekst"/>
        <w:spacing w:before="110"/>
      </w:pPr>
    </w:p>
    <w:p w14:paraId="536E5043" w14:textId="77777777" w:rsidR="003E472F" w:rsidRDefault="006519AE">
      <w:pPr>
        <w:pStyle w:val="Lijstalinea"/>
        <w:numPr>
          <w:ilvl w:val="1"/>
          <w:numId w:val="2"/>
        </w:numPr>
        <w:tabs>
          <w:tab w:val="left" w:pos="1838"/>
        </w:tabs>
        <w:spacing w:line="360" w:lineRule="auto"/>
        <w:ind w:right="1234"/>
        <w:rPr>
          <w:sz w:val="18"/>
        </w:rPr>
      </w:pPr>
      <w:r>
        <w:rPr>
          <w:sz w:val="18"/>
        </w:rPr>
        <w:t>Deze Raamovereenkomst is gesloten tegen de achtergrond van de bestaande relevante wet- en regelgeving. Partijen dragen er zorg voor dat deze wet- en regelgeving in het kader van de Raamovereenkomst in acht wordt genomen. In geval veranderingen in de wet- en regelgeving tot gevolg hebben dat de Raamovereenkomst aanpassing behoeft, zullen</w:t>
      </w:r>
      <w:r>
        <w:rPr>
          <w:spacing w:val="-3"/>
          <w:sz w:val="18"/>
        </w:rPr>
        <w:t xml:space="preserve"> </w:t>
      </w:r>
      <w:r>
        <w:rPr>
          <w:sz w:val="18"/>
        </w:rPr>
        <w:t>Partijen</w:t>
      </w:r>
      <w:r>
        <w:rPr>
          <w:spacing w:val="-3"/>
          <w:sz w:val="18"/>
        </w:rPr>
        <w:t xml:space="preserve"> </w:t>
      </w:r>
      <w:r>
        <w:rPr>
          <w:sz w:val="18"/>
        </w:rPr>
        <w:t>met</w:t>
      </w:r>
      <w:r>
        <w:rPr>
          <w:spacing w:val="-3"/>
          <w:sz w:val="18"/>
        </w:rPr>
        <w:t xml:space="preserve"> </w:t>
      </w:r>
      <w:r>
        <w:rPr>
          <w:sz w:val="18"/>
        </w:rPr>
        <w:t>elkaar</w:t>
      </w:r>
      <w:r>
        <w:rPr>
          <w:spacing w:val="-5"/>
          <w:sz w:val="18"/>
        </w:rPr>
        <w:t xml:space="preserve"> </w:t>
      </w:r>
      <w:r>
        <w:rPr>
          <w:sz w:val="18"/>
        </w:rPr>
        <w:t>in</w:t>
      </w:r>
      <w:r>
        <w:rPr>
          <w:spacing w:val="-3"/>
          <w:sz w:val="18"/>
        </w:rPr>
        <w:t xml:space="preserve"> </w:t>
      </w:r>
      <w:r>
        <w:rPr>
          <w:sz w:val="18"/>
        </w:rPr>
        <w:t>overleg</w:t>
      </w:r>
      <w:r>
        <w:rPr>
          <w:spacing w:val="-4"/>
          <w:sz w:val="18"/>
        </w:rPr>
        <w:t xml:space="preserve"> </w:t>
      </w:r>
      <w:r>
        <w:rPr>
          <w:sz w:val="18"/>
        </w:rPr>
        <w:t>treden</w:t>
      </w:r>
      <w:r>
        <w:rPr>
          <w:spacing w:val="-3"/>
          <w:sz w:val="18"/>
        </w:rPr>
        <w:t xml:space="preserve"> </w:t>
      </w:r>
      <w:r>
        <w:rPr>
          <w:sz w:val="18"/>
        </w:rPr>
        <w:t>over</w:t>
      </w:r>
      <w:r>
        <w:rPr>
          <w:spacing w:val="-4"/>
          <w:sz w:val="18"/>
        </w:rPr>
        <w:t xml:space="preserve"> </w:t>
      </w:r>
      <w:r>
        <w:rPr>
          <w:sz w:val="18"/>
        </w:rPr>
        <w:t>de</w:t>
      </w:r>
      <w:r>
        <w:rPr>
          <w:spacing w:val="-4"/>
          <w:sz w:val="18"/>
        </w:rPr>
        <w:t xml:space="preserve"> </w:t>
      </w:r>
      <w:r>
        <w:rPr>
          <w:sz w:val="18"/>
        </w:rPr>
        <w:t>gevolgen</w:t>
      </w:r>
      <w:r>
        <w:rPr>
          <w:spacing w:val="-3"/>
          <w:sz w:val="18"/>
        </w:rPr>
        <w:t xml:space="preserve"> </w:t>
      </w:r>
      <w:r>
        <w:rPr>
          <w:sz w:val="18"/>
        </w:rPr>
        <w:t>hiervan</w:t>
      </w:r>
      <w:r>
        <w:rPr>
          <w:spacing w:val="-3"/>
          <w:sz w:val="18"/>
        </w:rPr>
        <w:t xml:space="preserve"> </w:t>
      </w:r>
      <w:r>
        <w:rPr>
          <w:sz w:val="18"/>
        </w:rPr>
        <w:t>voor</w:t>
      </w:r>
      <w:r>
        <w:rPr>
          <w:spacing w:val="-4"/>
          <w:sz w:val="18"/>
        </w:rPr>
        <w:t xml:space="preserve"> </w:t>
      </w:r>
      <w:r>
        <w:rPr>
          <w:sz w:val="18"/>
        </w:rPr>
        <w:t>de</w:t>
      </w:r>
      <w:r>
        <w:rPr>
          <w:spacing w:val="-4"/>
          <w:sz w:val="18"/>
        </w:rPr>
        <w:t xml:space="preserve"> </w:t>
      </w:r>
      <w:r>
        <w:rPr>
          <w:sz w:val="18"/>
        </w:rPr>
        <w:t>inhoud</w:t>
      </w:r>
      <w:r>
        <w:rPr>
          <w:spacing w:val="-4"/>
          <w:sz w:val="18"/>
        </w:rPr>
        <w:t xml:space="preserve"> </w:t>
      </w:r>
      <w:r>
        <w:rPr>
          <w:sz w:val="18"/>
        </w:rPr>
        <w:t>van deze Raamovereenkomst, waarbij beide Partijen ernaar zullen streven om de samenwerking te continueren op soortgelijke wijze als deze op het moment van ondertekening van deze Raamovereenkomst plaatsvindt.</w:t>
      </w:r>
    </w:p>
    <w:p w14:paraId="4A09FFA5" w14:textId="77777777" w:rsidR="003E472F" w:rsidRDefault="003E472F">
      <w:pPr>
        <w:pStyle w:val="Plattetekst"/>
        <w:spacing w:before="108"/>
      </w:pPr>
    </w:p>
    <w:p w14:paraId="7CA12698" w14:textId="77777777" w:rsidR="003E472F" w:rsidRDefault="006519AE">
      <w:pPr>
        <w:pStyle w:val="Lijstalinea"/>
        <w:numPr>
          <w:ilvl w:val="1"/>
          <w:numId w:val="2"/>
        </w:numPr>
        <w:tabs>
          <w:tab w:val="left" w:pos="1838"/>
        </w:tabs>
        <w:spacing w:before="1" w:line="360" w:lineRule="auto"/>
        <w:ind w:right="1490"/>
        <w:rPr>
          <w:sz w:val="18"/>
        </w:rPr>
      </w:pPr>
      <w:r>
        <w:rPr>
          <w:sz w:val="18"/>
        </w:rPr>
        <w:t>Nadere</w:t>
      </w:r>
      <w:r>
        <w:rPr>
          <w:spacing w:val="-4"/>
          <w:sz w:val="18"/>
        </w:rPr>
        <w:t xml:space="preserve"> </w:t>
      </w:r>
      <w:r>
        <w:rPr>
          <w:sz w:val="18"/>
        </w:rPr>
        <w:t>afspraken</w:t>
      </w:r>
      <w:r>
        <w:rPr>
          <w:spacing w:val="-3"/>
          <w:sz w:val="18"/>
        </w:rPr>
        <w:t xml:space="preserve"> </w:t>
      </w:r>
      <w:r>
        <w:rPr>
          <w:sz w:val="18"/>
        </w:rPr>
        <w:t>die</w:t>
      </w:r>
      <w:r>
        <w:rPr>
          <w:spacing w:val="-4"/>
          <w:sz w:val="18"/>
        </w:rPr>
        <w:t xml:space="preserve"> </w:t>
      </w:r>
      <w:r>
        <w:rPr>
          <w:sz w:val="18"/>
        </w:rPr>
        <w:t>op</w:t>
      </w:r>
      <w:r>
        <w:rPr>
          <w:spacing w:val="-4"/>
          <w:sz w:val="18"/>
        </w:rPr>
        <w:t xml:space="preserve"> </w:t>
      </w:r>
      <w:r>
        <w:rPr>
          <w:sz w:val="18"/>
        </w:rPr>
        <w:t>basis</w:t>
      </w:r>
      <w:r>
        <w:rPr>
          <w:spacing w:val="-4"/>
          <w:sz w:val="18"/>
        </w:rPr>
        <w:t xml:space="preserve"> </w:t>
      </w:r>
      <w:r>
        <w:rPr>
          <w:sz w:val="18"/>
        </w:rPr>
        <w:t>van</w:t>
      </w:r>
      <w:r>
        <w:rPr>
          <w:spacing w:val="-3"/>
          <w:sz w:val="18"/>
        </w:rPr>
        <w:t xml:space="preserve"> </w:t>
      </w:r>
      <w:r>
        <w:rPr>
          <w:sz w:val="18"/>
        </w:rPr>
        <w:t>deze</w:t>
      </w:r>
      <w:r>
        <w:rPr>
          <w:spacing w:val="-1"/>
          <w:sz w:val="18"/>
        </w:rPr>
        <w:t xml:space="preserve"> </w:t>
      </w:r>
      <w:r>
        <w:rPr>
          <w:sz w:val="18"/>
        </w:rPr>
        <w:t>Raamovereenkomst</w:t>
      </w:r>
      <w:r>
        <w:rPr>
          <w:spacing w:val="-2"/>
          <w:sz w:val="18"/>
        </w:rPr>
        <w:t xml:space="preserve"> </w:t>
      </w:r>
      <w:r>
        <w:rPr>
          <w:sz w:val="18"/>
        </w:rPr>
        <w:t>gemaakt</w:t>
      </w:r>
      <w:r>
        <w:rPr>
          <w:spacing w:val="-3"/>
          <w:sz w:val="18"/>
        </w:rPr>
        <w:t xml:space="preserve"> </w:t>
      </w:r>
      <w:r>
        <w:rPr>
          <w:sz w:val="18"/>
        </w:rPr>
        <w:t>worden,</w:t>
      </w:r>
      <w:r>
        <w:rPr>
          <w:spacing w:val="-5"/>
          <w:sz w:val="18"/>
        </w:rPr>
        <w:t xml:space="preserve"> </w:t>
      </w:r>
      <w:r>
        <w:rPr>
          <w:sz w:val="18"/>
        </w:rPr>
        <w:t>worden geacht deel uit te maken van deze Raamovereenkomst.</w:t>
      </w:r>
    </w:p>
    <w:p w14:paraId="4D528443" w14:textId="77777777" w:rsidR="003E472F" w:rsidRDefault="003E472F">
      <w:pPr>
        <w:pStyle w:val="Plattetekst"/>
        <w:spacing w:before="111"/>
      </w:pPr>
    </w:p>
    <w:p w14:paraId="71A8DFAB" w14:textId="77777777" w:rsidR="003E472F" w:rsidRDefault="006519AE">
      <w:pPr>
        <w:pStyle w:val="Lijstalinea"/>
        <w:numPr>
          <w:ilvl w:val="1"/>
          <w:numId w:val="2"/>
        </w:numPr>
        <w:tabs>
          <w:tab w:val="left" w:pos="1838"/>
        </w:tabs>
        <w:spacing w:line="360" w:lineRule="auto"/>
        <w:ind w:right="1146"/>
        <w:rPr>
          <w:sz w:val="18"/>
        </w:rPr>
      </w:pPr>
      <w:r>
        <w:rPr>
          <w:sz w:val="18"/>
        </w:rPr>
        <w:t>Deze</w:t>
      </w:r>
      <w:r>
        <w:rPr>
          <w:spacing w:val="-3"/>
          <w:sz w:val="18"/>
        </w:rPr>
        <w:t xml:space="preserve"> </w:t>
      </w:r>
      <w:r>
        <w:rPr>
          <w:sz w:val="18"/>
        </w:rPr>
        <w:t>Raamovereenkomst</w:t>
      </w:r>
      <w:r>
        <w:rPr>
          <w:spacing w:val="-4"/>
          <w:sz w:val="18"/>
        </w:rPr>
        <w:t xml:space="preserve"> </w:t>
      </w:r>
      <w:r>
        <w:rPr>
          <w:sz w:val="18"/>
        </w:rPr>
        <w:t>kan</w:t>
      </w:r>
      <w:r>
        <w:rPr>
          <w:spacing w:val="-3"/>
          <w:sz w:val="18"/>
        </w:rPr>
        <w:t xml:space="preserve"> </w:t>
      </w:r>
      <w:r>
        <w:rPr>
          <w:sz w:val="18"/>
        </w:rPr>
        <w:t>alleen</w:t>
      </w:r>
      <w:r>
        <w:rPr>
          <w:spacing w:val="-3"/>
          <w:sz w:val="18"/>
        </w:rPr>
        <w:t xml:space="preserve"> </w:t>
      </w:r>
      <w:r>
        <w:rPr>
          <w:sz w:val="18"/>
        </w:rPr>
        <w:t>worden</w:t>
      </w:r>
      <w:r>
        <w:rPr>
          <w:spacing w:val="-3"/>
          <w:sz w:val="18"/>
        </w:rPr>
        <w:t xml:space="preserve"> </w:t>
      </w:r>
      <w:r>
        <w:rPr>
          <w:sz w:val="18"/>
        </w:rPr>
        <w:t>gewijzigd</w:t>
      </w:r>
      <w:r>
        <w:rPr>
          <w:spacing w:val="-4"/>
          <w:sz w:val="18"/>
        </w:rPr>
        <w:t xml:space="preserve"> </w:t>
      </w:r>
      <w:r>
        <w:rPr>
          <w:sz w:val="18"/>
        </w:rPr>
        <w:t>of</w:t>
      </w:r>
      <w:r>
        <w:rPr>
          <w:spacing w:val="-5"/>
          <w:sz w:val="18"/>
        </w:rPr>
        <w:t xml:space="preserve"> </w:t>
      </w:r>
      <w:r>
        <w:rPr>
          <w:sz w:val="18"/>
        </w:rPr>
        <w:t>aangevuld</w:t>
      </w:r>
      <w:r>
        <w:rPr>
          <w:spacing w:val="-4"/>
          <w:sz w:val="18"/>
        </w:rPr>
        <w:t xml:space="preserve"> </w:t>
      </w:r>
      <w:r>
        <w:rPr>
          <w:sz w:val="18"/>
        </w:rPr>
        <w:t>bij</w:t>
      </w:r>
      <w:r>
        <w:rPr>
          <w:spacing w:val="-3"/>
          <w:sz w:val="18"/>
        </w:rPr>
        <w:t xml:space="preserve"> </w:t>
      </w:r>
      <w:r>
        <w:rPr>
          <w:sz w:val="18"/>
        </w:rPr>
        <w:t>een</w:t>
      </w:r>
      <w:r>
        <w:rPr>
          <w:spacing w:val="-3"/>
          <w:sz w:val="18"/>
        </w:rPr>
        <w:t xml:space="preserve"> </w:t>
      </w:r>
      <w:r>
        <w:rPr>
          <w:sz w:val="18"/>
        </w:rPr>
        <w:t>door</w:t>
      </w:r>
      <w:r>
        <w:rPr>
          <w:spacing w:val="-4"/>
          <w:sz w:val="18"/>
        </w:rPr>
        <w:t xml:space="preserve"> </w:t>
      </w:r>
      <w:r>
        <w:rPr>
          <w:sz w:val="18"/>
        </w:rPr>
        <w:t>de Koper en Leverancier ondertekend geschrift. Wijzigingen worden als Bijlage geacht deel uit te maken van deze Raamovereenkomst.</w:t>
      </w:r>
    </w:p>
    <w:p w14:paraId="7699A172" w14:textId="77777777" w:rsidR="003E472F" w:rsidRDefault="003E472F">
      <w:pPr>
        <w:pStyle w:val="Plattetekst"/>
        <w:rPr>
          <w:sz w:val="16"/>
        </w:rPr>
      </w:pPr>
    </w:p>
    <w:p w14:paraId="7ED39C34" w14:textId="77777777" w:rsidR="003E472F" w:rsidRDefault="003E472F">
      <w:pPr>
        <w:pStyle w:val="Plattetekst"/>
        <w:rPr>
          <w:sz w:val="16"/>
        </w:rPr>
      </w:pPr>
    </w:p>
    <w:p w14:paraId="171C7898" w14:textId="77777777" w:rsidR="003E472F" w:rsidRDefault="003E472F">
      <w:pPr>
        <w:pStyle w:val="Plattetekst"/>
        <w:rPr>
          <w:sz w:val="16"/>
        </w:rPr>
      </w:pPr>
    </w:p>
    <w:p w14:paraId="3A4B22E1" w14:textId="77777777" w:rsidR="003E472F" w:rsidRDefault="003E472F">
      <w:pPr>
        <w:pStyle w:val="Plattetekst"/>
        <w:rPr>
          <w:sz w:val="16"/>
        </w:rPr>
      </w:pPr>
    </w:p>
    <w:p w14:paraId="6F85EC66" w14:textId="77777777" w:rsidR="003E472F" w:rsidRDefault="003E472F">
      <w:pPr>
        <w:pStyle w:val="Plattetekst"/>
        <w:rPr>
          <w:sz w:val="16"/>
        </w:rPr>
      </w:pPr>
    </w:p>
    <w:p w14:paraId="7FCAFD03" w14:textId="77777777" w:rsidR="003E472F" w:rsidRDefault="003E472F">
      <w:pPr>
        <w:pStyle w:val="Plattetekst"/>
        <w:rPr>
          <w:sz w:val="16"/>
        </w:rPr>
      </w:pPr>
    </w:p>
    <w:p w14:paraId="295954F3" w14:textId="77777777" w:rsidR="003E472F" w:rsidRDefault="003E472F">
      <w:pPr>
        <w:pStyle w:val="Plattetekst"/>
        <w:rPr>
          <w:sz w:val="16"/>
        </w:rPr>
      </w:pPr>
    </w:p>
    <w:p w14:paraId="631CC7AA" w14:textId="77777777" w:rsidR="003E472F" w:rsidRDefault="003E472F">
      <w:pPr>
        <w:pStyle w:val="Plattetekst"/>
        <w:rPr>
          <w:sz w:val="16"/>
        </w:rPr>
      </w:pPr>
    </w:p>
    <w:p w14:paraId="6224B958" w14:textId="77777777" w:rsidR="003E472F" w:rsidRDefault="003E472F">
      <w:pPr>
        <w:pStyle w:val="Plattetekst"/>
        <w:rPr>
          <w:sz w:val="16"/>
        </w:rPr>
      </w:pPr>
    </w:p>
    <w:p w14:paraId="35E75716" w14:textId="77777777" w:rsidR="003E472F" w:rsidRDefault="003E472F">
      <w:pPr>
        <w:pStyle w:val="Plattetekst"/>
        <w:rPr>
          <w:sz w:val="16"/>
        </w:rPr>
      </w:pPr>
    </w:p>
    <w:p w14:paraId="0704B2F9" w14:textId="77777777" w:rsidR="003E472F" w:rsidRDefault="003E472F">
      <w:pPr>
        <w:pStyle w:val="Plattetekst"/>
        <w:rPr>
          <w:sz w:val="16"/>
        </w:rPr>
      </w:pPr>
    </w:p>
    <w:p w14:paraId="5A52B4FA" w14:textId="77777777" w:rsidR="003E472F" w:rsidRDefault="003E472F">
      <w:pPr>
        <w:pStyle w:val="Plattetekst"/>
        <w:rPr>
          <w:sz w:val="16"/>
        </w:rPr>
      </w:pPr>
    </w:p>
    <w:p w14:paraId="31F5AF57" w14:textId="77777777" w:rsidR="003E472F" w:rsidRDefault="003E472F">
      <w:pPr>
        <w:pStyle w:val="Plattetekst"/>
        <w:rPr>
          <w:sz w:val="16"/>
        </w:rPr>
      </w:pPr>
    </w:p>
    <w:p w14:paraId="39547240" w14:textId="77777777" w:rsidR="003E472F" w:rsidRDefault="003E472F">
      <w:pPr>
        <w:pStyle w:val="Plattetekst"/>
        <w:rPr>
          <w:sz w:val="16"/>
        </w:rPr>
      </w:pPr>
    </w:p>
    <w:p w14:paraId="77AFCC53" w14:textId="77777777" w:rsidR="003E472F" w:rsidRDefault="003E472F">
      <w:pPr>
        <w:pStyle w:val="Plattetekst"/>
        <w:rPr>
          <w:sz w:val="16"/>
        </w:rPr>
      </w:pPr>
    </w:p>
    <w:p w14:paraId="2E3E8C82" w14:textId="77777777" w:rsidR="003E472F" w:rsidRDefault="003E472F">
      <w:pPr>
        <w:pStyle w:val="Plattetekst"/>
        <w:rPr>
          <w:sz w:val="16"/>
        </w:rPr>
      </w:pPr>
    </w:p>
    <w:p w14:paraId="30A1108C" w14:textId="77777777" w:rsidR="003E472F" w:rsidRDefault="003E472F">
      <w:pPr>
        <w:pStyle w:val="Plattetekst"/>
        <w:rPr>
          <w:sz w:val="16"/>
        </w:rPr>
      </w:pPr>
    </w:p>
    <w:p w14:paraId="2E04A2FA" w14:textId="77777777" w:rsidR="003E472F" w:rsidRDefault="003E472F">
      <w:pPr>
        <w:pStyle w:val="Plattetekst"/>
        <w:rPr>
          <w:sz w:val="16"/>
        </w:rPr>
      </w:pPr>
    </w:p>
    <w:p w14:paraId="02ED1BAD" w14:textId="77777777" w:rsidR="003E472F" w:rsidRDefault="003E472F">
      <w:pPr>
        <w:pStyle w:val="Plattetekst"/>
        <w:rPr>
          <w:sz w:val="16"/>
        </w:rPr>
      </w:pPr>
    </w:p>
    <w:p w14:paraId="5D4B80EE" w14:textId="77777777" w:rsidR="003E472F" w:rsidRDefault="003E472F">
      <w:pPr>
        <w:pStyle w:val="Plattetekst"/>
        <w:rPr>
          <w:sz w:val="16"/>
        </w:rPr>
      </w:pPr>
    </w:p>
    <w:p w14:paraId="349E1670" w14:textId="77777777" w:rsidR="003E472F" w:rsidRDefault="003E472F">
      <w:pPr>
        <w:pStyle w:val="Plattetekst"/>
        <w:rPr>
          <w:sz w:val="16"/>
        </w:rPr>
      </w:pPr>
    </w:p>
    <w:p w14:paraId="2FCF875A" w14:textId="77777777" w:rsidR="003E472F" w:rsidRDefault="003E472F">
      <w:pPr>
        <w:pStyle w:val="Plattetekst"/>
        <w:rPr>
          <w:sz w:val="16"/>
        </w:rPr>
      </w:pPr>
    </w:p>
    <w:p w14:paraId="4788582B" w14:textId="77777777" w:rsidR="003E472F" w:rsidRDefault="003E472F">
      <w:pPr>
        <w:pStyle w:val="Plattetekst"/>
        <w:rPr>
          <w:sz w:val="16"/>
        </w:rPr>
      </w:pPr>
    </w:p>
    <w:p w14:paraId="54AB469B" w14:textId="77777777" w:rsidR="003E472F" w:rsidRDefault="003E472F">
      <w:pPr>
        <w:pStyle w:val="Plattetekst"/>
        <w:rPr>
          <w:sz w:val="16"/>
        </w:rPr>
      </w:pPr>
    </w:p>
    <w:p w14:paraId="49C0921B" w14:textId="77777777" w:rsidR="003E472F" w:rsidRDefault="003E472F">
      <w:pPr>
        <w:pStyle w:val="Plattetekst"/>
        <w:rPr>
          <w:sz w:val="16"/>
        </w:rPr>
      </w:pPr>
    </w:p>
    <w:p w14:paraId="7BB201ED" w14:textId="77777777" w:rsidR="003E472F" w:rsidRDefault="003E472F">
      <w:pPr>
        <w:pStyle w:val="Plattetekst"/>
        <w:rPr>
          <w:sz w:val="16"/>
        </w:rPr>
      </w:pPr>
    </w:p>
    <w:p w14:paraId="7700E56B" w14:textId="77777777" w:rsidR="003E472F" w:rsidRDefault="003E472F">
      <w:pPr>
        <w:pStyle w:val="Plattetekst"/>
        <w:rPr>
          <w:sz w:val="16"/>
        </w:rPr>
      </w:pPr>
    </w:p>
    <w:p w14:paraId="786E31AE" w14:textId="77777777" w:rsidR="003E472F" w:rsidRDefault="003E472F">
      <w:pPr>
        <w:pStyle w:val="Plattetekst"/>
        <w:rPr>
          <w:sz w:val="16"/>
        </w:rPr>
      </w:pPr>
    </w:p>
    <w:p w14:paraId="3674CB22" w14:textId="77777777" w:rsidR="003E472F" w:rsidRDefault="003E472F">
      <w:pPr>
        <w:pStyle w:val="Plattetekst"/>
        <w:rPr>
          <w:sz w:val="16"/>
        </w:rPr>
      </w:pPr>
    </w:p>
    <w:p w14:paraId="39A1B8FC" w14:textId="77777777" w:rsidR="003E472F" w:rsidRDefault="003E472F">
      <w:pPr>
        <w:pStyle w:val="Plattetekst"/>
        <w:rPr>
          <w:sz w:val="16"/>
        </w:rPr>
      </w:pPr>
    </w:p>
    <w:p w14:paraId="0C426907" w14:textId="77777777" w:rsidR="003E472F" w:rsidRDefault="003E472F">
      <w:pPr>
        <w:pStyle w:val="Plattetekst"/>
        <w:rPr>
          <w:sz w:val="16"/>
        </w:rPr>
      </w:pPr>
    </w:p>
    <w:p w14:paraId="6AC3DDF9" w14:textId="77777777" w:rsidR="003E472F" w:rsidRDefault="003E472F">
      <w:pPr>
        <w:pStyle w:val="Plattetekst"/>
        <w:rPr>
          <w:sz w:val="16"/>
        </w:rPr>
      </w:pPr>
    </w:p>
    <w:p w14:paraId="77278EA4" w14:textId="77777777" w:rsidR="003E472F" w:rsidRDefault="003E472F">
      <w:pPr>
        <w:pStyle w:val="Plattetekst"/>
        <w:rPr>
          <w:sz w:val="16"/>
        </w:rPr>
      </w:pPr>
    </w:p>
    <w:p w14:paraId="43982D14" w14:textId="77777777" w:rsidR="003E472F" w:rsidRDefault="003E472F">
      <w:pPr>
        <w:pStyle w:val="Plattetekst"/>
        <w:rPr>
          <w:sz w:val="16"/>
        </w:rPr>
      </w:pPr>
    </w:p>
    <w:p w14:paraId="400629B7" w14:textId="77777777" w:rsidR="003E472F" w:rsidRDefault="003E472F">
      <w:pPr>
        <w:pStyle w:val="Plattetekst"/>
        <w:spacing w:before="47"/>
        <w:rPr>
          <w:sz w:val="16"/>
        </w:rPr>
      </w:pPr>
    </w:p>
    <w:p w14:paraId="477B15F7"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p w14:paraId="58067F51" w14:textId="77777777" w:rsidR="003E472F" w:rsidRDefault="003E472F">
      <w:pPr>
        <w:rPr>
          <w:sz w:val="16"/>
        </w:rPr>
        <w:sectPr w:rsidR="003E472F">
          <w:pgSz w:w="11910" w:h="16850"/>
          <w:pgMar w:top="1340" w:right="420" w:bottom="900" w:left="300" w:header="0" w:footer="701" w:gutter="0"/>
          <w:cols w:space="720"/>
        </w:sectPr>
      </w:pPr>
    </w:p>
    <w:p w14:paraId="0C4F376C" w14:textId="77777777" w:rsidR="003E472F" w:rsidRDefault="006519AE">
      <w:pPr>
        <w:pStyle w:val="Plattetekst"/>
        <w:spacing w:before="76"/>
        <w:ind w:left="1118"/>
      </w:pPr>
      <w:r>
        <w:lastRenderedPageBreak/>
        <w:t>Aldus</w:t>
      </w:r>
      <w:r>
        <w:rPr>
          <w:spacing w:val="-5"/>
        </w:rPr>
        <w:t xml:space="preserve"> </w:t>
      </w:r>
      <w:r>
        <w:t>op</w:t>
      </w:r>
      <w:r>
        <w:rPr>
          <w:spacing w:val="-3"/>
        </w:rPr>
        <w:t xml:space="preserve"> </w:t>
      </w:r>
      <w:r>
        <w:t>de</w:t>
      </w:r>
      <w:r>
        <w:rPr>
          <w:spacing w:val="-5"/>
        </w:rPr>
        <w:t xml:space="preserve"> </w:t>
      </w:r>
      <w:r>
        <w:t>laatste</w:t>
      </w:r>
      <w:r>
        <w:rPr>
          <w:spacing w:val="-2"/>
        </w:rPr>
        <w:t xml:space="preserve"> </w:t>
      </w:r>
      <w:r>
        <w:t>van</w:t>
      </w:r>
      <w:r>
        <w:rPr>
          <w:spacing w:val="-2"/>
        </w:rPr>
        <w:t xml:space="preserve"> </w:t>
      </w:r>
      <w:r>
        <w:t>de</w:t>
      </w:r>
      <w:r>
        <w:rPr>
          <w:spacing w:val="-3"/>
        </w:rPr>
        <w:t xml:space="preserve"> </w:t>
      </w:r>
      <w:r>
        <w:t>hierna</w:t>
      </w:r>
      <w:r>
        <w:rPr>
          <w:spacing w:val="-3"/>
        </w:rPr>
        <w:t xml:space="preserve"> </w:t>
      </w:r>
      <w:r>
        <w:t>genoemde</w:t>
      </w:r>
      <w:r>
        <w:rPr>
          <w:spacing w:val="-2"/>
        </w:rPr>
        <w:t xml:space="preserve"> </w:t>
      </w:r>
      <w:r>
        <w:t>data</w:t>
      </w:r>
      <w:r>
        <w:rPr>
          <w:spacing w:val="-3"/>
        </w:rPr>
        <w:t xml:space="preserve"> </w:t>
      </w:r>
      <w:r>
        <w:t>overeengekomen</w:t>
      </w:r>
      <w:r>
        <w:rPr>
          <w:spacing w:val="-2"/>
        </w:rPr>
        <w:t xml:space="preserve"> </w:t>
      </w:r>
      <w:r>
        <w:t>en</w:t>
      </w:r>
      <w:r>
        <w:rPr>
          <w:spacing w:val="-1"/>
        </w:rPr>
        <w:t xml:space="preserve"> </w:t>
      </w:r>
      <w:r>
        <w:rPr>
          <w:spacing w:val="-2"/>
        </w:rPr>
        <w:t>ondertekend,</w:t>
      </w:r>
    </w:p>
    <w:p w14:paraId="560DDA6A" w14:textId="77777777" w:rsidR="003E472F" w:rsidRDefault="003E472F">
      <w:pPr>
        <w:pStyle w:val="Plattetekst"/>
      </w:pPr>
    </w:p>
    <w:p w14:paraId="2AB7DAFC" w14:textId="77777777" w:rsidR="00787CF4" w:rsidRDefault="00787CF4">
      <w:pPr>
        <w:pStyle w:val="Plattetekst"/>
      </w:pPr>
    </w:p>
    <w:tbl>
      <w:tblPr>
        <w:tblStyle w:val="TableNormal"/>
        <w:tblW w:w="0" w:type="auto"/>
        <w:tblInd w:w="1076" w:type="dxa"/>
        <w:tblLayout w:type="fixed"/>
        <w:tblLook w:val="01E0" w:firstRow="1" w:lastRow="1" w:firstColumn="1" w:lastColumn="1" w:noHBand="0" w:noVBand="0"/>
      </w:tblPr>
      <w:tblGrid>
        <w:gridCol w:w="4027"/>
        <w:gridCol w:w="2841"/>
      </w:tblGrid>
      <w:tr w:rsidR="003E472F" w14:paraId="0D8CF750" w14:textId="77777777">
        <w:trPr>
          <w:trHeight w:val="327"/>
        </w:trPr>
        <w:tc>
          <w:tcPr>
            <w:tcW w:w="4027" w:type="dxa"/>
          </w:tcPr>
          <w:p w14:paraId="6C80E67A" w14:textId="6B6B5484" w:rsidR="003E472F" w:rsidRDefault="005B2385">
            <w:pPr>
              <w:pStyle w:val="TableParagraph"/>
              <w:ind w:left="50"/>
              <w:rPr>
                <w:b/>
                <w:sz w:val="18"/>
              </w:rPr>
            </w:pPr>
            <w:r w:rsidRPr="00787CF4">
              <w:rPr>
                <w:b/>
                <w:sz w:val="18"/>
              </w:rPr>
              <w:t>Ir. Lely Lyceum</w:t>
            </w:r>
          </w:p>
        </w:tc>
        <w:tc>
          <w:tcPr>
            <w:tcW w:w="2841" w:type="dxa"/>
          </w:tcPr>
          <w:p w14:paraId="2816CB96" w14:textId="6E5ADCA2" w:rsidR="003E472F" w:rsidRDefault="003E472F">
            <w:pPr>
              <w:pStyle w:val="TableParagraph"/>
              <w:ind w:left="662"/>
              <w:rPr>
                <w:b/>
                <w:sz w:val="18"/>
              </w:rPr>
            </w:pPr>
          </w:p>
        </w:tc>
      </w:tr>
      <w:tr w:rsidR="003E472F" w14:paraId="6A9AD880" w14:textId="77777777">
        <w:trPr>
          <w:trHeight w:val="404"/>
        </w:trPr>
        <w:tc>
          <w:tcPr>
            <w:tcW w:w="4027" w:type="dxa"/>
          </w:tcPr>
          <w:p w14:paraId="73F865EA" w14:textId="5671FA89" w:rsidR="003E472F" w:rsidRDefault="006519AE">
            <w:pPr>
              <w:pStyle w:val="TableParagraph"/>
              <w:spacing w:before="109"/>
              <w:ind w:left="50"/>
              <w:rPr>
                <w:sz w:val="18"/>
              </w:rPr>
            </w:pPr>
            <w:r>
              <w:rPr>
                <w:spacing w:val="-4"/>
                <w:sz w:val="18"/>
              </w:rPr>
              <w:t>Naam</w:t>
            </w:r>
            <w:r w:rsidR="00787CF4">
              <w:rPr>
                <w:spacing w:val="-4"/>
                <w:sz w:val="18"/>
              </w:rPr>
              <w:t>:</w:t>
            </w:r>
            <w:r w:rsidR="00787CF4" w:rsidRPr="00787CF4">
              <w:rPr>
                <w:sz w:val="18"/>
              </w:rPr>
              <w:t xml:space="preserve"> Jan Rath</w:t>
            </w:r>
            <w:r w:rsidR="00787CF4" w:rsidRPr="00787CF4">
              <w:rPr>
                <w:color w:val="000000"/>
                <w:sz w:val="18"/>
              </w:rPr>
              <w:t xml:space="preserve"> </w:t>
            </w:r>
          </w:p>
        </w:tc>
        <w:tc>
          <w:tcPr>
            <w:tcW w:w="2841" w:type="dxa"/>
          </w:tcPr>
          <w:p w14:paraId="1B6AC882" w14:textId="2ECF2D10" w:rsidR="003E472F" w:rsidRDefault="003E472F">
            <w:pPr>
              <w:pStyle w:val="TableParagraph"/>
              <w:spacing w:before="109"/>
              <w:ind w:left="662"/>
              <w:rPr>
                <w:sz w:val="18"/>
              </w:rPr>
            </w:pPr>
          </w:p>
        </w:tc>
      </w:tr>
      <w:tr w:rsidR="003E472F" w14:paraId="187391FC" w14:textId="77777777">
        <w:trPr>
          <w:trHeight w:val="372"/>
        </w:trPr>
        <w:tc>
          <w:tcPr>
            <w:tcW w:w="4027" w:type="dxa"/>
          </w:tcPr>
          <w:p w14:paraId="517085F5" w14:textId="4B27F1BF" w:rsidR="003E472F" w:rsidRDefault="006519AE">
            <w:pPr>
              <w:pStyle w:val="TableParagraph"/>
              <w:spacing w:before="76"/>
              <w:ind w:left="50"/>
              <w:rPr>
                <w:sz w:val="18"/>
              </w:rPr>
            </w:pPr>
            <w:r>
              <w:rPr>
                <w:spacing w:val="-2"/>
                <w:sz w:val="18"/>
              </w:rPr>
              <w:t>Functie</w:t>
            </w:r>
            <w:r w:rsidR="00787CF4">
              <w:rPr>
                <w:spacing w:val="-2"/>
                <w:sz w:val="18"/>
              </w:rPr>
              <w:t>:</w:t>
            </w:r>
            <w:r w:rsidR="00787CF4" w:rsidRPr="00787CF4">
              <w:rPr>
                <w:sz w:val="18"/>
              </w:rPr>
              <w:t xml:space="preserve"> rector/bestuurder</w:t>
            </w:r>
          </w:p>
        </w:tc>
        <w:tc>
          <w:tcPr>
            <w:tcW w:w="2841" w:type="dxa"/>
          </w:tcPr>
          <w:p w14:paraId="64CFF193" w14:textId="5D007C2D" w:rsidR="003E472F" w:rsidRDefault="003E472F">
            <w:pPr>
              <w:pStyle w:val="TableParagraph"/>
              <w:spacing w:before="76"/>
              <w:ind w:left="662"/>
              <w:rPr>
                <w:sz w:val="18"/>
              </w:rPr>
            </w:pPr>
          </w:p>
        </w:tc>
      </w:tr>
      <w:tr w:rsidR="003E472F" w14:paraId="68DA4387" w14:textId="77777777">
        <w:trPr>
          <w:trHeight w:val="371"/>
        </w:trPr>
        <w:tc>
          <w:tcPr>
            <w:tcW w:w="4027" w:type="dxa"/>
          </w:tcPr>
          <w:p w14:paraId="24B43482" w14:textId="6DA544EA" w:rsidR="003E472F" w:rsidRDefault="006519AE">
            <w:pPr>
              <w:pStyle w:val="TableParagraph"/>
              <w:spacing w:before="76"/>
              <w:ind w:left="50"/>
              <w:rPr>
                <w:sz w:val="18"/>
              </w:rPr>
            </w:pPr>
            <w:r>
              <w:rPr>
                <w:spacing w:val="-2"/>
                <w:sz w:val="18"/>
              </w:rPr>
              <w:t>Plaats</w:t>
            </w:r>
            <w:r w:rsidR="00787CF4">
              <w:rPr>
                <w:spacing w:val="-2"/>
                <w:sz w:val="18"/>
              </w:rPr>
              <w:t>:</w:t>
            </w:r>
            <w:r w:rsidR="00787CF4" w:rsidRPr="00787CF4">
              <w:rPr>
                <w:sz w:val="18"/>
              </w:rPr>
              <w:t xml:space="preserve"> Amsterdam</w:t>
            </w:r>
          </w:p>
        </w:tc>
        <w:tc>
          <w:tcPr>
            <w:tcW w:w="2841" w:type="dxa"/>
          </w:tcPr>
          <w:p w14:paraId="304F2F67" w14:textId="76A8C17B" w:rsidR="003E472F" w:rsidRDefault="003E472F">
            <w:pPr>
              <w:pStyle w:val="TableParagraph"/>
              <w:spacing w:before="76"/>
              <w:ind w:left="662"/>
              <w:rPr>
                <w:sz w:val="18"/>
              </w:rPr>
            </w:pPr>
          </w:p>
        </w:tc>
      </w:tr>
      <w:tr w:rsidR="003E472F" w14:paraId="5C8B35FA" w14:textId="77777777">
        <w:trPr>
          <w:trHeight w:val="372"/>
        </w:trPr>
        <w:tc>
          <w:tcPr>
            <w:tcW w:w="4027" w:type="dxa"/>
          </w:tcPr>
          <w:p w14:paraId="185D8C54" w14:textId="7291CB2C" w:rsidR="003E472F" w:rsidRDefault="006519AE">
            <w:pPr>
              <w:pStyle w:val="TableParagraph"/>
              <w:spacing w:before="76"/>
              <w:ind w:left="50"/>
              <w:rPr>
                <w:sz w:val="18"/>
              </w:rPr>
            </w:pPr>
            <w:r>
              <w:rPr>
                <w:spacing w:val="-2"/>
                <w:sz w:val="18"/>
              </w:rPr>
              <w:t>Datum</w:t>
            </w:r>
            <w:r w:rsidR="00787CF4">
              <w:rPr>
                <w:spacing w:val="-2"/>
                <w:sz w:val="18"/>
              </w:rPr>
              <w:t xml:space="preserve">: </w:t>
            </w:r>
          </w:p>
        </w:tc>
        <w:tc>
          <w:tcPr>
            <w:tcW w:w="2841" w:type="dxa"/>
          </w:tcPr>
          <w:p w14:paraId="57DD36C6" w14:textId="4313848B" w:rsidR="003E472F" w:rsidRDefault="003E472F">
            <w:pPr>
              <w:pStyle w:val="TableParagraph"/>
              <w:spacing w:before="76"/>
              <w:ind w:left="662"/>
              <w:rPr>
                <w:sz w:val="18"/>
              </w:rPr>
            </w:pPr>
          </w:p>
        </w:tc>
      </w:tr>
      <w:tr w:rsidR="003E472F" w14:paraId="31A5F7B9" w14:textId="77777777">
        <w:trPr>
          <w:trHeight w:val="885"/>
        </w:trPr>
        <w:tc>
          <w:tcPr>
            <w:tcW w:w="4027" w:type="dxa"/>
          </w:tcPr>
          <w:p w14:paraId="63A28ECF" w14:textId="66E2D521" w:rsidR="003E472F" w:rsidRDefault="006519AE">
            <w:pPr>
              <w:pStyle w:val="TableParagraph"/>
              <w:spacing w:before="76"/>
              <w:ind w:left="50"/>
              <w:rPr>
                <w:sz w:val="18"/>
              </w:rPr>
            </w:pPr>
            <w:r>
              <w:rPr>
                <w:spacing w:val="-2"/>
                <w:sz w:val="18"/>
              </w:rPr>
              <w:t>Handtekening</w:t>
            </w:r>
            <w:r w:rsidR="00787CF4">
              <w:rPr>
                <w:spacing w:val="-2"/>
                <w:sz w:val="18"/>
              </w:rPr>
              <w:t xml:space="preserve">: </w:t>
            </w:r>
          </w:p>
        </w:tc>
        <w:tc>
          <w:tcPr>
            <w:tcW w:w="2841" w:type="dxa"/>
          </w:tcPr>
          <w:p w14:paraId="6E4D96FA" w14:textId="5ED0A1E2" w:rsidR="003E472F" w:rsidRDefault="003E472F">
            <w:pPr>
              <w:pStyle w:val="TableParagraph"/>
              <w:spacing w:before="76"/>
              <w:ind w:left="662"/>
              <w:rPr>
                <w:sz w:val="18"/>
              </w:rPr>
            </w:pPr>
          </w:p>
        </w:tc>
      </w:tr>
      <w:tr w:rsidR="003E472F" w14:paraId="7906738F" w14:textId="77777777">
        <w:trPr>
          <w:trHeight w:val="918"/>
        </w:trPr>
        <w:tc>
          <w:tcPr>
            <w:tcW w:w="4027" w:type="dxa"/>
          </w:tcPr>
          <w:p w14:paraId="471D3445" w14:textId="77777777" w:rsidR="003E472F" w:rsidRDefault="003E472F">
            <w:pPr>
              <w:pStyle w:val="TableParagraph"/>
              <w:rPr>
                <w:sz w:val="18"/>
              </w:rPr>
            </w:pPr>
          </w:p>
          <w:p w14:paraId="466B2085" w14:textId="77777777" w:rsidR="003E472F" w:rsidRDefault="003E472F">
            <w:pPr>
              <w:pStyle w:val="TableParagraph"/>
              <w:spacing w:before="153"/>
              <w:rPr>
                <w:sz w:val="18"/>
              </w:rPr>
            </w:pPr>
          </w:p>
          <w:p w14:paraId="16CB65E9" w14:textId="77777777" w:rsidR="003E472F" w:rsidRDefault="006519AE">
            <w:pPr>
              <w:pStyle w:val="TableParagraph"/>
              <w:ind w:left="50"/>
              <w:rPr>
                <w:b/>
                <w:sz w:val="18"/>
              </w:rPr>
            </w:pPr>
            <w:r>
              <w:rPr>
                <w:b/>
                <w:color w:val="000000"/>
                <w:spacing w:val="-2"/>
                <w:sz w:val="18"/>
                <w:highlight w:val="yellow"/>
              </w:rPr>
              <w:t>&lt;Leverancier&gt;</w:t>
            </w:r>
          </w:p>
        </w:tc>
        <w:tc>
          <w:tcPr>
            <w:tcW w:w="2841" w:type="dxa"/>
          </w:tcPr>
          <w:p w14:paraId="14115C16" w14:textId="77777777" w:rsidR="003E472F" w:rsidRDefault="003E472F">
            <w:pPr>
              <w:pStyle w:val="TableParagraph"/>
              <w:rPr>
                <w:rFonts w:ascii="Times New Roman"/>
                <w:sz w:val="16"/>
              </w:rPr>
            </w:pPr>
          </w:p>
        </w:tc>
      </w:tr>
      <w:tr w:rsidR="003E472F" w14:paraId="4F62AA95" w14:textId="77777777">
        <w:trPr>
          <w:trHeight w:val="404"/>
        </w:trPr>
        <w:tc>
          <w:tcPr>
            <w:tcW w:w="4027" w:type="dxa"/>
          </w:tcPr>
          <w:p w14:paraId="078C1E4D" w14:textId="6A58C0FF" w:rsidR="003E472F" w:rsidRDefault="006519AE">
            <w:pPr>
              <w:pStyle w:val="TableParagraph"/>
              <w:spacing w:before="108"/>
              <w:ind w:left="50"/>
              <w:rPr>
                <w:sz w:val="18"/>
              </w:rPr>
            </w:pPr>
            <w:r>
              <w:rPr>
                <w:spacing w:val="-4"/>
                <w:sz w:val="18"/>
              </w:rPr>
              <w:t>Naam</w:t>
            </w:r>
            <w:r w:rsidR="00787CF4">
              <w:rPr>
                <w:spacing w:val="-4"/>
                <w:sz w:val="18"/>
              </w:rPr>
              <w:t>:</w:t>
            </w:r>
          </w:p>
        </w:tc>
        <w:tc>
          <w:tcPr>
            <w:tcW w:w="2841" w:type="dxa"/>
          </w:tcPr>
          <w:p w14:paraId="25733270" w14:textId="77777777" w:rsidR="003E472F" w:rsidRDefault="003E472F">
            <w:pPr>
              <w:pStyle w:val="TableParagraph"/>
              <w:rPr>
                <w:rFonts w:ascii="Times New Roman"/>
                <w:sz w:val="16"/>
              </w:rPr>
            </w:pPr>
          </w:p>
        </w:tc>
      </w:tr>
      <w:tr w:rsidR="003E472F" w14:paraId="241FC663" w14:textId="77777777">
        <w:trPr>
          <w:trHeight w:val="372"/>
        </w:trPr>
        <w:tc>
          <w:tcPr>
            <w:tcW w:w="4027" w:type="dxa"/>
          </w:tcPr>
          <w:p w14:paraId="1737034D" w14:textId="69F0F377" w:rsidR="003E472F" w:rsidRDefault="006519AE">
            <w:pPr>
              <w:pStyle w:val="TableParagraph"/>
              <w:spacing w:before="76"/>
              <w:ind w:left="50"/>
              <w:rPr>
                <w:sz w:val="18"/>
              </w:rPr>
            </w:pPr>
            <w:r>
              <w:rPr>
                <w:spacing w:val="-2"/>
                <w:sz w:val="18"/>
              </w:rPr>
              <w:t>Functie</w:t>
            </w:r>
            <w:r w:rsidR="00787CF4">
              <w:rPr>
                <w:spacing w:val="-2"/>
                <w:sz w:val="18"/>
              </w:rPr>
              <w:t>:</w:t>
            </w:r>
          </w:p>
        </w:tc>
        <w:tc>
          <w:tcPr>
            <w:tcW w:w="2841" w:type="dxa"/>
          </w:tcPr>
          <w:p w14:paraId="34866D67" w14:textId="77777777" w:rsidR="003E472F" w:rsidRDefault="003E472F">
            <w:pPr>
              <w:pStyle w:val="TableParagraph"/>
              <w:rPr>
                <w:rFonts w:ascii="Times New Roman"/>
                <w:sz w:val="16"/>
              </w:rPr>
            </w:pPr>
          </w:p>
        </w:tc>
      </w:tr>
      <w:tr w:rsidR="003E472F" w14:paraId="3D11AB89" w14:textId="77777777">
        <w:trPr>
          <w:trHeight w:val="371"/>
        </w:trPr>
        <w:tc>
          <w:tcPr>
            <w:tcW w:w="4027" w:type="dxa"/>
          </w:tcPr>
          <w:p w14:paraId="720A7FC1" w14:textId="5BB90D98" w:rsidR="003E472F" w:rsidRDefault="006519AE">
            <w:pPr>
              <w:pStyle w:val="TableParagraph"/>
              <w:spacing w:before="76"/>
              <w:ind w:left="50"/>
              <w:rPr>
                <w:sz w:val="18"/>
              </w:rPr>
            </w:pPr>
            <w:r>
              <w:rPr>
                <w:spacing w:val="-2"/>
                <w:sz w:val="18"/>
              </w:rPr>
              <w:t>Plaats</w:t>
            </w:r>
            <w:r w:rsidR="00787CF4">
              <w:rPr>
                <w:spacing w:val="-2"/>
                <w:sz w:val="18"/>
              </w:rPr>
              <w:t>:</w:t>
            </w:r>
          </w:p>
        </w:tc>
        <w:tc>
          <w:tcPr>
            <w:tcW w:w="2841" w:type="dxa"/>
          </w:tcPr>
          <w:p w14:paraId="17D40D5F" w14:textId="77777777" w:rsidR="003E472F" w:rsidRDefault="003E472F">
            <w:pPr>
              <w:pStyle w:val="TableParagraph"/>
              <w:rPr>
                <w:rFonts w:ascii="Times New Roman"/>
                <w:sz w:val="16"/>
              </w:rPr>
            </w:pPr>
          </w:p>
        </w:tc>
      </w:tr>
      <w:tr w:rsidR="003E472F" w14:paraId="6834D76F" w14:textId="77777777">
        <w:trPr>
          <w:trHeight w:val="370"/>
        </w:trPr>
        <w:tc>
          <w:tcPr>
            <w:tcW w:w="4027" w:type="dxa"/>
          </w:tcPr>
          <w:p w14:paraId="69EE7F2F" w14:textId="654B799A" w:rsidR="003E472F" w:rsidRDefault="006519AE">
            <w:pPr>
              <w:pStyle w:val="TableParagraph"/>
              <w:spacing w:before="76"/>
              <w:ind w:left="50"/>
              <w:rPr>
                <w:sz w:val="18"/>
              </w:rPr>
            </w:pPr>
            <w:r>
              <w:rPr>
                <w:spacing w:val="-2"/>
                <w:sz w:val="18"/>
              </w:rPr>
              <w:t>Datum</w:t>
            </w:r>
            <w:r w:rsidR="00787CF4">
              <w:rPr>
                <w:spacing w:val="-2"/>
                <w:sz w:val="18"/>
              </w:rPr>
              <w:t>:</w:t>
            </w:r>
          </w:p>
        </w:tc>
        <w:tc>
          <w:tcPr>
            <w:tcW w:w="2841" w:type="dxa"/>
          </w:tcPr>
          <w:p w14:paraId="7D9214CC" w14:textId="77777777" w:rsidR="003E472F" w:rsidRDefault="003E472F">
            <w:pPr>
              <w:pStyle w:val="TableParagraph"/>
              <w:rPr>
                <w:rFonts w:ascii="Times New Roman"/>
                <w:sz w:val="16"/>
              </w:rPr>
            </w:pPr>
          </w:p>
        </w:tc>
      </w:tr>
      <w:tr w:rsidR="003E472F" w14:paraId="189971FD" w14:textId="77777777">
        <w:trPr>
          <w:trHeight w:val="294"/>
        </w:trPr>
        <w:tc>
          <w:tcPr>
            <w:tcW w:w="4027" w:type="dxa"/>
          </w:tcPr>
          <w:p w14:paraId="4E39AAF2" w14:textId="1B84ECAD" w:rsidR="003E472F" w:rsidRDefault="006519AE">
            <w:pPr>
              <w:pStyle w:val="TableParagraph"/>
              <w:spacing w:before="75" w:line="199" w:lineRule="exact"/>
              <w:ind w:left="50"/>
              <w:rPr>
                <w:sz w:val="18"/>
              </w:rPr>
            </w:pPr>
            <w:r>
              <w:rPr>
                <w:spacing w:val="-2"/>
                <w:sz w:val="18"/>
              </w:rPr>
              <w:t>Handtekening</w:t>
            </w:r>
            <w:r w:rsidR="00787CF4">
              <w:rPr>
                <w:spacing w:val="-2"/>
                <w:sz w:val="18"/>
              </w:rPr>
              <w:t>:</w:t>
            </w:r>
          </w:p>
        </w:tc>
        <w:tc>
          <w:tcPr>
            <w:tcW w:w="2841" w:type="dxa"/>
          </w:tcPr>
          <w:p w14:paraId="155FD5CA" w14:textId="77777777" w:rsidR="003E472F" w:rsidRDefault="003E472F">
            <w:pPr>
              <w:pStyle w:val="TableParagraph"/>
              <w:rPr>
                <w:rFonts w:ascii="Times New Roman"/>
                <w:sz w:val="16"/>
              </w:rPr>
            </w:pPr>
          </w:p>
        </w:tc>
      </w:tr>
    </w:tbl>
    <w:p w14:paraId="51B6B4F3" w14:textId="77777777" w:rsidR="003E472F" w:rsidRDefault="003E472F">
      <w:pPr>
        <w:pStyle w:val="Plattetekst"/>
      </w:pPr>
    </w:p>
    <w:p w14:paraId="6948B766" w14:textId="77777777" w:rsidR="003E472F" w:rsidRDefault="003E472F">
      <w:pPr>
        <w:pStyle w:val="Plattetekst"/>
      </w:pPr>
    </w:p>
    <w:p w14:paraId="25B0BE31" w14:textId="77777777" w:rsidR="003E472F" w:rsidRDefault="003E472F">
      <w:pPr>
        <w:pStyle w:val="Plattetekst"/>
      </w:pPr>
    </w:p>
    <w:p w14:paraId="087D1421" w14:textId="77777777" w:rsidR="003E472F" w:rsidRDefault="003E472F">
      <w:pPr>
        <w:pStyle w:val="Plattetekst"/>
      </w:pPr>
    </w:p>
    <w:p w14:paraId="4179DD8D" w14:textId="77777777" w:rsidR="003E472F" w:rsidRDefault="003E472F">
      <w:pPr>
        <w:pStyle w:val="Plattetekst"/>
      </w:pPr>
    </w:p>
    <w:p w14:paraId="7B354076" w14:textId="77777777" w:rsidR="003E472F" w:rsidRDefault="003E472F">
      <w:pPr>
        <w:pStyle w:val="Plattetekst"/>
      </w:pPr>
    </w:p>
    <w:p w14:paraId="44F6F1B1" w14:textId="77777777" w:rsidR="003E472F" w:rsidRDefault="003E472F">
      <w:pPr>
        <w:pStyle w:val="Plattetekst"/>
      </w:pPr>
    </w:p>
    <w:p w14:paraId="50A2F2D5" w14:textId="77777777" w:rsidR="003E472F" w:rsidRDefault="003E472F">
      <w:pPr>
        <w:pStyle w:val="Plattetekst"/>
      </w:pPr>
    </w:p>
    <w:p w14:paraId="164AC5ED" w14:textId="77777777" w:rsidR="003E472F" w:rsidRDefault="003E472F">
      <w:pPr>
        <w:pStyle w:val="Plattetekst"/>
      </w:pPr>
    </w:p>
    <w:p w14:paraId="4D97C1D4" w14:textId="77777777" w:rsidR="003E472F" w:rsidRDefault="003E472F">
      <w:pPr>
        <w:pStyle w:val="Plattetekst"/>
      </w:pPr>
    </w:p>
    <w:p w14:paraId="51F3CCB6" w14:textId="77777777" w:rsidR="003E472F" w:rsidRDefault="003E472F">
      <w:pPr>
        <w:pStyle w:val="Plattetekst"/>
      </w:pPr>
    </w:p>
    <w:p w14:paraId="11015523" w14:textId="77777777" w:rsidR="003E472F" w:rsidRDefault="003E472F">
      <w:pPr>
        <w:pStyle w:val="Plattetekst"/>
      </w:pPr>
    </w:p>
    <w:p w14:paraId="7B2BCC38" w14:textId="77777777" w:rsidR="003E472F" w:rsidRDefault="003E472F">
      <w:pPr>
        <w:pStyle w:val="Plattetekst"/>
      </w:pPr>
    </w:p>
    <w:p w14:paraId="5A467C80" w14:textId="77777777" w:rsidR="003E472F" w:rsidRDefault="003E472F">
      <w:pPr>
        <w:pStyle w:val="Plattetekst"/>
      </w:pPr>
    </w:p>
    <w:p w14:paraId="5D231397" w14:textId="77777777" w:rsidR="003E472F" w:rsidRDefault="003E472F">
      <w:pPr>
        <w:pStyle w:val="Plattetekst"/>
      </w:pPr>
    </w:p>
    <w:p w14:paraId="25B36093" w14:textId="77777777" w:rsidR="003E472F" w:rsidRDefault="003E472F">
      <w:pPr>
        <w:pStyle w:val="Plattetekst"/>
      </w:pPr>
    </w:p>
    <w:p w14:paraId="6D8C9D46" w14:textId="77777777" w:rsidR="003E472F" w:rsidRDefault="003E472F">
      <w:pPr>
        <w:pStyle w:val="Plattetekst"/>
        <w:spacing w:before="129"/>
      </w:pPr>
    </w:p>
    <w:p w14:paraId="467A7746" w14:textId="77777777" w:rsidR="003E472F" w:rsidRDefault="006519AE">
      <w:pPr>
        <w:pStyle w:val="Kop3"/>
        <w:spacing w:line="219" w:lineRule="exact"/>
      </w:pPr>
      <w:r>
        <w:t>Bijlage</w:t>
      </w:r>
      <w:r>
        <w:rPr>
          <w:spacing w:val="-1"/>
        </w:rPr>
        <w:t xml:space="preserve"> </w:t>
      </w:r>
      <w:r>
        <w:t>1</w:t>
      </w:r>
      <w:r>
        <w:rPr>
          <w:spacing w:val="-2"/>
        </w:rPr>
        <w:t xml:space="preserve"> </w:t>
      </w:r>
      <w:r>
        <w:t>-</w:t>
      </w:r>
      <w:r>
        <w:rPr>
          <w:spacing w:val="-1"/>
        </w:rPr>
        <w:t xml:space="preserve"> </w:t>
      </w:r>
      <w:r>
        <w:t>Nota</w:t>
      </w:r>
      <w:r>
        <w:rPr>
          <w:spacing w:val="-2"/>
        </w:rPr>
        <w:t xml:space="preserve"> </w:t>
      </w:r>
      <w:r>
        <w:t>van</w:t>
      </w:r>
      <w:r>
        <w:rPr>
          <w:spacing w:val="-2"/>
        </w:rPr>
        <w:t xml:space="preserve"> Inlichtingen</w:t>
      </w:r>
    </w:p>
    <w:p w14:paraId="633E812F" w14:textId="632000AD" w:rsidR="003E472F" w:rsidRDefault="006519AE">
      <w:pPr>
        <w:pStyle w:val="Plattetekst"/>
        <w:ind w:left="1118"/>
      </w:pPr>
      <w:r>
        <w:t>Nota</w:t>
      </w:r>
      <w:r>
        <w:rPr>
          <w:spacing w:val="-5"/>
        </w:rPr>
        <w:t xml:space="preserve"> </w:t>
      </w:r>
      <w:r>
        <w:t>van</w:t>
      </w:r>
      <w:r>
        <w:rPr>
          <w:spacing w:val="-2"/>
        </w:rPr>
        <w:t xml:space="preserve"> </w:t>
      </w:r>
      <w:r>
        <w:t>Inlichtingen</w:t>
      </w:r>
      <w:r>
        <w:rPr>
          <w:spacing w:val="-1"/>
        </w:rPr>
        <w:t xml:space="preserve"> </w:t>
      </w:r>
      <w:r>
        <w:t>d.d.</w:t>
      </w:r>
      <w:r>
        <w:rPr>
          <w:spacing w:val="-2"/>
        </w:rPr>
        <w:t xml:space="preserve"> </w:t>
      </w:r>
      <w:r>
        <w:rPr>
          <w:color w:val="000000"/>
          <w:highlight w:val="yellow"/>
        </w:rPr>
        <w:t>&lt;datum&gt;</w:t>
      </w:r>
      <w:r>
        <w:rPr>
          <w:color w:val="000000"/>
          <w:spacing w:val="-2"/>
        </w:rPr>
        <w:t xml:space="preserve"> </w:t>
      </w:r>
      <w:r>
        <w:rPr>
          <w:color w:val="000000"/>
        </w:rPr>
        <w:t>en</w:t>
      </w:r>
      <w:r>
        <w:rPr>
          <w:color w:val="000000"/>
          <w:spacing w:val="-2"/>
        </w:rPr>
        <w:t xml:space="preserve"> </w:t>
      </w:r>
      <w:r>
        <w:rPr>
          <w:color w:val="000000"/>
          <w:highlight w:val="yellow"/>
        </w:rPr>
        <w:t>&lt;datum&gt;,</w:t>
      </w:r>
      <w:r>
        <w:rPr>
          <w:color w:val="000000"/>
          <w:spacing w:val="-3"/>
        </w:rPr>
        <w:t xml:space="preserve"> </w:t>
      </w:r>
      <w:r>
        <w:rPr>
          <w:color w:val="000000"/>
        </w:rPr>
        <w:t>zie</w:t>
      </w:r>
      <w:r>
        <w:rPr>
          <w:color w:val="000000"/>
          <w:spacing w:val="-2"/>
        </w:rPr>
        <w:t xml:space="preserve"> </w:t>
      </w:r>
      <w:r>
        <w:rPr>
          <w:color w:val="000000"/>
        </w:rPr>
        <w:t>ook</w:t>
      </w:r>
      <w:r>
        <w:rPr>
          <w:color w:val="000000"/>
          <w:spacing w:val="-4"/>
        </w:rPr>
        <w:t xml:space="preserve"> </w:t>
      </w:r>
      <w:r w:rsidR="005B2385">
        <w:rPr>
          <w:color w:val="000000"/>
          <w:spacing w:val="-4"/>
        </w:rPr>
        <w:t xml:space="preserve">TenderNed onder “Documenten” </w:t>
      </w:r>
    </w:p>
    <w:p w14:paraId="6FEED039" w14:textId="77777777" w:rsidR="003E472F" w:rsidRDefault="003E472F">
      <w:pPr>
        <w:pStyle w:val="Plattetekst"/>
        <w:spacing w:before="2"/>
      </w:pPr>
    </w:p>
    <w:p w14:paraId="37B706FB" w14:textId="77777777" w:rsidR="003E472F" w:rsidRDefault="006519AE">
      <w:pPr>
        <w:pStyle w:val="Kop3"/>
        <w:spacing w:line="219" w:lineRule="exact"/>
      </w:pPr>
      <w:r>
        <w:t>Bijlage</w:t>
      </w:r>
      <w:r>
        <w:rPr>
          <w:spacing w:val="-2"/>
        </w:rPr>
        <w:t xml:space="preserve"> </w:t>
      </w:r>
      <w:r>
        <w:t>2</w:t>
      </w:r>
      <w:r>
        <w:rPr>
          <w:spacing w:val="-2"/>
        </w:rPr>
        <w:t xml:space="preserve"> </w:t>
      </w:r>
      <w:r>
        <w:t>-</w:t>
      </w:r>
      <w:r>
        <w:rPr>
          <w:spacing w:val="-2"/>
        </w:rPr>
        <w:t xml:space="preserve"> </w:t>
      </w:r>
      <w:r>
        <w:t>Specificatie</w:t>
      </w:r>
      <w:r>
        <w:rPr>
          <w:spacing w:val="-3"/>
        </w:rPr>
        <w:t xml:space="preserve"> </w:t>
      </w:r>
      <w:r>
        <w:t>van</w:t>
      </w:r>
      <w:r>
        <w:rPr>
          <w:spacing w:val="-3"/>
        </w:rPr>
        <w:t xml:space="preserve"> </w:t>
      </w:r>
      <w:r>
        <w:t>de</w:t>
      </w:r>
      <w:r>
        <w:rPr>
          <w:spacing w:val="-1"/>
        </w:rPr>
        <w:t xml:space="preserve"> </w:t>
      </w:r>
      <w:r>
        <w:rPr>
          <w:spacing w:val="-2"/>
        </w:rPr>
        <w:t>Opdracht</w:t>
      </w:r>
    </w:p>
    <w:p w14:paraId="039390CC" w14:textId="7BB92DD3" w:rsidR="003E472F" w:rsidRDefault="006519AE">
      <w:pPr>
        <w:pStyle w:val="Plattetekst"/>
        <w:ind w:left="1118"/>
      </w:pPr>
      <w:r>
        <w:t>Specificatie</w:t>
      </w:r>
      <w:r>
        <w:rPr>
          <w:spacing w:val="-5"/>
        </w:rPr>
        <w:t xml:space="preserve"> </w:t>
      </w:r>
      <w:r>
        <w:t>van</w:t>
      </w:r>
      <w:r>
        <w:rPr>
          <w:spacing w:val="-2"/>
        </w:rPr>
        <w:t xml:space="preserve"> </w:t>
      </w:r>
      <w:r>
        <w:t>de</w:t>
      </w:r>
      <w:r>
        <w:rPr>
          <w:spacing w:val="-2"/>
        </w:rPr>
        <w:t xml:space="preserve"> </w:t>
      </w:r>
      <w:r>
        <w:t>Opdracht</w:t>
      </w:r>
      <w:r>
        <w:rPr>
          <w:spacing w:val="-2"/>
        </w:rPr>
        <w:t xml:space="preserve"> </w:t>
      </w:r>
      <w:r>
        <w:t>d.d.</w:t>
      </w:r>
      <w:r>
        <w:rPr>
          <w:spacing w:val="-1"/>
        </w:rPr>
        <w:t xml:space="preserve"> </w:t>
      </w:r>
      <w:r>
        <w:rPr>
          <w:color w:val="000000"/>
          <w:highlight w:val="yellow"/>
        </w:rPr>
        <w:t>&lt;datum&gt;,</w:t>
      </w:r>
      <w:r>
        <w:rPr>
          <w:color w:val="000000"/>
          <w:spacing w:val="-2"/>
        </w:rPr>
        <w:t xml:space="preserve"> </w:t>
      </w:r>
      <w:r>
        <w:rPr>
          <w:color w:val="000000"/>
        </w:rPr>
        <w:t>zie</w:t>
      </w:r>
      <w:r>
        <w:rPr>
          <w:color w:val="000000"/>
          <w:spacing w:val="-3"/>
        </w:rPr>
        <w:t xml:space="preserve"> </w:t>
      </w:r>
      <w:r>
        <w:rPr>
          <w:color w:val="000000"/>
        </w:rPr>
        <w:t>ook</w:t>
      </w:r>
      <w:r>
        <w:rPr>
          <w:color w:val="000000"/>
          <w:spacing w:val="-4"/>
        </w:rPr>
        <w:t xml:space="preserve"> </w:t>
      </w:r>
      <w:r w:rsidR="005B2385">
        <w:rPr>
          <w:color w:val="000000"/>
          <w:spacing w:val="-4"/>
        </w:rPr>
        <w:t xml:space="preserve">TenderNed onder “Documenten” </w:t>
      </w:r>
    </w:p>
    <w:p w14:paraId="4F268BC5" w14:textId="77777777" w:rsidR="003E472F" w:rsidRDefault="006519AE">
      <w:pPr>
        <w:pStyle w:val="Kop3"/>
        <w:spacing w:before="218" w:line="219" w:lineRule="exact"/>
      </w:pPr>
      <w:r>
        <w:t>Bijlage</w:t>
      </w:r>
      <w:r>
        <w:rPr>
          <w:spacing w:val="-1"/>
        </w:rPr>
        <w:t xml:space="preserve"> </w:t>
      </w:r>
      <w:r>
        <w:t>3 -</w:t>
      </w:r>
      <w:r>
        <w:rPr>
          <w:spacing w:val="-1"/>
        </w:rPr>
        <w:t xml:space="preserve"> </w:t>
      </w:r>
      <w:r>
        <w:rPr>
          <w:spacing w:val="-2"/>
        </w:rPr>
        <w:t>Inkoopvoorwaarden</w:t>
      </w:r>
    </w:p>
    <w:p w14:paraId="14CCDE1C" w14:textId="77777777" w:rsidR="003E472F" w:rsidRDefault="006519AE">
      <w:pPr>
        <w:pStyle w:val="Plattetekst"/>
        <w:ind w:left="1118"/>
      </w:pPr>
      <w:r>
        <w:t>Algemene</w:t>
      </w:r>
      <w:r>
        <w:rPr>
          <w:spacing w:val="-6"/>
        </w:rPr>
        <w:t xml:space="preserve"> </w:t>
      </w:r>
      <w:r>
        <w:t>Rijksinkoopvoorwaarden</w:t>
      </w:r>
      <w:r>
        <w:rPr>
          <w:spacing w:val="-5"/>
        </w:rPr>
        <w:t xml:space="preserve"> </w:t>
      </w:r>
      <w:r>
        <w:t>2018</w:t>
      </w:r>
      <w:r>
        <w:rPr>
          <w:spacing w:val="-5"/>
        </w:rPr>
        <w:t xml:space="preserve"> </w:t>
      </w:r>
      <w:r>
        <w:t>(ARIV-</w:t>
      </w:r>
      <w:r>
        <w:rPr>
          <w:spacing w:val="-2"/>
        </w:rPr>
        <w:t>2018)</w:t>
      </w:r>
    </w:p>
    <w:p w14:paraId="12718DF9" w14:textId="77777777" w:rsidR="003E472F" w:rsidRDefault="006519AE">
      <w:pPr>
        <w:pStyle w:val="Kop3"/>
        <w:spacing w:before="218"/>
      </w:pPr>
      <w:r>
        <w:t>Bijlage</w:t>
      </w:r>
      <w:r>
        <w:rPr>
          <w:spacing w:val="-2"/>
        </w:rPr>
        <w:t xml:space="preserve"> </w:t>
      </w:r>
      <w:r>
        <w:t>4</w:t>
      </w:r>
      <w:r>
        <w:rPr>
          <w:spacing w:val="-2"/>
        </w:rPr>
        <w:t xml:space="preserve"> </w:t>
      </w:r>
      <w:r>
        <w:t>-</w:t>
      </w:r>
      <w:r>
        <w:rPr>
          <w:spacing w:val="-2"/>
        </w:rPr>
        <w:t xml:space="preserve"> </w:t>
      </w:r>
      <w:r>
        <w:t>Inschrijving</w:t>
      </w:r>
      <w:r>
        <w:rPr>
          <w:spacing w:val="-1"/>
        </w:rPr>
        <w:t xml:space="preserve"> </w:t>
      </w:r>
      <w:r>
        <w:rPr>
          <w:spacing w:val="-2"/>
        </w:rPr>
        <w:t>Leverancier</w:t>
      </w:r>
    </w:p>
    <w:p w14:paraId="29604CF8" w14:textId="77777777" w:rsidR="003E472F" w:rsidRDefault="006519AE">
      <w:pPr>
        <w:pStyle w:val="Plattetekst"/>
        <w:spacing w:before="62"/>
        <w:ind w:left="1118"/>
      </w:pPr>
      <w:r>
        <w:t>Inschrijving</w:t>
      </w:r>
      <w:r>
        <w:rPr>
          <w:spacing w:val="-4"/>
        </w:rPr>
        <w:t xml:space="preserve"> </w:t>
      </w:r>
      <w:r>
        <w:t>van</w:t>
      </w:r>
      <w:r>
        <w:rPr>
          <w:spacing w:val="-3"/>
        </w:rPr>
        <w:t xml:space="preserve"> </w:t>
      </w:r>
      <w:r>
        <w:t>Leverancier</w:t>
      </w:r>
      <w:r>
        <w:rPr>
          <w:spacing w:val="-3"/>
        </w:rPr>
        <w:t xml:space="preserve"> </w:t>
      </w:r>
      <w:r>
        <w:t>d.d.</w:t>
      </w:r>
      <w:r>
        <w:rPr>
          <w:spacing w:val="-4"/>
        </w:rPr>
        <w:t xml:space="preserve"> </w:t>
      </w:r>
      <w:r>
        <w:rPr>
          <w:color w:val="000000"/>
          <w:spacing w:val="-2"/>
          <w:highlight w:val="yellow"/>
        </w:rPr>
        <w:t>&lt;datum&gt;</w:t>
      </w:r>
    </w:p>
    <w:p w14:paraId="6E7592D1" w14:textId="77777777" w:rsidR="003E472F" w:rsidRDefault="003E472F">
      <w:pPr>
        <w:pStyle w:val="Plattetekst"/>
        <w:rPr>
          <w:sz w:val="16"/>
        </w:rPr>
      </w:pPr>
    </w:p>
    <w:p w14:paraId="2F8E5C21" w14:textId="77777777" w:rsidR="003E472F" w:rsidRDefault="003E472F">
      <w:pPr>
        <w:pStyle w:val="Plattetekst"/>
        <w:rPr>
          <w:sz w:val="16"/>
        </w:rPr>
      </w:pPr>
    </w:p>
    <w:p w14:paraId="03712FBD" w14:textId="77777777" w:rsidR="003E472F" w:rsidRDefault="003E472F">
      <w:pPr>
        <w:pStyle w:val="Plattetekst"/>
        <w:rPr>
          <w:sz w:val="16"/>
        </w:rPr>
      </w:pPr>
    </w:p>
    <w:p w14:paraId="28411FA8" w14:textId="77777777" w:rsidR="003E472F" w:rsidRDefault="003E472F">
      <w:pPr>
        <w:pStyle w:val="Plattetekst"/>
        <w:rPr>
          <w:sz w:val="16"/>
        </w:rPr>
      </w:pPr>
    </w:p>
    <w:p w14:paraId="65683A22" w14:textId="77777777" w:rsidR="003E472F" w:rsidRDefault="003E472F">
      <w:pPr>
        <w:pStyle w:val="Plattetekst"/>
        <w:rPr>
          <w:sz w:val="16"/>
        </w:rPr>
      </w:pPr>
    </w:p>
    <w:p w14:paraId="6A8B1CD7" w14:textId="77777777" w:rsidR="003E472F" w:rsidRDefault="003E472F">
      <w:pPr>
        <w:pStyle w:val="Plattetekst"/>
        <w:spacing w:before="170"/>
        <w:rPr>
          <w:sz w:val="16"/>
        </w:rPr>
      </w:pPr>
    </w:p>
    <w:p w14:paraId="75DE52EC" w14:textId="77777777" w:rsidR="003E472F" w:rsidRDefault="006519AE">
      <w:pPr>
        <w:tabs>
          <w:tab w:val="left" w:pos="9083"/>
        </w:tabs>
        <w:ind w:left="1118"/>
        <w:rPr>
          <w:sz w:val="16"/>
        </w:rPr>
      </w:pPr>
      <w:r>
        <w:rPr>
          <w:sz w:val="16"/>
          <w:u w:val="single"/>
        </w:rPr>
        <w:t>Paraaf</w:t>
      </w:r>
      <w:r>
        <w:rPr>
          <w:spacing w:val="-2"/>
          <w:sz w:val="16"/>
          <w:u w:val="single"/>
        </w:rPr>
        <w:t xml:space="preserve"> Leverancier:</w:t>
      </w:r>
      <w:r>
        <w:rPr>
          <w:sz w:val="16"/>
        </w:rPr>
        <w:tab/>
      </w:r>
      <w:r>
        <w:rPr>
          <w:sz w:val="16"/>
          <w:u w:val="single"/>
        </w:rPr>
        <w:t>Paraaf</w:t>
      </w:r>
      <w:r>
        <w:rPr>
          <w:spacing w:val="-4"/>
          <w:sz w:val="16"/>
          <w:u w:val="single"/>
        </w:rPr>
        <w:t xml:space="preserve"> </w:t>
      </w:r>
      <w:r>
        <w:rPr>
          <w:spacing w:val="-2"/>
          <w:sz w:val="16"/>
          <w:u w:val="single"/>
        </w:rPr>
        <w:t>Koper:</w:t>
      </w:r>
    </w:p>
    <w:sectPr w:rsidR="003E472F">
      <w:pgSz w:w="11910" w:h="16850"/>
      <w:pgMar w:top="1340" w:right="420" w:bottom="900" w:left="30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823D2" w14:textId="77777777" w:rsidR="00D20FBB" w:rsidRDefault="00D20FBB">
      <w:r>
        <w:separator/>
      </w:r>
    </w:p>
  </w:endnote>
  <w:endnote w:type="continuationSeparator" w:id="0">
    <w:p w14:paraId="1F061734" w14:textId="77777777" w:rsidR="00D20FBB" w:rsidRDefault="00D2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5FCBF" w14:textId="2988DC7C" w:rsidR="006519AE" w:rsidRDefault="006519AE">
    <w:pPr>
      <w:pStyle w:val="Voettekst"/>
    </w:pPr>
    <w:r>
      <w:rPr>
        <w:noProof/>
      </w:rPr>
      <mc:AlternateContent>
        <mc:Choice Requires="wps">
          <w:drawing>
            <wp:anchor distT="0" distB="0" distL="0" distR="0" simplePos="0" relativeHeight="487215104" behindDoc="0" locked="0" layoutInCell="1" allowOverlap="1" wp14:anchorId="027F3CEB" wp14:editId="457E57E1">
              <wp:simplePos x="635" y="635"/>
              <wp:positionH relativeFrom="page">
                <wp:align>center</wp:align>
              </wp:positionH>
              <wp:positionV relativeFrom="page">
                <wp:align>bottom</wp:align>
              </wp:positionV>
              <wp:extent cx="1141095" cy="376555"/>
              <wp:effectExtent l="0" t="0" r="1905" b="0"/>
              <wp:wrapNone/>
              <wp:docPr id="1529426504"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F3CEB"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21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C4C80" w14:textId="22BF09ED" w:rsidR="006519AE" w:rsidRDefault="006519AE">
    <w:pPr>
      <w:pStyle w:val="Voettekst"/>
    </w:pPr>
    <w:r>
      <w:rPr>
        <w:noProof/>
      </w:rPr>
      <mc:AlternateContent>
        <mc:Choice Requires="wps">
          <w:drawing>
            <wp:anchor distT="0" distB="0" distL="0" distR="0" simplePos="0" relativeHeight="487216128" behindDoc="0" locked="0" layoutInCell="1" allowOverlap="1" wp14:anchorId="15EC7D53" wp14:editId="692B6630">
              <wp:simplePos x="190500" y="10071100"/>
              <wp:positionH relativeFrom="page">
                <wp:align>center</wp:align>
              </wp:positionH>
              <wp:positionV relativeFrom="page">
                <wp:align>bottom</wp:align>
              </wp:positionV>
              <wp:extent cx="1141095" cy="376555"/>
              <wp:effectExtent l="0" t="0" r="1905" b="0"/>
              <wp:wrapNone/>
              <wp:docPr id="524616962"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742A480" w14:textId="123CC79B" w:rsidR="006519AE" w:rsidRPr="006519AE" w:rsidRDefault="00206D2E" w:rsidP="006519AE">
                          <w:pPr>
                            <w:rPr>
                              <w:rFonts w:ascii="Calibri" w:eastAsia="Calibri" w:hAnsi="Calibri" w:cs="Calibri"/>
                              <w:noProof/>
                              <w:color w:val="000000"/>
                              <w:sz w:val="24"/>
                              <w:szCs w:val="24"/>
                            </w:rPr>
                          </w:pPr>
                          <w:r>
                            <w:rPr>
                              <w:rFonts w:ascii="Calibri" w:eastAsia="Calibri" w:hAnsi="Calibri" w:cs="Calibri"/>
                              <w:noProof/>
                              <w:color w:val="000000"/>
                              <w:sz w:val="24"/>
                              <w:szCs w:val="24"/>
                            </w:rPr>
                            <w:t>Concept Raamovereenkomst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EC7D53" id="_x0000_t202" coordsize="21600,21600" o:spt="202" path="m,l,21600r21600,l21600,xe">
              <v:stroke joinstyle="miter"/>
              <v:path gradientshapeok="t" o:connecttype="rect"/>
            </v:shapetype>
            <v:shape id="Tekstvak 3" o:spid="_x0000_s1027" type="#_x0000_t202" alt="Interne informatie" style="position:absolute;margin-left:0;margin-top:0;width:89.85pt;height:29.65pt;z-index:48721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" filled="f" stroked="f">
              <v:textbox style="mso-fit-shape-to-text:t" inset="0,0,0,15pt">
                <w:txbxContent>
                  <w:p w14:paraId="3742A480" w14:textId="123CC79B" w:rsidR="006519AE" w:rsidRPr="006519AE" w:rsidRDefault="00206D2E" w:rsidP="006519AE">
                    <w:pPr>
                      <w:rPr>
                        <w:rFonts w:ascii="Calibri" w:eastAsia="Calibri" w:hAnsi="Calibri" w:cs="Calibri"/>
                        <w:noProof/>
                        <w:color w:val="000000"/>
                        <w:sz w:val="24"/>
                        <w:szCs w:val="24"/>
                      </w:rPr>
                    </w:pPr>
                    <w:r>
                      <w:rPr>
                        <w:rFonts w:ascii="Calibri" w:eastAsia="Calibri" w:hAnsi="Calibri" w:cs="Calibri"/>
                        <w:noProof/>
                        <w:color w:val="000000"/>
                        <w:sz w:val="24"/>
                        <w:szCs w:val="24"/>
                      </w:rPr>
                      <w:t>Concept Raamovereenkomst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BF1EE" w14:textId="53D83116" w:rsidR="006519AE" w:rsidRDefault="006519AE">
    <w:pPr>
      <w:pStyle w:val="Voettekst"/>
    </w:pPr>
    <w:r>
      <w:rPr>
        <w:noProof/>
      </w:rPr>
      <mc:AlternateContent>
        <mc:Choice Requires="wps">
          <w:drawing>
            <wp:anchor distT="0" distB="0" distL="0" distR="0" simplePos="0" relativeHeight="487214080" behindDoc="0" locked="0" layoutInCell="1" allowOverlap="1" wp14:anchorId="27E005B7" wp14:editId="1B67F3A8">
              <wp:simplePos x="635" y="635"/>
              <wp:positionH relativeFrom="page">
                <wp:align>center</wp:align>
              </wp:positionH>
              <wp:positionV relativeFrom="page">
                <wp:align>bottom</wp:align>
              </wp:positionV>
              <wp:extent cx="1141095" cy="376555"/>
              <wp:effectExtent l="0" t="0" r="1905" b="0"/>
              <wp:wrapNone/>
              <wp:docPr id="913236826"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E005B7"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21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9384E" w14:textId="3D111E11" w:rsidR="006519AE" w:rsidRDefault="006519AE">
    <w:pPr>
      <w:pStyle w:val="Voettekst"/>
    </w:pPr>
    <w:r>
      <w:rPr>
        <w:noProof/>
      </w:rPr>
      <mc:AlternateContent>
        <mc:Choice Requires="wps">
          <w:drawing>
            <wp:anchor distT="0" distB="0" distL="0" distR="0" simplePos="0" relativeHeight="487218176" behindDoc="0" locked="0" layoutInCell="1" allowOverlap="1" wp14:anchorId="54BB3E27" wp14:editId="10E1FDD8">
              <wp:simplePos x="635" y="635"/>
              <wp:positionH relativeFrom="page">
                <wp:align>center</wp:align>
              </wp:positionH>
              <wp:positionV relativeFrom="page">
                <wp:align>bottom</wp:align>
              </wp:positionV>
              <wp:extent cx="1141095" cy="376555"/>
              <wp:effectExtent l="0" t="0" r="1905" b="0"/>
              <wp:wrapNone/>
              <wp:docPr id="832055870"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B3E27"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21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B3C05" w14:textId="2B75DDA6" w:rsidR="003E472F" w:rsidRDefault="00206D2E">
    <w:pPr>
      <w:pStyle w:val="Plattetekst"/>
      <w:spacing w:line="14" w:lineRule="auto"/>
      <w:rPr>
        <w:sz w:val="20"/>
      </w:rPr>
    </w:pPr>
    <w:r>
      <w:rPr>
        <w:noProof/>
      </w:rPr>
      <mc:AlternateContent>
        <mc:Choice Requires="wps">
          <w:drawing>
            <wp:anchor distT="0" distB="0" distL="0" distR="0" simplePos="0" relativeHeight="487212544" behindDoc="1" locked="0" layoutInCell="1" allowOverlap="1" wp14:anchorId="7414B2AB" wp14:editId="0DC26EF7">
              <wp:simplePos x="0" y="0"/>
              <wp:positionH relativeFrom="page">
                <wp:posOffset>1474470</wp:posOffset>
              </wp:positionH>
              <wp:positionV relativeFrom="bottomMargin">
                <wp:posOffset>30480</wp:posOffset>
              </wp:positionV>
              <wp:extent cx="3097530" cy="1498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7530" cy="149860"/>
                      </a:xfrm>
                      <a:prstGeom prst="rect">
                        <a:avLst/>
                      </a:prstGeom>
                    </wps:spPr>
                    <wps:txbx>
                      <w:txbxContent>
                        <w:p w14:paraId="14838FD2" w14:textId="3A9811F8" w:rsidR="003E472F" w:rsidRDefault="006519AE">
                          <w:pPr>
                            <w:spacing w:before="21"/>
                            <w:ind w:left="20"/>
                            <w:rPr>
                              <w:sz w:val="16"/>
                            </w:rPr>
                          </w:pPr>
                          <w:r>
                            <w:rPr>
                              <w:sz w:val="16"/>
                            </w:rPr>
                            <w:t>ARIV-2018</w:t>
                          </w:r>
                          <w:r>
                            <w:rPr>
                              <w:spacing w:val="-8"/>
                              <w:sz w:val="16"/>
                            </w:rPr>
                            <w:t xml:space="preserve"> </w:t>
                          </w:r>
                          <w:r>
                            <w:rPr>
                              <w:sz w:val="16"/>
                            </w:rPr>
                            <w:t>–</w:t>
                          </w:r>
                          <w:r>
                            <w:rPr>
                              <w:spacing w:val="-7"/>
                              <w:sz w:val="16"/>
                            </w:rPr>
                            <w:t xml:space="preserve"> </w:t>
                          </w:r>
                          <w:r>
                            <w:rPr>
                              <w:sz w:val="16"/>
                            </w:rPr>
                            <w:t>Concept</w:t>
                          </w:r>
                          <w:r>
                            <w:rPr>
                              <w:spacing w:val="-8"/>
                              <w:sz w:val="16"/>
                            </w:rPr>
                            <w:t xml:space="preserve"> </w:t>
                          </w:r>
                          <w:r>
                            <w:rPr>
                              <w:sz w:val="16"/>
                            </w:rPr>
                            <w:t>Raamovereenkomst</w:t>
                          </w:r>
                          <w:r>
                            <w:rPr>
                              <w:spacing w:val="-4"/>
                              <w:sz w:val="16"/>
                            </w:rPr>
                            <w:t xml:space="preserve"> </w:t>
                          </w:r>
                          <w:r w:rsidR="00E53191">
                            <w:rPr>
                              <w:spacing w:val="-4"/>
                              <w:sz w:val="16"/>
                            </w:rPr>
                            <w:t>– Meubilair</w:t>
                          </w:r>
                        </w:p>
                      </w:txbxContent>
                    </wps:txbx>
                    <wps:bodyPr wrap="square" lIns="0" tIns="0" rIns="0" bIns="0" rtlCol="0">
                      <a:noAutofit/>
                    </wps:bodyPr>
                  </wps:wsp>
                </a:graphicData>
              </a:graphic>
            </wp:anchor>
          </w:drawing>
        </mc:Choice>
        <mc:Fallback>
          <w:pict>
            <v:shapetype w14:anchorId="7414B2AB" id="_x0000_t202" coordsize="21600,21600" o:spt="202" path="m,l,21600r21600,l21600,xe">
              <v:stroke joinstyle="miter"/>
              <v:path gradientshapeok="t" o:connecttype="rect"/>
            </v:shapetype>
            <v:shape id="Textbox 3" o:spid="_x0000_s1030" type="#_x0000_t202" style="position:absolute;margin-left:116.1pt;margin-top:2.4pt;width:243.9pt;height:11.8pt;z-index:-16103936;visibility:visible;mso-wrap-style:square;mso-wrap-distance-left:0;mso-wrap-distance-top:0;mso-wrap-distance-right:0;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" filled="f" stroked="f">
              <v:textbox inset="0,0,0,0">
                <w:txbxContent>
                  <w:p w14:paraId="14838FD2" w14:textId="3A9811F8" w:rsidR="003E472F" w:rsidRDefault="006519AE">
                    <w:pPr>
                      <w:spacing w:before="21"/>
                      <w:ind w:left="20"/>
                      <w:rPr>
                        <w:sz w:val="16"/>
                      </w:rPr>
                    </w:pPr>
                    <w:r>
                      <w:rPr>
                        <w:sz w:val="16"/>
                      </w:rPr>
                      <w:t>ARIV-2018</w:t>
                    </w:r>
                    <w:r>
                      <w:rPr>
                        <w:spacing w:val="-8"/>
                        <w:sz w:val="16"/>
                      </w:rPr>
                      <w:t xml:space="preserve"> </w:t>
                    </w:r>
                    <w:r>
                      <w:rPr>
                        <w:sz w:val="16"/>
                      </w:rPr>
                      <w:t>–</w:t>
                    </w:r>
                    <w:r>
                      <w:rPr>
                        <w:spacing w:val="-7"/>
                        <w:sz w:val="16"/>
                      </w:rPr>
                      <w:t xml:space="preserve"> </w:t>
                    </w:r>
                    <w:r>
                      <w:rPr>
                        <w:sz w:val="16"/>
                      </w:rPr>
                      <w:t>Concept</w:t>
                    </w:r>
                    <w:r>
                      <w:rPr>
                        <w:spacing w:val="-8"/>
                        <w:sz w:val="16"/>
                      </w:rPr>
                      <w:t xml:space="preserve"> </w:t>
                    </w:r>
                    <w:r>
                      <w:rPr>
                        <w:sz w:val="16"/>
                      </w:rPr>
                      <w:t>Raamovereenkomst</w:t>
                    </w:r>
                    <w:r>
                      <w:rPr>
                        <w:spacing w:val="-4"/>
                        <w:sz w:val="16"/>
                      </w:rPr>
                      <w:t xml:space="preserve"> </w:t>
                    </w:r>
                    <w:r w:rsidR="00E53191">
                      <w:rPr>
                        <w:spacing w:val="-4"/>
                        <w:sz w:val="16"/>
                      </w:rPr>
                      <w:t>– Meubilair</w:t>
                    </w:r>
                  </w:p>
                </w:txbxContent>
              </v:textbox>
              <w10:wrap anchorx="page" anchory="margin"/>
            </v:shape>
          </w:pict>
        </mc:Fallback>
      </mc:AlternateContent>
    </w:r>
    <w:r w:rsidR="006519AE">
      <w:rPr>
        <w:noProof/>
      </w:rPr>
      <mc:AlternateContent>
        <mc:Choice Requires="wps">
          <w:drawing>
            <wp:anchor distT="0" distB="0" distL="0" distR="0" simplePos="0" relativeHeight="487219200" behindDoc="0" locked="0" layoutInCell="1" allowOverlap="1" wp14:anchorId="3778ACBA" wp14:editId="1F93C50F">
              <wp:simplePos x="191135" y="10246360"/>
              <wp:positionH relativeFrom="page">
                <wp:align>center</wp:align>
              </wp:positionH>
              <wp:positionV relativeFrom="page">
                <wp:align>bottom</wp:align>
              </wp:positionV>
              <wp:extent cx="1141095" cy="376555"/>
              <wp:effectExtent l="0" t="0" r="1905" b="0"/>
              <wp:wrapNone/>
              <wp:docPr id="1375576939"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A5891AE" w14:textId="6969CF70" w:rsidR="006519AE" w:rsidRPr="006519AE" w:rsidRDefault="006519AE" w:rsidP="006519AE">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778ACBA" id="Tekstvak 6" o:spid="_x0000_s1031" type="#_x0000_t202" alt="Interne informatie" style="position:absolute;margin-left:0;margin-top:0;width:89.85pt;height:29.65pt;z-index:48721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y1GhXg4CAAAd&#10;BAAADgAAAAAAAAAAAAAAAAAuAgAAZHJzL2Uyb0RvYy54bWxQSwECLQAUAAYACAAAACEAWZbm6dsA&#10;AAAEAQAADwAAAAAAAAAAAAAAAABoBAAAZHJzL2Rvd25yZXYueG1sUEsFBgAAAAAEAAQA8wAAAHAF&#10;AAAAAA==&#10;" filled="f" stroked="f">
              <v:textbox style="mso-fit-shape-to-text:t" inset="0,0,0,15pt">
                <w:txbxContent>
                  <w:p w14:paraId="3A5891AE" w14:textId="6969CF70" w:rsidR="006519AE" w:rsidRPr="006519AE" w:rsidRDefault="006519AE" w:rsidP="006519AE">
                    <w:pPr>
                      <w:rPr>
                        <w:rFonts w:ascii="Calibri" w:eastAsia="Calibri" w:hAnsi="Calibri" w:cs="Calibri"/>
                        <w:noProof/>
                        <w:color w:val="000000"/>
                        <w:sz w:val="24"/>
                        <w:szCs w:val="24"/>
                      </w:rPr>
                    </w:pPr>
                  </w:p>
                </w:txbxContent>
              </v:textbox>
              <w10:wrap anchorx="page" anchory="page"/>
            </v:shape>
          </w:pict>
        </mc:Fallback>
      </mc:AlternateContent>
    </w:r>
    <w:r w:rsidR="006519AE">
      <w:rPr>
        <w:noProof/>
      </w:rPr>
      <mc:AlternateContent>
        <mc:Choice Requires="wps">
          <w:drawing>
            <wp:anchor distT="0" distB="0" distL="0" distR="0" simplePos="0" relativeHeight="487213056" behindDoc="1" locked="0" layoutInCell="1" allowOverlap="1" wp14:anchorId="6DCD40FF" wp14:editId="76437244">
              <wp:simplePos x="0" y="0"/>
              <wp:positionH relativeFrom="page">
                <wp:posOffset>6708393</wp:posOffset>
              </wp:positionH>
              <wp:positionV relativeFrom="page">
                <wp:posOffset>10109158</wp:posOffset>
              </wp:positionV>
              <wp:extent cx="22034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6DCD40FF" id="Textbox 4" o:spid="_x0000_s1032" type="#_x0000_t202" style="position:absolute;margin-left:528.2pt;margin-top:796pt;width:17.35pt;height:11.8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6PmAEAACEDAAAOAAAAZHJzL2Uyb0RvYy54bWysUt2OEyEUvjfxHQj3dqZ1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" filled="f" stroked="f">
              <v:textbox inset="0,0,0,0">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770A8" w14:textId="7A9E3C9F" w:rsidR="006519AE" w:rsidRDefault="006519AE">
    <w:pPr>
      <w:pStyle w:val="Voettekst"/>
    </w:pPr>
    <w:r>
      <w:rPr>
        <w:noProof/>
      </w:rPr>
      <mc:AlternateContent>
        <mc:Choice Requires="wps">
          <w:drawing>
            <wp:anchor distT="0" distB="0" distL="0" distR="0" simplePos="0" relativeHeight="487217152" behindDoc="0" locked="0" layoutInCell="1" allowOverlap="1" wp14:anchorId="2388909B" wp14:editId="09DA6EFF">
              <wp:simplePos x="635" y="635"/>
              <wp:positionH relativeFrom="page">
                <wp:align>center</wp:align>
              </wp:positionH>
              <wp:positionV relativeFrom="page">
                <wp:align>bottom</wp:align>
              </wp:positionV>
              <wp:extent cx="1141095" cy="376555"/>
              <wp:effectExtent l="0" t="0" r="1905" b="0"/>
              <wp:wrapNone/>
              <wp:docPr id="770487001"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88909B"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21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9ACAE" w14:textId="77777777" w:rsidR="00D20FBB" w:rsidRDefault="00D20FBB">
      <w:r>
        <w:separator/>
      </w:r>
    </w:p>
  </w:footnote>
  <w:footnote w:type="continuationSeparator" w:id="0">
    <w:p w14:paraId="4BD3B052" w14:textId="77777777" w:rsidR="00D20FBB" w:rsidRDefault="00D20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284F"/>
    <w:multiLevelType w:val="hybridMultilevel"/>
    <w:tmpl w:val="48A0A6BC"/>
    <w:lvl w:ilvl="0" w:tplc="FF2A75FC">
      <w:start w:val="5"/>
      <w:numFmt w:val="upperRoman"/>
      <w:lvlText w:val="%1."/>
      <w:lvlJc w:val="left"/>
      <w:pPr>
        <w:ind w:left="2918" w:hanging="720"/>
        <w:jc w:val="left"/>
      </w:pPr>
      <w:rPr>
        <w:rFonts w:ascii="Verdana" w:eastAsia="Verdana" w:hAnsi="Verdana" w:cs="Verdana" w:hint="default"/>
        <w:b w:val="0"/>
        <w:bCs w:val="0"/>
        <w:i w:val="0"/>
        <w:iCs w:val="0"/>
        <w:spacing w:val="0"/>
        <w:w w:val="100"/>
        <w:sz w:val="28"/>
        <w:szCs w:val="28"/>
        <w:lang w:val="nl-NL" w:eastAsia="en-US" w:bidi="ar-SA"/>
      </w:rPr>
    </w:lvl>
    <w:lvl w:ilvl="1" w:tplc="ADCE287E">
      <w:numFmt w:val="bullet"/>
      <w:lvlText w:val="•"/>
      <w:lvlJc w:val="left"/>
      <w:pPr>
        <w:ind w:left="3746" w:hanging="720"/>
      </w:pPr>
      <w:rPr>
        <w:rFonts w:hint="default"/>
        <w:lang w:val="nl-NL" w:eastAsia="en-US" w:bidi="ar-SA"/>
      </w:rPr>
    </w:lvl>
    <w:lvl w:ilvl="2" w:tplc="C4905114">
      <w:numFmt w:val="bullet"/>
      <w:lvlText w:val="•"/>
      <w:lvlJc w:val="left"/>
      <w:pPr>
        <w:ind w:left="4573" w:hanging="720"/>
      </w:pPr>
      <w:rPr>
        <w:rFonts w:hint="default"/>
        <w:lang w:val="nl-NL" w:eastAsia="en-US" w:bidi="ar-SA"/>
      </w:rPr>
    </w:lvl>
    <w:lvl w:ilvl="3" w:tplc="00AC0506">
      <w:numFmt w:val="bullet"/>
      <w:lvlText w:val="•"/>
      <w:lvlJc w:val="left"/>
      <w:pPr>
        <w:ind w:left="5399" w:hanging="720"/>
      </w:pPr>
      <w:rPr>
        <w:rFonts w:hint="default"/>
        <w:lang w:val="nl-NL" w:eastAsia="en-US" w:bidi="ar-SA"/>
      </w:rPr>
    </w:lvl>
    <w:lvl w:ilvl="4" w:tplc="0E8A4068">
      <w:numFmt w:val="bullet"/>
      <w:lvlText w:val="•"/>
      <w:lvlJc w:val="left"/>
      <w:pPr>
        <w:ind w:left="6226" w:hanging="720"/>
      </w:pPr>
      <w:rPr>
        <w:rFonts w:hint="default"/>
        <w:lang w:val="nl-NL" w:eastAsia="en-US" w:bidi="ar-SA"/>
      </w:rPr>
    </w:lvl>
    <w:lvl w:ilvl="5" w:tplc="4798061C">
      <w:numFmt w:val="bullet"/>
      <w:lvlText w:val="•"/>
      <w:lvlJc w:val="left"/>
      <w:pPr>
        <w:ind w:left="7053" w:hanging="720"/>
      </w:pPr>
      <w:rPr>
        <w:rFonts w:hint="default"/>
        <w:lang w:val="nl-NL" w:eastAsia="en-US" w:bidi="ar-SA"/>
      </w:rPr>
    </w:lvl>
    <w:lvl w:ilvl="6" w:tplc="D00CE720">
      <w:numFmt w:val="bullet"/>
      <w:lvlText w:val="•"/>
      <w:lvlJc w:val="left"/>
      <w:pPr>
        <w:ind w:left="7879" w:hanging="720"/>
      </w:pPr>
      <w:rPr>
        <w:rFonts w:hint="default"/>
        <w:lang w:val="nl-NL" w:eastAsia="en-US" w:bidi="ar-SA"/>
      </w:rPr>
    </w:lvl>
    <w:lvl w:ilvl="7" w:tplc="6282B522">
      <w:numFmt w:val="bullet"/>
      <w:lvlText w:val="•"/>
      <w:lvlJc w:val="left"/>
      <w:pPr>
        <w:ind w:left="8706" w:hanging="720"/>
      </w:pPr>
      <w:rPr>
        <w:rFonts w:hint="default"/>
        <w:lang w:val="nl-NL" w:eastAsia="en-US" w:bidi="ar-SA"/>
      </w:rPr>
    </w:lvl>
    <w:lvl w:ilvl="8" w:tplc="65F4C566">
      <w:numFmt w:val="bullet"/>
      <w:lvlText w:val="•"/>
      <w:lvlJc w:val="left"/>
      <w:pPr>
        <w:ind w:left="9533" w:hanging="720"/>
      </w:pPr>
      <w:rPr>
        <w:rFonts w:hint="default"/>
        <w:lang w:val="nl-NL" w:eastAsia="en-US" w:bidi="ar-SA"/>
      </w:rPr>
    </w:lvl>
  </w:abstractNum>
  <w:abstractNum w:abstractNumId="1" w15:restartNumberingAfterBreak="0">
    <w:nsid w:val="078A62A2"/>
    <w:multiLevelType w:val="multilevel"/>
    <w:tmpl w:val="696E1848"/>
    <w:lvl w:ilvl="0">
      <w:start w:val="10"/>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4">
      <w:numFmt w:val="bullet"/>
      <w:lvlText w:val="o"/>
      <w:lvlJc w:val="left"/>
      <w:pPr>
        <w:ind w:left="3278" w:hanging="360"/>
      </w:pPr>
      <w:rPr>
        <w:rFonts w:ascii="Courier New" w:eastAsia="Courier New" w:hAnsi="Courier New" w:cs="Courier New" w:hint="default"/>
        <w:b w:val="0"/>
        <w:bCs w:val="0"/>
        <w:i w:val="0"/>
        <w:iCs w:val="0"/>
        <w:spacing w:val="0"/>
        <w:w w:val="100"/>
        <w:sz w:val="18"/>
        <w:szCs w:val="18"/>
        <w:lang w:val="nl-NL" w:eastAsia="en-US" w:bidi="ar-SA"/>
      </w:rPr>
    </w:lvl>
    <w:lvl w:ilvl="5">
      <w:numFmt w:val="bullet"/>
      <w:lvlText w:val="•"/>
      <w:lvlJc w:val="left"/>
      <w:pPr>
        <w:ind w:left="6244" w:hanging="360"/>
      </w:pPr>
      <w:rPr>
        <w:rFonts w:hint="default"/>
        <w:lang w:val="nl-NL" w:eastAsia="en-US" w:bidi="ar-SA"/>
      </w:rPr>
    </w:lvl>
    <w:lvl w:ilvl="6">
      <w:numFmt w:val="bullet"/>
      <w:lvlText w:val="•"/>
      <w:lvlJc w:val="left"/>
      <w:pPr>
        <w:ind w:left="7233" w:hanging="360"/>
      </w:pPr>
      <w:rPr>
        <w:rFonts w:hint="default"/>
        <w:lang w:val="nl-NL" w:eastAsia="en-US" w:bidi="ar-SA"/>
      </w:rPr>
    </w:lvl>
    <w:lvl w:ilvl="7">
      <w:numFmt w:val="bullet"/>
      <w:lvlText w:val="•"/>
      <w:lvlJc w:val="left"/>
      <w:pPr>
        <w:ind w:left="8221" w:hanging="360"/>
      </w:pPr>
      <w:rPr>
        <w:rFonts w:hint="default"/>
        <w:lang w:val="nl-NL" w:eastAsia="en-US" w:bidi="ar-SA"/>
      </w:rPr>
    </w:lvl>
    <w:lvl w:ilvl="8">
      <w:numFmt w:val="bullet"/>
      <w:lvlText w:val="•"/>
      <w:lvlJc w:val="left"/>
      <w:pPr>
        <w:ind w:left="9209" w:hanging="360"/>
      </w:pPr>
      <w:rPr>
        <w:rFonts w:hint="default"/>
        <w:lang w:val="nl-NL" w:eastAsia="en-US" w:bidi="ar-SA"/>
      </w:rPr>
    </w:lvl>
  </w:abstractNum>
  <w:abstractNum w:abstractNumId="2" w15:restartNumberingAfterBreak="0">
    <w:nsid w:val="0FE163C6"/>
    <w:multiLevelType w:val="multilevel"/>
    <w:tmpl w:val="C964A15E"/>
    <w:lvl w:ilvl="0">
      <w:start w:val="12"/>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3" w15:restartNumberingAfterBreak="0">
    <w:nsid w:val="12E92796"/>
    <w:multiLevelType w:val="hybridMultilevel"/>
    <w:tmpl w:val="A2004E3E"/>
    <w:lvl w:ilvl="0" w:tplc="1794E226">
      <w:start w:val="1"/>
      <w:numFmt w:val="upperRoman"/>
      <w:lvlText w:val="%1."/>
      <w:lvlJc w:val="left"/>
      <w:pPr>
        <w:ind w:left="1546" w:hanging="360"/>
        <w:jc w:val="left"/>
      </w:pPr>
      <w:rPr>
        <w:rFonts w:ascii="Verdana" w:eastAsia="Verdana" w:hAnsi="Verdana" w:cs="Verdana" w:hint="default"/>
        <w:b w:val="0"/>
        <w:bCs w:val="0"/>
        <w:i w:val="0"/>
        <w:iCs w:val="0"/>
        <w:spacing w:val="-1"/>
        <w:w w:val="100"/>
        <w:sz w:val="28"/>
        <w:szCs w:val="28"/>
        <w:lang w:val="nl-NL" w:eastAsia="en-US" w:bidi="ar-SA"/>
      </w:rPr>
    </w:lvl>
    <w:lvl w:ilvl="1" w:tplc="467EDA44">
      <w:numFmt w:val="bullet"/>
      <w:lvlText w:val="•"/>
      <w:lvlJc w:val="left"/>
      <w:pPr>
        <w:ind w:left="2504" w:hanging="360"/>
      </w:pPr>
      <w:rPr>
        <w:rFonts w:hint="default"/>
        <w:lang w:val="nl-NL" w:eastAsia="en-US" w:bidi="ar-SA"/>
      </w:rPr>
    </w:lvl>
    <w:lvl w:ilvl="2" w:tplc="E1D2B98C">
      <w:numFmt w:val="bullet"/>
      <w:lvlText w:val="•"/>
      <w:lvlJc w:val="left"/>
      <w:pPr>
        <w:ind w:left="3469" w:hanging="360"/>
      </w:pPr>
      <w:rPr>
        <w:rFonts w:hint="default"/>
        <w:lang w:val="nl-NL" w:eastAsia="en-US" w:bidi="ar-SA"/>
      </w:rPr>
    </w:lvl>
    <w:lvl w:ilvl="3" w:tplc="DEF85582">
      <w:numFmt w:val="bullet"/>
      <w:lvlText w:val="•"/>
      <w:lvlJc w:val="left"/>
      <w:pPr>
        <w:ind w:left="4433" w:hanging="360"/>
      </w:pPr>
      <w:rPr>
        <w:rFonts w:hint="default"/>
        <w:lang w:val="nl-NL" w:eastAsia="en-US" w:bidi="ar-SA"/>
      </w:rPr>
    </w:lvl>
    <w:lvl w:ilvl="4" w:tplc="B00893C0">
      <w:numFmt w:val="bullet"/>
      <w:lvlText w:val="•"/>
      <w:lvlJc w:val="left"/>
      <w:pPr>
        <w:ind w:left="5398" w:hanging="360"/>
      </w:pPr>
      <w:rPr>
        <w:rFonts w:hint="default"/>
        <w:lang w:val="nl-NL" w:eastAsia="en-US" w:bidi="ar-SA"/>
      </w:rPr>
    </w:lvl>
    <w:lvl w:ilvl="5" w:tplc="B3F2FFF4">
      <w:numFmt w:val="bullet"/>
      <w:lvlText w:val="•"/>
      <w:lvlJc w:val="left"/>
      <w:pPr>
        <w:ind w:left="6363" w:hanging="360"/>
      </w:pPr>
      <w:rPr>
        <w:rFonts w:hint="default"/>
        <w:lang w:val="nl-NL" w:eastAsia="en-US" w:bidi="ar-SA"/>
      </w:rPr>
    </w:lvl>
    <w:lvl w:ilvl="6" w:tplc="EA4E3EA6">
      <w:numFmt w:val="bullet"/>
      <w:lvlText w:val="•"/>
      <w:lvlJc w:val="left"/>
      <w:pPr>
        <w:ind w:left="7327" w:hanging="360"/>
      </w:pPr>
      <w:rPr>
        <w:rFonts w:hint="default"/>
        <w:lang w:val="nl-NL" w:eastAsia="en-US" w:bidi="ar-SA"/>
      </w:rPr>
    </w:lvl>
    <w:lvl w:ilvl="7" w:tplc="F8100F6E">
      <w:numFmt w:val="bullet"/>
      <w:lvlText w:val="•"/>
      <w:lvlJc w:val="left"/>
      <w:pPr>
        <w:ind w:left="8292" w:hanging="360"/>
      </w:pPr>
      <w:rPr>
        <w:rFonts w:hint="default"/>
        <w:lang w:val="nl-NL" w:eastAsia="en-US" w:bidi="ar-SA"/>
      </w:rPr>
    </w:lvl>
    <w:lvl w:ilvl="8" w:tplc="5900EBD4">
      <w:numFmt w:val="bullet"/>
      <w:lvlText w:val="•"/>
      <w:lvlJc w:val="left"/>
      <w:pPr>
        <w:ind w:left="9257" w:hanging="360"/>
      </w:pPr>
      <w:rPr>
        <w:rFonts w:hint="default"/>
        <w:lang w:val="nl-NL" w:eastAsia="en-US" w:bidi="ar-SA"/>
      </w:rPr>
    </w:lvl>
  </w:abstractNum>
  <w:abstractNum w:abstractNumId="4"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5" w15:restartNumberingAfterBreak="0">
    <w:nsid w:val="180D5D03"/>
    <w:multiLevelType w:val="multilevel"/>
    <w:tmpl w:val="03D8C7B6"/>
    <w:lvl w:ilvl="0">
      <w:start w:val="1"/>
      <w:numFmt w:val="decimal"/>
      <w:lvlText w:val="%1."/>
      <w:lvlJc w:val="left"/>
      <w:pPr>
        <w:ind w:left="1118" w:hanging="243"/>
        <w:jc w:val="left"/>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6" w15:restartNumberingAfterBreak="0">
    <w:nsid w:val="207C78A1"/>
    <w:multiLevelType w:val="multilevel"/>
    <w:tmpl w:val="FF725D90"/>
    <w:lvl w:ilvl="0">
      <w:start w:val="7"/>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7" w15:restartNumberingAfterBreak="0">
    <w:nsid w:val="213C303A"/>
    <w:multiLevelType w:val="multilevel"/>
    <w:tmpl w:val="9684DEA8"/>
    <w:lvl w:ilvl="0">
      <w:start w:val="4"/>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start w:val="1"/>
      <w:numFmt w:val="upperRoman"/>
      <w:lvlText w:val="%3."/>
      <w:lvlJc w:val="left"/>
      <w:pPr>
        <w:ind w:left="2918" w:hanging="720"/>
        <w:jc w:val="left"/>
      </w:pPr>
      <w:rPr>
        <w:rFonts w:ascii="Verdana" w:eastAsia="Verdana" w:hAnsi="Verdana" w:cs="Verdana" w:hint="default"/>
        <w:b w:val="0"/>
        <w:bCs w:val="0"/>
        <w:i w:val="0"/>
        <w:iCs w:val="0"/>
        <w:spacing w:val="0"/>
        <w:w w:val="100"/>
        <w:sz w:val="18"/>
        <w:szCs w:val="18"/>
        <w:lang w:val="nl-NL" w:eastAsia="en-US" w:bidi="ar-SA"/>
      </w:rPr>
    </w:lvl>
    <w:lvl w:ilvl="3">
      <w:numFmt w:val="bullet"/>
      <w:lvlText w:val="•"/>
      <w:lvlJc w:val="left"/>
      <w:pPr>
        <w:ind w:left="4756" w:hanging="720"/>
      </w:pPr>
      <w:rPr>
        <w:rFonts w:hint="default"/>
        <w:lang w:val="nl-NL" w:eastAsia="en-US" w:bidi="ar-SA"/>
      </w:rPr>
    </w:lvl>
    <w:lvl w:ilvl="4">
      <w:numFmt w:val="bullet"/>
      <w:lvlText w:val="•"/>
      <w:lvlJc w:val="left"/>
      <w:pPr>
        <w:ind w:left="5675" w:hanging="720"/>
      </w:pPr>
      <w:rPr>
        <w:rFonts w:hint="default"/>
        <w:lang w:val="nl-NL" w:eastAsia="en-US" w:bidi="ar-SA"/>
      </w:rPr>
    </w:lvl>
    <w:lvl w:ilvl="5">
      <w:numFmt w:val="bullet"/>
      <w:lvlText w:val="•"/>
      <w:lvlJc w:val="left"/>
      <w:pPr>
        <w:ind w:left="6593" w:hanging="720"/>
      </w:pPr>
      <w:rPr>
        <w:rFonts w:hint="default"/>
        <w:lang w:val="nl-NL" w:eastAsia="en-US" w:bidi="ar-SA"/>
      </w:rPr>
    </w:lvl>
    <w:lvl w:ilvl="6">
      <w:numFmt w:val="bullet"/>
      <w:lvlText w:val="•"/>
      <w:lvlJc w:val="left"/>
      <w:pPr>
        <w:ind w:left="7512" w:hanging="720"/>
      </w:pPr>
      <w:rPr>
        <w:rFonts w:hint="default"/>
        <w:lang w:val="nl-NL" w:eastAsia="en-US" w:bidi="ar-SA"/>
      </w:rPr>
    </w:lvl>
    <w:lvl w:ilvl="7">
      <w:numFmt w:val="bullet"/>
      <w:lvlText w:val="•"/>
      <w:lvlJc w:val="left"/>
      <w:pPr>
        <w:ind w:left="8430" w:hanging="720"/>
      </w:pPr>
      <w:rPr>
        <w:rFonts w:hint="default"/>
        <w:lang w:val="nl-NL" w:eastAsia="en-US" w:bidi="ar-SA"/>
      </w:rPr>
    </w:lvl>
    <w:lvl w:ilvl="8">
      <w:numFmt w:val="bullet"/>
      <w:lvlText w:val="•"/>
      <w:lvlJc w:val="left"/>
      <w:pPr>
        <w:ind w:left="9349" w:hanging="720"/>
      </w:pPr>
      <w:rPr>
        <w:rFonts w:hint="default"/>
        <w:lang w:val="nl-NL" w:eastAsia="en-US" w:bidi="ar-SA"/>
      </w:rPr>
    </w:lvl>
  </w:abstractNum>
  <w:abstractNum w:abstractNumId="8" w15:restartNumberingAfterBreak="0">
    <w:nsid w:val="308945BA"/>
    <w:multiLevelType w:val="multilevel"/>
    <w:tmpl w:val="82268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72C430C"/>
    <w:multiLevelType w:val="multilevel"/>
    <w:tmpl w:val="F17CAD44"/>
    <w:lvl w:ilvl="0">
      <w:start w:val="3"/>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0" w15:restartNumberingAfterBreak="0">
    <w:nsid w:val="49C13A27"/>
    <w:multiLevelType w:val="multilevel"/>
    <w:tmpl w:val="4E069E5C"/>
    <w:lvl w:ilvl="0">
      <w:start w:val="11"/>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1" w15:restartNumberingAfterBreak="0">
    <w:nsid w:val="50004AFE"/>
    <w:multiLevelType w:val="multilevel"/>
    <w:tmpl w:val="91AE2412"/>
    <w:lvl w:ilvl="0">
      <w:start w:val="13"/>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2" w15:restartNumberingAfterBreak="0">
    <w:nsid w:val="5CC35D2C"/>
    <w:multiLevelType w:val="multilevel"/>
    <w:tmpl w:val="3FE48BC2"/>
    <w:lvl w:ilvl="0">
      <w:start w:val="9"/>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start w:val="1"/>
      <w:numFmt w:val="lowerLetter"/>
      <w:lvlText w:val="%3."/>
      <w:lvlJc w:val="left"/>
      <w:pPr>
        <w:ind w:left="2558" w:hanging="360"/>
        <w:jc w:val="left"/>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13" w15:restartNumberingAfterBreak="0">
    <w:nsid w:val="6A61531D"/>
    <w:multiLevelType w:val="multilevel"/>
    <w:tmpl w:val="9E2A43C6"/>
    <w:lvl w:ilvl="0">
      <w:start w:val="6"/>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4" w15:restartNumberingAfterBreak="0">
    <w:nsid w:val="6B607E8D"/>
    <w:multiLevelType w:val="multilevel"/>
    <w:tmpl w:val="845099F8"/>
    <w:lvl w:ilvl="0">
      <w:start w:val="5"/>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5" w15:restartNumberingAfterBreak="0">
    <w:nsid w:val="702A54DB"/>
    <w:multiLevelType w:val="hybridMultilevel"/>
    <w:tmpl w:val="274636C4"/>
    <w:lvl w:ilvl="0" w:tplc="76A86DC0">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1" w:tplc="D27C96F4">
      <w:numFmt w:val="bullet"/>
      <w:lvlText w:val="•"/>
      <w:lvlJc w:val="left"/>
      <w:pPr>
        <w:ind w:left="3422" w:hanging="360"/>
      </w:pPr>
      <w:rPr>
        <w:rFonts w:hint="default"/>
        <w:lang w:val="nl-NL" w:eastAsia="en-US" w:bidi="ar-SA"/>
      </w:rPr>
    </w:lvl>
    <w:lvl w:ilvl="2" w:tplc="96801B1A">
      <w:numFmt w:val="bullet"/>
      <w:lvlText w:val="•"/>
      <w:lvlJc w:val="left"/>
      <w:pPr>
        <w:ind w:left="4285" w:hanging="360"/>
      </w:pPr>
      <w:rPr>
        <w:rFonts w:hint="default"/>
        <w:lang w:val="nl-NL" w:eastAsia="en-US" w:bidi="ar-SA"/>
      </w:rPr>
    </w:lvl>
    <w:lvl w:ilvl="3" w:tplc="01A0CC2C">
      <w:numFmt w:val="bullet"/>
      <w:lvlText w:val="•"/>
      <w:lvlJc w:val="left"/>
      <w:pPr>
        <w:ind w:left="5147" w:hanging="360"/>
      </w:pPr>
      <w:rPr>
        <w:rFonts w:hint="default"/>
        <w:lang w:val="nl-NL" w:eastAsia="en-US" w:bidi="ar-SA"/>
      </w:rPr>
    </w:lvl>
    <w:lvl w:ilvl="4" w:tplc="2BCEE6F6">
      <w:numFmt w:val="bullet"/>
      <w:lvlText w:val="•"/>
      <w:lvlJc w:val="left"/>
      <w:pPr>
        <w:ind w:left="6010" w:hanging="360"/>
      </w:pPr>
      <w:rPr>
        <w:rFonts w:hint="default"/>
        <w:lang w:val="nl-NL" w:eastAsia="en-US" w:bidi="ar-SA"/>
      </w:rPr>
    </w:lvl>
    <w:lvl w:ilvl="5" w:tplc="0FBA94B8">
      <w:numFmt w:val="bullet"/>
      <w:lvlText w:val="•"/>
      <w:lvlJc w:val="left"/>
      <w:pPr>
        <w:ind w:left="6873" w:hanging="360"/>
      </w:pPr>
      <w:rPr>
        <w:rFonts w:hint="default"/>
        <w:lang w:val="nl-NL" w:eastAsia="en-US" w:bidi="ar-SA"/>
      </w:rPr>
    </w:lvl>
    <w:lvl w:ilvl="6" w:tplc="FFAAC990">
      <w:numFmt w:val="bullet"/>
      <w:lvlText w:val="•"/>
      <w:lvlJc w:val="left"/>
      <w:pPr>
        <w:ind w:left="7735" w:hanging="360"/>
      </w:pPr>
      <w:rPr>
        <w:rFonts w:hint="default"/>
        <w:lang w:val="nl-NL" w:eastAsia="en-US" w:bidi="ar-SA"/>
      </w:rPr>
    </w:lvl>
    <w:lvl w:ilvl="7" w:tplc="20247694">
      <w:numFmt w:val="bullet"/>
      <w:lvlText w:val="•"/>
      <w:lvlJc w:val="left"/>
      <w:pPr>
        <w:ind w:left="8598" w:hanging="360"/>
      </w:pPr>
      <w:rPr>
        <w:rFonts w:hint="default"/>
        <w:lang w:val="nl-NL" w:eastAsia="en-US" w:bidi="ar-SA"/>
      </w:rPr>
    </w:lvl>
    <w:lvl w:ilvl="8" w:tplc="808ACAB0">
      <w:numFmt w:val="bullet"/>
      <w:lvlText w:val="•"/>
      <w:lvlJc w:val="left"/>
      <w:pPr>
        <w:ind w:left="9461" w:hanging="360"/>
      </w:pPr>
      <w:rPr>
        <w:rFonts w:hint="default"/>
        <w:lang w:val="nl-NL" w:eastAsia="en-US" w:bidi="ar-SA"/>
      </w:rPr>
    </w:lvl>
  </w:abstractNum>
  <w:abstractNum w:abstractNumId="16" w15:restartNumberingAfterBreak="0">
    <w:nsid w:val="7108179D"/>
    <w:multiLevelType w:val="multilevel"/>
    <w:tmpl w:val="334EC696"/>
    <w:lvl w:ilvl="0">
      <w:start w:val="8"/>
      <w:numFmt w:val="decimal"/>
      <w:lvlText w:val="%1"/>
      <w:lvlJc w:val="left"/>
      <w:pPr>
        <w:ind w:left="1838" w:hanging="720"/>
        <w:jc w:val="left"/>
      </w:pPr>
      <w:rPr>
        <w:rFonts w:hint="default"/>
        <w:lang w:val="nl-NL" w:eastAsia="en-US" w:bidi="ar-SA"/>
      </w:rPr>
    </w:lvl>
    <w:lvl w:ilvl="1">
      <w:start w:val="1"/>
      <w:numFmt w:val="decimal"/>
      <w:lvlText w:val="%1.%2"/>
      <w:lvlJc w:val="left"/>
      <w:pPr>
        <w:ind w:left="1838" w:hanging="720"/>
        <w:jc w:val="left"/>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num w:numId="1" w16cid:durableId="399911846">
    <w:abstractNumId w:val="15"/>
  </w:num>
  <w:num w:numId="2" w16cid:durableId="2071734182">
    <w:abstractNumId w:val="11"/>
  </w:num>
  <w:num w:numId="3" w16cid:durableId="262613681">
    <w:abstractNumId w:val="2"/>
  </w:num>
  <w:num w:numId="4" w16cid:durableId="2020543102">
    <w:abstractNumId w:val="10"/>
  </w:num>
  <w:num w:numId="5" w16cid:durableId="949169509">
    <w:abstractNumId w:val="1"/>
  </w:num>
  <w:num w:numId="6" w16cid:durableId="1605844108">
    <w:abstractNumId w:val="12"/>
  </w:num>
  <w:num w:numId="7" w16cid:durableId="2030136705">
    <w:abstractNumId w:val="16"/>
  </w:num>
  <w:num w:numId="8" w16cid:durableId="823859598">
    <w:abstractNumId w:val="0"/>
  </w:num>
  <w:num w:numId="9" w16cid:durableId="1357074878">
    <w:abstractNumId w:val="6"/>
  </w:num>
  <w:num w:numId="10" w16cid:durableId="581527907">
    <w:abstractNumId w:val="13"/>
  </w:num>
  <w:num w:numId="11" w16cid:durableId="81336190">
    <w:abstractNumId w:val="14"/>
  </w:num>
  <w:num w:numId="12" w16cid:durableId="1225532422">
    <w:abstractNumId w:val="7"/>
  </w:num>
  <w:num w:numId="13" w16cid:durableId="672027199">
    <w:abstractNumId w:val="9"/>
  </w:num>
  <w:num w:numId="14" w16cid:durableId="381904777">
    <w:abstractNumId w:val="3"/>
  </w:num>
  <w:num w:numId="15" w16cid:durableId="733435828">
    <w:abstractNumId w:val="4"/>
  </w:num>
  <w:num w:numId="16" w16cid:durableId="1942755781">
    <w:abstractNumId w:val="5"/>
  </w:num>
  <w:num w:numId="17" w16cid:durableId="13611296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2F"/>
    <w:rsid w:val="000101CD"/>
    <w:rsid w:val="00152C9E"/>
    <w:rsid w:val="00206D2E"/>
    <w:rsid w:val="00215452"/>
    <w:rsid w:val="003E472F"/>
    <w:rsid w:val="0047227E"/>
    <w:rsid w:val="004E0823"/>
    <w:rsid w:val="005340DC"/>
    <w:rsid w:val="005B2385"/>
    <w:rsid w:val="006519AE"/>
    <w:rsid w:val="007043DB"/>
    <w:rsid w:val="007156D3"/>
    <w:rsid w:val="007210FF"/>
    <w:rsid w:val="00787CF4"/>
    <w:rsid w:val="008A16F1"/>
    <w:rsid w:val="00930C23"/>
    <w:rsid w:val="009A188F"/>
    <w:rsid w:val="009E56B5"/>
    <w:rsid w:val="00B97C8E"/>
    <w:rsid w:val="00BE122B"/>
    <w:rsid w:val="00D20FBB"/>
    <w:rsid w:val="00DF22A3"/>
    <w:rsid w:val="00E53191"/>
    <w:rsid w:val="00EC3321"/>
    <w:rsid w:val="00EF1F6B"/>
    <w:rsid w:val="00F025F1"/>
    <w:rsid w:val="00F60A19"/>
    <w:rsid w:val="00F72E99"/>
    <w:rsid w:val="00F84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F3ED8"/>
  <w15:docId w15:val="{6E38E094-0D4B-4419-958E-95754B88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2918" w:hanging="720"/>
      <w:outlineLvl w:val="0"/>
    </w:pPr>
    <w:rPr>
      <w:sz w:val="28"/>
      <w:szCs w:val="28"/>
    </w:rPr>
  </w:style>
  <w:style w:type="paragraph" w:styleId="Kop2">
    <w:name w:val="heading 2"/>
    <w:basedOn w:val="Standaard"/>
    <w:uiPriority w:val="9"/>
    <w:unhideWhenUsed/>
    <w:qFormat/>
    <w:pPr>
      <w:ind w:left="1042"/>
      <w:outlineLvl w:val="1"/>
    </w:pPr>
    <w:rPr>
      <w:b/>
      <w:bCs/>
    </w:rPr>
  </w:style>
  <w:style w:type="paragraph" w:styleId="Kop3">
    <w:name w:val="heading 3"/>
    <w:basedOn w:val="Standaard"/>
    <w:uiPriority w:val="9"/>
    <w:unhideWhenUsed/>
    <w:qFormat/>
    <w:pPr>
      <w:ind w:left="1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7"/>
      <w:ind w:left="1118"/>
    </w:pPr>
    <w:rPr>
      <w:b/>
      <w:bCs/>
    </w:rPr>
  </w:style>
  <w:style w:type="paragraph" w:styleId="Inhopg2">
    <w:name w:val="toc 2"/>
    <w:basedOn w:val="Standaard"/>
    <w:uiPriority w:val="1"/>
    <w:qFormat/>
    <w:pPr>
      <w:spacing w:before="100"/>
      <w:ind w:left="1118"/>
    </w:pPr>
    <w:rPr>
      <w:sz w:val="20"/>
      <w:szCs w:val="20"/>
    </w:rPr>
  </w:style>
  <w:style w:type="paragraph" w:styleId="Plattetekst">
    <w:name w:val="Body Text"/>
    <w:basedOn w:val="Standaard"/>
    <w:uiPriority w:val="1"/>
    <w:qFormat/>
    <w:rPr>
      <w:sz w:val="18"/>
      <w:szCs w:val="18"/>
    </w:rPr>
  </w:style>
  <w:style w:type="paragraph" w:styleId="Titel">
    <w:name w:val="Title"/>
    <w:basedOn w:val="Standaard"/>
    <w:uiPriority w:val="10"/>
    <w:qFormat/>
    <w:pPr>
      <w:ind w:left="122"/>
      <w:jc w:val="center"/>
    </w:pPr>
    <w:rPr>
      <w:b/>
      <w:bCs/>
      <w:sz w:val="28"/>
      <w:szCs w:val="28"/>
    </w:rPr>
  </w:style>
  <w:style w:type="paragraph" w:styleId="Lijstalinea">
    <w:name w:val="List Paragraph"/>
    <w:basedOn w:val="Standaard"/>
    <w:uiPriority w:val="1"/>
    <w:qFormat/>
    <w:pPr>
      <w:ind w:left="1838" w:hanging="720"/>
    </w:pPr>
  </w:style>
  <w:style w:type="paragraph" w:customStyle="1" w:styleId="TableParagraph">
    <w:name w:val="Table Paragraph"/>
    <w:basedOn w:val="Standaard"/>
    <w:uiPriority w:val="1"/>
    <w:qFormat/>
  </w:style>
  <w:style w:type="paragraph" w:styleId="Voettekst">
    <w:name w:val="footer"/>
    <w:basedOn w:val="Standaard"/>
    <w:link w:val="VoettekstChar"/>
    <w:uiPriority w:val="99"/>
    <w:unhideWhenUsed/>
    <w:rsid w:val="006519AE"/>
    <w:pPr>
      <w:tabs>
        <w:tab w:val="center" w:pos="4513"/>
        <w:tab w:val="right" w:pos="9026"/>
      </w:tabs>
    </w:pPr>
  </w:style>
  <w:style w:type="character" w:customStyle="1" w:styleId="VoettekstChar">
    <w:name w:val="Voettekst Char"/>
    <w:basedOn w:val="Standaardalinea-lettertype"/>
    <w:link w:val="Voettekst"/>
    <w:uiPriority w:val="99"/>
    <w:rsid w:val="006519AE"/>
    <w:rPr>
      <w:rFonts w:ascii="Verdana" w:eastAsia="Verdana" w:hAnsi="Verdana" w:cs="Verdana"/>
      <w:lang w:val="nl-NL"/>
    </w:rPr>
  </w:style>
  <w:style w:type="paragraph" w:styleId="Koptekst">
    <w:name w:val="header"/>
    <w:basedOn w:val="Standaard"/>
    <w:link w:val="KoptekstChar"/>
    <w:uiPriority w:val="99"/>
    <w:unhideWhenUsed/>
    <w:rsid w:val="00206D2E"/>
    <w:pPr>
      <w:tabs>
        <w:tab w:val="center" w:pos="4536"/>
        <w:tab w:val="right" w:pos="9072"/>
      </w:tabs>
    </w:pPr>
  </w:style>
  <w:style w:type="character" w:customStyle="1" w:styleId="KoptekstChar">
    <w:name w:val="Koptekst Char"/>
    <w:basedOn w:val="Standaardalinea-lettertype"/>
    <w:link w:val="Koptekst"/>
    <w:uiPriority w:val="99"/>
    <w:rsid w:val="00206D2E"/>
    <w:rPr>
      <w:rFonts w:ascii="Verdana" w:eastAsia="Verdana" w:hAnsi="Verdana" w:cs="Verdana"/>
      <w:lang w:val="nl-NL"/>
    </w:rPr>
  </w:style>
  <w:style w:type="character" w:styleId="Hyperlink">
    <w:name w:val="Hyperlink"/>
    <w:basedOn w:val="Standaardalinea-lettertype"/>
    <w:uiPriority w:val="99"/>
    <w:unhideWhenUsed/>
    <w:rsid w:val="00B97C8E"/>
    <w:rPr>
      <w:color w:val="0000FF" w:themeColor="hyperlink"/>
      <w:u w:val="single"/>
    </w:rPr>
  </w:style>
  <w:style w:type="character" w:styleId="Onopgelostemelding">
    <w:name w:val="Unresolved Mention"/>
    <w:basedOn w:val="Standaardalinea-lettertype"/>
    <w:uiPriority w:val="99"/>
    <w:semiHidden/>
    <w:unhideWhenUsed/>
    <w:rsid w:val="00B97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279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facturen@lelylyceum.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3929</Words>
  <Characters>21611</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Louis Pothof</cp:lastModifiedBy>
  <cp:revision>2</cp:revision>
  <dcterms:created xsi:type="dcterms:W3CDTF">2024-11-29T10:40:00Z</dcterms:created>
  <dcterms:modified xsi:type="dcterms:W3CDTF">2024-11-29T10:40:00Z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3-Heights(TM) PDF Security Shell 4.8.25.2 (http://www.pdf-tools.com)</vt:lpwstr>
  </property>
  <property fmtid="{D5CDD505-2E9C-101B-9397-08002B2CF9AE}" pid="6" name="ClassificationContentMarkingFooterShapeIds">
    <vt:lpwstr>366ee35a,5b293248,1f450502,2decb2d9,31982a3e,51fda36b</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