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052BA" w14:textId="6016D0DD" w:rsidR="002D674A" w:rsidRDefault="00967E22" w:rsidP="00967E22">
      <w:pPr>
        <w:pStyle w:val="Heading1titel"/>
      </w:pPr>
      <w:r>
        <w:t xml:space="preserve">BIJLAGE </w:t>
      </w:r>
      <w:r w:rsidR="00684332">
        <w:t>4</w:t>
      </w:r>
      <w:r w:rsidR="00B44633">
        <w:t xml:space="preserve"> </w:t>
      </w:r>
      <w:r>
        <w:t>Verklaring</w:t>
      </w:r>
      <w:r w:rsidR="005619EA">
        <w:t xml:space="preserve"> Russische partijen</w:t>
      </w:r>
    </w:p>
    <w:p w14:paraId="445CEF81" w14:textId="77777777" w:rsidR="002D674A" w:rsidRDefault="002D674A" w:rsidP="002D674A"/>
    <w:p w14:paraId="496FA929" w14:textId="5DE39D20" w:rsidR="002D674A" w:rsidRPr="00607BCF" w:rsidRDefault="002D674A" w:rsidP="002D674A">
      <w:r w:rsidRPr="00607BCF">
        <w:t>Naam bedrijf</w:t>
      </w:r>
      <w:r w:rsidR="008E278A" w:rsidRPr="00607BCF">
        <w:tab/>
      </w:r>
      <w:r w:rsidR="008E278A" w:rsidRPr="00607BCF">
        <w:tab/>
        <w:t>:</w:t>
      </w:r>
      <w:r w:rsidRPr="00607BCF">
        <w:tab/>
      </w:r>
      <w:r w:rsidRPr="00607BCF">
        <w:tab/>
      </w:r>
    </w:p>
    <w:p w14:paraId="5BB9653B" w14:textId="742C2255" w:rsidR="002D674A" w:rsidRPr="00607BCF" w:rsidRDefault="002D674A" w:rsidP="002D674A">
      <w:r w:rsidRPr="00607BCF">
        <w:t xml:space="preserve">Adres           </w:t>
      </w:r>
      <w:r w:rsidRPr="00607BCF">
        <w:tab/>
      </w:r>
      <w:r w:rsidR="008E278A" w:rsidRPr="00607BCF">
        <w:tab/>
        <w:t>:</w:t>
      </w:r>
    </w:p>
    <w:p w14:paraId="726D7261" w14:textId="5C2E03E6" w:rsidR="002D674A" w:rsidRPr="00607BCF" w:rsidRDefault="002D674A" w:rsidP="002D674A">
      <w:r w:rsidRPr="00607BCF">
        <w:t xml:space="preserve">Postcode en plaats </w:t>
      </w:r>
      <w:r w:rsidRPr="00607BCF">
        <w:tab/>
      </w:r>
      <w:r w:rsidR="008E278A" w:rsidRPr="00607BCF">
        <w:t>:</w:t>
      </w:r>
    </w:p>
    <w:p w14:paraId="35D6EE31" w14:textId="361EE343" w:rsidR="00675DFF" w:rsidRPr="00607BCF" w:rsidRDefault="00675DFF" w:rsidP="002D674A">
      <w:r w:rsidRPr="00607BCF">
        <w:t>Aanbesteding</w:t>
      </w:r>
      <w:r w:rsidRPr="00607BCF">
        <w:tab/>
      </w:r>
      <w:r w:rsidRPr="00607BCF">
        <w:tab/>
        <w:t xml:space="preserve">:  </w:t>
      </w:r>
      <w:r w:rsidR="00C33BA5">
        <w:t>Bestrijden</w:t>
      </w:r>
      <w:r w:rsidR="008C49EF">
        <w:t xml:space="preserve"> </w:t>
      </w:r>
      <w:r w:rsidR="009507DA">
        <w:t>aquatische exoten de Wieden en Weerribben</w:t>
      </w:r>
    </w:p>
    <w:p w14:paraId="6BC9ED4B" w14:textId="22A52DB3" w:rsidR="002D674A" w:rsidRPr="00607BCF" w:rsidRDefault="002D674A" w:rsidP="002D674A">
      <w:r w:rsidRPr="00607BCF">
        <w:tab/>
      </w:r>
      <w:r w:rsidRPr="00607BCF">
        <w:tab/>
      </w:r>
      <w:r w:rsidRPr="00607BCF">
        <w:tab/>
      </w:r>
    </w:p>
    <w:p w14:paraId="0673CC40"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236F6694"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Ik verklaar in het bijzonder dat:</w:t>
      </w:r>
    </w:p>
    <w:p w14:paraId="03BEFF81" w14:textId="69159266" w:rsidR="009F46C3" w:rsidRPr="00607BCF" w:rsidRDefault="009F46C3" w:rsidP="009F46C3">
      <w:pPr>
        <w:pStyle w:val="Normaalweb"/>
        <w:rPr>
          <w:rFonts w:ascii="Arial" w:hAnsi="Arial" w:cs="Arial"/>
          <w:sz w:val="20"/>
          <w:szCs w:val="20"/>
        </w:rPr>
      </w:pPr>
      <w:r w:rsidRPr="00607BCF">
        <w:rPr>
          <w:rFonts w:ascii="Arial" w:hAnsi="Arial" w:cs="Arial"/>
          <w:sz w:val="20"/>
          <w:szCs w:val="20"/>
        </w:rPr>
        <w:t>a) de opdrachtnemer die ik vertegenwoordig (en de bedrijven die een onderdeel zijn van ons consortium</w:t>
      </w:r>
      <w:r w:rsidR="00FE4492" w:rsidRPr="00607BCF">
        <w:rPr>
          <w:rStyle w:val="Voetnootmarkering"/>
          <w:rFonts w:ascii="Arial" w:hAnsi="Arial" w:cs="Arial"/>
          <w:sz w:val="20"/>
          <w:szCs w:val="20"/>
        </w:rPr>
        <w:footnoteReference w:id="1"/>
      </w:r>
      <w:r w:rsidRPr="00607BCF">
        <w:rPr>
          <w:rFonts w:ascii="Arial" w:hAnsi="Arial" w:cs="Arial"/>
          <w:sz w:val="20"/>
          <w:szCs w:val="20"/>
        </w:rPr>
        <w:t>) geen (rechts)personen zijn met een Russische nationaliteit en deze (rechts) personen  (natuurlijke personen, bedrijven, entiteiten of organen) niet gevestigd zijn in Rusland;</w:t>
      </w:r>
    </w:p>
    <w:p w14:paraId="515CB321"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6C50ECD3"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779A53CF"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84A0404" w14:textId="77777777" w:rsidR="00E83B82" w:rsidRPr="00607BCF" w:rsidRDefault="00E83B82" w:rsidP="00247A23"/>
    <w:p w14:paraId="1005AE74" w14:textId="77777777" w:rsidR="00247A23" w:rsidRPr="00607BCF" w:rsidRDefault="00247A23" w:rsidP="00247A23">
      <w:r w:rsidRPr="00607BCF">
        <w:t>Plaats</w:t>
      </w:r>
      <w:r w:rsidRPr="00607BCF">
        <w:tab/>
      </w:r>
      <w:r w:rsidRPr="00607BCF">
        <w:tab/>
      </w:r>
      <w:r w:rsidRPr="00607BCF">
        <w:tab/>
      </w:r>
      <w:r w:rsidRPr="00607BCF">
        <w:tab/>
      </w:r>
      <w:r w:rsidRPr="00607BCF">
        <w:tab/>
      </w:r>
      <w:r w:rsidRPr="00607BCF">
        <w:tab/>
        <w:t>Datum</w:t>
      </w:r>
    </w:p>
    <w:p w14:paraId="45026159" w14:textId="77777777" w:rsidR="00247A23" w:rsidRPr="00607BCF" w:rsidRDefault="00247A23" w:rsidP="00247A23"/>
    <w:p w14:paraId="075D6412" w14:textId="77777777" w:rsidR="00247A23" w:rsidRPr="00607BCF" w:rsidRDefault="00247A23" w:rsidP="00247A23">
      <w:r w:rsidRPr="00607BCF">
        <w:t>………………</w:t>
      </w:r>
      <w:r w:rsidRPr="00607BCF">
        <w:tab/>
      </w:r>
      <w:r w:rsidRPr="00607BCF">
        <w:tab/>
      </w:r>
      <w:r w:rsidRPr="00607BCF">
        <w:tab/>
      </w:r>
      <w:r w:rsidRPr="00607BCF">
        <w:tab/>
      </w:r>
      <w:r w:rsidRPr="00607BCF">
        <w:tab/>
        <w:t>………………</w:t>
      </w:r>
    </w:p>
    <w:p w14:paraId="24D4C255" w14:textId="77777777" w:rsidR="00247A23" w:rsidRPr="00607BCF" w:rsidRDefault="00247A23" w:rsidP="00247A23">
      <w:r w:rsidRPr="00607BCF">
        <w:t>Naam</w:t>
      </w:r>
      <w:r w:rsidRPr="00607BCF">
        <w:tab/>
      </w:r>
      <w:r w:rsidRPr="00607BCF">
        <w:tab/>
      </w:r>
      <w:r w:rsidRPr="00607BCF">
        <w:tab/>
      </w:r>
      <w:r w:rsidRPr="00607BCF">
        <w:tab/>
      </w:r>
      <w:r w:rsidRPr="00607BCF">
        <w:tab/>
      </w:r>
      <w:r w:rsidRPr="00607BCF">
        <w:tab/>
        <w:t>Functie</w:t>
      </w:r>
    </w:p>
    <w:p w14:paraId="11300EC6" w14:textId="77777777" w:rsidR="00247A23" w:rsidRPr="00607BCF" w:rsidRDefault="00247A23" w:rsidP="00247A23"/>
    <w:p w14:paraId="7BB377E0" w14:textId="77777777" w:rsidR="00247A23" w:rsidRPr="00607BCF" w:rsidRDefault="00247A23" w:rsidP="00247A23">
      <w:r w:rsidRPr="00607BCF">
        <w:t>………………</w:t>
      </w:r>
      <w:r w:rsidRPr="00607BCF">
        <w:tab/>
      </w:r>
      <w:r w:rsidRPr="00607BCF">
        <w:tab/>
      </w:r>
      <w:r w:rsidRPr="00607BCF">
        <w:tab/>
      </w:r>
      <w:r w:rsidRPr="00607BCF">
        <w:tab/>
      </w:r>
      <w:r w:rsidRPr="00607BCF">
        <w:tab/>
        <w:t>………………</w:t>
      </w:r>
    </w:p>
    <w:p w14:paraId="2F0AC430" w14:textId="77777777" w:rsidR="00247A23" w:rsidRDefault="00247A23" w:rsidP="00247A23"/>
    <w:p w14:paraId="452C707C" w14:textId="4B1529FF" w:rsidR="00247A23" w:rsidRDefault="00247A23" w:rsidP="00247A23">
      <w:r>
        <w:t>Handtekening</w:t>
      </w:r>
    </w:p>
    <w:sectPr w:rsidR="00247A23" w:rsidSect="001B2BAD">
      <w:headerReference w:type="even" r:id="rId13"/>
      <w:headerReference w:type="default" r:id="rId14"/>
      <w:footerReference w:type="even" r:id="rId15"/>
      <w:footerReference w:type="default" r:id="rId16"/>
      <w:headerReference w:type="first" r:id="rId17"/>
      <w:footerReference w:type="first" r:id="rId18"/>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3A11D" w14:textId="77777777" w:rsidR="00AC31CD" w:rsidRDefault="00AC31CD">
      <w:r>
        <w:separator/>
      </w:r>
    </w:p>
  </w:endnote>
  <w:endnote w:type="continuationSeparator" w:id="0">
    <w:p w14:paraId="740E2730" w14:textId="77777777" w:rsidR="00AC31CD" w:rsidRDefault="00AC3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Content>
      <w:p w14:paraId="09E130CB"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1F199751"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5296254"/>
      <w:docPartObj>
        <w:docPartGallery w:val="Page Numbers (Bottom of Page)"/>
        <w:docPartUnique/>
      </w:docPartObj>
    </w:sdtPr>
    <w:sdtContent>
      <w:p w14:paraId="1DDEC1D2" w14:textId="77777777" w:rsidR="005C1431" w:rsidRDefault="00930C49">
        <w:pPr>
          <w:pStyle w:val="Voettekst"/>
          <w:jc w:val="right"/>
        </w:pPr>
        <w:r>
          <w:rPr>
            <w:noProof/>
          </w:rPr>
          <w:drawing>
            <wp:anchor distT="0" distB="0" distL="114300" distR="114300" simplePos="0" relativeHeight="251658240" behindDoc="1" locked="0" layoutInCell="1" allowOverlap="1" wp14:anchorId="4F028D17" wp14:editId="2FEB8F16">
              <wp:simplePos x="0" y="0"/>
              <wp:positionH relativeFrom="page">
                <wp:align>left</wp:align>
              </wp:positionH>
              <wp:positionV relativeFrom="paragraph">
                <wp:posOffset>13408</wp:posOffset>
              </wp:positionV>
              <wp:extent cx="3489960" cy="1264920"/>
              <wp:effectExtent l="0" t="0" r="0" b="0"/>
              <wp:wrapNone/>
              <wp:docPr id="3" name="Afbeelding 3" descr="Ons geeft je voorsp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Ons geeft je voorsprong"/>
                      <pic:cNvPicPr/>
                    </pic:nvPicPr>
                    <pic:blipFill>
                      <a:blip r:embed="rId1">
                        <a:extLst>
                          <a:ext uri="{28A0092B-C50C-407E-A947-70E740481C1C}">
                            <a14:useLocalDpi xmlns:a14="http://schemas.microsoft.com/office/drawing/2010/main" val="0"/>
                          </a:ext>
                        </a:extLst>
                      </a:blip>
                      <a:stretch>
                        <a:fillRect/>
                      </a:stretch>
                    </pic:blipFill>
                    <pic:spPr>
                      <a:xfrm>
                        <a:off x="0" y="0"/>
                        <a:ext cx="3489960" cy="1264920"/>
                      </a:xfrm>
                      <a:prstGeom prst="rect">
                        <a:avLst/>
                      </a:prstGeom>
                    </pic:spPr>
                  </pic:pic>
                </a:graphicData>
              </a:graphic>
              <wp14:sizeRelH relativeFrom="page">
                <wp14:pctWidth>0</wp14:pctWidth>
              </wp14:sizeRelH>
              <wp14:sizeRelV relativeFrom="page">
                <wp14:pctHeight>0</wp14:pctHeight>
              </wp14:sizeRelV>
            </wp:anchor>
          </w:drawing>
        </w:r>
        <w:r w:rsidR="005C1431">
          <w:fldChar w:fldCharType="begin"/>
        </w:r>
        <w:r w:rsidR="005C1431">
          <w:instrText>PAGE   \* MERGEFORMAT</w:instrText>
        </w:r>
        <w:r w:rsidR="005C1431">
          <w:fldChar w:fldCharType="separate"/>
        </w:r>
        <w:r w:rsidR="005C1431">
          <w:t>2</w:t>
        </w:r>
        <w:r w:rsidR="005C1431">
          <w:fldChar w:fldCharType="end"/>
        </w:r>
      </w:p>
    </w:sdtContent>
  </w:sdt>
  <w:p w14:paraId="05BE659E" w14:textId="77777777" w:rsidR="005C1431" w:rsidRDefault="005C14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Content>
      <w:p w14:paraId="40D55F9E"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54C205BE"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A370B" w14:textId="77777777" w:rsidR="00AC31CD" w:rsidRDefault="00AC31CD">
      <w:r>
        <w:separator/>
      </w:r>
    </w:p>
  </w:footnote>
  <w:footnote w:type="continuationSeparator" w:id="0">
    <w:p w14:paraId="5F595473" w14:textId="77777777" w:rsidR="00AC31CD" w:rsidRDefault="00AC31CD">
      <w:r>
        <w:continuationSeparator/>
      </w:r>
    </w:p>
  </w:footnote>
  <w:footnote w:id="1">
    <w:p w14:paraId="7B9E3967" w14:textId="0EC335AB" w:rsidR="00FE4492" w:rsidRDefault="00FE4492" w:rsidP="00FE4492">
      <w:pPr>
        <w:pStyle w:val="Voetnoottekst"/>
      </w:pPr>
      <w:r>
        <w:rPr>
          <w:rStyle w:val="Voetnootmarkering"/>
        </w:rPr>
        <w:footnoteRef/>
      </w:r>
      <w:r>
        <w:t xml:space="preserve"> Indien er sprake is van een combinatie dienen alle deelnemers in de combinatie (de combinanten) deze verklaring in te vullen.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09494FC1" w14:textId="77777777" w:rsidTr="0023628B">
      <w:trPr>
        <w:cantSplit/>
        <w:trHeight w:val="397"/>
      </w:trPr>
      <w:tc>
        <w:tcPr>
          <w:tcW w:w="1418" w:type="dxa"/>
          <w:shd w:val="clear" w:color="auto" w:fill="auto"/>
        </w:tcPr>
        <w:p w14:paraId="332396EF" w14:textId="77777777" w:rsidR="00713A38" w:rsidRDefault="00713A38" w:rsidP="0023628B">
          <w:pPr>
            <w:pStyle w:val="Koptekst"/>
          </w:pPr>
        </w:p>
      </w:tc>
      <w:tc>
        <w:tcPr>
          <w:tcW w:w="10490" w:type="dxa"/>
          <w:shd w:val="clear" w:color="auto" w:fill="auto"/>
        </w:tcPr>
        <w:p w14:paraId="77621840" w14:textId="77777777" w:rsidR="00713A38" w:rsidRDefault="00713A38" w:rsidP="0023628B">
          <w:pPr>
            <w:pStyle w:val="Koptekst"/>
          </w:pPr>
        </w:p>
      </w:tc>
    </w:tr>
    <w:tr w:rsidR="00713A38" w14:paraId="32C21392" w14:textId="77777777" w:rsidTr="0023628B">
      <w:trPr>
        <w:cantSplit/>
        <w:trHeight w:hRule="exact" w:val="737"/>
      </w:trPr>
      <w:tc>
        <w:tcPr>
          <w:tcW w:w="1418" w:type="dxa"/>
          <w:shd w:val="clear" w:color="auto" w:fill="auto"/>
        </w:tcPr>
        <w:p w14:paraId="5C85665E" w14:textId="77777777" w:rsidR="00713A38" w:rsidRDefault="00713A38" w:rsidP="0023628B">
          <w:pPr>
            <w:pStyle w:val="Koptekst"/>
          </w:pPr>
        </w:p>
      </w:tc>
      <w:tc>
        <w:tcPr>
          <w:tcW w:w="10490" w:type="dxa"/>
          <w:shd w:val="clear" w:color="auto" w:fill="auto"/>
        </w:tcPr>
        <w:p w14:paraId="04B51A64" w14:textId="77777777" w:rsidR="00713A38" w:rsidRDefault="00713A38" w:rsidP="0023628B">
          <w:pPr>
            <w:pStyle w:val="Koptekst"/>
          </w:pPr>
        </w:p>
      </w:tc>
    </w:tr>
  </w:tbl>
  <w:p w14:paraId="5A758614" w14:textId="1749316B"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0348"/>
      <w:gridCol w:w="1559"/>
    </w:tblGrid>
    <w:tr w:rsidR="00713A38" w14:paraId="7806E07D" w14:textId="77777777" w:rsidTr="0023628B">
      <w:trPr>
        <w:cantSplit/>
        <w:trHeight w:val="397"/>
      </w:trPr>
      <w:tc>
        <w:tcPr>
          <w:tcW w:w="10348" w:type="dxa"/>
          <w:shd w:val="clear" w:color="auto" w:fill="auto"/>
        </w:tcPr>
        <w:p w14:paraId="10874E1A" w14:textId="77777777" w:rsidR="00713A38" w:rsidRDefault="00713A38" w:rsidP="0023628B">
          <w:pPr>
            <w:pStyle w:val="Koptekst"/>
          </w:pPr>
        </w:p>
      </w:tc>
      <w:tc>
        <w:tcPr>
          <w:tcW w:w="1559" w:type="dxa"/>
          <w:shd w:val="clear" w:color="auto" w:fill="auto"/>
        </w:tcPr>
        <w:p w14:paraId="31CBF1C5" w14:textId="77777777" w:rsidR="00713A38" w:rsidRDefault="00713A38" w:rsidP="0023628B">
          <w:pPr>
            <w:pStyle w:val="Koptekst"/>
          </w:pPr>
        </w:p>
      </w:tc>
    </w:tr>
    <w:tr w:rsidR="00713A38" w14:paraId="44562943" w14:textId="77777777" w:rsidTr="0023628B">
      <w:trPr>
        <w:cantSplit/>
        <w:trHeight w:hRule="exact" w:val="737"/>
      </w:trPr>
      <w:tc>
        <w:tcPr>
          <w:tcW w:w="10348" w:type="dxa"/>
          <w:shd w:val="clear" w:color="auto" w:fill="auto"/>
        </w:tcPr>
        <w:p w14:paraId="3ADF1804" w14:textId="58DB7521" w:rsidR="00713A38" w:rsidRDefault="008E278A" w:rsidP="008E278A">
          <w:pPr>
            <w:pStyle w:val="Koptekst"/>
            <w:ind w:left="1134"/>
          </w:pPr>
          <w:r>
            <w:rPr>
              <w:color w:val="BFBFBF" w:themeColor="background1" w:themeShade="BF"/>
              <w:sz w:val="16"/>
              <w:szCs w:val="16"/>
            </w:rPr>
            <w:t>Ons Template</w:t>
          </w:r>
          <w:r w:rsidRPr="008E278A">
            <w:rPr>
              <w:color w:val="BFBFBF" w:themeColor="background1" w:themeShade="BF"/>
              <w:sz w:val="16"/>
              <w:szCs w:val="16"/>
            </w:rPr>
            <w:t>: T0</w:t>
          </w:r>
          <w:r w:rsidR="00DB7B72">
            <w:rPr>
              <w:color w:val="BFBFBF" w:themeColor="background1" w:themeShade="BF"/>
              <w:sz w:val="16"/>
              <w:szCs w:val="16"/>
            </w:rPr>
            <w:t>2</w:t>
          </w:r>
          <w:r w:rsidRPr="008E278A">
            <w:rPr>
              <w:color w:val="BFBFBF" w:themeColor="background1" w:themeShade="BF"/>
              <w:sz w:val="16"/>
              <w:szCs w:val="16"/>
            </w:rPr>
            <w:t xml:space="preserve"> </w:t>
          </w:r>
          <w:r w:rsidR="00DB7B72">
            <w:rPr>
              <w:color w:val="BFBFBF" w:themeColor="background1" w:themeShade="BF"/>
              <w:sz w:val="16"/>
              <w:szCs w:val="16"/>
            </w:rPr>
            <w:t>21</w:t>
          </w:r>
          <w:r w:rsidRPr="008E278A">
            <w:rPr>
              <w:color w:val="BFBFBF" w:themeColor="background1" w:themeShade="BF"/>
              <w:sz w:val="16"/>
              <w:szCs w:val="16"/>
            </w:rPr>
            <w:t>0</w:t>
          </w:r>
          <w:r w:rsidR="00DB7B72">
            <w:rPr>
              <w:color w:val="BFBFBF" w:themeColor="background1" w:themeShade="BF"/>
              <w:sz w:val="16"/>
              <w:szCs w:val="16"/>
            </w:rPr>
            <w:t>6</w:t>
          </w:r>
          <w:r w:rsidRPr="008E278A">
            <w:rPr>
              <w:color w:val="BFBFBF" w:themeColor="background1" w:themeShade="BF"/>
              <w:sz w:val="16"/>
              <w:szCs w:val="16"/>
            </w:rPr>
            <w:t>2022</w:t>
          </w:r>
        </w:p>
      </w:tc>
      <w:tc>
        <w:tcPr>
          <w:tcW w:w="1559" w:type="dxa"/>
          <w:shd w:val="clear" w:color="auto" w:fill="auto"/>
        </w:tcPr>
        <w:p w14:paraId="1BA92DFE" w14:textId="77777777" w:rsidR="00713A38" w:rsidRDefault="00713A38" w:rsidP="0023628B">
          <w:pPr>
            <w:pStyle w:val="Koptekst"/>
          </w:pPr>
        </w:p>
      </w:tc>
    </w:tr>
    <w:tr w:rsidR="00713A38" w14:paraId="4B5A1D36" w14:textId="77777777" w:rsidTr="0023628B">
      <w:trPr>
        <w:cantSplit/>
        <w:trHeight w:hRule="exact" w:val="737"/>
      </w:trPr>
      <w:tc>
        <w:tcPr>
          <w:tcW w:w="10348" w:type="dxa"/>
          <w:shd w:val="clear" w:color="auto" w:fill="auto"/>
        </w:tcPr>
        <w:p w14:paraId="3879CDD3" w14:textId="77777777" w:rsidR="00713A38" w:rsidRDefault="00713A38" w:rsidP="0023628B">
          <w:pPr>
            <w:pStyle w:val="Koptekst"/>
          </w:pPr>
        </w:p>
      </w:tc>
      <w:tc>
        <w:tcPr>
          <w:tcW w:w="1559" w:type="dxa"/>
          <w:shd w:val="clear" w:color="auto" w:fill="auto"/>
        </w:tcPr>
        <w:p w14:paraId="33D9F35E" w14:textId="77777777" w:rsidR="00713A38" w:rsidRDefault="00930C49" w:rsidP="0023628B">
          <w:pPr>
            <w:pStyle w:val="Koptekst"/>
          </w:pPr>
          <w:r>
            <w:rPr>
              <w:noProof/>
            </w:rPr>
            <w:drawing>
              <wp:anchor distT="0" distB="0" distL="114300" distR="114300" simplePos="0" relativeHeight="251659264" behindDoc="1" locked="0" layoutInCell="1" allowOverlap="1" wp14:anchorId="1C5B4AA1" wp14:editId="754ABB5B">
                <wp:simplePos x="0" y="0"/>
                <wp:positionH relativeFrom="column">
                  <wp:posOffset>-265253</wp:posOffset>
                </wp:positionH>
                <wp:positionV relativeFrom="paragraph">
                  <wp:posOffset>-295334</wp:posOffset>
                </wp:positionV>
                <wp:extent cx="835896" cy="726648"/>
                <wp:effectExtent l="0" t="0" r="2540" b="0"/>
                <wp:wrapNone/>
                <wp:docPr id="4" name="Afbeelding 4" descr="Logo Shared Service Centrum 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Logo Shared Service Centrum Ons"/>
                        <pic:cNvPicPr/>
                      </pic:nvPicPr>
                      <pic:blipFill>
                        <a:blip r:embed="rId1">
                          <a:extLst>
                            <a:ext uri="{28A0092B-C50C-407E-A947-70E740481C1C}">
                              <a14:useLocalDpi xmlns:a14="http://schemas.microsoft.com/office/drawing/2010/main" val="0"/>
                            </a:ext>
                          </a:extLst>
                        </a:blip>
                        <a:stretch>
                          <a:fillRect/>
                        </a:stretch>
                      </pic:blipFill>
                      <pic:spPr>
                        <a:xfrm>
                          <a:off x="0" y="0"/>
                          <a:ext cx="835896" cy="726648"/>
                        </a:xfrm>
                        <a:prstGeom prst="rect">
                          <a:avLst/>
                        </a:prstGeom>
                      </pic:spPr>
                    </pic:pic>
                  </a:graphicData>
                </a:graphic>
                <wp14:sizeRelH relativeFrom="margin">
                  <wp14:pctWidth>0</wp14:pctWidth>
                </wp14:sizeRelH>
                <wp14:sizeRelV relativeFrom="margin">
                  <wp14:pctHeight>0</wp14:pctHeight>
                </wp14:sizeRelV>
              </wp:anchor>
            </w:drawing>
          </w:r>
        </w:p>
      </w:tc>
    </w:tr>
  </w:tbl>
  <w:p w14:paraId="5B1F8612" w14:textId="6DF98A3E"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325E3785" w14:textId="77777777" w:rsidTr="002D1748">
      <w:trPr>
        <w:trHeight w:hRule="exact" w:val="340"/>
      </w:trPr>
      <w:tc>
        <w:tcPr>
          <w:tcW w:w="1144" w:type="dxa"/>
          <w:shd w:val="clear" w:color="auto" w:fill="auto"/>
        </w:tcPr>
        <w:p w14:paraId="4A15A2AB" w14:textId="77777777" w:rsidR="00713A38" w:rsidRDefault="00713A38" w:rsidP="002D1748">
          <w:pPr>
            <w:pStyle w:val="Kenmerk"/>
          </w:pPr>
        </w:p>
      </w:tc>
      <w:tc>
        <w:tcPr>
          <w:tcW w:w="10763" w:type="dxa"/>
          <w:shd w:val="clear" w:color="auto" w:fill="auto"/>
        </w:tcPr>
        <w:p w14:paraId="3B0E65A5" w14:textId="77777777" w:rsidR="00713A38" w:rsidRDefault="00713A38" w:rsidP="002D1748">
          <w:pPr>
            <w:pStyle w:val="Kenmerk"/>
          </w:pPr>
        </w:p>
      </w:tc>
    </w:tr>
  </w:tbl>
  <w:p w14:paraId="6384B538" w14:textId="3D5F97A4"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BA14855"/>
    <w:multiLevelType w:val="hybridMultilevel"/>
    <w:tmpl w:val="739230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BF57856"/>
    <w:multiLevelType w:val="hybridMultilevel"/>
    <w:tmpl w:val="9C10C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8"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79281841">
    <w:abstractNumId w:val="2"/>
  </w:num>
  <w:num w:numId="2" w16cid:durableId="549347151">
    <w:abstractNumId w:val="1"/>
  </w:num>
  <w:num w:numId="3" w16cid:durableId="1823036803">
    <w:abstractNumId w:val="0"/>
  </w:num>
  <w:num w:numId="4" w16cid:durableId="1346126510">
    <w:abstractNumId w:val="3"/>
  </w:num>
  <w:num w:numId="5" w16cid:durableId="1339651799">
    <w:abstractNumId w:val="7"/>
  </w:num>
  <w:num w:numId="6" w16cid:durableId="625694481">
    <w:abstractNumId w:val="7"/>
  </w:num>
  <w:num w:numId="7" w16cid:durableId="1564490825">
    <w:abstractNumId w:val="7"/>
  </w:num>
  <w:num w:numId="8" w16cid:durableId="758870141">
    <w:abstractNumId w:val="7"/>
  </w:num>
  <w:num w:numId="9" w16cid:durableId="2016760516">
    <w:abstractNumId w:val="6"/>
  </w:num>
  <w:num w:numId="10" w16cid:durableId="735201669">
    <w:abstractNumId w:val="6"/>
  </w:num>
  <w:num w:numId="11" w16cid:durableId="784079169">
    <w:abstractNumId w:val="7"/>
  </w:num>
  <w:num w:numId="12" w16cid:durableId="477842395">
    <w:abstractNumId w:val="7"/>
  </w:num>
  <w:num w:numId="13" w16cid:durableId="493758969">
    <w:abstractNumId w:val="7"/>
  </w:num>
  <w:num w:numId="14" w16cid:durableId="766509233">
    <w:abstractNumId w:val="8"/>
  </w:num>
  <w:num w:numId="15" w16cid:durableId="1754860853">
    <w:abstractNumId w:val="9"/>
  </w:num>
  <w:num w:numId="16" w16cid:durableId="241524503">
    <w:abstractNumId w:val="4"/>
  </w:num>
  <w:num w:numId="17" w16cid:durableId="907836966">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E22"/>
    <w:rsid w:val="000221F4"/>
    <w:rsid w:val="00045278"/>
    <w:rsid w:val="00062E5C"/>
    <w:rsid w:val="000652D2"/>
    <w:rsid w:val="000700FE"/>
    <w:rsid w:val="00081E8B"/>
    <w:rsid w:val="00087F8F"/>
    <w:rsid w:val="000B0647"/>
    <w:rsid w:val="000D2944"/>
    <w:rsid w:val="000D7F29"/>
    <w:rsid w:val="000F2D4E"/>
    <w:rsid w:val="000F5E05"/>
    <w:rsid w:val="000F5F8B"/>
    <w:rsid w:val="000F728F"/>
    <w:rsid w:val="00101DFF"/>
    <w:rsid w:val="00130C9A"/>
    <w:rsid w:val="00146ED6"/>
    <w:rsid w:val="00153860"/>
    <w:rsid w:val="00155D2D"/>
    <w:rsid w:val="001737AD"/>
    <w:rsid w:val="00193FA0"/>
    <w:rsid w:val="001A1C14"/>
    <w:rsid w:val="001B1F7E"/>
    <w:rsid w:val="001B2BAD"/>
    <w:rsid w:val="001C5E61"/>
    <w:rsid w:val="001D450F"/>
    <w:rsid w:val="001E2B72"/>
    <w:rsid w:val="001E2D3E"/>
    <w:rsid w:val="00222D71"/>
    <w:rsid w:val="002304A9"/>
    <w:rsid w:val="0023628B"/>
    <w:rsid w:val="00245C63"/>
    <w:rsid w:val="00245D14"/>
    <w:rsid w:val="00246475"/>
    <w:rsid w:val="00247A23"/>
    <w:rsid w:val="002644B1"/>
    <w:rsid w:val="00270385"/>
    <w:rsid w:val="002936E3"/>
    <w:rsid w:val="00294087"/>
    <w:rsid w:val="002960F9"/>
    <w:rsid w:val="002A16DF"/>
    <w:rsid w:val="002D1748"/>
    <w:rsid w:val="002D674A"/>
    <w:rsid w:val="002E0806"/>
    <w:rsid w:val="002E1D90"/>
    <w:rsid w:val="002E48FD"/>
    <w:rsid w:val="002F4685"/>
    <w:rsid w:val="003018AB"/>
    <w:rsid w:val="00317079"/>
    <w:rsid w:val="003369A3"/>
    <w:rsid w:val="00352E6E"/>
    <w:rsid w:val="00370A69"/>
    <w:rsid w:val="00373C81"/>
    <w:rsid w:val="003867FA"/>
    <w:rsid w:val="003A4A36"/>
    <w:rsid w:val="003E0A90"/>
    <w:rsid w:val="00413744"/>
    <w:rsid w:val="0042259D"/>
    <w:rsid w:val="004317A3"/>
    <w:rsid w:val="00444721"/>
    <w:rsid w:val="00454906"/>
    <w:rsid w:val="00464D2A"/>
    <w:rsid w:val="00471103"/>
    <w:rsid w:val="0049169D"/>
    <w:rsid w:val="004A2836"/>
    <w:rsid w:val="004E2F3F"/>
    <w:rsid w:val="004F2305"/>
    <w:rsid w:val="00543508"/>
    <w:rsid w:val="00544872"/>
    <w:rsid w:val="00547595"/>
    <w:rsid w:val="005576FD"/>
    <w:rsid w:val="005619EA"/>
    <w:rsid w:val="00573DEF"/>
    <w:rsid w:val="005769AD"/>
    <w:rsid w:val="00595803"/>
    <w:rsid w:val="00597891"/>
    <w:rsid w:val="005B1943"/>
    <w:rsid w:val="005B6D4C"/>
    <w:rsid w:val="005C1431"/>
    <w:rsid w:val="005D04E3"/>
    <w:rsid w:val="005D4605"/>
    <w:rsid w:val="006019E7"/>
    <w:rsid w:val="006029F6"/>
    <w:rsid w:val="00607BCF"/>
    <w:rsid w:val="006114DD"/>
    <w:rsid w:val="00612F23"/>
    <w:rsid w:val="006139E7"/>
    <w:rsid w:val="00625A55"/>
    <w:rsid w:val="006270D4"/>
    <w:rsid w:val="006445DE"/>
    <w:rsid w:val="00644793"/>
    <w:rsid w:val="00657D34"/>
    <w:rsid w:val="00663D80"/>
    <w:rsid w:val="00665F82"/>
    <w:rsid w:val="0066705F"/>
    <w:rsid w:val="00675DFF"/>
    <w:rsid w:val="00684332"/>
    <w:rsid w:val="006B0E21"/>
    <w:rsid w:val="006D7F5E"/>
    <w:rsid w:val="00704C08"/>
    <w:rsid w:val="00713A38"/>
    <w:rsid w:val="00723DDF"/>
    <w:rsid w:val="00752E48"/>
    <w:rsid w:val="00780498"/>
    <w:rsid w:val="00781755"/>
    <w:rsid w:val="007825BE"/>
    <w:rsid w:val="007839C9"/>
    <w:rsid w:val="007D21F3"/>
    <w:rsid w:val="007D4666"/>
    <w:rsid w:val="007F2783"/>
    <w:rsid w:val="007F50B4"/>
    <w:rsid w:val="00815F61"/>
    <w:rsid w:val="00816AF9"/>
    <w:rsid w:val="008320BC"/>
    <w:rsid w:val="0084090D"/>
    <w:rsid w:val="00844BEB"/>
    <w:rsid w:val="00851215"/>
    <w:rsid w:val="0085611E"/>
    <w:rsid w:val="008702E6"/>
    <w:rsid w:val="008760CE"/>
    <w:rsid w:val="0088501C"/>
    <w:rsid w:val="008A09B5"/>
    <w:rsid w:val="008A0A7D"/>
    <w:rsid w:val="008C49EF"/>
    <w:rsid w:val="008D33C4"/>
    <w:rsid w:val="008D4C91"/>
    <w:rsid w:val="008E2206"/>
    <w:rsid w:val="008E278A"/>
    <w:rsid w:val="00905574"/>
    <w:rsid w:val="00907863"/>
    <w:rsid w:val="00911E57"/>
    <w:rsid w:val="00923CEE"/>
    <w:rsid w:val="009246DA"/>
    <w:rsid w:val="00926422"/>
    <w:rsid w:val="00930C49"/>
    <w:rsid w:val="009325FB"/>
    <w:rsid w:val="009507DA"/>
    <w:rsid w:val="00967E22"/>
    <w:rsid w:val="009742A8"/>
    <w:rsid w:val="00982DBD"/>
    <w:rsid w:val="00993528"/>
    <w:rsid w:val="009A0D2B"/>
    <w:rsid w:val="009B5BA2"/>
    <w:rsid w:val="009C5116"/>
    <w:rsid w:val="009C72F0"/>
    <w:rsid w:val="009D102C"/>
    <w:rsid w:val="009F1BCA"/>
    <w:rsid w:val="009F46C3"/>
    <w:rsid w:val="009F6175"/>
    <w:rsid w:val="00A15FFA"/>
    <w:rsid w:val="00A1688D"/>
    <w:rsid w:val="00A20FF7"/>
    <w:rsid w:val="00A21795"/>
    <w:rsid w:val="00A254C8"/>
    <w:rsid w:val="00A323A8"/>
    <w:rsid w:val="00A34A14"/>
    <w:rsid w:val="00A35A07"/>
    <w:rsid w:val="00A53B15"/>
    <w:rsid w:val="00A55EEA"/>
    <w:rsid w:val="00A56C97"/>
    <w:rsid w:val="00A77031"/>
    <w:rsid w:val="00A96A06"/>
    <w:rsid w:val="00AA38FE"/>
    <w:rsid w:val="00AC31CD"/>
    <w:rsid w:val="00AD3DF5"/>
    <w:rsid w:val="00AF1471"/>
    <w:rsid w:val="00AF48F9"/>
    <w:rsid w:val="00B13A1B"/>
    <w:rsid w:val="00B413AE"/>
    <w:rsid w:val="00B4408E"/>
    <w:rsid w:val="00B44633"/>
    <w:rsid w:val="00B47772"/>
    <w:rsid w:val="00B550B9"/>
    <w:rsid w:val="00B731E4"/>
    <w:rsid w:val="00B73E59"/>
    <w:rsid w:val="00B77818"/>
    <w:rsid w:val="00B80EC3"/>
    <w:rsid w:val="00B8655F"/>
    <w:rsid w:val="00BA51C5"/>
    <w:rsid w:val="00BA6D84"/>
    <w:rsid w:val="00BB1CB3"/>
    <w:rsid w:val="00BC2211"/>
    <w:rsid w:val="00BF0858"/>
    <w:rsid w:val="00BF63CE"/>
    <w:rsid w:val="00C10DA1"/>
    <w:rsid w:val="00C14108"/>
    <w:rsid w:val="00C24684"/>
    <w:rsid w:val="00C32970"/>
    <w:rsid w:val="00C33BA5"/>
    <w:rsid w:val="00C42533"/>
    <w:rsid w:val="00C612F9"/>
    <w:rsid w:val="00CA14F4"/>
    <w:rsid w:val="00CC406D"/>
    <w:rsid w:val="00CD4D18"/>
    <w:rsid w:val="00D05FC7"/>
    <w:rsid w:val="00D17E42"/>
    <w:rsid w:val="00D40560"/>
    <w:rsid w:val="00D4268A"/>
    <w:rsid w:val="00D54DEA"/>
    <w:rsid w:val="00D57B19"/>
    <w:rsid w:val="00D8453C"/>
    <w:rsid w:val="00DA7EF0"/>
    <w:rsid w:val="00DB7B72"/>
    <w:rsid w:val="00DC210E"/>
    <w:rsid w:val="00DC3AD8"/>
    <w:rsid w:val="00DC7A91"/>
    <w:rsid w:val="00DD1C06"/>
    <w:rsid w:val="00E055BD"/>
    <w:rsid w:val="00E225D2"/>
    <w:rsid w:val="00E70C32"/>
    <w:rsid w:val="00E83488"/>
    <w:rsid w:val="00E83B82"/>
    <w:rsid w:val="00E9456E"/>
    <w:rsid w:val="00EA4759"/>
    <w:rsid w:val="00EC3AD8"/>
    <w:rsid w:val="00ED3122"/>
    <w:rsid w:val="00ED3DEB"/>
    <w:rsid w:val="00ED6943"/>
    <w:rsid w:val="00F02071"/>
    <w:rsid w:val="00F10F4C"/>
    <w:rsid w:val="00F23CC1"/>
    <w:rsid w:val="00F349BD"/>
    <w:rsid w:val="00F46E1D"/>
    <w:rsid w:val="00F524CB"/>
    <w:rsid w:val="00F70DCF"/>
    <w:rsid w:val="00F860AD"/>
    <w:rsid w:val="00F92976"/>
    <w:rsid w:val="00F97258"/>
    <w:rsid w:val="00FA5214"/>
    <w:rsid w:val="00FA6B78"/>
    <w:rsid w:val="00FC7A75"/>
    <w:rsid w:val="00FE4492"/>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B2A4B4"/>
  <w15:chartTrackingRefBased/>
  <w15:docId w15:val="{01DD7918-C43C-44EE-BB1D-4BEB5FAB5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styleId="Voetnoottekst">
    <w:name w:val="footnote text"/>
    <w:basedOn w:val="Standaard"/>
    <w:link w:val="VoetnoottekstChar"/>
    <w:semiHidden/>
    <w:unhideWhenUsed/>
    <w:rsid w:val="00E83B82"/>
    <w:pPr>
      <w:spacing w:line="240" w:lineRule="auto"/>
    </w:pPr>
  </w:style>
  <w:style w:type="character" w:customStyle="1" w:styleId="VoetnoottekstChar">
    <w:name w:val="Voetnoottekst Char"/>
    <w:basedOn w:val="Standaardalinea-lettertype"/>
    <w:link w:val="Voetnoottekst"/>
    <w:semiHidden/>
    <w:rsid w:val="00E83B82"/>
    <w:rPr>
      <w:rFonts w:ascii="Arial" w:hAnsi="Arial"/>
      <w:lang w:eastAsia="en-US"/>
    </w:rPr>
  </w:style>
  <w:style w:type="character" w:styleId="Voetnootmarkering">
    <w:name w:val="footnote reference"/>
    <w:basedOn w:val="Standaardalinea-lettertype"/>
    <w:semiHidden/>
    <w:unhideWhenUsed/>
    <w:rsid w:val="00E83B82"/>
    <w:rPr>
      <w:vertAlign w:val="superscript"/>
    </w:rPr>
  </w:style>
  <w:style w:type="paragraph" w:styleId="Normaalweb">
    <w:name w:val="Normal (Web)"/>
    <w:basedOn w:val="Standaard"/>
    <w:uiPriority w:val="99"/>
    <w:unhideWhenUsed/>
    <w:rsid w:val="009F46C3"/>
    <w:pPr>
      <w:spacing w:before="100" w:beforeAutospacing="1" w:after="100" w:afterAutospacing="1" w:line="240" w:lineRule="auto"/>
    </w:pPr>
    <w:rPr>
      <w:rFonts w:ascii="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38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jmsHarm\SSC%20ONS\SSCONSBranding%20-%20SSCONS%20Sjablonen\Leeg%20document%20met%20kop-%20en%20voetteks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Overijssel Document" ma:contentTypeID="0x010100A00871B6ADF1FF46A0727E13CD234E7E001D36C76CE56C324E837BDE0BB811F9F2" ma:contentTypeVersion="5" ma:contentTypeDescription="Standaard document met de generieke eigenschappen." ma:contentTypeScope="" ma:versionID="709997ab3485e45a9ca7afe2f4ee147e">
  <xsd:schema xmlns:xsd="http://www.w3.org/2001/XMLSchema" xmlns:xs="http://www.w3.org/2001/XMLSchema" xmlns:p="http://schemas.microsoft.com/office/2006/metadata/properties" xmlns:ns2="ba4790f2-98c4-4268-a930-bdc80538f7bb" xmlns:ns3="8f042b23-7bc8-4775-885f-42bb1d736565" targetNamespace="http://schemas.microsoft.com/office/2006/metadata/properties" ma:root="true" ma:fieldsID="7de14841485b335462757fd8c087de95" ns2:_="" ns3:_="">
    <xsd:import namespace="ba4790f2-98c4-4268-a930-bdc80538f7bb"/>
    <xsd:import namespace="8f042b23-7bc8-4775-885f-42bb1d736565"/>
    <xsd:element name="properties">
      <xsd:complexType>
        <xsd:sequence>
          <xsd:element name="documentManagement">
            <xsd:complexType>
              <xsd:all>
                <xsd:element ref="ns2:ExternSysteemIdentificatiekenmerk" minOccurs="0"/>
                <xsd:element ref="ns2:TaxCatchAll" minOccurs="0"/>
                <xsd:element ref="ns2:TaxCatchAllLabel" minOccurs="0"/>
                <xsd:element ref="ns2:g5a2340f0f904ba4a99e1492014754c9" minOccurs="0"/>
                <xsd:element ref="ns2:ae6d95edee634b2792e6f1a4ecf2da08" minOccurs="0"/>
                <xsd:element ref="ns2:ZaaksysteemKenmerk" minOccurs="0"/>
                <xsd:element ref="ns2:Bijvoegen" minOccurs="0"/>
                <xsd:element ref="ns2:StartZaak_x0020_"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790f2-98c4-4268-a930-bdc80538f7bb" elementFormDefault="qualified">
    <xsd:import namespace="http://schemas.microsoft.com/office/2006/documentManagement/types"/>
    <xsd:import namespace="http://schemas.microsoft.com/office/infopath/2007/PartnerControls"/>
    <xsd:element name="ExternSysteemIdentificatiekenmerk" ma:index="4" nillable="true" ma:displayName="Extern systeem identificatiekenmerk" ma:description="Specificeer hier het systeem en het kenmerk (bijv. SAP-19373836)" ma:internalName="ExternSysteemIdentificatiekenmerk">
      <xsd:simpleType>
        <xsd:restriction base="dms:Text">
          <xsd:maxLength value="255"/>
        </xsd:restriction>
      </xsd:simpleType>
    </xsd:element>
    <xsd:element name="TaxCatchAll" ma:index="6" nillable="true" ma:displayName="Taxonomy Catch All Column" ma:hidden="true" ma:list="{3a437664-3e93-4bee-abac-9fc1c82682d8}" ma:internalName="TaxCatchAll" ma:showField="CatchAllData" ma:web="8f042b23-7bc8-4775-885f-42bb1d73656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3a437664-3e93-4bee-abac-9fc1c82682d8}" ma:internalName="TaxCatchAllLabel" ma:readOnly="true" ma:showField="CatchAllDataLabel" ma:web="8f042b23-7bc8-4775-885f-42bb1d736565">
      <xsd:complexType>
        <xsd:complexContent>
          <xsd:extension base="dms:MultiChoiceLookup">
            <xsd:sequence>
              <xsd:element name="Value" type="dms:Lookup" maxOccurs="unbounded" minOccurs="0" nillable="true"/>
            </xsd:sequence>
          </xsd:extension>
        </xsd:complexContent>
      </xsd:complexType>
    </xsd:element>
    <xsd:element name="g5a2340f0f904ba4a99e1492014754c9" ma:index="9" nillable="true" ma:taxonomy="true" ma:internalName="g5a2340f0f904ba4a99e1492014754c9" ma:taxonomyFieldName="Documenttype" ma:displayName="Documenttype" ma:readOnly="false" ma:default="" ma:fieldId="{05a2340f-0f90-4ba4-a99e-1492014754c9}" ma:sspId="61134e7c-f487-4f3e-b234-30d43b5f02e1" ma:termSetId="dd23a233-2f62-4320-bc53-288f842bf377" ma:anchorId="00000000-0000-0000-0000-000000000000" ma:open="false" ma:isKeyword="false">
      <xsd:complexType>
        <xsd:sequence>
          <xsd:element ref="pc:Terms" minOccurs="0" maxOccurs="1"/>
        </xsd:sequence>
      </xsd:complexType>
    </xsd:element>
    <xsd:element name="ae6d95edee634b2792e6f1a4ecf2da08" ma:index="13" nillable="true" ma:taxonomy="true" ma:internalName="ae6d95edee634b2792e6f1a4ecf2da08" ma:taxonomyFieldName="Documentstatus" ma:displayName="Documentstatus" ma:readOnly="false" ma:fieldId="{ae6d95ed-ee63-4b27-92e6-f1a4ecf2da08}" ma:sspId="61134e7c-f487-4f3e-b234-30d43b5f02e1" ma:termSetId="d4545161-d101-419d-849d-c2735aac7eba" ma:anchorId="00000000-0000-0000-0000-000000000000" ma:open="false" ma:isKeyword="false">
      <xsd:complexType>
        <xsd:sequence>
          <xsd:element ref="pc:Terms" minOccurs="0" maxOccurs="1"/>
        </xsd:sequence>
      </xsd:complexType>
    </xsd:element>
    <xsd:element name="ZaaksysteemKenmerk" ma:index="15" nillable="true" ma:displayName="Zaaksysteem kenmerk" ma:hidden="true" ma:internalName="ZaaksysteemKenmerk" ma:readOnly="false">
      <xsd:simpleType>
        <xsd:restriction base="dms:Text">
          <xsd:maxLength value="255"/>
        </xsd:restriction>
      </xsd:simpleType>
    </xsd:element>
    <xsd:element name="Bijvoegen" ma:index="16" nillable="true" ma:displayName="Bijvoegen" ma:default="0" ma:hidden="true" ma:internalName="Bijvoegen" ma:readOnly="false">
      <xsd:simpleType>
        <xsd:restriction base="dms:Boolean"/>
      </xsd:simpleType>
    </xsd:element>
    <xsd:element name="StartZaak_x0020_" ma:index="17" nillable="true" ma:displayName="Start zaak" ma:hidden="true" ma:internalName="StartZaak_x0020_"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f042b23-7bc8-4775-885f-42bb1d736565" elementFormDefault="qualified">
    <xsd:import namespace="http://schemas.microsoft.com/office/2006/documentManagement/types"/>
    <xsd:import namespace="http://schemas.microsoft.com/office/infopath/2007/PartnerControls"/>
    <xsd:element name="_dlc_DocId" ma:index="1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61134e7c-f487-4f3e-b234-30d43b5f02e1" ContentTypeId="0x010100A00871B6ADF1FF46A0727E13CD234E7E" PreviousValue="false" LastSyncTimeStamp="2023-08-22T08:45:37.303Z"/>
</file>

<file path=customXml/item6.xml><?xml version="1.0" encoding="utf-8"?>
<p:properties xmlns:p="http://schemas.microsoft.com/office/2006/metadata/properties" xmlns:xsi="http://www.w3.org/2001/XMLSchema-instance" xmlns:pc="http://schemas.microsoft.com/office/infopath/2007/PartnerControls">
  <documentManagement>
    <TaxCatchAll xmlns="ba4790f2-98c4-4268-a930-bdc80538f7bb">
      <Value>38</Value>
      <Value>39</Value>
    </TaxCatchAll>
    <ExternSysteemIdentificatiekenmerk xmlns="ba4790f2-98c4-4268-a930-bdc80538f7bb" xsi:nil="true"/>
    <ae6d95edee634b2792e6f1a4ecf2da08 xmlns="ba4790f2-98c4-4268-a930-bdc80538f7bb">
      <Terms xmlns="http://schemas.microsoft.com/office/infopath/2007/PartnerControls"/>
    </ae6d95edee634b2792e6f1a4ecf2da08>
    <Bijvoegen xmlns="ba4790f2-98c4-4268-a930-bdc80538f7bb">false</Bijvoegen>
    <StartZaak_x0020_ xmlns="ba4790f2-98c4-4268-a930-bdc80538f7bb" xsi:nil="true"/>
    <g5a2340f0f904ba4a99e1492014754c9 xmlns="ba4790f2-98c4-4268-a930-bdc80538f7bb">
      <Terms xmlns="http://schemas.microsoft.com/office/infopath/2007/PartnerControls"/>
    </g5a2340f0f904ba4a99e1492014754c9>
    <ZaaksysteemKenmerk xmlns="ba4790f2-98c4-4268-a930-bdc80538f7bb" xsi:nil="true"/>
    <_dlc_DocId xmlns="8f042b23-7bc8-4775-885f-42bb1d736565">POV365-1036932342-891</_dlc_DocId>
    <_dlc_DocIdUrl xmlns="8f042b23-7bc8-4775-885f-42bb1d736565">
      <Url>https://overijssel.sharepoint.com/sites/PROJ-LIFEPeatProtectIAAS/_layouts/15/DocIdRedir.aspx?ID=POV365-1036932342-891</Url>
      <Description>POV365-1036932342-891</Description>
    </_dlc_DocIdUrl>
  </documentManagement>
</p:properties>
</file>

<file path=customXml/itemProps1.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2.xml><?xml version="1.0" encoding="utf-8"?>
<ds:datastoreItem xmlns:ds="http://schemas.openxmlformats.org/officeDocument/2006/customXml" ds:itemID="{259AFE78-4F60-4AD3-A87B-1A803848BBD8}"/>
</file>

<file path=customXml/itemProps3.xml><?xml version="1.0" encoding="utf-8"?>
<ds:datastoreItem xmlns:ds="http://schemas.openxmlformats.org/officeDocument/2006/customXml" ds:itemID="{88AC3D24-BAB6-4C5D-8EB8-11B02A9124D4}">
  <ds:schemaRefs>
    <ds:schemaRef ds:uri="http://schemas.microsoft.com/sharepoint/events"/>
  </ds:schemaRefs>
</ds:datastoreItem>
</file>

<file path=customXml/itemProps4.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5.xml><?xml version="1.0" encoding="utf-8"?>
<ds:datastoreItem xmlns:ds="http://schemas.openxmlformats.org/officeDocument/2006/customXml" ds:itemID="{19226B43-335C-4B8B-8996-11C0569ABF24}">
  <ds:schemaRefs>
    <ds:schemaRef ds:uri="Microsoft.SharePoint.Taxonomy.ContentTypeSync"/>
  </ds:schemaRefs>
</ds:datastoreItem>
</file>

<file path=customXml/itemProps6.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8725d589-e4c8-4602-896c-7268309a31b3"/>
    <ds:schemaRef ds:uri="ba4790f2-98c4-4268-a930-bdc80538f7bb"/>
  </ds:schemaRefs>
</ds:datastoreItem>
</file>

<file path=docProps/app.xml><?xml version="1.0" encoding="utf-8"?>
<Properties xmlns="http://schemas.openxmlformats.org/officeDocument/2006/extended-properties" xmlns:vt="http://schemas.openxmlformats.org/officeDocument/2006/docPropsVTypes">
  <Template>Leeg document met kop- en voettekst</Template>
  <TotalTime>4</TotalTime>
  <Pages>1</Pages>
  <Words>269</Words>
  <Characters>1484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SSC Ons</Company>
  <LinksUpToDate>false</LinksUpToDate>
  <CharactersWithSpaces>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Dijk - de Leeuw, Karin van</dc:creator>
  <cp:keywords/>
  <dc:description/>
  <cp:lastModifiedBy>Groothuis, M. (Mark)</cp:lastModifiedBy>
  <cp:revision>8</cp:revision>
  <cp:lastPrinted>2019-01-04T09:57:00Z</cp:lastPrinted>
  <dcterms:created xsi:type="dcterms:W3CDTF">2022-06-21T08:58:00Z</dcterms:created>
  <dcterms:modified xsi:type="dcterms:W3CDTF">2025-01-27T13:09:00Z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0x010100A00871B6ADF1FF46A0727E13CD234E7E001D36C76CE56C324E837BDE0BB811F9F2</vt:lpwstr>
  </property>
  <property fmtid="{D5CDD505-2E9C-101B-9397-08002B2CF9AE}" pid="3" name="_dlc_DocIdItemGuid">
    <vt:lpwstr>c5ecb72c-ad23-4048-85a1-5a5126a1bb0a</vt:lpwstr>
  </property>
  <property fmtid="{D5CDD505-2E9C-101B-9397-08002B2CF9AE}" pid="4" name="MediaServiceImageTags">
    <vt:lpwstr/>
  </property>
  <property fmtid="{D5CDD505-2E9C-101B-9397-08002B2CF9AE}" pid="5" name="hc177bb5d1a84cadb04e5c71ff211ad4">
    <vt:lpwstr>Verkeer en vervoer|1067d225-fad3-46b5-babf-1d4fb2eab7e5</vt:lpwstr>
  </property>
  <property fmtid="{D5CDD505-2E9C-101B-9397-08002B2CF9AE}" pid="6" name="g4911d1be07a4422a8ee2ce893e0df3b">
    <vt:lpwstr>WK|57d7adc0-b076-4b57-bbb8-6fbed65b0296</vt:lpwstr>
  </property>
  <property fmtid="{D5CDD505-2E9C-101B-9397-08002B2CF9AE}" pid="7" name="MSIP_Label_1f7c1374-3856-4efe-8a20-c736d592c69d_Enabled">
    <vt:lpwstr>True</vt:lpwstr>
  </property>
  <property fmtid="{D5CDD505-2E9C-101B-9397-08002B2CF9AE}" pid="8" name="MSIP_Label_1f7c1374-3856-4efe-8a20-c736d592c69d_SiteId">
    <vt:lpwstr>198fc6c4-dbc7-4471-82ef-764d9e62caf1</vt:lpwstr>
  </property>
  <property fmtid="{D5CDD505-2E9C-101B-9397-08002B2CF9AE}" pid="9" name="MSIP_Label_1f7c1374-3856-4efe-8a20-c736d592c69d_SetDate">
    <vt:lpwstr>2024-09-23T09:24:35Z</vt:lpwstr>
  </property>
  <property fmtid="{D5CDD505-2E9C-101B-9397-08002B2CF9AE}" pid="10" name="MSIP_Label_1f7c1374-3856-4efe-8a20-c736d592c69d_Name">
    <vt:lpwstr>Intern</vt:lpwstr>
  </property>
  <property fmtid="{D5CDD505-2E9C-101B-9397-08002B2CF9AE}" pid="11" name="MSIP_Label_1f7c1374-3856-4efe-8a20-c736d592c69d_ActionId">
    <vt:lpwstr>cfb381df-5318-4cb2-a125-5e7703c1415f</vt:lpwstr>
  </property>
  <property fmtid="{D5CDD505-2E9C-101B-9397-08002B2CF9AE}" pid="12" name="MSIP_Label_1f7c1374-3856-4efe-8a20-c736d592c69d_Removed">
    <vt:lpwstr>False</vt:lpwstr>
  </property>
  <property fmtid="{D5CDD505-2E9C-101B-9397-08002B2CF9AE}" pid="13" name="MSIP_Label_1f7c1374-3856-4efe-8a20-c736d592c69d_Extended_MSFT_Method">
    <vt:lpwstr>Standard</vt:lpwstr>
  </property>
  <property fmtid="{D5CDD505-2E9C-101B-9397-08002B2CF9AE}" pid="14" name="Sensitivity">
    <vt:lpwstr>Intern</vt:lpwstr>
  </property>
  <property fmtid="{D5CDD505-2E9C-101B-9397-08002B2CF9AE}" pid="15" name="Taakveld">
    <vt:lpwstr>39;#Verkeer en vervoer|1067d225-fad3-46b5-babf-1d4fb2eab7e5</vt:lpwstr>
  </property>
  <property fmtid="{D5CDD505-2E9C-101B-9397-08002B2CF9AE}" pid="16" name="Verantwoordelijk organisatieonderdeel">
    <vt:lpwstr>38;#WK|57d7adc0-b076-4b57-bbb8-6fbed65b0296</vt:lpwstr>
  </property>
  <property fmtid="{D5CDD505-2E9C-101B-9397-08002B2CF9AE}" pid="17" name="Documenttype">
    <vt:lpwstr/>
  </property>
  <property fmtid="{D5CDD505-2E9C-101B-9397-08002B2CF9AE}" pid="18" name="Documentstatus">
    <vt:lpwstr/>
  </property>
</Properties>
</file>