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53DE52" w14:textId="77777777" w:rsidR="003043C6" w:rsidRDefault="003043C6"/>
    <w:p w14:paraId="2A9986D7" w14:textId="7F3550C4" w:rsidR="0050009B" w:rsidRDefault="003043C6" w:rsidP="003043C6">
      <w:pPr>
        <w:pStyle w:val="Kop1"/>
        <w:rPr>
          <w:b/>
        </w:rPr>
      </w:pPr>
      <w:r w:rsidRPr="003136DD">
        <w:rPr>
          <w:b/>
        </w:rPr>
        <w:t>Bijlage</w:t>
      </w:r>
      <w:r w:rsidR="00251B89">
        <w:rPr>
          <w:b/>
        </w:rPr>
        <w:t xml:space="preserve"> 2</w:t>
      </w:r>
      <w:r>
        <w:rPr>
          <w:b/>
        </w:rPr>
        <w:t>:</w:t>
      </w:r>
      <w:r w:rsidRPr="003136DD">
        <w:rPr>
          <w:b/>
        </w:rPr>
        <w:t xml:space="preserve"> Programma van Eisen</w:t>
      </w:r>
    </w:p>
    <w:p w14:paraId="3B780F13" w14:textId="6712274C" w:rsidR="003043C6" w:rsidRPr="003136DD" w:rsidRDefault="0050009B" w:rsidP="003043C6">
      <w:pPr>
        <w:pStyle w:val="Kop1"/>
        <w:rPr>
          <w:b/>
        </w:rPr>
      </w:pPr>
      <w:r>
        <w:rPr>
          <w:b/>
        </w:rPr>
        <w:t>Algemene eisen voor</w:t>
      </w:r>
      <w:r w:rsidR="003043C6" w:rsidRPr="003136DD">
        <w:rPr>
          <w:b/>
        </w:rPr>
        <w:t xml:space="preserve"> alle percelen</w:t>
      </w:r>
    </w:p>
    <w:p w14:paraId="07E71DCD" w14:textId="77777777" w:rsidR="003043C6" w:rsidRPr="00851792" w:rsidRDefault="003043C6" w:rsidP="003043C6">
      <w:pPr>
        <w:spacing w:after="0" w:line="240" w:lineRule="auto"/>
        <w:rPr>
          <w:szCs w:val="20"/>
        </w:rPr>
      </w:pPr>
    </w:p>
    <w:p w14:paraId="486F0967" w14:textId="77777777" w:rsidR="003043C6" w:rsidRDefault="003043C6" w:rsidP="003043C6">
      <w:pPr>
        <w:spacing w:after="0" w:line="240" w:lineRule="auto"/>
        <w:rPr>
          <w:szCs w:val="20"/>
        </w:rPr>
      </w:pPr>
      <w:r w:rsidRPr="00851792">
        <w:rPr>
          <w:szCs w:val="20"/>
        </w:rPr>
        <w:t>Dit programma van eisen is van toepassing op alle percelen (A tot en met D).</w:t>
      </w:r>
    </w:p>
    <w:p w14:paraId="66C89CA4" w14:textId="77777777" w:rsidR="003043C6" w:rsidRPr="00851792" w:rsidRDefault="003043C6" w:rsidP="003043C6">
      <w:pPr>
        <w:spacing w:after="0" w:line="240" w:lineRule="auto"/>
        <w:rPr>
          <w:szCs w:val="20"/>
        </w:rPr>
      </w:pPr>
    </w:p>
    <w:p w14:paraId="3C6063B4" w14:textId="6FDE07BB" w:rsidR="003043C6" w:rsidRPr="002D2291" w:rsidRDefault="003043C6" w:rsidP="002D2291">
      <w:pPr>
        <w:pStyle w:val="Lijstalinea"/>
        <w:numPr>
          <w:ilvl w:val="0"/>
          <w:numId w:val="1"/>
        </w:numPr>
        <w:spacing w:after="0" w:line="240" w:lineRule="auto"/>
        <w:rPr>
          <w:szCs w:val="20"/>
        </w:rPr>
      </w:pPr>
      <w:r w:rsidRPr="00851792">
        <w:rPr>
          <w:szCs w:val="20"/>
        </w:rPr>
        <w:t>De inschrijvers dienen er rekening mee te houden dat er incidenteel afvalresten van exoten in het groenafval voor kunnen komen. Hierop heeft de</w:t>
      </w:r>
      <w:r w:rsidRPr="00F574C7">
        <w:rPr>
          <w:szCs w:val="20"/>
        </w:rPr>
        <w:t xml:space="preserve"> </w:t>
      </w:r>
      <w:r w:rsidR="005256D2" w:rsidRPr="00F574C7">
        <w:rPr>
          <w:szCs w:val="20"/>
        </w:rPr>
        <w:t xml:space="preserve">opdrachtnemer </w:t>
      </w:r>
      <w:r w:rsidRPr="00851792">
        <w:rPr>
          <w:szCs w:val="20"/>
        </w:rPr>
        <w:t>geen recht op verrekening van meerwerk. De kosten hiervoor dienen in de prijs inbegrepen te zijn.</w:t>
      </w:r>
      <w:r w:rsidR="002D2291">
        <w:rPr>
          <w:szCs w:val="20"/>
        </w:rPr>
        <w:t xml:space="preserve"> </w:t>
      </w:r>
      <w:r w:rsidRPr="002D2291">
        <w:rPr>
          <w:szCs w:val="20"/>
        </w:rPr>
        <w:t xml:space="preserve">Daar waar er sprake is van zwaar met exoten vervuild groenafval wordt dit door </w:t>
      </w:r>
      <w:r w:rsidR="002D2291">
        <w:rPr>
          <w:szCs w:val="20"/>
        </w:rPr>
        <w:t>opdrachtgevers</w:t>
      </w:r>
      <w:r w:rsidRPr="002D2291">
        <w:rPr>
          <w:szCs w:val="20"/>
        </w:rPr>
        <w:t xml:space="preserve"> apart gehouden en als aparte vracht aangeleverd. Het in ontvangst nemen van deze vrachten zal separaat van dit werk of middels een stelpost worden verrekend.</w:t>
      </w:r>
    </w:p>
    <w:p w14:paraId="58DDB9D2" w14:textId="77777777" w:rsidR="003043C6" w:rsidRPr="00851792" w:rsidRDefault="003043C6" w:rsidP="003043C6">
      <w:pPr>
        <w:spacing w:after="0" w:line="240" w:lineRule="auto"/>
        <w:rPr>
          <w:szCs w:val="20"/>
        </w:rPr>
      </w:pPr>
    </w:p>
    <w:p w14:paraId="4D2E876D" w14:textId="5BBD6B8F" w:rsidR="003043C6" w:rsidRPr="00851792" w:rsidRDefault="003043C6" w:rsidP="003043C6">
      <w:pPr>
        <w:pStyle w:val="Lijstalinea"/>
        <w:numPr>
          <w:ilvl w:val="0"/>
          <w:numId w:val="1"/>
        </w:numPr>
        <w:spacing w:after="0" w:line="240" w:lineRule="auto"/>
        <w:rPr>
          <w:szCs w:val="20"/>
        </w:rPr>
      </w:pPr>
      <w:r w:rsidRPr="00851792">
        <w:rPr>
          <w:szCs w:val="20"/>
        </w:rPr>
        <w:t>De opdrachtnemer di</w:t>
      </w:r>
      <w:r w:rsidR="005256D2">
        <w:rPr>
          <w:szCs w:val="20"/>
        </w:rPr>
        <w:t xml:space="preserve">ent </w:t>
      </w:r>
      <w:r w:rsidRPr="00851792">
        <w:rPr>
          <w:szCs w:val="20"/>
        </w:rPr>
        <w:t xml:space="preserve">jaarlijks aan het begin van elk nieuw jaar aan te tonen dat hij nog steeds beschikt over een geldig CO2 prestatieladder certificaat gelijk aan het certificaat welke bij de inschrijving is ingediend. </w:t>
      </w:r>
    </w:p>
    <w:p w14:paraId="0D0E4E25" w14:textId="77777777" w:rsidR="003043C6" w:rsidRPr="00851792" w:rsidRDefault="003043C6" w:rsidP="003043C6">
      <w:pPr>
        <w:spacing w:after="0" w:line="240" w:lineRule="auto"/>
        <w:rPr>
          <w:color w:val="FF0000"/>
          <w:szCs w:val="20"/>
        </w:rPr>
      </w:pPr>
    </w:p>
    <w:p w14:paraId="2B0BE80F" w14:textId="305B9F71" w:rsidR="003043C6" w:rsidRPr="002D2291" w:rsidRDefault="003043C6" w:rsidP="002D2291">
      <w:pPr>
        <w:pStyle w:val="Lijstalinea"/>
        <w:numPr>
          <w:ilvl w:val="0"/>
          <w:numId w:val="1"/>
        </w:numPr>
        <w:spacing w:after="0" w:line="240" w:lineRule="auto"/>
        <w:rPr>
          <w:szCs w:val="20"/>
        </w:rPr>
      </w:pPr>
      <w:r w:rsidRPr="00851792">
        <w:rPr>
          <w:szCs w:val="20"/>
        </w:rPr>
        <w:t>De opdrachtnemer dient een vast contactpersoon te hebben voor de communicatie met de opdrachtgever en voor een plaatsvervanger te zorgen bij afwezigheid van de eerste contactpersoon.</w:t>
      </w:r>
      <w:r w:rsidR="002D2291">
        <w:rPr>
          <w:szCs w:val="20"/>
        </w:rPr>
        <w:t xml:space="preserve"> </w:t>
      </w:r>
      <w:r w:rsidRPr="002D2291">
        <w:rPr>
          <w:szCs w:val="20"/>
        </w:rPr>
        <w:t xml:space="preserve">De contactperso(o)n(en) van de opdrachtnemer is op werkdagen van </w:t>
      </w:r>
      <w:r w:rsidR="00F574C7">
        <w:rPr>
          <w:szCs w:val="20"/>
        </w:rPr>
        <w:t>0</w:t>
      </w:r>
      <w:r w:rsidR="003D3654">
        <w:rPr>
          <w:szCs w:val="20"/>
        </w:rPr>
        <w:t>8.00</w:t>
      </w:r>
      <w:r w:rsidRPr="002D2291">
        <w:rPr>
          <w:szCs w:val="20"/>
        </w:rPr>
        <w:t xml:space="preserve"> – 17.</w:t>
      </w:r>
      <w:r w:rsidR="003D3654">
        <w:rPr>
          <w:szCs w:val="20"/>
        </w:rPr>
        <w:t>0</w:t>
      </w:r>
      <w:r w:rsidRPr="002D2291">
        <w:rPr>
          <w:szCs w:val="20"/>
        </w:rPr>
        <w:t>0 uur telefonisch bereikbaar voor de opdrachtgever.</w:t>
      </w:r>
    </w:p>
    <w:p w14:paraId="7B6EF40E" w14:textId="77777777" w:rsidR="003043C6" w:rsidRDefault="003043C6" w:rsidP="003043C6">
      <w:pPr>
        <w:pStyle w:val="Lijstalinea"/>
        <w:spacing w:after="0" w:line="240" w:lineRule="auto"/>
        <w:rPr>
          <w:szCs w:val="20"/>
        </w:rPr>
      </w:pPr>
    </w:p>
    <w:p w14:paraId="04D6222E" w14:textId="6607EB5A" w:rsidR="003043C6" w:rsidRPr="00F574C7" w:rsidRDefault="003043C6" w:rsidP="002D2291">
      <w:pPr>
        <w:pStyle w:val="Lijstalinea"/>
        <w:numPr>
          <w:ilvl w:val="0"/>
          <w:numId w:val="1"/>
        </w:numPr>
        <w:spacing w:after="0"/>
        <w:rPr>
          <w:szCs w:val="20"/>
        </w:rPr>
      </w:pPr>
      <w:r w:rsidRPr="00F574C7">
        <w:rPr>
          <w:szCs w:val="20"/>
        </w:rPr>
        <w:t>De locatie(s) waar de afvalstromen in ontvangst genomen worden dienen voor de opdrachtgever</w:t>
      </w:r>
      <w:r w:rsidR="002D2291" w:rsidRPr="00F574C7">
        <w:rPr>
          <w:szCs w:val="20"/>
        </w:rPr>
        <w:t>s</w:t>
      </w:r>
      <w:r w:rsidRPr="00F574C7">
        <w:rPr>
          <w:szCs w:val="20"/>
        </w:rPr>
        <w:t xml:space="preserve"> geopend te zijn om te kunnen storten op werkdagen van </w:t>
      </w:r>
      <w:r w:rsidR="005256D2" w:rsidRPr="00F574C7">
        <w:rPr>
          <w:szCs w:val="20"/>
        </w:rPr>
        <w:t>0</w:t>
      </w:r>
      <w:r w:rsidR="003D3654">
        <w:rPr>
          <w:szCs w:val="20"/>
        </w:rPr>
        <w:t>8.0</w:t>
      </w:r>
      <w:r w:rsidRPr="00F574C7">
        <w:rPr>
          <w:szCs w:val="20"/>
        </w:rPr>
        <w:t>0 - 17.</w:t>
      </w:r>
      <w:r w:rsidR="003D3654">
        <w:rPr>
          <w:szCs w:val="20"/>
        </w:rPr>
        <w:t>0</w:t>
      </w:r>
      <w:r w:rsidR="005A7F21" w:rsidRPr="00F574C7">
        <w:rPr>
          <w:szCs w:val="20"/>
        </w:rPr>
        <w:t>0</w:t>
      </w:r>
      <w:r w:rsidR="002D2291" w:rsidRPr="00F574C7">
        <w:rPr>
          <w:szCs w:val="20"/>
        </w:rPr>
        <w:t xml:space="preserve"> </w:t>
      </w:r>
      <w:r w:rsidRPr="00F574C7">
        <w:rPr>
          <w:szCs w:val="20"/>
        </w:rPr>
        <w:t>uur.</w:t>
      </w:r>
      <w:r w:rsidR="002D2291" w:rsidRPr="00F574C7">
        <w:rPr>
          <w:szCs w:val="20"/>
        </w:rPr>
        <w:t xml:space="preserve"> Ook</w:t>
      </w:r>
      <w:r w:rsidRPr="00F574C7">
        <w:rPr>
          <w:szCs w:val="20"/>
        </w:rPr>
        <w:t xml:space="preserve"> dienen deze locaties verhard en voor de vrachtauto’s van de opdrachtgever</w:t>
      </w:r>
      <w:r w:rsidR="002D2291" w:rsidRPr="00F574C7">
        <w:rPr>
          <w:szCs w:val="20"/>
        </w:rPr>
        <w:t>s</w:t>
      </w:r>
      <w:r w:rsidRPr="00F574C7">
        <w:rPr>
          <w:szCs w:val="20"/>
        </w:rPr>
        <w:t xml:space="preserve"> goed toegankelijk te zijn.</w:t>
      </w:r>
    </w:p>
    <w:p w14:paraId="74FA1776" w14:textId="77777777" w:rsidR="003043C6" w:rsidRPr="00F574C7" w:rsidRDefault="003043C6" w:rsidP="003043C6">
      <w:pPr>
        <w:pStyle w:val="Lijstalinea"/>
        <w:rPr>
          <w:szCs w:val="20"/>
        </w:rPr>
      </w:pPr>
    </w:p>
    <w:p w14:paraId="6F5B100F" w14:textId="101C8007" w:rsidR="003043C6" w:rsidRDefault="003043C6" w:rsidP="003043C6">
      <w:pPr>
        <w:pStyle w:val="Lijstalinea"/>
        <w:numPr>
          <w:ilvl w:val="0"/>
          <w:numId w:val="1"/>
        </w:numPr>
        <w:spacing w:after="0"/>
        <w:rPr>
          <w:szCs w:val="20"/>
        </w:rPr>
      </w:pPr>
      <w:bookmarkStart w:id="0" w:name="_Hlk169776880"/>
      <w:r w:rsidRPr="00F574C7">
        <w:rPr>
          <w:szCs w:val="20"/>
        </w:rPr>
        <w:t>De maximale wachttijd voor de opdrachtgever</w:t>
      </w:r>
      <w:r w:rsidR="002D2291" w:rsidRPr="00F574C7">
        <w:rPr>
          <w:szCs w:val="20"/>
        </w:rPr>
        <w:t>s</w:t>
      </w:r>
      <w:r w:rsidRPr="00F574C7">
        <w:rPr>
          <w:szCs w:val="20"/>
        </w:rPr>
        <w:t xml:space="preserve"> tijdens het storten op locatie van de opdrachtnemer is per aan te leveren vracht maximaal 10 minuten.</w:t>
      </w:r>
    </w:p>
    <w:bookmarkEnd w:id="0"/>
    <w:p w14:paraId="1F32CDE6" w14:textId="77777777" w:rsidR="000836BE" w:rsidRPr="000836BE" w:rsidRDefault="000836BE" w:rsidP="000836BE">
      <w:pPr>
        <w:pStyle w:val="Lijstalinea"/>
        <w:rPr>
          <w:szCs w:val="20"/>
        </w:rPr>
      </w:pPr>
    </w:p>
    <w:p w14:paraId="2B776A39" w14:textId="0790E913" w:rsidR="000836BE" w:rsidRPr="000836BE" w:rsidRDefault="000836BE" w:rsidP="000836BE">
      <w:pPr>
        <w:pStyle w:val="Lijstalinea"/>
        <w:numPr>
          <w:ilvl w:val="0"/>
          <w:numId w:val="1"/>
        </w:numPr>
        <w:spacing w:after="0"/>
        <w:rPr>
          <w:szCs w:val="20"/>
        </w:rPr>
      </w:pPr>
      <w:r w:rsidRPr="000836BE">
        <w:rPr>
          <w:szCs w:val="20"/>
        </w:rPr>
        <w:t xml:space="preserve">Indien </w:t>
      </w:r>
      <w:bookmarkStart w:id="1" w:name="_Hlk169777051"/>
      <w:r w:rsidRPr="000836BE">
        <w:rPr>
          <w:szCs w:val="20"/>
        </w:rPr>
        <w:t>de opdrachtgevers afval komen storten op de composteerinrichting op het</w:t>
      </w:r>
      <w:r w:rsidR="0026707D">
        <w:rPr>
          <w:szCs w:val="20"/>
        </w:rPr>
        <w:t xml:space="preserve"> M</w:t>
      </w:r>
      <w:r w:rsidRPr="000836BE">
        <w:rPr>
          <w:szCs w:val="20"/>
        </w:rPr>
        <w:t>oment dat opdrachtnemer daar werkzaamheden verricht, is de maximale wachttijd voor de opdrachtgevers per aan te leveren vracht maximaal 10 minuten</w:t>
      </w:r>
      <w:bookmarkEnd w:id="1"/>
      <w:r w:rsidRPr="000836BE">
        <w:rPr>
          <w:szCs w:val="20"/>
        </w:rPr>
        <w:t>.</w:t>
      </w:r>
    </w:p>
    <w:p w14:paraId="09190212" w14:textId="77777777" w:rsidR="00E74BBC" w:rsidRDefault="00E74BBC" w:rsidP="00E74BBC">
      <w:pPr>
        <w:pStyle w:val="Lijstalinea"/>
        <w:spacing w:after="0"/>
        <w:rPr>
          <w:szCs w:val="20"/>
        </w:rPr>
      </w:pPr>
    </w:p>
    <w:p w14:paraId="5CB99003" w14:textId="3ECA90D9" w:rsidR="00E74BBC" w:rsidRPr="002A106E" w:rsidRDefault="00E74BBC" w:rsidP="00E74BBC">
      <w:pPr>
        <w:pStyle w:val="Lijstalinea"/>
        <w:numPr>
          <w:ilvl w:val="0"/>
          <w:numId w:val="1"/>
        </w:numPr>
        <w:spacing w:after="0"/>
        <w:rPr>
          <w:szCs w:val="20"/>
        </w:rPr>
      </w:pPr>
      <w:r w:rsidRPr="002A106E">
        <w:rPr>
          <w:szCs w:val="20"/>
        </w:rPr>
        <w:t>Bij transport dient de opdrachtnemer te voldoen aan de wegenverkeerswet en andere hierop betrekking hebbende en van toepassing zijnde wet- en regelgeving.</w:t>
      </w:r>
    </w:p>
    <w:p w14:paraId="7435FC45" w14:textId="0BEFB86E" w:rsidR="00E74BBC" w:rsidRPr="00BF5AF2" w:rsidRDefault="00E74BBC" w:rsidP="00BF5AF2">
      <w:pPr>
        <w:pStyle w:val="Lijstalinea"/>
        <w:rPr>
          <w:szCs w:val="20"/>
        </w:rPr>
      </w:pPr>
      <w:r w:rsidRPr="002A106E">
        <w:rPr>
          <w:szCs w:val="20"/>
        </w:rPr>
        <w:t xml:space="preserve">Tevens dient de opdrachtnemer in het bezit te zijn van een </w:t>
      </w:r>
      <w:r w:rsidR="002D2291" w:rsidRPr="002A106E">
        <w:rPr>
          <w:szCs w:val="20"/>
        </w:rPr>
        <w:t>VIHB-inschrijving</w:t>
      </w:r>
      <w:r w:rsidRPr="002A106E">
        <w:rPr>
          <w:szCs w:val="20"/>
        </w:rPr>
        <w:t xml:space="preserve"> en in het bezit te zijn van een eurovergunning.</w:t>
      </w:r>
      <w:r w:rsidRPr="000809C1">
        <w:rPr>
          <w:szCs w:val="20"/>
        </w:rPr>
        <w:t xml:space="preserve"> </w:t>
      </w:r>
    </w:p>
    <w:p w14:paraId="17A3EBFB" w14:textId="77777777" w:rsidR="002D2291" w:rsidRDefault="002D2291" w:rsidP="002D2291">
      <w:pPr>
        <w:pStyle w:val="Lijstalinea"/>
        <w:rPr>
          <w:szCs w:val="20"/>
        </w:rPr>
      </w:pPr>
    </w:p>
    <w:p w14:paraId="561BE584" w14:textId="77777777" w:rsidR="00E74BBC" w:rsidRPr="002A106E" w:rsidRDefault="00E74BBC" w:rsidP="00E74BBC">
      <w:pPr>
        <w:pStyle w:val="Lijstalinea"/>
        <w:numPr>
          <w:ilvl w:val="0"/>
          <w:numId w:val="1"/>
        </w:numPr>
        <w:spacing w:after="0"/>
        <w:rPr>
          <w:szCs w:val="20"/>
        </w:rPr>
      </w:pPr>
      <w:r w:rsidRPr="002A106E">
        <w:rPr>
          <w:szCs w:val="20"/>
        </w:rPr>
        <w:t>De opdrachtnemer dient ervoor te zorgen dat de omgeving bij transport of bij gebruik van een overstort locatie niet vervuild raakt. Mocht wel vervuiling optreden dan dient dit per direct verwijderd te worden.</w:t>
      </w:r>
    </w:p>
    <w:p w14:paraId="0740DBF0" w14:textId="77777777" w:rsidR="00E74BBC" w:rsidRDefault="00E74BBC" w:rsidP="00E74BBC">
      <w:pPr>
        <w:spacing w:after="0"/>
        <w:rPr>
          <w:szCs w:val="20"/>
        </w:rPr>
      </w:pPr>
    </w:p>
    <w:p w14:paraId="5E4237A3" w14:textId="142031B5" w:rsidR="00E74BBC" w:rsidRPr="002A106E" w:rsidRDefault="00E74BBC" w:rsidP="00E74BBC">
      <w:pPr>
        <w:pStyle w:val="Lijstalinea"/>
        <w:numPr>
          <w:ilvl w:val="0"/>
          <w:numId w:val="1"/>
        </w:numPr>
        <w:spacing w:after="0"/>
        <w:rPr>
          <w:szCs w:val="20"/>
        </w:rPr>
      </w:pPr>
      <w:r w:rsidRPr="002A106E">
        <w:rPr>
          <w:szCs w:val="20"/>
        </w:rPr>
        <w:t>De opdrachtnemer dient de continuïteit van de verwerking van de aangeleverde afvalstromen door de opdrachtgever</w:t>
      </w:r>
      <w:r w:rsidR="002D2291">
        <w:rPr>
          <w:szCs w:val="20"/>
        </w:rPr>
        <w:t>s</w:t>
      </w:r>
      <w:r w:rsidRPr="002A106E">
        <w:rPr>
          <w:szCs w:val="20"/>
        </w:rPr>
        <w:t xml:space="preserve"> te garanderen. Als de opdrachtnemer dit niet kan garanderen dan he</w:t>
      </w:r>
      <w:r w:rsidR="002D2291">
        <w:rPr>
          <w:szCs w:val="20"/>
        </w:rPr>
        <w:t>bben</w:t>
      </w:r>
      <w:r w:rsidRPr="002A106E">
        <w:rPr>
          <w:szCs w:val="20"/>
        </w:rPr>
        <w:t xml:space="preserve"> de opdrachtgever</w:t>
      </w:r>
      <w:r w:rsidR="002D2291">
        <w:rPr>
          <w:szCs w:val="20"/>
        </w:rPr>
        <w:t>s</w:t>
      </w:r>
      <w:r w:rsidRPr="002A106E">
        <w:rPr>
          <w:szCs w:val="20"/>
        </w:rPr>
        <w:t xml:space="preserve"> het recht de afvalstromen die </w:t>
      </w:r>
      <w:r w:rsidRPr="002A106E">
        <w:rPr>
          <w:szCs w:val="20"/>
        </w:rPr>
        <w:lastRenderedPageBreak/>
        <w:t>niet in ontvangst genomen en verwerkt kunnen worden door de opdrachtnemer</w:t>
      </w:r>
      <w:r>
        <w:rPr>
          <w:szCs w:val="20"/>
        </w:rPr>
        <w:t>,</w:t>
      </w:r>
      <w:r w:rsidRPr="002A106E">
        <w:rPr>
          <w:szCs w:val="20"/>
        </w:rPr>
        <w:t xml:space="preserve"> aan derden aan te bieden. De eventuele meerkosten zijn voor de opdrachtnemer.</w:t>
      </w:r>
    </w:p>
    <w:p w14:paraId="2D5D63EC" w14:textId="77777777" w:rsidR="00E74BBC" w:rsidRDefault="00E74BBC" w:rsidP="00E74BBC">
      <w:pPr>
        <w:spacing w:after="0"/>
        <w:rPr>
          <w:szCs w:val="20"/>
        </w:rPr>
      </w:pPr>
    </w:p>
    <w:p w14:paraId="72CF2A4D" w14:textId="77777777" w:rsidR="00E74BBC" w:rsidRPr="00007E57" w:rsidRDefault="00E74BBC" w:rsidP="00E74BBC">
      <w:pPr>
        <w:pStyle w:val="Lijstalinea"/>
        <w:numPr>
          <w:ilvl w:val="0"/>
          <w:numId w:val="1"/>
        </w:numPr>
        <w:spacing w:after="0"/>
        <w:rPr>
          <w:szCs w:val="20"/>
        </w:rPr>
      </w:pPr>
      <w:r w:rsidRPr="00007E57">
        <w:rPr>
          <w:szCs w:val="20"/>
        </w:rPr>
        <w:t>De opdrachtnemer dient zorg te dragen voor een geijkte en gecertificeerde weegbrug op locatie waar de afvalstromen in ontvangst worden genomen. Bij het in ontvangst nemen van de afvalstromen dient de opdrachtnemer het volgende te registeren:</w:t>
      </w:r>
    </w:p>
    <w:p w14:paraId="00B36B74" w14:textId="22065B89" w:rsidR="003D3654" w:rsidRPr="003D3654" w:rsidRDefault="004D7206" w:rsidP="003D3654">
      <w:pPr>
        <w:pStyle w:val="Lijstalinea"/>
        <w:numPr>
          <w:ilvl w:val="0"/>
          <w:numId w:val="4"/>
        </w:numPr>
        <w:spacing w:after="0"/>
        <w:rPr>
          <w:szCs w:val="20"/>
        </w:rPr>
      </w:pPr>
      <w:r>
        <w:rPr>
          <w:szCs w:val="20"/>
        </w:rPr>
        <w:t>A</w:t>
      </w:r>
      <w:r w:rsidR="003D3654" w:rsidRPr="0070732A">
        <w:rPr>
          <w:szCs w:val="20"/>
        </w:rPr>
        <w:t>fvalstroomnummer</w:t>
      </w:r>
      <w:r>
        <w:rPr>
          <w:szCs w:val="20"/>
        </w:rPr>
        <w:t xml:space="preserve"> en benaming afval</w:t>
      </w:r>
      <w:r w:rsidR="003D3654" w:rsidRPr="0070732A">
        <w:rPr>
          <w:szCs w:val="20"/>
        </w:rPr>
        <w:t>;</w:t>
      </w:r>
    </w:p>
    <w:p w14:paraId="1096B673" w14:textId="0E557D45" w:rsidR="00E74BBC" w:rsidRPr="0070732A" w:rsidRDefault="00E74BBC" w:rsidP="00E74BBC">
      <w:pPr>
        <w:pStyle w:val="Lijstalinea"/>
        <w:numPr>
          <w:ilvl w:val="0"/>
          <w:numId w:val="4"/>
        </w:numPr>
        <w:spacing w:after="0"/>
        <w:rPr>
          <w:szCs w:val="20"/>
        </w:rPr>
      </w:pPr>
      <w:r w:rsidRPr="0070732A">
        <w:rPr>
          <w:szCs w:val="20"/>
        </w:rPr>
        <w:t>Kenteken voertuig;</w:t>
      </w:r>
    </w:p>
    <w:p w14:paraId="00E2119A" w14:textId="2D4FCA77" w:rsidR="00E74BBC" w:rsidRDefault="00E74BBC" w:rsidP="00E74BBC">
      <w:pPr>
        <w:pStyle w:val="Lijstalinea"/>
        <w:numPr>
          <w:ilvl w:val="0"/>
          <w:numId w:val="4"/>
        </w:numPr>
        <w:spacing w:after="0"/>
        <w:rPr>
          <w:szCs w:val="20"/>
        </w:rPr>
      </w:pPr>
      <w:r w:rsidRPr="0070732A">
        <w:rPr>
          <w:szCs w:val="20"/>
        </w:rPr>
        <w:t xml:space="preserve">Tijdstip van </w:t>
      </w:r>
      <w:r w:rsidR="003D3654">
        <w:rPr>
          <w:szCs w:val="20"/>
        </w:rPr>
        <w:t>in</w:t>
      </w:r>
      <w:r w:rsidRPr="0070732A">
        <w:rPr>
          <w:szCs w:val="20"/>
        </w:rPr>
        <w:t>weging;</w:t>
      </w:r>
    </w:p>
    <w:p w14:paraId="46F8E562" w14:textId="3A8FF2C3" w:rsidR="003D3654" w:rsidRPr="0070732A" w:rsidRDefault="003D3654" w:rsidP="00E74BBC">
      <w:pPr>
        <w:pStyle w:val="Lijstalinea"/>
        <w:numPr>
          <w:ilvl w:val="0"/>
          <w:numId w:val="4"/>
        </w:numPr>
        <w:spacing w:after="0"/>
        <w:rPr>
          <w:szCs w:val="20"/>
        </w:rPr>
      </w:pPr>
      <w:r>
        <w:rPr>
          <w:szCs w:val="20"/>
        </w:rPr>
        <w:t>Tijdstip van uitweging;</w:t>
      </w:r>
    </w:p>
    <w:p w14:paraId="0F8CEF92" w14:textId="77777777" w:rsidR="00E74BBC" w:rsidRPr="0070732A" w:rsidRDefault="00E74BBC" w:rsidP="00E74BBC">
      <w:pPr>
        <w:pStyle w:val="Lijstalinea"/>
        <w:numPr>
          <w:ilvl w:val="0"/>
          <w:numId w:val="4"/>
        </w:numPr>
        <w:spacing w:after="0"/>
        <w:rPr>
          <w:szCs w:val="20"/>
        </w:rPr>
      </w:pPr>
      <w:r w:rsidRPr="0070732A">
        <w:rPr>
          <w:szCs w:val="20"/>
        </w:rPr>
        <w:t>Gewogen hoeveelheid.</w:t>
      </w:r>
    </w:p>
    <w:p w14:paraId="2F049F1F" w14:textId="06830E8F" w:rsidR="00E74BBC" w:rsidRDefault="00E74BBC" w:rsidP="00BF5AF2">
      <w:pPr>
        <w:pStyle w:val="Lijstalinea"/>
        <w:rPr>
          <w:szCs w:val="20"/>
        </w:rPr>
      </w:pPr>
      <w:r w:rsidRPr="002A106E">
        <w:rPr>
          <w:szCs w:val="20"/>
        </w:rPr>
        <w:t>Een afschrift van het hier genoemde dient direct digitaal beschikbaar te zijn voor de opdrachtgever</w:t>
      </w:r>
      <w:r w:rsidR="002D2291">
        <w:rPr>
          <w:szCs w:val="20"/>
        </w:rPr>
        <w:t>s</w:t>
      </w:r>
      <w:r w:rsidRPr="002A106E">
        <w:rPr>
          <w:szCs w:val="20"/>
        </w:rPr>
        <w:t>.</w:t>
      </w:r>
    </w:p>
    <w:p w14:paraId="57E45F6C" w14:textId="77777777" w:rsidR="00BF5AF2" w:rsidRDefault="00BF5AF2" w:rsidP="00BF5AF2">
      <w:pPr>
        <w:pStyle w:val="Lijstalinea"/>
        <w:rPr>
          <w:szCs w:val="20"/>
        </w:rPr>
      </w:pPr>
    </w:p>
    <w:p w14:paraId="5F593BCE" w14:textId="77777777" w:rsidR="00E74BBC" w:rsidRDefault="00E74BBC" w:rsidP="00E74BBC">
      <w:pPr>
        <w:pStyle w:val="Lijstalinea"/>
        <w:numPr>
          <w:ilvl w:val="0"/>
          <w:numId w:val="1"/>
        </w:numPr>
        <w:spacing w:after="0"/>
        <w:rPr>
          <w:szCs w:val="20"/>
        </w:rPr>
      </w:pPr>
      <w:r w:rsidRPr="002A106E">
        <w:rPr>
          <w:szCs w:val="20"/>
        </w:rPr>
        <w:t xml:space="preserve">De opdrachtnemer dient de afvalstromen bij het in ontvangst nemen te accepteren. </w:t>
      </w:r>
      <w:r>
        <w:rPr>
          <w:szCs w:val="20"/>
        </w:rPr>
        <w:t>Voor perceel C geldt dat de opdrachtnemer de afvalstromen dient te accepteren voorafgaande aan de eerste bewerking, na de eerste bewerking wordt het als geaccepteerd gerekend.</w:t>
      </w:r>
    </w:p>
    <w:p w14:paraId="7D583BFA" w14:textId="77777777" w:rsidR="00E74BBC" w:rsidRPr="007B50DF" w:rsidRDefault="00E74BBC" w:rsidP="00E74BBC">
      <w:pPr>
        <w:pStyle w:val="Lijstalinea"/>
        <w:rPr>
          <w:szCs w:val="20"/>
        </w:rPr>
      </w:pPr>
      <w:r w:rsidRPr="002A106E">
        <w:rPr>
          <w:szCs w:val="20"/>
        </w:rPr>
        <w:t xml:space="preserve">Na acceptatie is het risico van de vracht en het eigendom voor de </w:t>
      </w:r>
      <w:r w:rsidRPr="007B50DF">
        <w:rPr>
          <w:szCs w:val="20"/>
        </w:rPr>
        <w:t>opdrachtnemer.</w:t>
      </w:r>
    </w:p>
    <w:p w14:paraId="13109249" w14:textId="2034AF77" w:rsidR="00E74BBC" w:rsidRDefault="00E74BBC" w:rsidP="0057205C">
      <w:pPr>
        <w:pStyle w:val="Lijstalinea"/>
        <w:rPr>
          <w:szCs w:val="20"/>
        </w:rPr>
      </w:pPr>
      <w:r w:rsidRPr="007B50DF">
        <w:rPr>
          <w:szCs w:val="20"/>
        </w:rPr>
        <w:t xml:space="preserve">Acceptatie </w:t>
      </w:r>
      <w:r>
        <w:rPr>
          <w:szCs w:val="20"/>
        </w:rPr>
        <w:t>van de afvalstromen</w:t>
      </w:r>
      <w:r w:rsidRPr="007B50DF">
        <w:rPr>
          <w:szCs w:val="20"/>
        </w:rPr>
        <w:t xml:space="preserve"> mag alleen geweigerd</w:t>
      </w:r>
      <w:r>
        <w:rPr>
          <w:szCs w:val="20"/>
        </w:rPr>
        <w:t xml:space="preserve"> worden</w:t>
      </w:r>
      <w:r w:rsidRPr="007B50DF">
        <w:rPr>
          <w:szCs w:val="20"/>
        </w:rPr>
        <w:t xml:space="preserve"> als het product niet overeenkomt met hetgeen op de begeleidingsbrief is vermeld en een stroom afvalstroom betreft buiten de overeenkomst</w:t>
      </w:r>
      <w:r>
        <w:rPr>
          <w:szCs w:val="20"/>
        </w:rPr>
        <w:t>.</w:t>
      </w:r>
    </w:p>
    <w:p w14:paraId="422FC4AD" w14:textId="77777777" w:rsidR="0057205C" w:rsidRPr="00851792" w:rsidRDefault="0057205C" w:rsidP="0057205C">
      <w:pPr>
        <w:pStyle w:val="Lijstalinea"/>
        <w:rPr>
          <w:szCs w:val="20"/>
        </w:rPr>
      </w:pPr>
    </w:p>
    <w:p w14:paraId="10333CD0" w14:textId="6D5DEA63" w:rsidR="003043C6" w:rsidRDefault="003043C6" w:rsidP="003043C6">
      <w:pPr>
        <w:pStyle w:val="Lijstalinea"/>
        <w:numPr>
          <w:ilvl w:val="0"/>
          <w:numId w:val="1"/>
        </w:numPr>
        <w:spacing w:after="0" w:line="240" w:lineRule="auto"/>
        <w:rPr>
          <w:szCs w:val="20"/>
        </w:rPr>
      </w:pPr>
      <w:r w:rsidRPr="00851792">
        <w:rPr>
          <w:szCs w:val="20"/>
        </w:rPr>
        <w:t>Na gunning dient de opdrachtnemer binnen een week de afvalstroomnummers beschikbaar te stellen aan de opdrachtgever</w:t>
      </w:r>
      <w:r w:rsidR="002D2291">
        <w:rPr>
          <w:szCs w:val="20"/>
        </w:rPr>
        <w:t>s</w:t>
      </w:r>
      <w:r w:rsidRPr="00851792">
        <w:rPr>
          <w:szCs w:val="20"/>
        </w:rPr>
        <w:t xml:space="preserve">. </w:t>
      </w:r>
    </w:p>
    <w:p w14:paraId="08583751" w14:textId="77777777" w:rsidR="00864F6E" w:rsidRPr="00864F6E" w:rsidRDefault="00864F6E" w:rsidP="00864F6E">
      <w:pPr>
        <w:pStyle w:val="Lijstalinea"/>
        <w:rPr>
          <w:szCs w:val="20"/>
        </w:rPr>
      </w:pPr>
    </w:p>
    <w:p w14:paraId="6F0E0810" w14:textId="70C563BB" w:rsidR="00864F6E" w:rsidRDefault="00864F6E" w:rsidP="003043C6">
      <w:pPr>
        <w:pStyle w:val="Lijstalinea"/>
        <w:numPr>
          <w:ilvl w:val="0"/>
          <w:numId w:val="1"/>
        </w:numPr>
        <w:spacing w:after="0" w:line="240" w:lineRule="auto"/>
        <w:rPr>
          <w:szCs w:val="20"/>
        </w:rPr>
      </w:pPr>
      <w:r w:rsidRPr="00864F6E">
        <w:rPr>
          <w:szCs w:val="20"/>
        </w:rPr>
        <w:t>De opdrachtnemer moet maandelijks (tenzij er niets is afgevoerd) digitaal in Excel een overzicht aanleveren van de afgevoerde hoeveelheden inclusief alle weegbonnen met bijbehorend afvalstroomnummer en met weergave van het kenteken van het voertuig.</w:t>
      </w:r>
    </w:p>
    <w:p w14:paraId="51DD4697" w14:textId="77777777" w:rsidR="00F574C7" w:rsidRPr="00F574C7" w:rsidRDefault="00F574C7" w:rsidP="00F574C7">
      <w:pPr>
        <w:spacing w:after="0" w:line="240" w:lineRule="auto"/>
        <w:rPr>
          <w:szCs w:val="20"/>
        </w:rPr>
      </w:pPr>
    </w:p>
    <w:p w14:paraId="440EDB5B" w14:textId="52F53EE9" w:rsidR="003043C6" w:rsidRPr="002A106E" w:rsidRDefault="003043C6" w:rsidP="003043C6">
      <w:pPr>
        <w:pStyle w:val="Lijstalinea"/>
        <w:numPr>
          <w:ilvl w:val="0"/>
          <w:numId w:val="1"/>
        </w:numPr>
        <w:spacing w:after="0"/>
        <w:rPr>
          <w:szCs w:val="20"/>
        </w:rPr>
      </w:pPr>
      <w:r w:rsidRPr="002A106E">
        <w:rPr>
          <w:szCs w:val="20"/>
        </w:rPr>
        <w:t xml:space="preserve">Na het in ontvangst nemen, verwerken en afvoeren van producten dient de opdrachtnemer de bonnen (weegbonnen, transportbrieven, keuringsrapportage) en facturen binnen 2 weken na iedere verwerking aan te leveren aan: </w:t>
      </w:r>
    </w:p>
    <w:p w14:paraId="012D068A" w14:textId="77777777" w:rsidR="003043C6" w:rsidRPr="00851792" w:rsidRDefault="003043C6" w:rsidP="003043C6">
      <w:pPr>
        <w:pStyle w:val="Lijstalinea"/>
        <w:spacing w:after="0" w:line="240" w:lineRule="auto"/>
        <w:ind w:left="1440"/>
        <w:rPr>
          <w:szCs w:val="20"/>
        </w:rPr>
      </w:pPr>
      <w:r w:rsidRPr="00851792">
        <w:rPr>
          <w:szCs w:val="20"/>
        </w:rPr>
        <w:t>Gemeente De Wolden</w:t>
      </w:r>
    </w:p>
    <w:p w14:paraId="376099E0" w14:textId="77777777" w:rsidR="003043C6" w:rsidRPr="00851792" w:rsidRDefault="003043C6" w:rsidP="003043C6">
      <w:pPr>
        <w:pStyle w:val="Lijstalinea"/>
        <w:spacing w:after="0" w:line="240" w:lineRule="auto"/>
        <w:ind w:left="1440"/>
        <w:rPr>
          <w:szCs w:val="20"/>
        </w:rPr>
      </w:pPr>
      <w:r w:rsidRPr="00851792">
        <w:rPr>
          <w:szCs w:val="20"/>
        </w:rPr>
        <w:t xml:space="preserve">t.a.v. André Horstman / Elma Lunenborg-Mekkes. </w:t>
      </w:r>
    </w:p>
    <w:p w14:paraId="0FFBF3A1" w14:textId="77777777" w:rsidR="003043C6" w:rsidRPr="00851792" w:rsidRDefault="003043C6" w:rsidP="003043C6">
      <w:pPr>
        <w:pStyle w:val="Lijstalinea"/>
        <w:spacing w:after="0" w:line="240" w:lineRule="auto"/>
        <w:ind w:left="1440"/>
        <w:rPr>
          <w:szCs w:val="20"/>
        </w:rPr>
      </w:pPr>
      <w:r w:rsidRPr="00851792">
        <w:rPr>
          <w:szCs w:val="20"/>
        </w:rPr>
        <w:t xml:space="preserve">Postbus 20 </w:t>
      </w:r>
    </w:p>
    <w:p w14:paraId="338A2320" w14:textId="10A09188" w:rsidR="00864F6E" w:rsidRDefault="003043C6" w:rsidP="00864F6E">
      <w:pPr>
        <w:pStyle w:val="Lijstalinea"/>
        <w:spacing w:after="0" w:line="240" w:lineRule="auto"/>
        <w:ind w:left="1440"/>
        <w:rPr>
          <w:szCs w:val="20"/>
        </w:rPr>
      </w:pPr>
      <w:r w:rsidRPr="00851792">
        <w:rPr>
          <w:szCs w:val="20"/>
        </w:rPr>
        <w:t>7920 AA te Zuidwold</w:t>
      </w:r>
      <w:r w:rsidR="00864F6E">
        <w:rPr>
          <w:szCs w:val="20"/>
        </w:rPr>
        <w:t>e</w:t>
      </w:r>
      <w:r w:rsidRPr="00864F6E">
        <w:rPr>
          <w:szCs w:val="20"/>
        </w:rPr>
        <w:t xml:space="preserve"> </w:t>
      </w:r>
    </w:p>
    <w:p w14:paraId="7DCEBEAB" w14:textId="77777777" w:rsidR="00864F6E" w:rsidRDefault="00864F6E" w:rsidP="00864F6E">
      <w:pPr>
        <w:spacing w:after="0" w:line="240" w:lineRule="auto"/>
        <w:rPr>
          <w:szCs w:val="20"/>
        </w:rPr>
      </w:pPr>
    </w:p>
    <w:p w14:paraId="298D980F" w14:textId="71A05C8F" w:rsidR="00864F6E" w:rsidRDefault="00864F6E" w:rsidP="00864F6E">
      <w:pPr>
        <w:pStyle w:val="Lijstalinea"/>
        <w:numPr>
          <w:ilvl w:val="0"/>
          <w:numId w:val="1"/>
        </w:numPr>
        <w:spacing w:after="0" w:line="240" w:lineRule="auto"/>
        <w:rPr>
          <w:szCs w:val="20"/>
        </w:rPr>
      </w:pPr>
      <w:r w:rsidRPr="00864F6E">
        <w:rPr>
          <w:szCs w:val="20"/>
        </w:rPr>
        <w:t>De locatie van opdrachtnemer waar de afvalstromen in ontvangst genomen worden dienen voor de opdrachtgever geopend te zijn om te kunnen storten op werkdagen van 08.00 - 17.00 uur. Tevens dienen deze locaties verhard en voor de vrachtauto’s van de opdrachtgevers goed toegankelijk te zijn.</w:t>
      </w:r>
      <w:r>
        <w:rPr>
          <w:szCs w:val="20"/>
        </w:rPr>
        <w:br/>
      </w:r>
    </w:p>
    <w:p w14:paraId="504FCC43" w14:textId="26513BCE" w:rsidR="00864F6E" w:rsidRDefault="00864F6E" w:rsidP="00864F6E">
      <w:pPr>
        <w:pStyle w:val="Lijstalinea"/>
        <w:numPr>
          <w:ilvl w:val="0"/>
          <w:numId w:val="1"/>
        </w:numPr>
        <w:spacing w:after="0" w:line="240" w:lineRule="auto"/>
        <w:rPr>
          <w:szCs w:val="20"/>
        </w:rPr>
      </w:pPr>
      <w:r w:rsidRPr="00864F6E">
        <w:rPr>
          <w:szCs w:val="20"/>
        </w:rPr>
        <w:t xml:space="preserve">De maximale transportafstand naar de locatie waar de afvalstromen door opdrachtnemer in ontvangst worden genomen is 45 km (enkele reis). Deze dient tevens uitsluitend binnen Nederland te liggen. Indien het gedurende de looptijd van de overeenkomst noodzakelijk wordt om op een andere locatie te storten, dan is dit alleen toegestaan indien deze andere locatie een kortere transportafstand heeft dan waar opdrachtnemer oorspronkelijk mee heeft ingeschreven. De transportafstand wordt berekend vanaf de Slagenweg 15, 7921 TH Zuidwolde. Voor het bepalen van de daadwerkelijke transportafstand (enkele reis) wordt gebruikt gemaakt van de routeplanner van de ANWB waarbij gekozen wordt voor </w:t>
      </w:r>
      <w:r w:rsidRPr="00864F6E">
        <w:rPr>
          <w:szCs w:val="20"/>
        </w:rPr>
        <w:lastRenderedPageBreak/>
        <w:t>de optie ‘kortste route’ met de auto</w:t>
      </w:r>
      <w:r>
        <w:rPr>
          <w:szCs w:val="20"/>
        </w:rPr>
        <w:t xml:space="preserve"> </w:t>
      </w:r>
      <w:r w:rsidRPr="00864F6E">
        <w:rPr>
          <w:szCs w:val="20"/>
        </w:rPr>
        <w:t>(</w:t>
      </w:r>
      <w:hyperlink r:id="rId8" w:history="1">
        <w:r w:rsidRPr="005815DC">
          <w:rPr>
            <w:rStyle w:val="Hyperlink"/>
            <w:szCs w:val="20"/>
          </w:rPr>
          <w:t>https://www.anwb.nl/verkeer/routeplanner</w:t>
        </w:r>
      </w:hyperlink>
      <w:r w:rsidRPr="00864F6E">
        <w:rPr>
          <w:szCs w:val="20"/>
        </w:rPr>
        <w:t>)</w:t>
      </w:r>
      <w:r>
        <w:rPr>
          <w:szCs w:val="20"/>
        </w:rPr>
        <w:t>.</w:t>
      </w:r>
      <w:r>
        <w:rPr>
          <w:szCs w:val="20"/>
        </w:rPr>
        <w:br/>
      </w:r>
    </w:p>
    <w:p w14:paraId="08A0E131" w14:textId="6CBA3511" w:rsidR="00864F6E" w:rsidRPr="00864F6E" w:rsidRDefault="00864F6E" w:rsidP="00864F6E">
      <w:pPr>
        <w:pStyle w:val="Lijstalinea"/>
        <w:numPr>
          <w:ilvl w:val="0"/>
          <w:numId w:val="1"/>
        </w:numPr>
        <w:spacing w:after="0" w:line="240" w:lineRule="auto"/>
        <w:rPr>
          <w:szCs w:val="20"/>
        </w:rPr>
      </w:pPr>
      <w:r w:rsidRPr="00864F6E">
        <w:rPr>
          <w:szCs w:val="20"/>
        </w:rPr>
        <w:t>De verwerking door opdrachtnemer dient minimaal te voldoen aan de bepalingen van de meest recente versie van LAP (Landelijk Afvalbeheer Plan 2009-2025).</w:t>
      </w:r>
    </w:p>
    <w:p w14:paraId="3F2D2877" w14:textId="77777777" w:rsidR="00864F6E" w:rsidRPr="00851792" w:rsidRDefault="00864F6E" w:rsidP="003043C6">
      <w:pPr>
        <w:spacing w:after="0" w:line="240" w:lineRule="auto"/>
        <w:rPr>
          <w:szCs w:val="20"/>
        </w:rPr>
      </w:pPr>
    </w:p>
    <w:p w14:paraId="0599DBE3" w14:textId="467BB566" w:rsidR="003043C6" w:rsidRPr="00851792" w:rsidRDefault="003043C6" w:rsidP="003043C6">
      <w:pPr>
        <w:pStyle w:val="Lijstalinea"/>
        <w:numPr>
          <w:ilvl w:val="0"/>
          <w:numId w:val="1"/>
        </w:numPr>
        <w:spacing w:after="0" w:line="240" w:lineRule="auto"/>
        <w:rPr>
          <w:szCs w:val="20"/>
        </w:rPr>
      </w:pPr>
      <w:r w:rsidRPr="00851792">
        <w:rPr>
          <w:szCs w:val="20"/>
        </w:rPr>
        <w:t xml:space="preserve">Alle in de aanbesteding in </w:t>
      </w:r>
      <w:r>
        <w:rPr>
          <w:szCs w:val="20"/>
        </w:rPr>
        <w:t>TenderNed</w:t>
      </w:r>
      <w:r w:rsidRPr="00851792">
        <w:rPr>
          <w:szCs w:val="20"/>
        </w:rPr>
        <w:t xml:space="preserve"> en de daarbij horende bijlagen genoemde zaken/werkzaamheden/kosten dienen verwerkt te zijn in de inschrijvingssom. Dit geldt </w:t>
      </w:r>
      <w:r w:rsidR="002D2291">
        <w:rPr>
          <w:szCs w:val="20"/>
        </w:rPr>
        <w:t xml:space="preserve">ook </w:t>
      </w:r>
      <w:r w:rsidRPr="00851792">
        <w:rPr>
          <w:szCs w:val="20"/>
        </w:rPr>
        <w:t>voor alle kosten en werkzaamheden die in deze documenten niet genoemd zijn maar waarvan de inschrijver/opdrachtnemer redelijkerwijs kan inschatten dat deze nodig. De opdrachtnemer heeft in deze gevallen in geen enkel geval recht op verrekening van meerwerk.</w:t>
      </w:r>
    </w:p>
    <w:p w14:paraId="6BAEA06D" w14:textId="77777777" w:rsidR="003043C6" w:rsidRPr="0023793B" w:rsidRDefault="003043C6" w:rsidP="0023793B">
      <w:pPr>
        <w:spacing w:after="0" w:line="240" w:lineRule="auto"/>
        <w:rPr>
          <w:szCs w:val="20"/>
        </w:rPr>
      </w:pPr>
    </w:p>
    <w:p w14:paraId="3156EEAC" w14:textId="10FECB02" w:rsidR="00E74BBC" w:rsidRDefault="003043C6" w:rsidP="002D2291">
      <w:pPr>
        <w:pStyle w:val="Lijstalinea"/>
        <w:numPr>
          <w:ilvl w:val="0"/>
          <w:numId w:val="1"/>
        </w:numPr>
        <w:spacing w:after="0" w:line="240" w:lineRule="auto"/>
        <w:rPr>
          <w:szCs w:val="20"/>
        </w:rPr>
      </w:pPr>
      <w:r w:rsidRPr="00851792">
        <w:rPr>
          <w:szCs w:val="20"/>
        </w:rPr>
        <w:t>De uitvoering van de opdracht start binnen 2 weken na opdrachtverlening door opdrachtgever</w:t>
      </w:r>
      <w:r w:rsidR="002D2291">
        <w:rPr>
          <w:szCs w:val="20"/>
        </w:rPr>
        <w:t>s</w:t>
      </w:r>
      <w:r w:rsidRPr="00851792">
        <w:rPr>
          <w:szCs w:val="20"/>
        </w:rPr>
        <w:t>.</w:t>
      </w:r>
    </w:p>
    <w:p w14:paraId="42C19488" w14:textId="77777777" w:rsidR="007506BA" w:rsidRPr="007506BA" w:rsidRDefault="007506BA" w:rsidP="007506BA">
      <w:pPr>
        <w:pStyle w:val="Lijstalinea"/>
        <w:rPr>
          <w:szCs w:val="20"/>
        </w:rPr>
      </w:pPr>
    </w:p>
    <w:p w14:paraId="6CE8B474" w14:textId="77777777" w:rsidR="007506BA" w:rsidRPr="007506BA" w:rsidRDefault="007506BA" w:rsidP="007506BA">
      <w:pPr>
        <w:pStyle w:val="Lijstalinea"/>
        <w:numPr>
          <w:ilvl w:val="0"/>
          <w:numId w:val="1"/>
        </w:numPr>
        <w:rPr>
          <w:szCs w:val="20"/>
        </w:rPr>
      </w:pPr>
      <w:r w:rsidRPr="007506BA">
        <w:rPr>
          <w:szCs w:val="20"/>
        </w:rPr>
        <w:t>Periodiek, eenmaal per jaar, vindt er overleg plaats tussen contactpersoon van de opdrachtgevers en opdrachtnemer. Tijdens dit overleg wordt de opdracht geëvalueerd.</w:t>
      </w:r>
    </w:p>
    <w:p w14:paraId="03071BC9" w14:textId="77777777" w:rsidR="007506BA" w:rsidRPr="007506BA" w:rsidRDefault="007506BA" w:rsidP="007506BA">
      <w:pPr>
        <w:spacing w:after="0" w:line="240" w:lineRule="auto"/>
        <w:rPr>
          <w:szCs w:val="20"/>
        </w:rPr>
      </w:pPr>
    </w:p>
    <w:p w14:paraId="3D81F284" w14:textId="77777777" w:rsidR="00E74BBC" w:rsidRPr="00E74BBC" w:rsidRDefault="00E74BBC" w:rsidP="00E74BBC">
      <w:pPr>
        <w:spacing w:after="0" w:line="240" w:lineRule="auto"/>
        <w:rPr>
          <w:szCs w:val="20"/>
        </w:rPr>
      </w:pPr>
    </w:p>
    <w:p w14:paraId="6122A091" w14:textId="77777777" w:rsidR="003043C6" w:rsidRDefault="003043C6"/>
    <w:p w14:paraId="65FC5789" w14:textId="77777777" w:rsidR="00F574C7" w:rsidRDefault="00F574C7"/>
    <w:p w14:paraId="0D492147" w14:textId="77777777" w:rsidR="00251B89" w:rsidRDefault="00251B89"/>
    <w:p w14:paraId="75BF1BAA" w14:textId="77777777" w:rsidR="00251B89" w:rsidRDefault="00251B89"/>
    <w:p w14:paraId="5C0323C9" w14:textId="77777777" w:rsidR="00251B89" w:rsidRDefault="00251B89"/>
    <w:p w14:paraId="0AE98E6E" w14:textId="77777777" w:rsidR="00251B89" w:rsidRDefault="00251B89"/>
    <w:p w14:paraId="38D74328" w14:textId="77777777" w:rsidR="00251B89" w:rsidRDefault="00251B89"/>
    <w:p w14:paraId="4613F17B" w14:textId="77777777" w:rsidR="00251B89" w:rsidRDefault="00251B89"/>
    <w:p w14:paraId="2505E6E9" w14:textId="77777777" w:rsidR="00251B89" w:rsidRDefault="00251B89"/>
    <w:p w14:paraId="1466A5BF" w14:textId="77777777" w:rsidR="00251B89" w:rsidRDefault="00251B89"/>
    <w:p w14:paraId="02F344E4" w14:textId="77777777" w:rsidR="00251B89" w:rsidRDefault="00251B89"/>
    <w:p w14:paraId="17D43A2A" w14:textId="77777777" w:rsidR="00251B89" w:rsidRDefault="00251B89"/>
    <w:p w14:paraId="719ABB66" w14:textId="77777777" w:rsidR="00251B89" w:rsidRDefault="00251B89"/>
    <w:p w14:paraId="1AAAEE8E" w14:textId="77777777" w:rsidR="00251B89" w:rsidRDefault="00251B89"/>
    <w:p w14:paraId="39D5B378" w14:textId="77777777" w:rsidR="00251B89" w:rsidRDefault="00251B89"/>
    <w:p w14:paraId="4574ADC3" w14:textId="77777777" w:rsidR="00251B89" w:rsidRDefault="00251B89"/>
    <w:p w14:paraId="76876E5B" w14:textId="77777777" w:rsidR="00251B89" w:rsidRDefault="00251B89"/>
    <w:p w14:paraId="04B86594" w14:textId="77777777" w:rsidR="00251B89" w:rsidRDefault="00251B89"/>
    <w:p w14:paraId="56E4C1AB" w14:textId="77777777" w:rsidR="00251B89" w:rsidRDefault="00251B89"/>
    <w:p w14:paraId="1CC290AD" w14:textId="71B30044" w:rsidR="003043C6" w:rsidRDefault="003043C6" w:rsidP="003043C6">
      <w:pPr>
        <w:pStyle w:val="Kop1"/>
        <w:rPr>
          <w:b/>
        </w:rPr>
      </w:pPr>
      <w:r w:rsidRPr="003136DD">
        <w:rPr>
          <w:b/>
        </w:rPr>
        <w:lastRenderedPageBreak/>
        <w:t xml:space="preserve">Programma van Eisen </w:t>
      </w:r>
      <w:r>
        <w:rPr>
          <w:b/>
        </w:rPr>
        <w:t>perceel A</w:t>
      </w:r>
    </w:p>
    <w:p w14:paraId="6F3506A6" w14:textId="77777777" w:rsidR="003043C6" w:rsidRPr="00E52747" w:rsidRDefault="003043C6" w:rsidP="003043C6">
      <w:pPr>
        <w:rPr>
          <w:szCs w:val="20"/>
        </w:rPr>
      </w:pPr>
    </w:p>
    <w:p w14:paraId="604D0B49" w14:textId="77777777" w:rsidR="003043C6" w:rsidRPr="00E52747" w:rsidRDefault="003043C6" w:rsidP="003043C6">
      <w:pPr>
        <w:spacing w:after="0" w:line="240" w:lineRule="auto"/>
        <w:rPr>
          <w:szCs w:val="20"/>
        </w:rPr>
      </w:pPr>
      <w:r w:rsidRPr="00E52747">
        <w:rPr>
          <w:szCs w:val="20"/>
        </w:rPr>
        <w:t>Dit programma van eisen is alleen van toepassing op perceel A: In ontvangst nemen van bermgras.</w:t>
      </w:r>
    </w:p>
    <w:p w14:paraId="06B6C877" w14:textId="77777777" w:rsidR="003043C6" w:rsidRPr="00E52747" w:rsidRDefault="003043C6" w:rsidP="003043C6">
      <w:pPr>
        <w:spacing w:after="0" w:line="240" w:lineRule="auto"/>
        <w:rPr>
          <w:szCs w:val="20"/>
        </w:rPr>
      </w:pPr>
    </w:p>
    <w:p w14:paraId="2D3521A6" w14:textId="255F4D19" w:rsidR="003043C6" w:rsidRPr="00E52747" w:rsidRDefault="003043C6" w:rsidP="003043C6">
      <w:pPr>
        <w:pStyle w:val="Lijstalinea"/>
        <w:numPr>
          <w:ilvl w:val="0"/>
          <w:numId w:val="2"/>
        </w:numPr>
        <w:spacing w:after="0" w:line="240" w:lineRule="auto"/>
        <w:ind w:left="709" w:hanging="709"/>
        <w:rPr>
          <w:szCs w:val="20"/>
        </w:rPr>
      </w:pPr>
      <w:r w:rsidRPr="00E52747">
        <w:rPr>
          <w:szCs w:val="20"/>
        </w:rPr>
        <w:t xml:space="preserve">Het betreft bermgras wat wordt gemaaid in de periode </w:t>
      </w:r>
      <w:r w:rsidR="00596B15" w:rsidRPr="003D3654">
        <w:rPr>
          <w:szCs w:val="20"/>
        </w:rPr>
        <w:t>mei</w:t>
      </w:r>
      <w:r w:rsidRPr="003D3654">
        <w:rPr>
          <w:szCs w:val="20"/>
        </w:rPr>
        <w:t xml:space="preserve"> tot en met </w:t>
      </w:r>
      <w:r w:rsidR="00596B15" w:rsidRPr="003D3654">
        <w:rPr>
          <w:szCs w:val="20"/>
        </w:rPr>
        <w:t>november</w:t>
      </w:r>
      <w:r w:rsidRPr="003D3654">
        <w:rPr>
          <w:szCs w:val="20"/>
        </w:rPr>
        <w:t xml:space="preserve">, </w:t>
      </w:r>
      <w:r w:rsidRPr="004803FA">
        <w:rPr>
          <w:szCs w:val="20"/>
        </w:rPr>
        <w:t>in</w:t>
      </w:r>
      <w:r w:rsidRPr="00596B15">
        <w:rPr>
          <w:color w:val="00B050"/>
          <w:szCs w:val="20"/>
        </w:rPr>
        <w:t xml:space="preserve"> </w:t>
      </w:r>
      <w:r w:rsidRPr="00E52747">
        <w:rPr>
          <w:szCs w:val="20"/>
        </w:rPr>
        <w:t xml:space="preserve">de gemeente De Wolden en de gemeente Hoogeveen. </w:t>
      </w:r>
      <w:bookmarkStart w:id="2" w:name="_Hlk60842394"/>
      <w:r w:rsidRPr="00E52747">
        <w:rPr>
          <w:szCs w:val="20"/>
        </w:rPr>
        <w:t xml:space="preserve">Het wordt verzameld op diverse locaties binnen de beide gemeentes en opgeladen en vervoerd door vrachtwagens van beide gemeenten naar de verwerkingsinrichting van de opdrachtnemer of naar de overstortlocatie van de opdrachtnemer. </w:t>
      </w:r>
      <w:bookmarkEnd w:id="2"/>
    </w:p>
    <w:p w14:paraId="6A589B6B" w14:textId="77777777" w:rsidR="003043C6" w:rsidRPr="00E52747" w:rsidRDefault="003043C6" w:rsidP="003043C6">
      <w:pPr>
        <w:pStyle w:val="Lijstalinea"/>
        <w:spacing w:after="0" w:line="240" w:lineRule="auto"/>
        <w:ind w:left="709"/>
        <w:rPr>
          <w:szCs w:val="20"/>
        </w:rPr>
      </w:pPr>
    </w:p>
    <w:p w14:paraId="644F47F6" w14:textId="5035D9DE" w:rsidR="003043C6" w:rsidRPr="00E52747" w:rsidRDefault="007506BA" w:rsidP="003043C6">
      <w:pPr>
        <w:pStyle w:val="Lijstalinea"/>
        <w:numPr>
          <w:ilvl w:val="0"/>
          <w:numId w:val="2"/>
        </w:numPr>
        <w:spacing w:after="0" w:line="240" w:lineRule="auto"/>
        <w:ind w:left="709" w:hanging="709"/>
        <w:rPr>
          <w:szCs w:val="20"/>
        </w:rPr>
      </w:pPr>
      <w:r>
        <w:rPr>
          <w:szCs w:val="20"/>
        </w:rPr>
        <w:t xml:space="preserve">Het </w:t>
      </w:r>
      <w:r w:rsidRPr="007506BA">
        <w:rPr>
          <w:szCs w:val="20"/>
        </w:rPr>
        <w:t xml:space="preserve">Bermgras mag maximaal met 2% (gewichtsprocenten) per partij vervuild zijn met andere </w:t>
      </w:r>
      <w:r w:rsidR="00251B89" w:rsidRPr="007506BA">
        <w:rPr>
          <w:szCs w:val="20"/>
        </w:rPr>
        <w:t>afvalstromen,</w:t>
      </w:r>
      <w:r w:rsidRPr="007506BA">
        <w:rPr>
          <w:szCs w:val="20"/>
        </w:rPr>
        <w:t xml:space="preserve"> zoals papier, metaal, glas, plastic, zand, stenen, restafval en ander niet-organisch materiaal</w:t>
      </w:r>
      <w:r w:rsidR="003043C6" w:rsidRPr="00E52747">
        <w:rPr>
          <w:szCs w:val="20"/>
        </w:rPr>
        <w:t>.</w:t>
      </w:r>
    </w:p>
    <w:p w14:paraId="6B366DAC" w14:textId="77777777" w:rsidR="002D2291" w:rsidRPr="00E52747" w:rsidRDefault="002D2291" w:rsidP="003043C6">
      <w:pPr>
        <w:autoSpaceDE w:val="0"/>
        <w:autoSpaceDN w:val="0"/>
        <w:adjustRightInd w:val="0"/>
        <w:spacing w:after="0" w:line="240" w:lineRule="auto"/>
        <w:rPr>
          <w:rFonts w:cs="Verdana"/>
          <w:szCs w:val="20"/>
        </w:rPr>
      </w:pPr>
    </w:p>
    <w:p w14:paraId="45254612" w14:textId="77777777" w:rsidR="0026707D" w:rsidRDefault="003043C6" w:rsidP="0026707D">
      <w:pPr>
        <w:pStyle w:val="Lijstalinea"/>
        <w:numPr>
          <w:ilvl w:val="0"/>
          <w:numId w:val="2"/>
        </w:numPr>
        <w:spacing w:after="0" w:line="240" w:lineRule="auto"/>
        <w:ind w:left="709" w:hanging="709"/>
        <w:rPr>
          <w:szCs w:val="20"/>
        </w:rPr>
      </w:pPr>
      <w:bookmarkStart w:id="3" w:name="_Hlk169292157"/>
      <w:r w:rsidRPr="00E52747">
        <w:rPr>
          <w:szCs w:val="20"/>
        </w:rPr>
        <w:t>Afhankelijk van enkele pilots voor duurzame verwerking van bermgras die er lopen, behoud</w:t>
      </w:r>
      <w:r w:rsidR="00CD10B3">
        <w:rPr>
          <w:szCs w:val="20"/>
        </w:rPr>
        <w:t>en</w:t>
      </w:r>
      <w:r w:rsidRPr="00E52747">
        <w:rPr>
          <w:szCs w:val="20"/>
        </w:rPr>
        <w:t xml:space="preserve"> de opdrachtgever</w:t>
      </w:r>
      <w:r w:rsidR="00CD10B3">
        <w:rPr>
          <w:szCs w:val="20"/>
        </w:rPr>
        <w:t>s</w:t>
      </w:r>
      <w:r w:rsidRPr="00E52747">
        <w:rPr>
          <w:szCs w:val="20"/>
        </w:rPr>
        <w:t xml:space="preserve"> de mogelijkheid om het </w:t>
      </w:r>
      <w:r w:rsidR="000836BE">
        <w:rPr>
          <w:szCs w:val="20"/>
        </w:rPr>
        <w:t>berm</w:t>
      </w:r>
      <w:r w:rsidRPr="00E52747">
        <w:rPr>
          <w:szCs w:val="20"/>
        </w:rPr>
        <w:t xml:space="preserve">gras op andere wijze door een andere opdrachtnemer te </w:t>
      </w:r>
      <w:r>
        <w:rPr>
          <w:szCs w:val="20"/>
        </w:rPr>
        <w:t xml:space="preserve">laten </w:t>
      </w:r>
      <w:r w:rsidRPr="00E52747">
        <w:rPr>
          <w:szCs w:val="20"/>
        </w:rPr>
        <w:t>verwerken</w:t>
      </w:r>
      <w:r w:rsidR="000836BE">
        <w:rPr>
          <w:szCs w:val="20"/>
        </w:rPr>
        <w:t xml:space="preserve"> in de vorm van een duurzame pilot</w:t>
      </w:r>
      <w:r w:rsidRPr="00E52747">
        <w:rPr>
          <w:szCs w:val="20"/>
        </w:rPr>
        <w:t>, dit betreft maximaal 10% van het totaal.</w:t>
      </w:r>
      <w:bookmarkEnd w:id="3"/>
    </w:p>
    <w:p w14:paraId="41FDF548" w14:textId="77777777" w:rsidR="0026707D" w:rsidRPr="0026707D" w:rsidRDefault="0026707D" w:rsidP="0026707D">
      <w:pPr>
        <w:pStyle w:val="Lijstalinea"/>
        <w:rPr>
          <w:szCs w:val="20"/>
        </w:rPr>
      </w:pPr>
    </w:p>
    <w:p w14:paraId="60E3BB55" w14:textId="3C4C6DDC" w:rsidR="007506BA" w:rsidRDefault="0026707D" w:rsidP="007506BA">
      <w:pPr>
        <w:pStyle w:val="Lijstalinea"/>
        <w:numPr>
          <w:ilvl w:val="0"/>
          <w:numId w:val="2"/>
        </w:numPr>
        <w:spacing w:after="0" w:line="240" w:lineRule="auto"/>
        <w:ind w:left="709" w:hanging="709"/>
        <w:rPr>
          <w:szCs w:val="20"/>
        </w:rPr>
      </w:pPr>
      <w:r w:rsidRPr="0026707D">
        <w:rPr>
          <w:szCs w:val="20"/>
        </w:rPr>
        <w:t>De maximale wachttijd voor de opdrachtgevers tijdens het storten op locatie van de opdrachtnemer is per aan te leveren vracht maximaal 10 minuten</w:t>
      </w:r>
      <w:r>
        <w:rPr>
          <w:szCs w:val="20"/>
        </w:rPr>
        <w:t>.</w:t>
      </w:r>
    </w:p>
    <w:p w14:paraId="1B969AA0" w14:textId="77777777" w:rsidR="007506BA" w:rsidRPr="007506BA" w:rsidRDefault="007506BA" w:rsidP="007506BA">
      <w:pPr>
        <w:pStyle w:val="Lijstalinea"/>
        <w:rPr>
          <w:szCs w:val="20"/>
        </w:rPr>
      </w:pPr>
    </w:p>
    <w:p w14:paraId="5ED8809A" w14:textId="0681CAC4" w:rsidR="000836BE" w:rsidRPr="007506BA" w:rsidRDefault="007506BA" w:rsidP="007506BA">
      <w:pPr>
        <w:pStyle w:val="Lijstalinea"/>
        <w:numPr>
          <w:ilvl w:val="0"/>
          <w:numId w:val="2"/>
        </w:numPr>
        <w:spacing w:after="0" w:line="240" w:lineRule="auto"/>
        <w:ind w:left="709" w:hanging="709"/>
        <w:rPr>
          <w:szCs w:val="20"/>
        </w:rPr>
      </w:pPr>
      <w:r>
        <w:rPr>
          <w:szCs w:val="20"/>
        </w:rPr>
        <w:t xml:space="preserve">Als </w:t>
      </w:r>
      <w:r w:rsidRPr="007506BA">
        <w:rPr>
          <w:szCs w:val="20"/>
        </w:rPr>
        <w:t>het afval zwaar met exoten (organisch) vervuild (meer dan 5% van het gewicht per vracht) is, wordt dit door de gemeente apart gehouden en als aparte vracht aangeleverd. Over de kosten voor de verwerking van dit afval worden separaat afspraken gemaakt</w:t>
      </w:r>
      <w:r>
        <w:rPr>
          <w:szCs w:val="20"/>
        </w:rPr>
        <w:t>.</w:t>
      </w:r>
      <w:r w:rsidR="000836BE" w:rsidRPr="007506BA">
        <w:rPr>
          <w:szCs w:val="20"/>
        </w:rPr>
        <w:br/>
      </w:r>
    </w:p>
    <w:p w14:paraId="408BBCF8" w14:textId="7B1E35D9" w:rsidR="003043C6" w:rsidRDefault="003043C6" w:rsidP="003043C6">
      <w:pPr>
        <w:pStyle w:val="Kop1"/>
        <w:rPr>
          <w:b/>
        </w:rPr>
      </w:pPr>
      <w:r w:rsidRPr="003136DD">
        <w:rPr>
          <w:b/>
        </w:rPr>
        <w:t xml:space="preserve">Programma van Eisen </w:t>
      </w:r>
      <w:r>
        <w:rPr>
          <w:b/>
        </w:rPr>
        <w:t>perceel B</w:t>
      </w:r>
    </w:p>
    <w:p w14:paraId="4BDD442B" w14:textId="77777777" w:rsidR="003043C6" w:rsidRDefault="003043C6" w:rsidP="003043C6"/>
    <w:p w14:paraId="028D09CE" w14:textId="596A99AD" w:rsidR="003043C6" w:rsidRPr="000373A4" w:rsidRDefault="003043C6" w:rsidP="003043C6">
      <w:pPr>
        <w:spacing w:after="0" w:line="240" w:lineRule="auto"/>
        <w:rPr>
          <w:szCs w:val="20"/>
        </w:rPr>
      </w:pPr>
      <w:r w:rsidRPr="000373A4">
        <w:rPr>
          <w:szCs w:val="20"/>
        </w:rPr>
        <w:t>Dit programma van eisen is alleen van toepassing op perceel B: In ontvangst nemen van slootveek</w:t>
      </w:r>
      <w:r w:rsidR="00363EAF">
        <w:rPr>
          <w:szCs w:val="20"/>
        </w:rPr>
        <w:t>, vijverveek</w:t>
      </w:r>
      <w:r w:rsidRPr="000373A4">
        <w:rPr>
          <w:szCs w:val="20"/>
        </w:rPr>
        <w:t xml:space="preserve"> en schouwafval.</w:t>
      </w:r>
    </w:p>
    <w:p w14:paraId="77BDD1B0" w14:textId="77777777" w:rsidR="003043C6" w:rsidRPr="000373A4" w:rsidRDefault="003043C6" w:rsidP="003043C6">
      <w:pPr>
        <w:spacing w:after="0" w:line="240" w:lineRule="auto"/>
        <w:rPr>
          <w:szCs w:val="20"/>
        </w:rPr>
      </w:pPr>
    </w:p>
    <w:p w14:paraId="43A1A3DB" w14:textId="77777777" w:rsidR="00B33E92" w:rsidRDefault="003043C6" w:rsidP="002A7C27">
      <w:pPr>
        <w:pStyle w:val="Lijstalinea"/>
        <w:numPr>
          <w:ilvl w:val="0"/>
          <w:numId w:val="14"/>
        </w:numPr>
        <w:spacing w:after="0" w:line="240" w:lineRule="auto"/>
        <w:rPr>
          <w:szCs w:val="20"/>
        </w:rPr>
      </w:pPr>
      <w:r w:rsidRPr="002A7C27">
        <w:rPr>
          <w:szCs w:val="20"/>
        </w:rPr>
        <w:t xml:space="preserve">Het betreft afval wat vrijkomt bij het schonen van vijvers en </w:t>
      </w:r>
      <w:r w:rsidR="00363EAF" w:rsidRPr="002A7C27">
        <w:rPr>
          <w:szCs w:val="20"/>
        </w:rPr>
        <w:t>watergangen</w:t>
      </w:r>
      <w:r w:rsidRPr="002A7C27">
        <w:rPr>
          <w:szCs w:val="20"/>
        </w:rPr>
        <w:t xml:space="preserve">. </w:t>
      </w:r>
      <w:bookmarkStart w:id="4" w:name="_Hlk60843666"/>
      <w:r w:rsidRPr="002A7C27">
        <w:rPr>
          <w:szCs w:val="20"/>
        </w:rPr>
        <w:t>Het wordt verzameld op diverse locaties binnen de beide gemeente</w:t>
      </w:r>
      <w:r w:rsidR="00CD10B3" w:rsidRPr="002A7C27">
        <w:rPr>
          <w:szCs w:val="20"/>
        </w:rPr>
        <w:t>n</w:t>
      </w:r>
      <w:r w:rsidRPr="002A7C27">
        <w:rPr>
          <w:szCs w:val="20"/>
        </w:rPr>
        <w:t xml:space="preserve"> en opgeladen en vervoerd door vrachtwagens van beide gemeenten naar de verwerkingsinrichting van de opdrachtnemer of naar de overstortlocatie van de opdrachtnemer</w:t>
      </w:r>
      <w:r w:rsidR="002A7C27">
        <w:rPr>
          <w:szCs w:val="20"/>
        </w:rPr>
        <w:t>.</w:t>
      </w:r>
      <w:r w:rsidR="00B33E92">
        <w:rPr>
          <w:szCs w:val="20"/>
        </w:rPr>
        <w:br/>
      </w:r>
    </w:p>
    <w:p w14:paraId="73A79456" w14:textId="75F89CEE" w:rsidR="002A7C27" w:rsidRPr="00B33E92" w:rsidRDefault="00B33E92" w:rsidP="00B33E92">
      <w:pPr>
        <w:pStyle w:val="Lijstalinea"/>
        <w:numPr>
          <w:ilvl w:val="0"/>
          <w:numId w:val="14"/>
        </w:numPr>
        <w:spacing w:after="0" w:line="240" w:lineRule="auto"/>
        <w:rPr>
          <w:szCs w:val="20"/>
        </w:rPr>
      </w:pPr>
      <w:r>
        <w:rPr>
          <w:szCs w:val="20"/>
        </w:rPr>
        <w:t>Het s</w:t>
      </w:r>
      <w:r w:rsidRPr="00B33E92">
        <w:rPr>
          <w:szCs w:val="20"/>
        </w:rPr>
        <w:t>lootveek, vijverveek en schouwafval mag maximaal met 2% (gewichtsprocenten) per partij vervuild zijn met andere afvalstromen, zoals papier, metaal, glas, plastic, zand, stenen, restafval en ander niet-organisch materiaal</w:t>
      </w:r>
      <w:r>
        <w:rPr>
          <w:szCs w:val="20"/>
        </w:rPr>
        <w:t>.</w:t>
      </w:r>
      <w:r w:rsidR="002A7C27">
        <w:rPr>
          <w:szCs w:val="20"/>
        </w:rPr>
        <w:br/>
      </w:r>
      <w:bookmarkEnd w:id="4"/>
    </w:p>
    <w:p w14:paraId="358ADE96" w14:textId="77777777" w:rsidR="0026707D" w:rsidRDefault="004D7206" w:rsidP="0026707D">
      <w:pPr>
        <w:pStyle w:val="Lijstalinea"/>
        <w:numPr>
          <w:ilvl w:val="0"/>
          <w:numId w:val="14"/>
        </w:numPr>
        <w:autoSpaceDE w:val="0"/>
        <w:autoSpaceDN w:val="0"/>
        <w:adjustRightInd w:val="0"/>
        <w:spacing w:after="0" w:line="240" w:lineRule="auto"/>
        <w:ind w:left="709"/>
        <w:rPr>
          <w:szCs w:val="20"/>
        </w:rPr>
      </w:pPr>
      <w:r w:rsidRPr="000836BE">
        <w:rPr>
          <w:szCs w:val="20"/>
        </w:rPr>
        <w:t xml:space="preserve">Afhankelijk van enkele pilots voor duurzame verwerking van slootveek en schouwafval die er lopen, behouden de opdrachtgevers de mogelijkheid om het </w:t>
      </w:r>
      <w:r w:rsidR="000836BE" w:rsidRPr="000836BE">
        <w:rPr>
          <w:szCs w:val="20"/>
        </w:rPr>
        <w:t>dit</w:t>
      </w:r>
      <w:r w:rsidRPr="000836BE">
        <w:rPr>
          <w:szCs w:val="20"/>
        </w:rPr>
        <w:t xml:space="preserve"> op andere wijze door een andere opdrachtnemer te laten verwerken</w:t>
      </w:r>
      <w:r w:rsidR="000836BE" w:rsidRPr="000836BE">
        <w:rPr>
          <w:szCs w:val="20"/>
        </w:rPr>
        <w:t xml:space="preserve"> in de vorm van een duurzame pilot</w:t>
      </w:r>
      <w:r w:rsidRPr="000836BE">
        <w:rPr>
          <w:szCs w:val="20"/>
        </w:rPr>
        <w:t>, dit betreft maximaal 10% van het totaal.</w:t>
      </w:r>
      <w:r w:rsidR="0026707D">
        <w:rPr>
          <w:szCs w:val="20"/>
        </w:rPr>
        <w:br/>
      </w:r>
    </w:p>
    <w:p w14:paraId="3EE83518" w14:textId="77777777" w:rsidR="007506BA" w:rsidRDefault="0026707D" w:rsidP="007506BA">
      <w:pPr>
        <w:pStyle w:val="Lijstalinea"/>
        <w:numPr>
          <w:ilvl w:val="0"/>
          <w:numId w:val="14"/>
        </w:numPr>
        <w:autoSpaceDE w:val="0"/>
        <w:autoSpaceDN w:val="0"/>
        <w:adjustRightInd w:val="0"/>
        <w:spacing w:after="0" w:line="240" w:lineRule="auto"/>
        <w:ind w:left="709"/>
        <w:rPr>
          <w:szCs w:val="20"/>
        </w:rPr>
      </w:pPr>
      <w:r w:rsidRPr="0026707D">
        <w:rPr>
          <w:szCs w:val="20"/>
        </w:rPr>
        <w:t>De maximale wachttijd voor de opdrachtgevers tijdens het storten op locatie van de opdrachtnemer is per aan te leveren vracht maximaal 10 minuten</w:t>
      </w:r>
      <w:r>
        <w:rPr>
          <w:szCs w:val="20"/>
        </w:rPr>
        <w:t>.</w:t>
      </w:r>
      <w:r w:rsidR="007506BA">
        <w:rPr>
          <w:szCs w:val="20"/>
        </w:rPr>
        <w:br/>
      </w:r>
    </w:p>
    <w:p w14:paraId="52D7D518" w14:textId="77777777" w:rsidR="00B33E92" w:rsidRDefault="007506BA" w:rsidP="007506BA">
      <w:pPr>
        <w:pStyle w:val="Lijstalinea"/>
        <w:numPr>
          <w:ilvl w:val="0"/>
          <w:numId w:val="14"/>
        </w:numPr>
        <w:autoSpaceDE w:val="0"/>
        <w:autoSpaceDN w:val="0"/>
        <w:adjustRightInd w:val="0"/>
        <w:spacing w:after="0" w:line="240" w:lineRule="auto"/>
        <w:ind w:left="709"/>
        <w:rPr>
          <w:szCs w:val="20"/>
        </w:rPr>
      </w:pPr>
      <w:r>
        <w:rPr>
          <w:szCs w:val="20"/>
        </w:rPr>
        <w:lastRenderedPageBreak/>
        <w:t xml:space="preserve">Als </w:t>
      </w:r>
      <w:r w:rsidRPr="007506BA">
        <w:rPr>
          <w:szCs w:val="20"/>
        </w:rPr>
        <w:t>het afval zwaar met exoten (organisch) vervuild (meer dan 5% van het gewicht per vracht) is, wordt dit door   de gemeente apart gehouden en als aparte vracht aangeleverd. Over de kosten voor de verwerking van dit afval worden separaat afspraken gemaakt</w:t>
      </w:r>
      <w:r>
        <w:rPr>
          <w:szCs w:val="20"/>
        </w:rPr>
        <w:t>.</w:t>
      </w:r>
      <w:r w:rsidR="00B33E92">
        <w:rPr>
          <w:szCs w:val="20"/>
        </w:rPr>
        <w:br/>
      </w:r>
    </w:p>
    <w:p w14:paraId="03FEEAA4" w14:textId="6779479A" w:rsidR="000836BE" w:rsidRPr="007506BA" w:rsidRDefault="00B33E92" w:rsidP="007506BA">
      <w:pPr>
        <w:pStyle w:val="Lijstalinea"/>
        <w:numPr>
          <w:ilvl w:val="0"/>
          <w:numId w:val="14"/>
        </w:numPr>
        <w:autoSpaceDE w:val="0"/>
        <w:autoSpaceDN w:val="0"/>
        <w:adjustRightInd w:val="0"/>
        <w:spacing w:after="0" w:line="240" w:lineRule="auto"/>
        <w:ind w:left="709"/>
        <w:rPr>
          <w:szCs w:val="20"/>
        </w:rPr>
      </w:pPr>
      <w:r>
        <w:rPr>
          <w:szCs w:val="20"/>
        </w:rPr>
        <w:t xml:space="preserve">Als </w:t>
      </w:r>
      <w:r w:rsidRPr="00B33E92">
        <w:rPr>
          <w:szCs w:val="20"/>
        </w:rPr>
        <w:t>het afval zwaar met exoten (organisch) vervuild (meer dan 5% van het gewicht per vracht) is, wordt dit door de gemeente apart gehouden en als aparte vracht aangeleverd. Over de kosten voor de verwerking van dit afval worden separaat afspraken gemaakt</w:t>
      </w:r>
      <w:r>
        <w:rPr>
          <w:szCs w:val="20"/>
        </w:rPr>
        <w:t>.</w:t>
      </w:r>
    </w:p>
    <w:p w14:paraId="71FFFCB6" w14:textId="5104BD7E" w:rsidR="003043C6" w:rsidRDefault="003043C6" w:rsidP="003043C6">
      <w:pPr>
        <w:pStyle w:val="Kop1"/>
        <w:rPr>
          <w:b/>
        </w:rPr>
      </w:pPr>
      <w:r w:rsidRPr="003136DD">
        <w:rPr>
          <w:b/>
        </w:rPr>
        <w:t xml:space="preserve">Programma van Eisen </w:t>
      </w:r>
      <w:r>
        <w:rPr>
          <w:b/>
        </w:rPr>
        <w:t>perceel C</w:t>
      </w:r>
    </w:p>
    <w:p w14:paraId="048EC2BD" w14:textId="77777777" w:rsidR="003043C6" w:rsidRPr="00BD14C1" w:rsidRDefault="003043C6" w:rsidP="003043C6">
      <w:pPr>
        <w:spacing w:after="0" w:line="240" w:lineRule="auto"/>
        <w:rPr>
          <w:szCs w:val="20"/>
        </w:rPr>
      </w:pPr>
    </w:p>
    <w:p w14:paraId="73D1806F" w14:textId="77777777" w:rsidR="003043C6" w:rsidRPr="006A67D7" w:rsidRDefault="003043C6" w:rsidP="003043C6">
      <w:pPr>
        <w:spacing w:after="0" w:line="240" w:lineRule="auto"/>
        <w:rPr>
          <w:szCs w:val="20"/>
        </w:rPr>
      </w:pPr>
      <w:r w:rsidRPr="006A67D7">
        <w:rPr>
          <w:szCs w:val="20"/>
        </w:rPr>
        <w:t xml:space="preserve">Dit programma van eisen is alleen van toepassing op perceel C: verwerking gemengd groenafval, </w:t>
      </w:r>
      <w:r>
        <w:rPr>
          <w:szCs w:val="20"/>
        </w:rPr>
        <w:t xml:space="preserve">bladafval en takhout, </w:t>
      </w:r>
      <w:r w:rsidRPr="006A67D7">
        <w:rPr>
          <w:szCs w:val="20"/>
        </w:rPr>
        <w:t>laden transporteren en in ontvangst nemen en verder verwerken afval.</w:t>
      </w:r>
    </w:p>
    <w:p w14:paraId="47390FDF" w14:textId="77777777" w:rsidR="003043C6" w:rsidRPr="006A67D7" w:rsidRDefault="003043C6" w:rsidP="003043C6">
      <w:pPr>
        <w:spacing w:after="0" w:line="240" w:lineRule="auto"/>
        <w:rPr>
          <w:szCs w:val="20"/>
        </w:rPr>
      </w:pPr>
    </w:p>
    <w:p w14:paraId="1A6DFC79" w14:textId="77777777" w:rsidR="002A7C27" w:rsidRPr="002A7C27" w:rsidRDefault="002A7C27" w:rsidP="001636F1">
      <w:pPr>
        <w:pStyle w:val="Lijstalinea"/>
        <w:numPr>
          <w:ilvl w:val="0"/>
          <w:numId w:val="15"/>
        </w:numPr>
        <w:autoSpaceDE w:val="0"/>
        <w:autoSpaceDN w:val="0"/>
        <w:adjustRightInd w:val="0"/>
        <w:spacing w:after="0" w:line="240" w:lineRule="auto"/>
        <w:ind w:left="705" w:hanging="705"/>
        <w:rPr>
          <w:rFonts w:cs="Verdana"/>
          <w:szCs w:val="20"/>
        </w:rPr>
      </w:pPr>
      <w:r w:rsidRPr="002A7C27">
        <w:rPr>
          <w:rFonts w:eastAsia="Calibri"/>
          <w:szCs w:val="20"/>
        </w:rPr>
        <w:t>Het betreft het op de composteerinrichting, locatie Slagenweg 15a in Zuidwolde in ontvangst nemen van gemengd groenafval inclusief takhout (takhout wat niet ter plaatse wordt versnippert) wat vrijkomt bij het onderhoud van beplanting in de openbare ruimte en schoon tuinafval (geen gft) bij de milieustraat. Het afval wordt op de composteerinrichting door of namens de gemeenten De Wolden en Hoogeveen gebracht. Dit materiaal mag ter plaatse worden verkleind in herbruikbare fracties.</w:t>
      </w:r>
      <w:r>
        <w:rPr>
          <w:rFonts w:eastAsia="Calibri"/>
          <w:szCs w:val="20"/>
        </w:rPr>
        <w:br/>
      </w:r>
    </w:p>
    <w:p w14:paraId="723AE334" w14:textId="77777777" w:rsidR="002A7C27" w:rsidRDefault="003043C6" w:rsidP="002A7C27">
      <w:pPr>
        <w:pStyle w:val="Lijstalinea"/>
        <w:numPr>
          <w:ilvl w:val="0"/>
          <w:numId w:val="15"/>
        </w:numPr>
        <w:autoSpaceDE w:val="0"/>
        <w:autoSpaceDN w:val="0"/>
        <w:adjustRightInd w:val="0"/>
        <w:spacing w:after="0" w:line="240" w:lineRule="auto"/>
        <w:ind w:left="705" w:hanging="705"/>
        <w:rPr>
          <w:rFonts w:cs="Verdana"/>
          <w:szCs w:val="20"/>
        </w:rPr>
      </w:pPr>
      <w:r w:rsidRPr="002A7C27">
        <w:rPr>
          <w:rFonts w:cs="Verdana"/>
          <w:szCs w:val="20"/>
        </w:rPr>
        <w:t xml:space="preserve">Het takhout betreft hout dat vrijkomt bij het kappen en snoeien van bomen of struiken binnen de gemeente De Wolden en Hoogeveen, wat niet ter plaatse wordt </w:t>
      </w:r>
      <w:r w:rsidR="00F574C7" w:rsidRPr="002A7C27">
        <w:rPr>
          <w:rFonts w:cs="Verdana"/>
          <w:szCs w:val="20"/>
        </w:rPr>
        <w:t>versnipperd</w:t>
      </w:r>
      <w:r w:rsidRPr="002A7C27">
        <w:rPr>
          <w:rFonts w:cs="Verdana"/>
          <w:szCs w:val="20"/>
        </w:rPr>
        <w:t>. Het takhout heeft over het algemeen een dikte die kleiner is dan 15cm doorsnede. Opladen en transport naar de composteerinrichting wordt verzorgd door of namens de beide gemeenten. Het groenafval afkomstig van de milieustraat kan ook takken</w:t>
      </w:r>
      <w:r w:rsidR="00F574C7" w:rsidRPr="002A7C27">
        <w:rPr>
          <w:rFonts w:cs="Verdana"/>
          <w:szCs w:val="20"/>
        </w:rPr>
        <w:t xml:space="preserve">, </w:t>
      </w:r>
      <w:r w:rsidRPr="002A7C27">
        <w:rPr>
          <w:rFonts w:cs="Verdana"/>
          <w:szCs w:val="20"/>
        </w:rPr>
        <w:t xml:space="preserve">stammen </w:t>
      </w:r>
      <w:r w:rsidR="00F574C7" w:rsidRPr="002A7C27">
        <w:rPr>
          <w:rFonts w:cs="Verdana"/>
          <w:szCs w:val="20"/>
        </w:rPr>
        <w:t xml:space="preserve">en stobben </w:t>
      </w:r>
      <w:r w:rsidRPr="002A7C27">
        <w:rPr>
          <w:rFonts w:cs="Verdana"/>
          <w:szCs w:val="20"/>
        </w:rPr>
        <w:t>bevatten in diverse diameters.</w:t>
      </w:r>
      <w:r w:rsidR="002A7C27">
        <w:rPr>
          <w:rFonts w:cs="Verdana"/>
          <w:szCs w:val="20"/>
        </w:rPr>
        <w:br/>
      </w:r>
    </w:p>
    <w:p w14:paraId="3F4DB691" w14:textId="77777777" w:rsidR="002A7C27" w:rsidRDefault="003043C6" w:rsidP="001636F1">
      <w:pPr>
        <w:pStyle w:val="Lijstalinea"/>
        <w:numPr>
          <w:ilvl w:val="0"/>
          <w:numId w:val="15"/>
        </w:numPr>
        <w:autoSpaceDE w:val="0"/>
        <w:autoSpaceDN w:val="0"/>
        <w:adjustRightInd w:val="0"/>
        <w:spacing w:after="0" w:line="240" w:lineRule="auto"/>
        <w:ind w:left="705" w:hanging="705"/>
        <w:rPr>
          <w:szCs w:val="20"/>
        </w:rPr>
      </w:pPr>
      <w:r w:rsidRPr="002A7C27">
        <w:rPr>
          <w:szCs w:val="20"/>
        </w:rPr>
        <w:t>Het is aan de opdrachtnemer of hij het aangeboden groenafval op het composteerterrein bewerkt voordat hij dit afvoert. Het betreft het bewerken (indien opdrachtnemer hiervoor kiest), laden, transporteren en verwerken van deze afvalstromen. In de aan te geven eenheidsprijs per ton dienen al deze werkzaamheden en kosten inbegrepen te zijn. Aan het eind van de contractperiode dient al het door de opdrachtgever</w:t>
      </w:r>
      <w:r w:rsidR="00CD10B3" w:rsidRPr="002A7C27">
        <w:rPr>
          <w:szCs w:val="20"/>
        </w:rPr>
        <w:t>s</w:t>
      </w:r>
      <w:r w:rsidRPr="002A7C27">
        <w:rPr>
          <w:szCs w:val="20"/>
        </w:rPr>
        <w:t xml:space="preserve"> gestorte groenafval afgevoerd te zijn.</w:t>
      </w:r>
      <w:r w:rsidR="002A7C27">
        <w:rPr>
          <w:szCs w:val="20"/>
        </w:rPr>
        <w:br/>
      </w:r>
    </w:p>
    <w:p w14:paraId="22AF47A9" w14:textId="77777777" w:rsidR="009C40AA" w:rsidRPr="009C40AA" w:rsidRDefault="003043C6" w:rsidP="00024872">
      <w:pPr>
        <w:pStyle w:val="Lijstalinea"/>
        <w:numPr>
          <w:ilvl w:val="0"/>
          <w:numId w:val="15"/>
        </w:numPr>
        <w:autoSpaceDE w:val="0"/>
        <w:autoSpaceDN w:val="0"/>
        <w:adjustRightInd w:val="0"/>
        <w:spacing w:after="0" w:line="240" w:lineRule="auto"/>
        <w:ind w:left="705" w:hanging="705"/>
        <w:rPr>
          <w:szCs w:val="20"/>
        </w:rPr>
      </w:pPr>
      <w:r w:rsidRPr="009C40AA">
        <w:rPr>
          <w:szCs w:val="20"/>
        </w:rPr>
        <w:t>Het composteerterrein heeft een oppervlakte van ca. 8.900 vierkante meter waarvan ca. 3.200 m2 bestaat uit vloeistofdichte vloer. De bewerking van dit groenafval, dient uitsluitend te worden uitgevoerd op de vloeistofdichte vloer of indien nodig na toestemming van de opdrachtgever</w:t>
      </w:r>
      <w:r w:rsidR="00CD10B3" w:rsidRPr="009C40AA">
        <w:rPr>
          <w:szCs w:val="20"/>
        </w:rPr>
        <w:t>s</w:t>
      </w:r>
      <w:r w:rsidRPr="009C40AA">
        <w:rPr>
          <w:szCs w:val="20"/>
        </w:rPr>
        <w:t xml:space="preserve"> mag tijdens de bewerking een aantal bewerkte fracties tijdelijk opgeslagen worden op de overige verharding</w:t>
      </w:r>
      <w:r w:rsidR="00E74BBC" w:rsidRPr="009C40AA">
        <w:rPr>
          <w:rFonts w:eastAsia="Calibri"/>
          <w:szCs w:val="20"/>
        </w:rPr>
        <w:t xml:space="preserve"> tijdens de werkzaamheden i.v.m. ruimte, dit na afstemming en akkoord met opdrachtgever</w:t>
      </w:r>
      <w:r w:rsidR="00024872" w:rsidRPr="009C40AA">
        <w:rPr>
          <w:rFonts w:eastAsia="Calibri"/>
          <w:szCs w:val="20"/>
        </w:rPr>
        <w:t>s</w:t>
      </w:r>
      <w:r w:rsidR="00E74BBC" w:rsidRPr="009C40AA">
        <w:rPr>
          <w:rFonts w:eastAsia="Calibri"/>
          <w:szCs w:val="20"/>
        </w:rPr>
        <w:t>.</w:t>
      </w:r>
      <w:r w:rsidR="009C40AA">
        <w:rPr>
          <w:rFonts w:eastAsia="Calibri"/>
          <w:szCs w:val="20"/>
        </w:rPr>
        <w:br/>
      </w:r>
    </w:p>
    <w:p w14:paraId="2BDC4987" w14:textId="12495785" w:rsidR="005F1A16" w:rsidRPr="009C40AA" w:rsidRDefault="005F1A16" w:rsidP="00024872">
      <w:pPr>
        <w:pStyle w:val="Lijstalinea"/>
        <w:numPr>
          <w:ilvl w:val="0"/>
          <w:numId w:val="15"/>
        </w:numPr>
        <w:autoSpaceDE w:val="0"/>
        <w:autoSpaceDN w:val="0"/>
        <w:adjustRightInd w:val="0"/>
        <w:spacing w:after="0" w:line="240" w:lineRule="auto"/>
        <w:ind w:left="705" w:hanging="705"/>
        <w:rPr>
          <w:szCs w:val="20"/>
        </w:rPr>
      </w:pPr>
      <w:r w:rsidRPr="009C40AA">
        <w:rPr>
          <w:szCs w:val="20"/>
        </w:rPr>
        <w:t>De opdrachtnemer zorgt altijd voor voldoende ruimte (op de vloeistofdichte vloer) voor de aanlevering en stort van het groenafval door de opdrachtgever</w:t>
      </w:r>
      <w:r w:rsidR="00024872" w:rsidRPr="009C40AA">
        <w:rPr>
          <w:szCs w:val="20"/>
        </w:rPr>
        <w:t>s</w:t>
      </w:r>
      <w:r w:rsidRPr="009C40AA">
        <w:rPr>
          <w:szCs w:val="20"/>
        </w:rPr>
        <w:t>.</w:t>
      </w:r>
    </w:p>
    <w:p w14:paraId="19541BE5" w14:textId="7CD1C095" w:rsidR="004013CD" w:rsidRDefault="005F1A16" w:rsidP="004013CD">
      <w:pPr>
        <w:spacing w:after="0" w:line="240" w:lineRule="auto"/>
        <w:ind w:left="705"/>
        <w:rPr>
          <w:szCs w:val="20"/>
        </w:rPr>
      </w:pPr>
      <w:r w:rsidRPr="001636F1">
        <w:rPr>
          <w:szCs w:val="20"/>
        </w:rPr>
        <w:t>Van de 3.200 m2 vloeistofdichte vloer dient altijd minimaal 1.000 m2 ruimte vrij te zijn als ruimte waar de opdrachtgever</w:t>
      </w:r>
      <w:r w:rsidR="00024872">
        <w:rPr>
          <w:szCs w:val="20"/>
        </w:rPr>
        <w:t>s</w:t>
      </w:r>
      <w:r w:rsidRPr="001636F1">
        <w:rPr>
          <w:szCs w:val="20"/>
        </w:rPr>
        <w:t xml:space="preserve"> kan storten. Deze vrije ruimte dient altijd vrij toegankelijk en bereikbaar te zijn voor voertuigen van de </w:t>
      </w:r>
      <w:r w:rsidR="009C40AA">
        <w:rPr>
          <w:szCs w:val="20"/>
        </w:rPr>
        <w:t>o</w:t>
      </w:r>
      <w:r w:rsidRPr="001636F1">
        <w:rPr>
          <w:szCs w:val="20"/>
        </w:rPr>
        <w:t>pdrachtgever</w:t>
      </w:r>
      <w:r w:rsidR="00024872">
        <w:rPr>
          <w:szCs w:val="20"/>
        </w:rPr>
        <w:t>s</w:t>
      </w:r>
      <w:r w:rsidRPr="001636F1">
        <w:rPr>
          <w:szCs w:val="20"/>
        </w:rPr>
        <w:t xml:space="preserve"> die komen storten. Als niet voldaan wordt aan hetgeen in d</w:t>
      </w:r>
      <w:r w:rsidR="000836BE">
        <w:rPr>
          <w:szCs w:val="20"/>
        </w:rPr>
        <w:t>eze eis</w:t>
      </w:r>
      <w:r w:rsidRPr="001636F1">
        <w:rPr>
          <w:szCs w:val="20"/>
        </w:rPr>
        <w:t xml:space="preserve"> is gesteld krijgt de opdrachtnemer na aanzeggen van de opdrachtgever</w:t>
      </w:r>
      <w:r w:rsidR="00024872">
        <w:rPr>
          <w:szCs w:val="20"/>
        </w:rPr>
        <w:t>s</w:t>
      </w:r>
      <w:r w:rsidRPr="001636F1">
        <w:rPr>
          <w:szCs w:val="20"/>
        </w:rPr>
        <w:t xml:space="preserve"> 3</w:t>
      </w:r>
      <w:r w:rsidR="009C40AA">
        <w:rPr>
          <w:szCs w:val="20"/>
        </w:rPr>
        <w:t xml:space="preserve"> </w:t>
      </w:r>
      <w:r w:rsidRPr="001636F1">
        <w:rPr>
          <w:szCs w:val="20"/>
        </w:rPr>
        <w:t xml:space="preserve">werkdagen de tijd om dit te herstellen en wel weer te voldoen aan hetgeen in dit </w:t>
      </w:r>
      <w:r w:rsidRPr="001636F1">
        <w:rPr>
          <w:szCs w:val="20"/>
        </w:rPr>
        <w:lastRenderedPageBreak/>
        <w:t>lid is gesteld. Als na 3 werkdagen nog niet wordt voldaan aan hetgeen in dit lid is gesteld k</w:t>
      </w:r>
      <w:r w:rsidR="00024872">
        <w:rPr>
          <w:szCs w:val="20"/>
        </w:rPr>
        <w:t>unnen</w:t>
      </w:r>
      <w:r w:rsidRPr="001636F1">
        <w:rPr>
          <w:szCs w:val="20"/>
        </w:rPr>
        <w:t xml:space="preserve"> de opdrachtgever</w:t>
      </w:r>
      <w:r w:rsidR="00024872">
        <w:rPr>
          <w:szCs w:val="20"/>
        </w:rPr>
        <w:t>s</w:t>
      </w:r>
      <w:r w:rsidRPr="001636F1">
        <w:rPr>
          <w:szCs w:val="20"/>
        </w:rPr>
        <w:t xml:space="preserve"> besluiten een boete op te leggen van €1.000,- per geval per dag zolang het gebrek voortduurt. </w:t>
      </w:r>
      <w:r w:rsidR="00024872">
        <w:rPr>
          <w:szCs w:val="20"/>
        </w:rPr>
        <w:t xml:space="preserve">Daarnaast </w:t>
      </w:r>
      <w:r w:rsidRPr="001636F1">
        <w:rPr>
          <w:szCs w:val="20"/>
        </w:rPr>
        <w:t>k</w:t>
      </w:r>
      <w:r w:rsidR="00024872">
        <w:rPr>
          <w:szCs w:val="20"/>
        </w:rPr>
        <w:t>unnen</w:t>
      </w:r>
      <w:r w:rsidRPr="001636F1">
        <w:rPr>
          <w:szCs w:val="20"/>
        </w:rPr>
        <w:t xml:space="preserve"> de</w:t>
      </w:r>
      <w:r w:rsidR="009C40AA">
        <w:rPr>
          <w:szCs w:val="20"/>
        </w:rPr>
        <w:t xml:space="preserve"> </w:t>
      </w:r>
      <w:r w:rsidR="0057205C">
        <w:rPr>
          <w:szCs w:val="20"/>
        </w:rPr>
        <w:t>o</w:t>
      </w:r>
      <w:r w:rsidRPr="001636F1">
        <w:rPr>
          <w:szCs w:val="20"/>
        </w:rPr>
        <w:t>pdrachtgever</w:t>
      </w:r>
      <w:r w:rsidR="00024872">
        <w:rPr>
          <w:szCs w:val="20"/>
        </w:rPr>
        <w:t>s</w:t>
      </w:r>
      <w:r w:rsidRPr="001636F1">
        <w:rPr>
          <w:szCs w:val="20"/>
        </w:rPr>
        <w:t xml:space="preserve"> besluiten deze boete te verhogen met de extra onkosten die een gevolg zijn van hiervoor genoemde gebrek doordat het groenafval elders gestort moet worden</w:t>
      </w:r>
      <w:r w:rsidR="00F574C7">
        <w:rPr>
          <w:szCs w:val="20"/>
        </w:rPr>
        <w:t>.</w:t>
      </w:r>
    </w:p>
    <w:p w14:paraId="190F9329" w14:textId="77777777" w:rsidR="004013CD" w:rsidRDefault="004013CD" w:rsidP="004013CD">
      <w:pPr>
        <w:spacing w:after="0" w:line="240" w:lineRule="auto"/>
        <w:ind w:left="705"/>
        <w:rPr>
          <w:szCs w:val="20"/>
        </w:rPr>
      </w:pPr>
    </w:p>
    <w:p w14:paraId="269F9F08" w14:textId="77777777" w:rsidR="004013CD" w:rsidRDefault="004013CD" w:rsidP="004013CD">
      <w:pPr>
        <w:pStyle w:val="Lijstalinea"/>
        <w:numPr>
          <w:ilvl w:val="0"/>
          <w:numId w:val="15"/>
        </w:numPr>
        <w:autoSpaceDE w:val="0"/>
        <w:autoSpaceDN w:val="0"/>
        <w:adjustRightInd w:val="0"/>
        <w:spacing w:after="0" w:line="240" w:lineRule="auto"/>
        <w:ind w:left="705" w:hanging="705"/>
        <w:rPr>
          <w:szCs w:val="20"/>
        </w:rPr>
      </w:pPr>
      <w:r w:rsidRPr="004013CD">
        <w:rPr>
          <w:szCs w:val="20"/>
        </w:rPr>
        <w:t>D</w:t>
      </w:r>
      <w:r w:rsidR="003043C6" w:rsidRPr="004013CD">
        <w:rPr>
          <w:szCs w:val="20"/>
        </w:rPr>
        <w:t>e oprit en doorgang op de composteerinrichting dient altijd vrij te zijn zodat een vrije doorgang voor voertuigen geborgd is.</w:t>
      </w:r>
      <w:r>
        <w:rPr>
          <w:szCs w:val="20"/>
        </w:rPr>
        <w:br/>
      </w:r>
    </w:p>
    <w:p w14:paraId="58C3EC4F" w14:textId="73704386" w:rsidR="004013CD" w:rsidRPr="000836BE" w:rsidRDefault="001636F1" w:rsidP="000836BE">
      <w:pPr>
        <w:pStyle w:val="Lijstalinea"/>
        <w:numPr>
          <w:ilvl w:val="0"/>
          <w:numId w:val="15"/>
        </w:numPr>
        <w:autoSpaceDE w:val="0"/>
        <w:autoSpaceDN w:val="0"/>
        <w:adjustRightInd w:val="0"/>
        <w:spacing w:after="0" w:line="240" w:lineRule="auto"/>
        <w:ind w:left="705" w:hanging="705"/>
        <w:rPr>
          <w:szCs w:val="20"/>
        </w:rPr>
      </w:pPr>
      <w:r w:rsidRPr="000836BE">
        <w:rPr>
          <w:szCs w:val="20"/>
        </w:rPr>
        <w:tab/>
      </w:r>
      <w:r w:rsidR="003043C6" w:rsidRPr="000836BE">
        <w:rPr>
          <w:szCs w:val="20"/>
        </w:rPr>
        <w:t>Alle benodigde bemonsteringen en/of keuringen zijn voor rekening van de opdrachtnemer.</w:t>
      </w:r>
      <w:r w:rsidR="004013CD" w:rsidRPr="000836BE">
        <w:rPr>
          <w:szCs w:val="20"/>
        </w:rPr>
        <w:br/>
      </w:r>
    </w:p>
    <w:p w14:paraId="2483C3EA" w14:textId="77777777" w:rsidR="00C259B7" w:rsidRDefault="003043C6" w:rsidP="004013CD">
      <w:pPr>
        <w:pStyle w:val="Lijstalinea"/>
        <w:numPr>
          <w:ilvl w:val="0"/>
          <w:numId w:val="15"/>
        </w:numPr>
        <w:autoSpaceDE w:val="0"/>
        <w:autoSpaceDN w:val="0"/>
        <w:adjustRightInd w:val="0"/>
        <w:spacing w:after="0" w:line="240" w:lineRule="auto"/>
        <w:ind w:left="705" w:hanging="705"/>
        <w:rPr>
          <w:szCs w:val="20"/>
        </w:rPr>
      </w:pPr>
      <w:r w:rsidRPr="004013CD">
        <w:rPr>
          <w:szCs w:val="20"/>
        </w:rPr>
        <w:t>Opdrachtnemer dient de randen van de vloeistofdichte vloer altijd vrij te houden van materialen, afval en materieel. De vrije ruimte dient minimaal 1,5 m te bedragen gerekend van de kantopsluiting van de vloeistofdichte vloer.</w:t>
      </w:r>
      <w:r w:rsidR="00C259B7">
        <w:rPr>
          <w:szCs w:val="20"/>
        </w:rPr>
        <w:br/>
      </w:r>
    </w:p>
    <w:p w14:paraId="7788D250" w14:textId="5C80578C" w:rsidR="004013CD" w:rsidRPr="00C259B7" w:rsidRDefault="00C259B7" w:rsidP="00C259B7">
      <w:pPr>
        <w:pStyle w:val="Lijstalinea"/>
        <w:numPr>
          <w:ilvl w:val="0"/>
          <w:numId w:val="15"/>
        </w:numPr>
        <w:autoSpaceDE w:val="0"/>
        <w:autoSpaceDN w:val="0"/>
        <w:adjustRightInd w:val="0"/>
        <w:spacing w:after="0" w:line="240" w:lineRule="auto"/>
        <w:ind w:left="705" w:hanging="705"/>
        <w:rPr>
          <w:szCs w:val="20"/>
        </w:rPr>
      </w:pPr>
      <w:r>
        <w:rPr>
          <w:szCs w:val="20"/>
        </w:rPr>
        <w:t xml:space="preserve">Het </w:t>
      </w:r>
      <w:r w:rsidRPr="00C259B7">
        <w:rPr>
          <w:szCs w:val="20"/>
        </w:rPr>
        <w:t>gemengd groenafval mag maximaal met 2% (gewichtsprocent) per partij vervuild zijn met andere afvalstromen, zoals papier, metaal, glas, plastic, zand, stenen, restafval en ander niet-organisch materiaa</w:t>
      </w:r>
      <w:r>
        <w:rPr>
          <w:szCs w:val="20"/>
        </w:rPr>
        <w:t>l.</w:t>
      </w:r>
      <w:r w:rsidR="004013CD" w:rsidRPr="00C259B7">
        <w:rPr>
          <w:szCs w:val="20"/>
        </w:rPr>
        <w:br/>
      </w:r>
    </w:p>
    <w:p w14:paraId="551427E3" w14:textId="282FADFB" w:rsidR="004013CD" w:rsidRDefault="005F1A16" w:rsidP="004013CD">
      <w:pPr>
        <w:pStyle w:val="Lijstalinea"/>
        <w:numPr>
          <w:ilvl w:val="0"/>
          <w:numId w:val="15"/>
        </w:numPr>
        <w:autoSpaceDE w:val="0"/>
        <w:autoSpaceDN w:val="0"/>
        <w:adjustRightInd w:val="0"/>
        <w:spacing w:after="0" w:line="240" w:lineRule="auto"/>
        <w:ind w:left="705" w:hanging="705"/>
        <w:rPr>
          <w:szCs w:val="20"/>
        </w:rPr>
      </w:pPr>
      <w:r w:rsidRPr="004013CD">
        <w:rPr>
          <w:szCs w:val="20"/>
        </w:rPr>
        <w:t xml:space="preserve">Definitie groen afval: al het organisch afval wat tijdens onderhoud </w:t>
      </w:r>
      <w:r w:rsidR="000836BE" w:rsidRPr="004013CD">
        <w:rPr>
          <w:szCs w:val="20"/>
        </w:rPr>
        <w:t>wordt</w:t>
      </w:r>
      <w:r w:rsidRPr="004013CD">
        <w:rPr>
          <w:szCs w:val="20"/>
        </w:rPr>
        <w:t xml:space="preserve"> verzameld. (Blad, onkruid, gras, takken en een beperkt deel zand en zwerfafval).</w:t>
      </w:r>
      <w:r w:rsidR="004013CD">
        <w:rPr>
          <w:szCs w:val="20"/>
        </w:rPr>
        <w:br/>
      </w:r>
    </w:p>
    <w:p w14:paraId="1B793383" w14:textId="77777777" w:rsidR="004013CD" w:rsidRDefault="003043C6" w:rsidP="004013CD">
      <w:pPr>
        <w:pStyle w:val="Lijstalinea"/>
        <w:numPr>
          <w:ilvl w:val="0"/>
          <w:numId w:val="15"/>
        </w:numPr>
        <w:autoSpaceDE w:val="0"/>
        <w:autoSpaceDN w:val="0"/>
        <w:adjustRightInd w:val="0"/>
        <w:spacing w:after="0" w:line="240" w:lineRule="auto"/>
        <w:ind w:left="705" w:hanging="705"/>
        <w:rPr>
          <w:szCs w:val="20"/>
        </w:rPr>
      </w:pPr>
      <w:r w:rsidRPr="004013CD">
        <w:rPr>
          <w:szCs w:val="20"/>
        </w:rPr>
        <w:t xml:space="preserve">Voor de uitvoering van werkzaamheden door opdrachtnemer op het terrein wordt </w:t>
      </w:r>
      <w:r w:rsidRPr="00C259B7">
        <w:rPr>
          <w:szCs w:val="20"/>
        </w:rPr>
        <w:t>een uitvoeringsplan inclusief tijdsplanning verlangd.</w:t>
      </w:r>
      <w:r w:rsidRPr="004013CD">
        <w:rPr>
          <w:szCs w:val="20"/>
        </w:rPr>
        <w:t xml:space="preserve"> Deze moet door inschrijver binnen 10 dagen na voorlopige gunning ter goedkeuring worden aangeleverd aan de opdrachtgever. Indien de werkwijze en/of de opstelling veranderd dient het plan door opdrachtnemer aangepast te worden en opnieuw ter goedkeuring aan opdrachtgever</w:t>
      </w:r>
      <w:r w:rsidR="00024872" w:rsidRPr="004013CD">
        <w:rPr>
          <w:szCs w:val="20"/>
        </w:rPr>
        <w:t>s</w:t>
      </w:r>
      <w:r w:rsidRPr="004013CD">
        <w:rPr>
          <w:szCs w:val="20"/>
        </w:rPr>
        <w:t xml:space="preserve"> aangeleverd te worden. In het uitvoeringsplan dient in ieder geval opgenomen te worden of en hoe de opdrachtnemer het afval gaat bewerken, gaat scheiden en in welke fracties. Tevens dient inzichtelijk en aangetoond te worden dat er altijd ruimte en beschikbaarheid is om nieuw afval te kunnen storten door de opdrachtgever</w:t>
      </w:r>
      <w:r w:rsidR="00024872" w:rsidRPr="004013CD">
        <w:rPr>
          <w:szCs w:val="20"/>
        </w:rPr>
        <w:t>s</w:t>
      </w:r>
      <w:r w:rsidRPr="004013CD">
        <w:rPr>
          <w:szCs w:val="20"/>
        </w:rPr>
        <w:t>. Daarnaast dient als er gekozen wordt voor een bewerking hierbij opgenomen te worden dat voordat een nieuwe bewerking wordt gestart (zoals shredderen, zeven, transport ect.) de opdrachtnemer hiervan 2 werkdagen van tevoren melding doet bij de opdrachtgever</w:t>
      </w:r>
      <w:r w:rsidR="00024872" w:rsidRPr="004013CD">
        <w:rPr>
          <w:szCs w:val="20"/>
        </w:rPr>
        <w:t>s</w:t>
      </w:r>
      <w:r w:rsidRPr="004013CD">
        <w:rPr>
          <w:szCs w:val="20"/>
        </w:rPr>
        <w:t>.</w:t>
      </w:r>
      <w:r w:rsidR="004013CD">
        <w:rPr>
          <w:szCs w:val="20"/>
        </w:rPr>
        <w:br/>
      </w:r>
    </w:p>
    <w:p w14:paraId="6E4D1BA7" w14:textId="74A5E619" w:rsidR="003043C6" w:rsidRPr="004013CD" w:rsidRDefault="003043C6" w:rsidP="004013CD">
      <w:pPr>
        <w:pStyle w:val="Lijstalinea"/>
        <w:numPr>
          <w:ilvl w:val="0"/>
          <w:numId w:val="15"/>
        </w:numPr>
        <w:autoSpaceDE w:val="0"/>
        <w:autoSpaceDN w:val="0"/>
        <w:adjustRightInd w:val="0"/>
        <w:spacing w:after="0" w:line="240" w:lineRule="auto"/>
        <w:ind w:left="705" w:hanging="705"/>
        <w:rPr>
          <w:szCs w:val="20"/>
        </w:rPr>
      </w:pPr>
      <w:r w:rsidRPr="004013CD">
        <w:rPr>
          <w:szCs w:val="20"/>
        </w:rPr>
        <w:t>Duurzaamheidseisen inzet machines door opdrachtnemer zijn:</w:t>
      </w:r>
    </w:p>
    <w:p w14:paraId="1F2AB9D9" w14:textId="77777777" w:rsidR="003043C6" w:rsidRPr="009B0380" w:rsidRDefault="003043C6" w:rsidP="003043C6">
      <w:pPr>
        <w:pStyle w:val="Lijstalinea"/>
        <w:spacing w:after="0" w:line="240" w:lineRule="auto"/>
        <w:ind w:left="709"/>
        <w:rPr>
          <w:szCs w:val="20"/>
        </w:rPr>
      </w:pPr>
      <w:r w:rsidRPr="009B0380">
        <w:rPr>
          <w:szCs w:val="20"/>
        </w:rPr>
        <w:t>Alle op het werk in te zetten mobiele machines met een variabel toerental voldoen tenminste aan de volgende Fasenormen (vlg richtlijn 2004/26/EG):</w:t>
      </w:r>
    </w:p>
    <w:p w14:paraId="45288E20" w14:textId="77777777" w:rsidR="003043C6" w:rsidRPr="009B0380" w:rsidRDefault="003043C6" w:rsidP="003043C6">
      <w:pPr>
        <w:pStyle w:val="Lijstalinea"/>
        <w:numPr>
          <w:ilvl w:val="1"/>
          <w:numId w:val="2"/>
        </w:numPr>
        <w:spacing w:after="0" w:line="240" w:lineRule="auto"/>
        <w:rPr>
          <w:szCs w:val="20"/>
        </w:rPr>
      </w:pPr>
      <w:r w:rsidRPr="009B0380">
        <w:rPr>
          <w:szCs w:val="20"/>
        </w:rPr>
        <w:t>19 kW tot 37 kW vermogen: Fasenorm III-A;</w:t>
      </w:r>
    </w:p>
    <w:p w14:paraId="3FE148BA" w14:textId="77777777" w:rsidR="003043C6" w:rsidRPr="009B0380" w:rsidRDefault="003043C6" w:rsidP="003043C6">
      <w:pPr>
        <w:pStyle w:val="Lijstalinea"/>
        <w:numPr>
          <w:ilvl w:val="1"/>
          <w:numId w:val="2"/>
        </w:numPr>
        <w:spacing w:after="0" w:line="240" w:lineRule="auto"/>
        <w:rPr>
          <w:szCs w:val="20"/>
        </w:rPr>
      </w:pPr>
      <w:r w:rsidRPr="009B0380">
        <w:rPr>
          <w:szCs w:val="20"/>
        </w:rPr>
        <w:t>37 kW tot 56 kW vermogen: Fasenorm III-B;</w:t>
      </w:r>
    </w:p>
    <w:p w14:paraId="40AFDF03" w14:textId="77777777" w:rsidR="003043C6" w:rsidRPr="009B0380" w:rsidRDefault="003043C6" w:rsidP="003043C6">
      <w:pPr>
        <w:pStyle w:val="Lijstalinea"/>
        <w:numPr>
          <w:ilvl w:val="1"/>
          <w:numId w:val="2"/>
        </w:numPr>
        <w:spacing w:after="0" w:line="240" w:lineRule="auto"/>
        <w:rPr>
          <w:szCs w:val="20"/>
        </w:rPr>
      </w:pPr>
      <w:r w:rsidRPr="009B0380">
        <w:rPr>
          <w:szCs w:val="20"/>
        </w:rPr>
        <w:t>56 kW tot 560 kW vermogen: Fasenorm IV.</w:t>
      </w:r>
    </w:p>
    <w:p w14:paraId="360B4EF5" w14:textId="77777777" w:rsidR="003043C6" w:rsidRPr="006A67D7" w:rsidRDefault="003043C6" w:rsidP="003043C6">
      <w:pPr>
        <w:pStyle w:val="Lijstalinea"/>
        <w:spacing w:after="0" w:line="240" w:lineRule="auto"/>
        <w:ind w:left="709"/>
        <w:rPr>
          <w:szCs w:val="20"/>
        </w:rPr>
      </w:pPr>
      <w:r w:rsidRPr="009B0380">
        <w:rPr>
          <w:szCs w:val="20"/>
        </w:rPr>
        <w:t>Alle op het werk in te zetten mobiele machines met een constant toerental voldoen tenminste aan Fasenorm II (vlg verordening (EU) 2016/1628).</w:t>
      </w:r>
    </w:p>
    <w:p w14:paraId="6AE0D0D0" w14:textId="77777777" w:rsidR="003043C6" w:rsidRPr="006A67D7" w:rsidRDefault="003043C6" w:rsidP="003043C6">
      <w:pPr>
        <w:pStyle w:val="Lijstalinea"/>
        <w:spacing w:after="0" w:line="240" w:lineRule="auto"/>
        <w:ind w:left="709"/>
        <w:rPr>
          <w:szCs w:val="20"/>
        </w:rPr>
      </w:pPr>
    </w:p>
    <w:p w14:paraId="4DB7A429" w14:textId="77777777" w:rsidR="003043C6" w:rsidRPr="006A67D7" w:rsidRDefault="003043C6" w:rsidP="003043C6">
      <w:pPr>
        <w:pStyle w:val="Lijstalinea"/>
        <w:spacing w:after="0" w:line="240" w:lineRule="auto"/>
        <w:ind w:left="709"/>
        <w:rPr>
          <w:szCs w:val="20"/>
        </w:rPr>
      </w:pPr>
      <w:r w:rsidRPr="006A67D7">
        <w:rPr>
          <w:szCs w:val="20"/>
        </w:rPr>
        <w:t>Voor gebruikte (niet nieuwe) zware voertuigen met een brutogewicht hoger dan 3500 kg geldt dat deze voertuigen tenminste dienen te voldoen aan de Euro V-norm.</w:t>
      </w:r>
    </w:p>
    <w:p w14:paraId="1921A89E" w14:textId="77777777" w:rsidR="003043C6" w:rsidRPr="006A67D7" w:rsidRDefault="003043C6" w:rsidP="003043C6">
      <w:pPr>
        <w:pStyle w:val="Lijstalinea"/>
        <w:spacing w:after="0" w:line="240" w:lineRule="auto"/>
        <w:ind w:left="709"/>
        <w:rPr>
          <w:szCs w:val="20"/>
        </w:rPr>
      </w:pPr>
    </w:p>
    <w:p w14:paraId="3B4E6235" w14:textId="77777777" w:rsidR="003043C6" w:rsidRPr="006A67D7" w:rsidRDefault="003043C6" w:rsidP="003043C6">
      <w:pPr>
        <w:pStyle w:val="Lijstalinea"/>
        <w:spacing w:after="0" w:line="240" w:lineRule="auto"/>
        <w:ind w:left="709"/>
        <w:rPr>
          <w:szCs w:val="20"/>
        </w:rPr>
      </w:pPr>
      <w:r w:rsidRPr="006A67D7">
        <w:rPr>
          <w:szCs w:val="20"/>
        </w:rPr>
        <w:t>Indien de opdrachtnemer gedurende de contractperiode de voor de uitvoering van de opdracht in te zetten voertuigen vervangt of voertuigen inzet aanvullend op het reeds bestaande wagenpark, voldoen deze voertuigen tenminste aan Euro VI-norm.</w:t>
      </w:r>
    </w:p>
    <w:p w14:paraId="491A568E" w14:textId="77777777" w:rsidR="003043C6" w:rsidRDefault="003043C6" w:rsidP="003043C6">
      <w:pPr>
        <w:pStyle w:val="Lijstalinea"/>
        <w:spacing w:after="0" w:line="240" w:lineRule="auto"/>
        <w:ind w:left="709"/>
        <w:rPr>
          <w:szCs w:val="20"/>
        </w:rPr>
      </w:pPr>
    </w:p>
    <w:p w14:paraId="4EF47B24" w14:textId="68B09447" w:rsidR="004013CD" w:rsidRDefault="003043C6" w:rsidP="004013CD">
      <w:pPr>
        <w:pStyle w:val="Lijstalinea"/>
        <w:spacing w:after="0" w:line="240" w:lineRule="auto"/>
        <w:ind w:left="709"/>
        <w:rPr>
          <w:szCs w:val="20"/>
        </w:rPr>
      </w:pPr>
      <w:r w:rsidRPr="006A67D7">
        <w:rPr>
          <w:szCs w:val="20"/>
        </w:rPr>
        <w:lastRenderedPageBreak/>
        <w:t>Onder het brutogewicht wordt verstaan: de som van de massa van het lege voertuig en het maximaal toegestane laadgewicht (ofwel Gross Vehicle Weight, GVW). Dit wordt ook wel aangeduid als de toegestane maximale massa.</w:t>
      </w:r>
    </w:p>
    <w:p w14:paraId="7CA28F57" w14:textId="77777777" w:rsidR="004013CD" w:rsidRDefault="004013CD" w:rsidP="004013CD">
      <w:pPr>
        <w:spacing w:after="0" w:line="240" w:lineRule="auto"/>
        <w:rPr>
          <w:szCs w:val="20"/>
        </w:rPr>
      </w:pPr>
    </w:p>
    <w:p w14:paraId="720A4C4B" w14:textId="77777777" w:rsidR="004013CD" w:rsidRDefault="003043C6" w:rsidP="001636F1">
      <w:pPr>
        <w:pStyle w:val="Lijstalinea"/>
        <w:numPr>
          <w:ilvl w:val="0"/>
          <w:numId w:val="15"/>
        </w:numPr>
        <w:autoSpaceDE w:val="0"/>
        <w:autoSpaceDN w:val="0"/>
        <w:adjustRightInd w:val="0"/>
        <w:spacing w:after="0" w:line="240" w:lineRule="auto"/>
        <w:ind w:left="705" w:hanging="705"/>
        <w:rPr>
          <w:szCs w:val="20"/>
        </w:rPr>
      </w:pPr>
      <w:r w:rsidRPr="004013CD">
        <w:rPr>
          <w:szCs w:val="20"/>
        </w:rPr>
        <w:t xml:space="preserve">De opdrachtnemer zal bij de uitvoering alleen gebruik maken van (gehuurd) materieel waarvan de burgerlijke aansprakelijkheid waartoe dit materieel aanleiding kan geven is gedekt door een wet aansprakelijkheid motorvoertuigen (WAM). De </w:t>
      </w:r>
      <w:r w:rsidR="009B0380" w:rsidRPr="004013CD">
        <w:rPr>
          <w:szCs w:val="20"/>
        </w:rPr>
        <w:t xml:space="preserve">opdrachtgever </w:t>
      </w:r>
      <w:r w:rsidRPr="004013CD">
        <w:rPr>
          <w:szCs w:val="20"/>
        </w:rPr>
        <w:t>kan inzage verlangen van de documenten waaruit blijkt dat een machine verzekerd is in het kader van de WAM.</w:t>
      </w:r>
      <w:r w:rsidR="004013CD">
        <w:rPr>
          <w:szCs w:val="20"/>
        </w:rPr>
        <w:br/>
      </w:r>
    </w:p>
    <w:p w14:paraId="2BF57F6A" w14:textId="77777777" w:rsidR="004013CD" w:rsidRPr="004013CD" w:rsidRDefault="003043C6" w:rsidP="001636F1">
      <w:pPr>
        <w:pStyle w:val="Lijstalinea"/>
        <w:numPr>
          <w:ilvl w:val="0"/>
          <w:numId w:val="15"/>
        </w:numPr>
        <w:autoSpaceDE w:val="0"/>
        <w:autoSpaceDN w:val="0"/>
        <w:adjustRightInd w:val="0"/>
        <w:spacing w:after="0" w:line="240" w:lineRule="auto"/>
        <w:ind w:left="705" w:hanging="705"/>
        <w:rPr>
          <w:rFonts w:cs="Verdana"/>
          <w:szCs w:val="20"/>
        </w:rPr>
      </w:pPr>
      <w:r w:rsidRPr="004013CD">
        <w:rPr>
          <w:szCs w:val="20"/>
        </w:rPr>
        <w:t>Voor en na elke bewerking dient de opdrachtnemer gezamenlijk met de opdrachtgever</w:t>
      </w:r>
      <w:r w:rsidR="00151617" w:rsidRPr="004013CD">
        <w:rPr>
          <w:szCs w:val="20"/>
        </w:rPr>
        <w:t>s</w:t>
      </w:r>
      <w:r w:rsidRPr="004013CD">
        <w:rPr>
          <w:szCs w:val="20"/>
        </w:rPr>
        <w:t xml:space="preserve"> een opname te doen van alle schades. Opdrachtgever</w:t>
      </w:r>
      <w:r w:rsidR="00151617" w:rsidRPr="004013CD">
        <w:rPr>
          <w:szCs w:val="20"/>
        </w:rPr>
        <w:t xml:space="preserve">s </w:t>
      </w:r>
      <w:r w:rsidRPr="004013CD">
        <w:rPr>
          <w:szCs w:val="20"/>
        </w:rPr>
        <w:t>zorg</w:t>
      </w:r>
      <w:r w:rsidR="00151617" w:rsidRPr="004013CD">
        <w:rPr>
          <w:szCs w:val="20"/>
        </w:rPr>
        <w:t>en</w:t>
      </w:r>
      <w:r w:rsidRPr="004013CD">
        <w:rPr>
          <w:szCs w:val="20"/>
        </w:rPr>
        <w:t xml:space="preserve"> voor herstel van eventuele schade. De herstelkosten van schades veroorzaakt door de opdrachtnemer zijn voor de opdrachtnemer.</w:t>
      </w:r>
      <w:r w:rsidR="004013CD">
        <w:rPr>
          <w:szCs w:val="20"/>
        </w:rPr>
        <w:br/>
      </w:r>
    </w:p>
    <w:p w14:paraId="2D54D656" w14:textId="77777777" w:rsidR="004013CD" w:rsidRDefault="003043C6" w:rsidP="004013CD">
      <w:pPr>
        <w:pStyle w:val="Lijstalinea"/>
        <w:numPr>
          <w:ilvl w:val="0"/>
          <w:numId w:val="15"/>
        </w:numPr>
        <w:autoSpaceDE w:val="0"/>
        <w:autoSpaceDN w:val="0"/>
        <w:adjustRightInd w:val="0"/>
        <w:spacing w:after="0" w:line="240" w:lineRule="auto"/>
        <w:ind w:left="705" w:hanging="705"/>
        <w:rPr>
          <w:rFonts w:cs="Verdana"/>
          <w:szCs w:val="20"/>
        </w:rPr>
      </w:pPr>
      <w:r w:rsidRPr="004013CD">
        <w:rPr>
          <w:rFonts w:cs="Verdana"/>
          <w:szCs w:val="20"/>
        </w:rPr>
        <w:t>De verwerking door opdrachtnemer van het groenafval dient minimaal te voldoen aan de bepalingen van de meest recente versie van LAP (Landelijk Afvalbeheer Plan 2009-202</w:t>
      </w:r>
      <w:r w:rsidR="00F574C7" w:rsidRPr="004013CD">
        <w:rPr>
          <w:rFonts w:cs="Verdana"/>
          <w:szCs w:val="20"/>
        </w:rPr>
        <w:t>5</w:t>
      </w:r>
      <w:r w:rsidRPr="004013CD">
        <w:rPr>
          <w:rFonts w:cs="Verdana"/>
          <w:szCs w:val="20"/>
        </w:rPr>
        <w:t>. Dit geldt voor bewerkingen op het composteerterrein en ook voor de verdere verwerking op locatie van de opdrachtnemer.</w:t>
      </w:r>
      <w:r w:rsidR="004013CD">
        <w:rPr>
          <w:rFonts w:cs="Verdana"/>
          <w:szCs w:val="20"/>
        </w:rPr>
        <w:br/>
      </w:r>
    </w:p>
    <w:p w14:paraId="3D148003" w14:textId="568970A3" w:rsidR="004013CD" w:rsidRPr="004013CD" w:rsidRDefault="003043C6" w:rsidP="004013CD">
      <w:pPr>
        <w:pStyle w:val="Lijstalinea"/>
        <w:numPr>
          <w:ilvl w:val="0"/>
          <w:numId w:val="15"/>
        </w:numPr>
        <w:autoSpaceDE w:val="0"/>
        <w:autoSpaceDN w:val="0"/>
        <w:adjustRightInd w:val="0"/>
        <w:spacing w:after="0" w:line="240" w:lineRule="auto"/>
        <w:ind w:left="705" w:hanging="705"/>
        <w:rPr>
          <w:rFonts w:cs="Verdana"/>
          <w:szCs w:val="20"/>
        </w:rPr>
      </w:pPr>
      <w:r w:rsidRPr="004013CD">
        <w:rPr>
          <w:szCs w:val="20"/>
        </w:rPr>
        <w:t xml:space="preserve">De opdrachtnemer dient al zijn activiteiten/werkzaamheden op de composteerinrichting uit te voeren overeenkomstig de Nederlandse Wet- en Regelgeving en overeenkomstig de voorschriften behorende bij de omgevingsvergunning. De omgevingsvergunning met deze voorschriften zijn als </w:t>
      </w:r>
      <w:r w:rsidRPr="00251B89">
        <w:rPr>
          <w:szCs w:val="20"/>
        </w:rPr>
        <w:t xml:space="preserve">bijlage </w:t>
      </w:r>
      <w:r w:rsidR="00251B89" w:rsidRPr="00251B89">
        <w:rPr>
          <w:szCs w:val="20"/>
        </w:rPr>
        <w:t>10 en 11</w:t>
      </w:r>
      <w:r w:rsidR="009B0380" w:rsidRPr="00251B89">
        <w:rPr>
          <w:szCs w:val="20"/>
        </w:rPr>
        <w:t xml:space="preserve"> </w:t>
      </w:r>
      <w:r w:rsidRPr="00251B89">
        <w:rPr>
          <w:szCs w:val="20"/>
        </w:rPr>
        <w:t>bij de aanbesteding in TenderNed toegevoegd. De opdrachtnemer dient conform</w:t>
      </w:r>
      <w:r w:rsidRPr="004013CD">
        <w:rPr>
          <w:szCs w:val="20"/>
        </w:rPr>
        <w:t xml:space="preserve"> deze eisen en regels te werken. De hiervoor te maken kosten dienen in de prijs inbegrepen te zijn, de opdrachtnemer heeft hiervoor geen recht op meerwerk.</w:t>
      </w:r>
      <w:r w:rsidR="004013CD">
        <w:rPr>
          <w:szCs w:val="20"/>
        </w:rPr>
        <w:br/>
      </w:r>
    </w:p>
    <w:p w14:paraId="3AED790A" w14:textId="77777777" w:rsidR="004013CD" w:rsidRPr="004013CD" w:rsidRDefault="003043C6" w:rsidP="004013CD">
      <w:pPr>
        <w:pStyle w:val="Lijstalinea"/>
        <w:numPr>
          <w:ilvl w:val="0"/>
          <w:numId w:val="15"/>
        </w:numPr>
        <w:autoSpaceDE w:val="0"/>
        <w:autoSpaceDN w:val="0"/>
        <w:adjustRightInd w:val="0"/>
        <w:spacing w:after="0" w:line="240" w:lineRule="auto"/>
        <w:ind w:left="705" w:hanging="705"/>
        <w:rPr>
          <w:rFonts w:cs="Verdana"/>
          <w:szCs w:val="20"/>
        </w:rPr>
      </w:pPr>
      <w:r w:rsidRPr="004013CD">
        <w:rPr>
          <w:szCs w:val="20"/>
        </w:rPr>
        <w:t>Het is niet toegestaan op het terrein de werkzaamheden te combineren met aanvoer van afval door of van derden, anders dan de gemeenten De Wolden en Hoogeveen.</w:t>
      </w:r>
      <w:r w:rsidR="004013CD">
        <w:rPr>
          <w:szCs w:val="20"/>
        </w:rPr>
        <w:br/>
      </w:r>
    </w:p>
    <w:p w14:paraId="1548CDAC" w14:textId="77777777" w:rsidR="004013CD" w:rsidRPr="004013CD" w:rsidRDefault="003043C6" w:rsidP="004013CD">
      <w:pPr>
        <w:pStyle w:val="Lijstalinea"/>
        <w:numPr>
          <w:ilvl w:val="0"/>
          <w:numId w:val="15"/>
        </w:numPr>
        <w:autoSpaceDE w:val="0"/>
        <w:autoSpaceDN w:val="0"/>
        <w:adjustRightInd w:val="0"/>
        <w:spacing w:after="0" w:line="240" w:lineRule="auto"/>
        <w:ind w:left="705" w:hanging="705"/>
        <w:rPr>
          <w:rFonts w:cs="Verdana"/>
          <w:szCs w:val="20"/>
        </w:rPr>
      </w:pPr>
      <w:r w:rsidRPr="004013CD">
        <w:rPr>
          <w:szCs w:val="20"/>
        </w:rPr>
        <w:t>Ter voorkoming van beschadigingen aan de vloeistofdichte plaat, dienen er door opdrachtnemer rijplaten te worden gebruikt onder de stelpoten.</w:t>
      </w:r>
      <w:r w:rsidR="004013CD">
        <w:rPr>
          <w:szCs w:val="20"/>
        </w:rPr>
        <w:br/>
      </w:r>
    </w:p>
    <w:p w14:paraId="7B15335B" w14:textId="77777777" w:rsidR="004013CD" w:rsidRPr="004013CD" w:rsidRDefault="003043C6" w:rsidP="004013CD">
      <w:pPr>
        <w:pStyle w:val="Lijstalinea"/>
        <w:numPr>
          <w:ilvl w:val="0"/>
          <w:numId w:val="15"/>
        </w:numPr>
        <w:autoSpaceDE w:val="0"/>
        <w:autoSpaceDN w:val="0"/>
        <w:adjustRightInd w:val="0"/>
        <w:spacing w:after="0" w:line="240" w:lineRule="auto"/>
        <w:ind w:left="705" w:hanging="705"/>
        <w:rPr>
          <w:rFonts w:cs="Verdana"/>
          <w:szCs w:val="20"/>
        </w:rPr>
      </w:pPr>
      <w:r w:rsidRPr="004013CD">
        <w:rPr>
          <w:szCs w:val="20"/>
        </w:rPr>
        <w:t>De opdrachtnemer dient het composteerterrein na iedere verwerking veegschoon achter te laten.</w:t>
      </w:r>
      <w:r w:rsidR="004013CD">
        <w:rPr>
          <w:szCs w:val="20"/>
        </w:rPr>
        <w:br/>
      </w:r>
    </w:p>
    <w:p w14:paraId="61769A92" w14:textId="11656D0D" w:rsidR="003043C6" w:rsidRPr="004013CD" w:rsidRDefault="003043C6" w:rsidP="004013CD">
      <w:pPr>
        <w:pStyle w:val="Lijstalinea"/>
        <w:numPr>
          <w:ilvl w:val="0"/>
          <w:numId w:val="15"/>
        </w:numPr>
        <w:autoSpaceDE w:val="0"/>
        <w:autoSpaceDN w:val="0"/>
        <w:adjustRightInd w:val="0"/>
        <w:spacing w:after="0" w:line="240" w:lineRule="auto"/>
        <w:ind w:left="705" w:hanging="705"/>
        <w:rPr>
          <w:rFonts w:cs="Verdana"/>
          <w:szCs w:val="20"/>
        </w:rPr>
      </w:pPr>
      <w:r w:rsidRPr="004013CD">
        <w:rPr>
          <w:szCs w:val="20"/>
        </w:rPr>
        <w:t>De opdrachtnemer accepteert de afvalstromen voorafgaande aan de eerste bewerking, na de eerste bewerking wordt het als geaccepteerd gerekend. Indien opdrachtnemer ervoor kiest om het afval niet te bewerken op het composteerterrein, maar direct af te voeren dan geldt het opladen voor transport als moment van acceptatie van het afval.</w:t>
      </w:r>
    </w:p>
    <w:p w14:paraId="1E14B8DE" w14:textId="77777777" w:rsidR="003043C6" w:rsidRPr="006A67D7" w:rsidRDefault="003043C6" w:rsidP="003043C6">
      <w:pPr>
        <w:spacing w:after="0" w:line="240" w:lineRule="auto"/>
        <w:ind w:firstLine="708"/>
        <w:rPr>
          <w:szCs w:val="20"/>
        </w:rPr>
      </w:pPr>
      <w:r w:rsidRPr="006A67D7">
        <w:rPr>
          <w:szCs w:val="20"/>
        </w:rPr>
        <w:t>Na acceptatie is het risico en het eigendom van het afval voor de opdrachtnemer.</w:t>
      </w:r>
    </w:p>
    <w:p w14:paraId="0647A779" w14:textId="77777777" w:rsidR="004013CD" w:rsidRDefault="003043C6" w:rsidP="004013CD">
      <w:pPr>
        <w:pStyle w:val="Lijstalinea"/>
        <w:spacing w:after="0" w:line="240" w:lineRule="auto"/>
        <w:ind w:left="709"/>
        <w:rPr>
          <w:szCs w:val="20"/>
        </w:rPr>
      </w:pPr>
      <w:r w:rsidRPr="006A67D7">
        <w:rPr>
          <w:szCs w:val="20"/>
        </w:rPr>
        <w:t>Acceptatie van de afvalstromen mag alleen geweigerd worden als het product niet overeenkomt met hetgeen in dit programma van eisen is gemeld.</w:t>
      </w:r>
      <w:r w:rsidR="004013CD">
        <w:rPr>
          <w:szCs w:val="20"/>
        </w:rPr>
        <w:br/>
      </w:r>
    </w:p>
    <w:p w14:paraId="3A7665D3" w14:textId="77777777" w:rsidR="004013CD" w:rsidRDefault="003043C6" w:rsidP="001636F1">
      <w:pPr>
        <w:pStyle w:val="Lijstalinea"/>
        <w:numPr>
          <w:ilvl w:val="0"/>
          <w:numId w:val="15"/>
        </w:numPr>
        <w:autoSpaceDE w:val="0"/>
        <w:autoSpaceDN w:val="0"/>
        <w:adjustRightInd w:val="0"/>
        <w:spacing w:after="0" w:line="240" w:lineRule="auto"/>
        <w:ind w:left="705" w:hanging="705"/>
        <w:rPr>
          <w:szCs w:val="20"/>
        </w:rPr>
      </w:pPr>
      <w:r w:rsidRPr="004013CD">
        <w:rPr>
          <w:szCs w:val="20"/>
        </w:rPr>
        <w:t xml:space="preserve">Bij transport dient de opdrachtnemer te voldoen aan de wegenverkeerswet en andere hierop betrekking hebbende en van toepassing zijnde wet- en regelgeving. Tevens dient de opdrachtnemer in het bezit te zijn van een </w:t>
      </w:r>
      <w:r w:rsidR="00151617" w:rsidRPr="004013CD">
        <w:rPr>
          <w:szCs w:val="20"/>
        </w:rPr>
        <w:t>VIHB-inschrijving</w:t>
      </w:r>
      <w:r w:rsidRPr="004013CD">
        <w:rPr>
          <w:szCs w:val="20"/>
        </w:rPr>
        <w:t xml:space="preserve"> en in het bezit te zijn van een eurovergunning.</w:t>
      </w:r>
      <w:r w:rsidR="004013CD">
        <w:rPr>
          <w:szCs w:val="20"/>
        </w:rPr>
        <w:br/>
      </w:r>
    </w:p>
    <w:p w14:paraId="00F85942" w14:textId="1647254E" w:rsidR="004013CD" w:rsidRPr="00864F6E" w:rsidRDefault="003043C6" w:rsidP="00864F6E">
      <w:pPr>
        <w:pStyle w:val="Lijstalinea"/>
        <w:numPr>
          <w:ilvl w:val="0"/>
          <w:numId w:val="15"/>
        </w:numPr>
        <w:autoSpaceDE w:val="0"/>
        <w:autoSpaceDN w:val="0"/>
        <w:adjustRightInd w:val="0"/>
        <w:spacing w:after="0" w:line="240" w:lineRule="auto"/>
        <w:ind w:left="705" w:hanging="705"/>
        <w:rPr>
          <w:szCs w:val="20"/>
        </w:rPr>
      </w:pPr>
      <w:r w:rsidRPr="004013CD">
        <w:rPr>
          <w:szCs w:val="20"/>
        </w:rPr>
        <w:t>De opdrachtnemer dient ervoor te zorgen dat de omgeving bij transport of bij gebruik van een overstort locatie niet vervuild raakt. Mocht wel vervuiling optreden dan dient dit per direct verwijderd te worden.</w:t>
      </w:r>
      <w:r w:rsidR="004013CD" w:rsidRPr="00864F6E">
        <w:rPr>
          <w:szCs w:val="20"/>
        </w:rPr>
        <w:br/>
      </w:r>
    </w:p>
    <w:p w14:paraId="7EB9C3C5" w14:textId="77777777" w:rsidR="004013CD" w:rsidRDefault="003043C6" w:rsidP="001636F1">
      <w:pPr>
        <w:pStyle w:val="Lijstalinea"/>
        <w:numPr>
          <w:ilvl w:val="0"/>
          <w:numId w:val="15"/>
        </w:numPr>
        <w:autoSpaceDE w:val="0"/>
        <w:autoSpaceDN w:val="0"/>
        <w:adjustRightInd w:val="0"/>
        <w:spacing w:after="0" w:line="240" w:lineRule="auto"/>
        <w:ind w:left="705" w:hanging="705"/>
        <w:rPr>
          <w:szCs w:val="20"/>
        </w:rPr>
      </w:pPr>
      <w:r w:rsidRPr="004013CD">
        <w:rPr>
          <w:szCs w:val="20"/>
        </w:rPr>
        <w:lastRenderedPageBreak/>
        <w:t>Er zijn geen sanitaire voorzieningen en stromend water op het composteerterrein aanwezig. De opdrachtnemer zal zelf moeten zorgen voor de benodigde voorzieningen om te voldoen aan de Arbo eisen.</w:t>
      </w:r>
      <w:r w:rsidR="004013CD">
        <w:rPr>
          <w:szCs w:val="20"/>
        </w:rPr>
        <w:br/>
      </w:r>
    </w:p>
    <w:p w14:paraId="69EE29BA" w14:textId="77777777" w:rsidR="0026707D" w:rsidRDefault="003043C6" w:rsidP="001636F1">
      <w:pPr>
        <w:pStyle w:val="Lijstalinea"/>
        <w:numPr>
          <w:ilvl w:val="0"/>
          <w:numId w:val="15"/>
        </w:numPr>
        <w:autoSpaceDE w:val="0"/>
        <w:autoSpaceDN w:val="0"/>
        <w:adjustRightInd w:val="0"/>
        <w:spacing w:after="0" w:line="240" w:lineRule="auto"/>
        <w:ind w:left="705" w:hanging="705"/>
        <w:rPr>
          <w:szCs w:val="20"/>
        </w:rPr>
      </w:pPr>
      <w:r w:rsidRPr="004013CD">
        <w:rPr>
          <w:szCs w:val="20"/>
        </w:rPr>
        <w:t>Er is op het composteerterrein geen weegbrug aanwezig. De opdrachtnemer zal zelf de nodige maatregelen moeten treffen om de in ontvangst te nemen afvalstromen te kunnen wegen. Dit kan bijvoorbeeld door een weegsysteem op de vrachtauto, of middels een weegbrug bij ontvanger afvalstroom of een externe weegbrug.</w:t>
      </w:r>
      <w:r w:rsidR="0026707D">
        <w:rPr>
          <w:szCs w:val="20"/>
        </w:rPr>
        <w:br/>
      </w:r>
    </w:p>
    <w:p w14:paraId="66F46198" w14:textId="71EDBCDA" w:rsidR="004013CD" w:rsidRDefault="0026707D" w:rsidP="001636F1">
      <w:pPr>
        <w:pStyle w:val="Lijstalinea"/>
        <w:numPr>
          <w:ilvl w:val="0"/>
          <w:numId w:val="15"/>
        </w:numPr>
        <w:autoSpaceDE w:val="0"/>
        <w:autoSpaceDN w:val="0"/>
        <w:adjustRightInd w:val="0"/>
        <w:spacing w:after="0" w:line="240" w:lineRule="auto"/>
        <w:ind w:left="705" w:hanging="705"/>
        <w:rPr>
          <w:szCs w:val="20"/>
        </w:rPr>
      </w:pPr>
      <w:r>
        <w:rPr>
          <w:szCs w:val="20"/>
        </w:rPr>
        <w:t xml:space="preserve">Indien </w:t>
      </w:r>
      <w:r w:rsidRPr="0026707D">
        <w:rPr>
          <w:szCs w:val="20"/>
        </w:rPr>
        <w:t>de opdrachtgevers afval komen storten op de composteerinrichting op het Moment dat opdrachtnemer daar werkzaamheden verricht, is de maximale wachttijd voor de opdrachtgevers per aan te leveren vracht maximaal 10 minuten</w:t>
      </w:r>
      <w:r>
        <w:rPr>
          <w:szCs w:val="20"/>
        </w:rPr>
        <w:t>.</w:t>
      </w:r>
    </w:p>
    <w:p w14:paraId="491A7836" w14:textId="2DA52A49" w:rsidR="004013CD" w:rsidRDefault="004013CD" w:rsidP="004013CD">
      <w:pPr>
        <w:pStyle w:val="Lijstalinea"/>
        <w:spacing w:after="0" w:line="240" w:lineRule="auto"/>
        <w:ind w:left="709"/>
        <w:rPr>
          <w:szCs w:val="20"/>
        </w:rPr>
      </w:pPr>
    </w:p>
    <w:p w14:paraId="6C4A293E" w14:textId="2C6641A7" w:rsidR="003043C6" w:rsidRPr="00251B89" w:rsidRDefault="003043C6" w:rsidP="003043C6">
      <w:pPr>
        <w:pStyle w:val="Lijstalinea"/>
        <w:numPr>
          <w:ilvl w:val="0"/>
          <w:numId w:val="15"/>
        </w:numPr>
        <w:autoSpaceDE w:val="0"/>
        <w:autoSpaceDN w:val="0"/>
        <w:adjustRightInd w:val="0"/>
        <w:spacing w:after="0" w:line="240" w:lineRule="auto"/>
        <w:ind w:left="705" w:hanging="705"/>
        <w:rPr>
          <w:szCs w:val="20"/>
        </w:rPr>
      </w:pPr>
      <w:r w:rsidRPr="00251B89">
        <w:rPr>
          <w:szCs w:val="20"/>
        </w:rPr>
        <w:t xml:space="preserve">Prioritering; bij tegenstrijdigheden tussen het Programma van Eisen en de voorschriften behorende bij de omgevingsvergunning van de composteerinrichting Slagenweg (zie bijlage </w:t>
      </w:r>
      <w:r w:rsidR="00251B89" w:rsidRPr="00251B89">
        <w:rPr>
          <w:szCs w:val="20"/>
        </w:rPr>
        <w:t>10 en 11</w:t>
      </w:r>
      <w:r w:rsidRPr="00251B89">
        <w:rPr>
          <w:szCs w:val="20"/>
        </w:rPr>
        <w:t>) dan is hetgeen vermeld in de vergunning (en de bijbehorende voorschriften) leidend</w:t>
      </w:r>
      <w:r w:rsidR="0026707D" w:rsidRPr="00251B89">
        <w:rPr>
          <w:szCs w:val="20"/>
        </w:rPr>
        <w:t>.</w:t>
      </w:r>
    </w:p>
    <w:p w14:paraId="51EE7F67" w14:textId="3DE667C3" w:rsidR="003043C6" w:rsidRDefault="003043C6" w:rsidP="003043C6">
      <w:pPr>
        <w:pStyle w:val="Kop1"/>
        <w:rPr>
          <w:b/>
        </w:rPr>
      </w:pPr>
      <w:r w:rsidRPr="003136DD">
        <w:rPr>
          <w:b/>
        </w:rPr>
        <w:t xml:space="preserve">Programma van Eisen </w:t>
      </w:r>
      <w:r>
        <w:rPr>
          <w:b/>
        </w:rPr>
        <w:t>perceel D</w:t>
      </w:r>
    </w:p>
    <w:p w14:paraId="2B84DF9A" w14:textId="5136DB37" w:rsidR="00145589" w:rsidRPr="00145589" w:rsidRDefault="003043C6" w:rsidP="00145589">
      <w:pPr>
        <w:spacing w:after="0" w:line="240" w:lineRule="auto"/>
        <w:rPr>
          <w:szCs w:val="20"/>
        </w:rPr>
      </w:pPr>
      <w:r w:rsidRPr="002D0D17">
        <w:rPr>
          <w:szCs w:val="20"/>
        </w:rPr>
        <w:t>Dit programma van eisen is alleen van toepassing op perceel D: In ontvangst nemen van houtsnippers</w:t>
      </w:r>
      <w:r>
        <w:rPr>
          <w:szCs w:val="20"/>
        </w:rPr>
        <w:t xml:space="preserve"> en stamhout</w:t>
      </w:r>
      <w:r w:rsidR="00145589">
        <w:rPr>
          <w:szCs w:val="20"/>
        </w:rPr>
        <w:t>.</w:t>
      </w:r>
      <w:r w:rsidR="00145589" w:rsidRPr="00145589">
        <w:rPr>
          <w:szCs w:val="20"/>
        </w:rPr>
        <w:br/>
      </w:r>
    </w:p>
    <w:p w14:paraId="5338F6FB" w14:textId="736B36C2" w:rsidR="00145589" w:rsidRPr="00145589" w:rsidRDefault="00145589" w:rsidP="00145589">
      <w:pPr>
        <w:pStyle w:val="Lijstalinea"/>
        <w:numPr>
          <w:ilvl w:val="0"/>
          <w:numId w:val="19"/>
        </w:numPr>
        <w:autoSpaceDE w:val="0"/>
        <w:autoSpaceDN w:val="0"/>
        <w:adjustRightInd w:val="0"/>
        <w:spacing w:after="0" w:line="240" w:lineRule="auto"/>
        <w:ind w:left="705" w:hanging="705"/>
        <w:rPr>
          <w:rFonts w:cs="Verdana"/>
          <w:szCs w:val="20"/>
        </w:rPr>
      </w:pPr>
      <w:r>
        <w:rPr>
          <w:szCs w:val="20"/>
        </w:rPr>
        <w:t>H</w:t>
      </w:r>
      <w:r w:rsidRPr="00145589">
        <w:rPr>
          <w:szCs w:val="20"/>
        </w:rPr>
        <w:t>et betreft stamhout en houtsnippers die vrijkomen tijdens het snoeien en kappen van</w:t>
      </w:r>
      <w:r w:rsidR="001A7A1D">
        <w:rPr>
          <w:szCs w:val="20"/>
        </w:rPr>
        <w:t xml:space="preserve"> </w:t>
      </w:r>
      <w:r w:rsidRPr="00145589">
        <w:rPr>
          <w:szCs w:val="20"/>
        </w:rPr>
        <w:t>struiken en bomen. Het wordt verzameld op diverse locaties binnen de gemeente De Wolden en de gemeente Hoogeveen en opgeladen en vervoerd door vrachtwagens van de SWO naar een de verwerkingsinrichting van de opdrachtnemer of naar de overstortlocatie van de opdrachtnemer. Takken en stammen die niet versnipperd worden, worden afgevoerd via perceel C. De opdrachtgevers hebben de mogelijkheid om houtsnippers en stamhout toe te passen voor eigengebruik</w:t>
      </w:r>
      <w:r>
        <w:rPr>
          <w:szCs w:val="20"/>
        </w:rPr>
        <w:t>.</w:t>
      </w:r>
      <w:r>
        <w:rPr>
          <w:szCs w:val="20"/>
        </w:rPr>
        <w:br/>
      </w:r>
    </w:p>
    <w:p w14:paraId="46BEB1B9" w14:textId="2DDDB850" w:rsidR="00145589" w:rsidRPr="005D6E3F" w:rsidRDefault="00145589" w:rsidP="00145589">
      <w:pPr>
        <w:pStyle w:val="Lijstalinea"/>
        <w:numPr>
          <w:ilvl w:val="0"/>
          <w:numId w:val="19"/>
        </w:numPr>
        <w:autoSpaceDE w:val="0"/>
        <w:autoSpaceDN w:val="0"/>
        <w:adjustRightInd w:val="0"/>
        <w:spacing w:after="0" w:line="240" w:lineRule="auto"/>
        <w:ind w:left="705" w:hanging="705"/>
        <w:rPr>
          <w:rFonts w:cs="Verdana"/>
          <w:szCs w:val="20"/>
        </w:rPr>
      </w:pPr>
      <w:bookmarkStart w:id="5" w:name="_Hlk169777134"/>
      <w:r w:rsidRPr="005D6E3F">
        <w:rPr>
          <w:szCs w:val="20"/>
        </w:rPr>
        <w:t>De stammen en houtsnippers komen het gehele jaar vrij, maar voornamelijk in de periode 1 september tot 31 maart.</w:t>
      </w:r>
      <w:bookmarkEnd w:id="5"/>
      <w:r w:rsidRPr="005D6E3F">
        <w:rPr>
          <w:szCs w:val="20"/>
        </w:rPr>
        <w:br/>
      </w:r>
    </w:p>
    <w:p w14:paraId="06B7CA02" w14:textId="3C7AB2EF" w:rsidR="0026707D" w:rsidRPr="0026707D" w:rsidRDefault="003043C6" w:rsidP="0026707D">
      <w:pPr>
        <w:pStyle w:val="Lijstalinea"/>
        <w:numPr>
          <w:ilvl w:val="0"/>
          <w:numId w:val="19"/>
        </w:numPr>
        <w:autoSpaceDE w:val="0"/>
        <w:autoSpaceDN w:val="0"/>
        <w:adjustRightInd w:val="0"/>
        <w:spacing w:after="0" w:line="240" w:lineRule="auto"/>
        <w:ind w:left="705" w:hanging="705"/>
        <w:rPr>
          <w:rFonts w:cs="Verdana"/>
          <w:szCs w:val="20"/>
        </w:rPr>
      </w:pPr>
      <w:r w:rsidRPr="00145589">
        <w:rPr>
          <w:szCs w:val="20"/>
        </w:rPr>
        <w:t>De opdrachtnemer dient er rekening mee te houden</w:t>
      </w:r>
      <w:r w:rsidR="00F574C7" w:rsidRPr="00145589">
        <w:rPr>
          <w:szCs w:val="20"/>
        </w:rPr>
        <w:t>,</w:t>
      </w:r>
      <w:r w:rsidRPr="00145589">
        <w:rPr>
          <w:szCs w:val="20"/>
        </w:rPr>
        <w:t xml:space="preserve"> dat </w:t>
      </w:r>
      <w:r w:rsidR="00F574C7" w:rsidRPr="00145589">
        <w:rPr>
          <w:szCs w:val="20"/>
        </w:rPr>
        <w:t xml:space="preserve">houtsnippers </w:t>
      </w:r>
      <w:r w:rsidRPr="00145589">
        <w:rPr>
          <w:szCs w:val="20"/>
        </w:rPr>
        <w:t>incidenteel vervuild k</w:t>
      </w:r>
      <w:r w:rsidR="00F574C7" w:rsidRPr="00145589">
        <w:rPr>
          <w:szCs w:val="20"/>
        </w:rPr>
        <w:t>unnen</w:t>
      </w:r>
      <w:r w:rsidRPr="00145589">
        <w:rPr>
          <w:szCs w:val="20"/>
        </w:rPr>
        <w:t xml:space="preserve"> zijn met blad en zand, dit zal uit maximaal 2% van het gewicht bestaan. De opdrachtnemer heeft hiervoor geen recht op meerwerk.</w:t>
      </w:r>
      <w:r w:rsidR="0026707D">
        <w:rPr>
          <w:szCs w:val="20"/>
        </w:rPr>
        <w:br/>
      </w:r>
    </w:p>
    <w:p w14:paraId="14D86F0B" w14:textId="6264805C" w:rsidR="0026707D" w:rsidRPr="0026707D" w:rsidRDefault="0026707D" w:rsidP="0026707D">
      <w:pPr>
        <w:pStyle w:val="Lijstalinea"/>
        <w:numPr>
          <w:ilvl w:val="0"/>
          <w:numId w:val="19"/>
        </w:numPr>
        <w:autoSpaceDE w:val="0"/>
        <w:autoSpaceDN w:val="0"/>
        <w:adjustRightInd w:val="0"/>
        <w:spacing w:after="0" w:line="240" w:lineRule="auto"/>
        <w:ind w:left="705" w:hanging="705"/>
        <w:rPr>
          <w:rFonts w:cs="Verdana"/>
          <w:szCs w:val="20"/>
        </w:rPr>
      </w:pPr>
      <w:r w:rsidRPr="0026707D">
        <w:rPr>
          <w:rFonts w:cs="Verdana"/>
          <w:szCs w:val="20"/>
        </w:rPr>
        <w:t>De maximale wachttijd voor de opdrachtgevers tijdens het storten op locatie van de opdrachtnemer is per aan te leveren vracht maximaal 10 minuten</w:t>
      </w:r>
      <w:r>
        <w:rPr>
          <w:rFonts w:cs="Verdana"/>
          <w:szCs w:val="20"/>
        </w:rPr>
        <w:t>.</w:t>
      </w:r>
    </w:p>
    <w:p w14:paraId="0BE8885A" w14:textId="77777777" w:rsidR="003043C6" w:rsidRDefault="003043C6"/>
    <w:p w14:paraId="54896377" w14:textId="77777777" w:rsidR="003043C6" w:rsidRDefault="003043C6"/>
    <w:p w14:paraId="3E55463C" w14:textId="77777777" w:rsidR="003043C6" w:rsidRDefault="003043C6"/>
    <w:p w14:paraId="4EA07B65" w14:textId="77777777" w:rsidR="003043C6" w:rsidRDefault="003043C6"/>
    <w:p w14:paraId="0C200438" w14:textId="77777777" w:rsidR="003043C6" w:rsidRDefault="003043C6"/>
    <w:p w14:paraId="3A8FC3D8" w14:textId="77777777" w:rsidR="003043C6" w:rsidRDefault="003043C6"/>
    <w:p w14:paraId="4C95F0E5" w14:textId="77777777" w:rsidR="003043C6" w:rsidRDefault="003043C6"/>
    <w:sectPr w:rsidR="003043C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040663" w14:textId="77777777" w:rsidR="00663482" w:rsidRDefault="00663482" w:rsidP="003043C6">
      <w:pPr>
        <w:spacing w:after="0" w:line="240" w:lineRule="auto"/>
      </w:pPr>
      <w:r>
        <w:separator/>
      </w:r>
    </w:p>
  </w:endnote>
  <w:endnote w:type="continuationSeparator" w:id="0">
    <w:p w14:paraId="10E7E3BA" w14:textId="77777777" w:rsidR="00663482" w:rsidRDefault="00663482" w:rsidP="00304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7191699"/>
      <w:docPartObj>
        <w:docPartGallery w:val="Page Numbers (Bottom of Page)"/>
        <w:docPartUnique/>
      </w:docPartObj>
    </w:sdtPr>
    <w:sdtContent>
      <w:p w14:paraId="194D1699" w14:textId="2F530899" w:rsidR="00251B89" w:rsidRDefault="00251B89">
        <w:pPr>
          <w:pStyle w:val="Voettekst"/>
          <w:jc w:val="right"/>
        </w:pPr>
        <w:r>
          <w:fldChar w:fldCharType="begin"/>
        </w:r>
        <w:r>
          <w:instrText>PAGE   \* MERGEFORMAT</w:instrText>
        </w:r>
        <w:r>
          <w:fldChar w:fldCharType="separate"/>
        </w:r>
        <w:r>
          <w:t>2</w:t>
        </w:r>
        <w:r>
          <w:fldChar w:fldCharType="end"/>
        </w:r>
      </w:p>
    </w:sdtContent>
  </w:sdt>
  <w:p w14:paraId="0B636A5F" w14:textId="77777777" w:rsidR="00251B89" w:rsidRDefault="00251B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068880" w14:textId="77777777" w:rsidR="00663482" w:rsidRDefault="00663482" w:rsidP="003043C6">
      <w:pPr>
        <w:spacing w:after="0" w:line="240" w:lineRule="auto"/>
      </w:pPr>
      <w:r>
        <w:separator/>
      </w:r>
    </w:p>
  </w:footnote>
  <w:footnote w:type="continuationSeparator" w:id="0">
    <w:p w14:paraId="6A513204" w14:textId="77777777" w:rsidR="00663482" w:rsidRDefault="00663482" w:rsidP="00304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CD739" w14:textId="7E2E1588" w:rsidR="003043C6" w:rsidRDefault="003043C6">
    <w:pPr>
      <w:pStyle w:val="Koptekst"/>
    </w:pPr>
    <w:r w:rsidRPr="0072074A">
      <w:rPr>
        <w:noProof/>
      </w:rPr>
      <w:drawing>
        <wp:anchor distT="0" distB="0" distL="114300" distR="114300" simplePos="0" relativeHeight="251659264" behindDoc="0" locked="0" layoutInCell="1" allowOverlap="1" wp14:anchorId="48FCF7D2" wp14:editId="2D07A85E">
          <wp:simplePos x="0" y="0"/>
          <wp:positionH relativeFrom="margin">
            <wp:posOffset>-363254</wp:posOffset>
          </wp:positionH>
          <wp:positionV relativeFrom="paragraph">
            <wp:posOffset>-213395</wp:posOffset>
          </wp:positionV>
          <wp:extent cx="1869440" cy="534035"/>
          <wp:effectExtent l="0" t="0" r="0" b="0"/>
          <wp:wrapSquare wrapText="bothSides"/>
          <wp:docPr id="2" name="Picture 2" descr="Afbeelding met tekst, Lettertype, logo, Mer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fbeelding met tekst, Lettertype, logo, Merk&#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5340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65472"/>
    <w:multiLevelType w:val="hybridMultilevel"/>
    <w:tmpl w:val="A38A7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18049C"/>
    <w:multiLevelType w:val="hybridMultilevel"/>
    <w:tmpl w:val="792C1FBC"/>
    <w:lvl w:ilvl="0" w:tplc="0413000B">
      <w:start w:val="1"/>
      <w:numFmt w:val="bullet"/>
      <w:lvlText w:val=""/>
      <w:lvlJc w:val="left"/>
      <w:pPr>
        <w:ind w:left="1065" w:hanging="360"/>
      </w:pPr>
      <w:rPr>
        <w:rFonts w:ascii="Wingdings" w:hAnsi="Wingdings"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18AF326C"/>
    <w:multiLevelType w:val="hybridMultilevel"/>
    <w:tmpl w:val="B714EE7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066DE7"/>
    <w:multiLevelType w:val="hybridMultilevel"/>
    <w:tmpl w:val="3AB233AE"/>
    <w:lvl w:ilvl="0" w:tplc="68F04260">
      <w:start w:val="1"/>
      <w:numFmt w:val="decimal"/>
      <w:lvlText w:val="A.%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08E1267"/>
    <w:multiLevelType w:val="hybridMultilevel"/>
    <w:tmpl w:val="EB54BA7E"/>
    <w:lvl w:ilvl="0" w:tplc="0413000B">
      <w:start w:val="1"/>
      <w:numFmt w:val="bullet"/>
      <w:lvlText w:val=""/>
      <w:lvlJc w:val="left"/>
      <w:pPr>
        <w:ind w:left="1065" w:hanging="360"/>
      </w:pPr>
      <w:rPr>
        <w:rFonts w:ascii="Wingdings" w:hAnsi="Wingdings"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 w15:restartNumberingAfterBreak="0">
    <w:nsid w:val="221F475A"/>
    <w:multiLevelType w:val="hybridMultilevel"/>
    <w:tmpl w:val="32A43B2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23D8481A"/>
    <w:multiLevelType w:val="hybridMultilevel"/>
    <w:tmpl w:val="B0EE1360"/>
    <w:lvl w:ilvl="0" w:tplc="E21AB802">
      <w:start w:val="1"/>
      <w:numFmt w:val="decimal"/>
      <w:lvlText w:val="B.%1."/>
      <w:lvlJc w:val="center"/>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F67CFE"/>
    <w:multiLevelType w:val="hybridMultilevel"/>
    <w:tmpl w:val="E52664D2"/>
    <w:lvl w:ilvl="0" w:tplc="EDCC4ABA">
      <w:start w:val="1"/>
      <w:numFmt w:val="decimal"/>
      <w:lvlText w:val="D.%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1657A32"/>
    <w:multiLevelType w:val="hybridMultilevel"/>
    <w:tmpl w:val="679AE596"/>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45004735"/>
    <w:multiLevelType w:val="hybridMultilevel"/>
    <w:tmpl w:val="1F28CAFC"/>
    <w:lvl w:ilvl="0" w:tplc="E5EAE1BE">
      <w:start w:val="1"/>
      <w:numFmt w:val="decimal"/>
      <w:lvlText w:val="C.%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5F46D71"/>
    <w:multiLevelType w:val="hybridMultilevel"/>
    <w:tmpl w:val="A97C8338"/>
    <w:lvl w:ilvl="0" w:tplc="EDCC4ABA">
      <w:start w:val="1"/>
      <w:numFmt w:val="decimal"/>
      <w:lvlText w:val="D.%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6FC3A9F"/>
    <w:multiLevelType w:val="hybridMultilevel"/>
    <w:tmpl w:val="656C7F44"/>
    <w:lvl w:ilvl="0" w:tplc="0413000B">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2" w15:restartNumberingAfterBreak="0">
    <w:nsid w:val="579B2BFB"/>
    <w:multiLevelType w:val="hybridMultilevel"/>
    <w:tmpl w:val="D9809212"/>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580F709A"/>
    <w:multiLevelType w:val="hybridMultilevel"/>
    <w:tmpl w:val="7D161C76"/>
    <w:lvl w:ilvl="0" w:tplc="9BAEC750">
      <w:start w:val="1"/>
      <w:numFmt w:val="decimal"/>
      <w:lvlText w:val="C.%1."/>
      <w:lvlJc w:val="center"/>
      <w:pPr>
        <w:ind w:left="357" w:hanging="357"/>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C2540E4"/>
    <w:multiLevelType w:val="hybridMultilevel"/>
    <w:tmpl w:val="32F2EE32"/>
    <w:lvl w:ilvl="0" w:tplc="0413000B">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5E965FA4"/>
    <w:multiLevelType w:val="hybridMultilevel"/>
    <w:tmpl w:val="AC5A870C"/>
    <w:lvl w:ilvl="0" w:tplc="762CD068">
      <w:start w:val="5"/>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694A042E"/>
    <w:multiLevelType w:val="hybridMultilevel"/>
    <w:tmpl w:val="9CF03376"/>
    <w:lvl w:ilvl="0" w:tplc="0D44512C">
      <w:start w:val="1"/>
      <w:numFmt w:val="decimal"/>
      <w:lvlText w:val="D.%1."/>
      <w:lvlJc w:val="center"/>
      <w:pPr>
        <w:ind w:left="360"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7" w15:restartNumberingAfterBreak="0">
    <w:nsid w:val="6B0A2E67"/>
    <w:multiLevelType w:val="hybridMultilevel"/>
    <w:tmpl w:val="80362390"/>
    <w:lvl w:ilvl="0" w:tplc="0413000B">
      <w:start w:val="1"/>
      <w:numFmt w:val="bullet"/>
      <w:lvlText w:val=""/>
      <w:lvlJc w:val="left"/>
      <w:pPr>
        <w:ind w:left="1065" w:hanging="360"/>
      </w:pPr>
      <w:rPr>
        <w:rFonts w:ascii="Wingdings" w:hAnsi="Wingdings"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8" w15:restartNumberingAfterBreak="0">
    <w:nsid w:val="76F729A7"/>
    <w:multiLevelType w:val="hybridMultilevel"/>
    <w:tmpl w:val="35206FBE"/>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296377205">
    <w:abstractNumId w:val="0"/>
  </w:num>
  <w:num w:numId="2" w16cid:durableId="1255943169">
    <w:abstractNumId w:val="3"/>
  </w:num>
  <w:num w:numId="3" w16cid:durableId="1596212162">
    <w:abstractNumId w:val="8"/>
  </w:num>
  <w:num w:numId="4" w16cid:durableId="481850302">
    <w:abstractNumId w:val="12"/>
  </w:num>
  <w:num w:numId="5" w16cid:durableId="1931159567">
    <w:abstractNumId w:val="15"/>
  </w:num>
  <w:num w:numId="6" w16cid:durableId="1763069579">
    <w:abstractNumId w:val="2"/>
  </w:num>
  <w:num w:numId="7" w16cid:durableId="778448025">
    <w:abstractNumId w:val="5"/>
  </w:num>
  <w:num w:numId="8" w16cid:durableId="1588491657">
    <w:abstractNumId w:val="11"/>
  </w:num>
  <w:num w:numId="9" w16cid:durableId="572356871">
    <w:abstractNumId w:val="14"/>
  </w:num>
  <w:num w:numId="10" w16cid:durableId="1647120968">
    <w:abstractNumId w:val="18"/>
  </w:num>
  <w:num w:numId="11" w16cid:durableId="1002973320">
    <w:abstractNumId w:val="4"/>
  </w:num>
  <w:num w:numId="12" w16cid:durableId="2130127396">
    <w:abstractNumId w:val="17"/>
  </w:num>
  <w:num w:numId="13" w16cid:durableId="600837180">
    <w:abstractNumId w:val="1"/>
  </w:num>
  <w:num w:numId="14" w16cid:durableId="1537506416">
    <w:abstractNumId w:val="6"/>
  </w:num>
  <w:num w:numId="15" w16cid:durableId="1660764629">
    <w:abstractNumId w:val="13"/>
  </w:num>
  <w:num w:numId="16" w16cid:durableId="261839565">
    <w:abstractNumId w:val="9"/>
  </w:num>
  <w:num w:numId="17" w16cid:durableId="1275209798">
    <w:abstractNumId w:val="7"/>
  </w:num>
  <w:num w:numId="18" w16cid:durableId="1919704185">
    <w:abstractNumId w:val="10"/>
  </w:num>
  <w:num w:numId="19" w16cid:durableId="2367922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3C6"/>
    <w:rsid w:val="00024872"/>
    <w:rsid w:val="000836BE"/>
    <w:rsid w:val="00145589"/>
    <w:rsid w:val="00151617"/>
    <w:rsid w:val="001636F1"/>
    <w:rsid w:val="001643AE"/>
    <w:rsid w:val="00167E4A"/>
    <w:rsid w:val="00182F74"/>
    <w:rsid w:val="001976A4"/>
    <w:rsid w:val="001A7A1D"/>
    <w:rsid w:val="001D412B"/>
    <w:rsid w:val="001F4988"/>
    <w:rsid w:val="0023793B"/>
    <w:rsid w:val="00251B89"/>
    <w:rsid w:val="0026707D"/>
    <w:rsid w:val="002707A1"/>
    <w:rsid w:val="002A7C27"/>
    <w:rsid w:val="002D2291"/>
    <w:rsid w:val="003043C6"/>
    <w:rsid w:val="00363EAF"/>
    <w:rsid w:val="00365D28"/>
    <w:rsid w:val="00375EE3"/>
    <w:rsid w:val="003D3654"/>
    <w:rsid w:val="004013CD"/>
    <w:rsid w:val="00414403"/>
    <w:rsid w:val="0042604A"/>
    <w:rsid w:val="004322B9"/>
    <w:rsid w:val="0046268F"/>
    <w:rsid w:val="00474071"/>
    <w:rsid w:val="004803FA"/>
    <w:rsid w:val="004D7206"/>
    <w:rsid w:val="0050009B"/>
    <w:rsid w:val="005256D2"/>
    <w:rsid w:val="0057205C"/>
    <w:rsid w:val="00596B15"/>
    <w:rsid w:val="005A7F21"/>
    <w:rsid w:val="005D6E3F"/>
    <w:rsid w:val="005E0709"/>
    <w:rsid w:val="005E082A"/>
    <w:rsid w:val="005F1A16"/>
    <w:rsid w:val="006002BC"/>
    <w:rsid w:val="00663482"/>
    <w:rsid w:val="006A3A32"/>
    <w:rsid w:val="007506BA"/>
    <w:rsid w:val="00794E02"/>
    <w:rsid w:val="007E2F92"/>
    <w:rsid w:val="00864F6E"/>
    <w:rsid w:val="00877B28"/>
    <w:rsid w:val="009150D5"/>
    <w:rsid w:val="00936050"/>
    <w:rsid w:val="009771BF"/>
    <w:rsid w:val="009B0380"/>
    <w:rsid w:val="009B5387"/>
    <w:rsid w:val="009C40AA"/>
    <w:rsid w:val="00A873F5"/>
    <w:rsid w:val="00AF0B6D"/>
    <w:rsid w:val="00B33E92"/>
    <w:rsid w:val="00BA66D1"/>
    <w:rsid w:val="00BF5AF2"/>
    <w:rsid w:val="00C17AD6"/>
    <w:rsid w:val="00C259B7"/>
    <w:rsid w:val="00C47CB2"/>
    <w:rsid w:val="00CD10B3"/>
    <w:rsid w:val="00CF6599"/>
    <w:rsid w:val="00DA07F5"/>
    <w:rsid w:val="00E646E1"/>
    <w:rsid w:val="00E74BBC"/>
    <w:rsid w:val="00EC6DD6"/>
    <w:rsid w:val="00ED7D57"/>
    <w:rsid w:val="00F574C7"/>
    <w:rsid w:val="00F921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6CB0"/>
  <w15:chartTrackingRefBased/>
  <w15:docId w15:val="{36ABB6D3-BD54-43FC-9B50-746023EC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kern w:val="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43C6"/>
    <w:rPr>
      <w:kern w:val="0"/>
      <w14:ligatures w14:val="none"/>
    </w:rPr>
  </w:style>
  <w:style w:type="paragraph" w:styleId="Kop1">
    <w:name w:val="heading 1"/>
    <w:basedOn w:val="Standaard"/>
    <w:next w:val="Standaard"/>
    <w:link w:val="Kop1Char"/>
    <w:uiPriority w:val="9"/>
    <w:qFormat/>
    <w:rsid w:val="003043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043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043C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43C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3043C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3043C6"/>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3043C6"/>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3043C6"/>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3043C6"/>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43C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043C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043C6"/>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3043C6"/>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3043C6"/>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3043C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3043C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3043C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3043C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3043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43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43C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43C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3043C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43C6"/>
    <w:rPr>
      <w:i/>
      <w:iCs/>
      <w:color w:val="404040" w:themeColor="text1" w:themeTint="BF"/>
    </w:rPr>
  </w:style>
  <w:style w:type="paragraph" w:styleId="Lijstalinea">
    <w:name w:val="List Paragraph"/>
    <w:basedOn w:val="Standaard"/>
    <w:link w:val="LijstalineaChar"/>
    <w:uiPriority w:val="34"/>
    <w:qFormat/>
    <w:rsid w:val="003043C6"/>
    <w:pPr>
      <w:ind w:left="720"/>
      <w:contextualSpacing/>
    </w:pPr>
  </w:style>
  <w:style w:type="character" w:styleId="Intensievebenadrukking">
    <w:name w:val="Intense Emphasis"/>
    <w:basedOn w:val="Standaardalinea-lettertype"/>
    <w:uiPriority w:val="21"/>
    <w:qFormat/>
    <w:rsid w:val="003043C6"/>
    <w:rPr>
      <w:i/>
      <w:iCs/>
      <w:color w:val="0F4761" w:themeColor="accent1" w:themeShade="BF"/>
    </w:rPr>
  </w:style>
  <w:style w:type="paragraph" w:styleId="Duidelijkcitaat">
    <w:name w:val="Intense Quote"/>
    <w:basedOn w:val="Standaard"/>
    <w:next w:val="Standaard"/>
    <w:link w:val="DuidelijkcitaatChar"/>
    <w:uiPriority w:val="30"/>
    <w:qFormat/>
    <w:rsid w:val="003043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43C6"/>
    <w:rPr>
      <w:i/>
      <w:iCs/>
      <w:color w:val="0F4761" w:themeColor="accent1" w:themeShade="BF"/>
    </w:rPr>
  </w:style>
  <w:style w:type="character" w:styleId="Intensieveverwijzing">
    <w:name w:val="Intense Reference"/>
    <w:basedOn w:val="Standaardalinea-lettertype"/>
    <w:uiPriority w:val="32"/>
    <w:qFormat/>
    <w:rsid w:val="003043C6"/>
    <w:rPr>
      <w:b/>
      <w:bCs/>
      <w:smallCaps/>
      <w:color w:val="0F4761" w:themeColor="accent1" w:themeShade="BF"/>
      <w:spacing w:val="5"/>
    </w:rPr>
  </w:style>
  <w:style w:type="paragraph" w:styleId="Koptekst">
    <w:name w:val="header"/>
    <w:basedOn w:val="Standaard"/>
    <w:link w:val="KoptekstChar"/>
    <w:uiPriority w:val="99"/>
    <w:unhideWhenUsed/>
    <w:rsid w:val="003043C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43C6"/>
  </w:style>
  <w:style w:type="paragraph" w:styleId="Voettekst">
    <w:name w:val="footer"/>
    <w:basedOn w:val="Standaard"/>
    <w:link w:val="VoettekstChar"/>
    <w:uiPriority w:val="99"/>
    <w:unhideWhenUsed/>
    <w:rsid w:val="003043C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43C6"/>
  </w:style>
  <w:style w:type="character" w:styleId="Verwijzingopmerking">
    <w:name w:val="annotation reference"/>
    <w:basedOn w:val="Standaardalinea-lettertype"/>
    <w:uiPriority w:val="99"/>
    <w:semiHidden/>
    <w:unhideWhenUsed/>
    <w:rsid w:val="003043C6"/>
    <w:rPr>
      <w:sz w:val="16"/>
      <w:szCs w:val="16"/>
    </w:rPr>
  </w:style>
  <w:style w:type="paragraph" w:styleId="Tekstopmerking">
    <w:name w:val="annotation text"/>
    <w:basedOn w:val="Standaard"/>
    <w:link w:val="TekstopmerkingChar"/>
    <w:uiPriority w:val="99"/>
    <w:unhideWhenUsed/>
    <w:rsid w:val="003043C6"/>
    <w:pPr>
      <w:spacing w:line="240" w:lineRule="auto"/>
    </w:pPr>
    <w:rPr>
      <w:rFonts w:asciiTheme="minorHAnsi" w:hAnsiTheme="minorHAnsi"/>
      <w:szCs w:val="20"/>
    </w:rPr>
  </w:style>
  <w:style w:type="character" w:customStyle="1" w:styleId="TekstopmerkingChar">
    <w:name w:val="Tekst opmerking Char"/>
    <w:basedOn w:val="Standaardalinea-lettertype"/>
    <w:link w:val="Tekstopmerking"/>
    <w:uiPriority w:val="99"/>
    <w:rsid w:val="003043C6"/>
    <w:rPr>
      <w:rFonts w:asciiTheme="minorHAnsi" w:hAnsiTheme="minorHAnsi"/>
      <w:kern w:val="0"/>
      <w:szCs w:val="20"/>
      <w14:ligatures w14:val="none"/>
    </w:rPr>
  </w:style>
  <w:style w:type="character" w:styleId="Hyperlink">
    <w:name w:val="Hyperlink"/>
    <w:basedOn w:val="Standaardalinea-lettertype"/>
    <w:uiPriority w:val="99"/>
    <w:unhideWhenUsed/>
    <w:rsid w:val="003043C6"/>
    <w:rPr>
      <w:color w:val="467886" w:themeColor="hyperlink"/>
      <w:u w:val="single"/>
    </w:rPr>
  </w:style>
  <w:style w:type="character" w:customStyle="1" w:styleId="LijstalineaChar">
    <w:name w:val="Lijstalinea Char"/>
    <w:basedOn w:val="Standaardalinea-lettertype"/>
    <w:link w:val="Lijstalinea"/>
    <w:uiPriority w:val="34"/>
    <w:locked/>
    <w:rsid w:val="003043C6"/>
    <w:rPr>
      <w:kern w:val="0"/>
      <w14:ligatures w14:val="none"/>
    </w:rPr>
  </w:style>
  <w:style w:type="paragraph" w:styleId="Onderwerpvanopmerking">
    <w:name w:val="annotation subject"/>
    <w:basedOn w:val="Tekstopmerking"/>
    <w:next w:val="Tekstopmerking"/>
    <w:link w:val="OnderwerpvanopmerkingChar"/>
    <w:uiPriority w:val="99"/>
    <w:semiHidden/>
    <w:unhideWhenUsed/>
    <w:rsid w:val="002D2291"/>
    <w:rPr>
      <w:rFonts w:ascii="Verdana" w:hAnsi="Verdana"/>
      <w:b/>
      <w:bCs/>
    </w:rPr>
  </w:style>
  <w:style w:type="character" w:customStyle="1" w:styleId="OnderwerpvanopmerkingChar">
    <w:name w:val="Onderwerp van opmerking Char"/>
    <w:basedOn w:val="TekstopmerkingChar"/>
    <w:link w:val="Onderwerpvanopmerking"/>
    <w:uiPriority w:val="99"/>
    <w:semiHidden/>
    <w:rsid w:val="002D2291"/>
    <w:rPr>
      <w:rFonts w:asciiTheme="minorHAnsi" w:hAnsiTheme="minorHAnsi"/>
      <w:b/>
      <w:bCs/>
      <w:kern w:val="0"/>
      <w:szCs w:val="20"/>
      <w14:ligatures w14:val="none"/>
    </w:rPr>
  </w:style>
  <w:style w:type="character" w:styleId="Onopgelostemelding">
    <w:name w:val="Unresolved Mention"/>
    <w:basedOn w:val="Standaardalinea-lettertype"/>
    <w:uiPriority w:val="99"/>
    <w:semiHidden/>
    <w:unhideWhenUsed/>
    <w:rsid w:val="00864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wb.nl/verkeer/routeplann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E580A-CA55-4113-9762-6E3322460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8</Pages>
  <Words>3152</Words>
  <Characters>17338</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Samenwerkingsorganisatie de Wolden Hoogeveen</Company>
  <LinksUpToDate>false</LinksUpToDate>
  <CharactersWithSpaces>20450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Bouland, Jolanda</dc:creator>
  <cp:keywords/>
  <dc:description/>
  <cp:lastModifiedBy>Kuin, Hielke</cp:lastModifiedBy>
  <cp:revision>23</cp:revision>
  <dcterms:created xsi:type="dcterms:W3CDTF">2024-06-17T13:09:00Z</dcterms:created>
  <dcterms:modified xsi:type="dcterms:W3CDTF">2024-06-20T12:19:00Z</dcterms:modified>
</cp:coreProperties>
</file>