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Default="00FF7E05" w:rsidP="00E64FF0">
                            <w:pPr>
                              <w:rPr>
                                <w:b/>
                                <w:bCs/>
                                <w:color w:val="0000FF"/>
                                <w:sz w:val="24"/>
                                <w:szCs w:val="24"/>
                              </w:rPr>
                            </w:pPr>
                          </w:p>
                          <w:p w14:paraId="117EF890" w14:textId="18ED8D24" w:rsidR="00E64FF0" w:rsidRPr="006576A4" w:rsidRDefault="006576A4" w:rsidP="00E64FF0">
                            <w:pPr>
                              <w:rPr>
                                <w:b/>
                                <w:bCs/>
                                <w:sz w:val="28"/>
                                <w:szCs w:val="28"/>
                              </w:rPr>
                            </w:pPr>
                            <w:r w:rsidRPr="006576A4">
                              <w:rPr>
                                <w:b/>
                                <w:bCs/>
                                <w:sz w:val="28"/>
                                <w:szCs w:val="28"/>
                              </w:rPr>
                              <w:t xml:space="preserve">Den Haag – fietsenstalling </w:t>
                            </w:r>
                            <w:proofErr w:type="spellStart"/>
                            <w:r w:rsidRPr="006576A4">
                              <w:rPr>
                                <w:b/>
                                <w:bCs/>
                                <w:sz w:val="28"/>
                                <w:szCs w:val="28"/>
                              </w:rPr>
                              <w:t>Stichthage</w:t>
                            </w:r>
                            <w:proofErr w:type="spellEnd"/>
                          </w:p>
                          <w:p w14:paraId="4F1279DD" w14:textId="69205C39" w:rsidR="00E64FF0" w:rsidRPr="006576A4" w:rsidRDefault="00E64FF0" w:rsidP="00E64FF0">
                            <w:pPr>
                              <w:rPr>
                                <w:sz w:val="28"/>
                                <w:szCs w:val="28"/>
                              </w:rPr>
                            </w:pPr>
                            <w:r w:rsidRPr="006576A4">
                              <w:rPr>
                                <w:b/>
                                <w:bCs/>
                                <w:sz w:val="28"/>
                                <w:szCs w:val="28"/>
                              </w:rPr>
                              <w:t>TN</w:t>
                            </w:r>
                            <w:r w:rsidR="006576A4" w:rsidRPr="006576A4">
                              <w:rPr>
                                <w:b/>
                                <w:bCs/>
                                <w:sz w:val="28"/>
                                <w:szCs w:val="28"/>
                              </w:rPr>
                              <w:t xml:space="preserve"> 447320</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Default="00FF7E05" w:rsidP="00E64FF0">
                      <w:pPr>
                        <w:rPr>
                          <w:b/>
                          <w:bCs/>
                          <w:color w:val="0000FF"/>
                          <w:sz w:val="24"/>
                          <w:szCs w:val="24"/>
                        </w:rPr>
                      </w:pPr>
                    </w:p>
                    <w:p w14:paraId="117EF890" w14:textId="18ED8D24" w:rsidR="00E64FF0" w:rsidRPr="006576A4" w:rsidRDefault="006576A4" w:rsidP="00E64FF0">
                      <w:pPr>
                        <w:rPr>
                          <w:b/>
                          <w:bCs/>
                          <w:sz w:val="28"/>
                          <w:szCs w:val="28"/>
                        </w:rPr>
                      </w:pPr>
                      <w:r w:rsidRPr="006576A4">
                        <w:rPr>
                          <w:b/>
                          <w:bCs/>
                          <w:sz w:val="28"/>
                          <w:szCs w:val="28"/>
                        </w:rPr>
                        <w:t xml:space="preserve">Den Haag – fietsenstalling </w:t>
                      </w:r>
                      <w:proofErr w:type="spellStart"/>
                      <w:r w:rsidRPr="006576A4">
                        <w:rPr>
                          <w:b/>
                          <w:bCs/>
                          <w:sz w:val="28"/>
                          <w:szCs w:val="28"/>
                        </w:rPr>
                        <w:t>Stichthage</w:t>
                      </w:r>
                      <w:proofErr w:type="spellEnd"/>
                    </w:p>
                    <w:p w14:paraId="4F1279DD" w14:textId="69205C39" w:rsidR="00E64FF0" w:rsidRPr="006576A4" w:rsidRDefault="00E64FF0" w:rsidP="00E64FF0">
                      <w:pPr>
                        <w:rPr>
                          <w:sz w:val="28"/>
                          <w:szCs w:val="28"/>
                        </w:rPr>
                      </w:pPr>
                      <w:r w:rsidRPr="006576A4">
                        <w:rPr>
                          <w:b/>
                          <w:bCs/>
                          <w:sz w:val="28"/>
                          <w:szCs w:val="28"/>
                        </w:rPr>
                        <w:t>TN</w:t>
                      </w:r>
                      <w:r w:rsidR="006576A4" w:rsidRPr="006576A4">
                        <w:rPr>
                          <w:b/>
                          <w:bCs/>
                          <w:sz w:val="28"/>
                          <w:szCs w:val="28"/>
                        </w:rPr>
                        <w:t xml:space="preserve"> 447320</w:t>
                      </w:r>
                    </w:p>
                  </w:txbxContent>
                </v:textbox>
              </v:rect>
            </w:pict>
          </mc:Fallback>
        </mc:AlternateContent>
      </w: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42FE5DAB" w14:textId="0C40C57A" w:rsidR="0031429A" w:rsidRDefault="00E64FF0">
          <w:pPr>
            <w:pStyle w:val="Inhopg1"/>
            <w:tabs>
              <w:tab w:val="left" w:pos="440"/>
              <w:tab w:val="right" w:leader="dot" w:pos="9062"/>
            </w:tabs>
            <w:rPr>
              <w:rFonts w:asciiTheme="minorHAnsi" w:eastAsiaTheme="minorEastAsia" w:hAnsiTheme="minorHAnsi"/>
              <w:noProof/>
              <w:kern w:val="2"/>
              <w:sz w:val="22"/>
              <w:lang w:eastAsia="nl-NL"/>
              <w14:ligatures w14:val="standardContextua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67797206" w:history="1">
            <w:r w:rsidR="0031429A" w:rsidRPr="001651DA">
              <w:rPr>
                <w:rStyle w:val="Hyperlink"/>
                <w:noProof/>
              </w:rPr>
              <w:t>1</w:t>
            </w:r>
            <w:r w:rsidR="0031429A">
              <w:rPr>
                <w:rFonts w:asciiTheme="minorHAnsi" w:eastAsiaTheme="minorEastAsia" w:hAnsiTheme="minorHAnsi"/>
                <w:noProof/>
                <w:kern w:val="2"/>
                <w:sz w:val="22"/>
                <w:lang w:eastAsia="nl-NL"/>
                <w14:ligatures w14:val="standardContextual"/>
              </w:rPr>
              <w:tab/>
            </w:r>
            <w:r w:rsidR="0031429A" w:rsidRPr="001651DA">
              <w:rPr>
                <w:rStyle w:val="Hyperlink"/>
                <w:noProof/>
              </w:rPr>
              <w:t>Inleiding</w:t>
            </w:r>
            <w:r w:rsidR="0031429A">
              <w:rPr>
                <w:noProof/>
                <w:webHidden/>
              </w:rPr>
              <w:tab/>
            </w:r>
            <w:r w:rsidR="0031429A">
              <w:rPr>
                <w:noProof/>
                <w:webHidden/>
              </w:rPr>
              <w:fldChar w:fldCharType="begin"/>
            </w:r>
            <w:r w:rsidR="0031429A">
              <w:rPr>
                <w:noProof/>
                <w:webHidden/>
              </w:rPr>
              <w:instrText xml:space="preserve"> PAGEREF _Toc167797206 \h </w:instrText>
            </w:r>
            <w:r w:rsidR="0031429A">
              <w:rPr>
                <w:noProof/>
                <w:webHidden/>
              </w:rPr>
            </w:r>
            <w:r w:rsidR="0031429A">
              <w:rPr>
                <w:noProof/>
                <w:webHidden/>
              </w:rPr>
              <w:fldChar w:fldCharType="separate"/>
            </w:r>
            <w:r w:rsidR="0031429A">
              <w:rPr>
                <w:noProof/>
                <w:webHidden/>
              </w:rPr>
              <w:t>1</w:t>
            </w:r>
            <w:r w:rsidR="0031429A">
              <w:rPr>
                <w:noProof/>
                <w:webHidden/>
              </w:rPr>
              <w:fldChar w:fldCharType="end"/>
            </w:r>
          </w:hyperlink>
        </w:p>
        <w:p w14:paraId="335C328D" w14:textId="4BAC7AE3" w:rsidR="0031429A" w:rsidRDefault="0031429A">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7797207" w:history="1">
            <w:r w:rsidRPr="001651DA">
              <w:rPr>
                <w:rStyle w:val="Hyperlink"/>
                <w:noProof/>
              </w:rPr>
              <w:t>1.1</w:t>
            </w:r>
            <w:r>
              <w:rPr>
                <w:rFonts w:asciiTheme="minorHAnsi" w:eastAsiaTheme="minorEastAsia" w:hAnsiTheme="minorHAnsi"/>
                <w:noProof/>
                <w:kern w:val="2"/>
                <w:sz w:val="22"/>
                <w:lang w:eastAsia="nl-NL"/>
                <w14:ligatures w14:val="standardContextual"/>
              </w:rPr>
              <w:tab/>
            </w:r>
            <w:r w:rsidRPr="001651DA">
              <w:rPr>
                <w:rStyle w:val="Hyperlink"/>
                <w:noProof/>
              </w:rPr>
              <w:t>Achtergrond</w:t>
            </w:r>
            <w:r>
              <w:rPr>
                <w:noProof/>
                <w:webHidden/>
              </w:rPr>
              <w:tab/>
            </w:r>
            <w:r>
              <w:rPr>
                <w:noProof/>
                <w:webHidden/>
              </w:rPr>
              <w:fldChar w:fldCharType="begin"/>
            </w:r>
            <w:r>
              <w:rPr>
                <w:noProof/>
                <w:webHidden/>
              </w:rPr>
              <w:instrText xml:space="preserve"> PAGEREF _Toc167797207 \h </w:instrText>
            </w:r>
            <w:r>
              <w:rPr>
                <w:noProof/>
                <w:webHidden/>
              </w:rPr>
            </w:r>
            <w:r>
              <w:rPr>
                <w:noProof/>
                <w:webHidden/>
              </w:rPr>
              <w:fldChar w:fldCharType="separate"/>
            </w:r>
            <w:r>
              <w:rPr>
                <w:noProof/>
                <w:webHidden/>
              </w:rPr>
              <w:t>1</w:t>
            </w:r>
            <w:r>
              <w:rPr>
                <w:noProof/>
                <w:webHidden/>
              </w:rPr>
              <w:fldChar w:fldCharType="end"/>
            </w:r>
          </w:hyperlink>
        </w:p>
        <w:p w14:paraId="730C255C" w14:textId="5053022D" w:rsidR="0031429A" w:rsidRDefault="0031429A">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7797208" w:history="1">
            <w:r w:rsidRPr="001651DA">
              <w:rPr>
                <w:rStyle w:val="Hyperlink"/>
                <w:noProof/>
              </w:rPr>
              <w:t>1.2</w:t>
            </w:r>
            <w:r>
              <w:rPr>
                <w:rFonts w:asciiTheme="minorHAnsi" w:eastAsiaTheme="minorEastAsia" w:hAnsiTheme="minorHAnsi"/>
                <w:noProof/>
                <w:kern w:val="2"/>
                <w:sz w:val="22"/>
                <w:lang w:eastAsia="nl-NL"/>
                <w14:ligatures w14:val="standardContextual"/>
              </w:rPr>
              <w:tab/>
            </w:r>
            <w:r w:rsidRPr="001651DA">
              <w:rPr>
                <w:rStyle w:val="Hyperlink"/>
                <w:noProof/>
              </w:rPr>
              <w:t>Doel selectieleidraad</w:t>
            </w:r>
            <w:r>
              <w:rPr>
                <w:noProof/>
                <w:webHidden/>
              </w:rPr>
              <w:tab/>
            </w:r>
            <w:r>
              <w:rPr>
                <w:noProof/>
                <w:webHidden/>
              </w:rPr>
              <w:fldChar w:fldCharType="begin"/>
            </w:r>
            <w:r>
              <w:rPr>
                <w:noProof/>
                <w:webHidden/>
              </w:rPr>
              <w:instrText xml:space="preserve"> PAGEREF _Toc167797208 \h </w:instrText>
            </w:r>
            <w:r>
              <w:rPr>
                <w:noProof/>
                <w:webHidden/>
              </w:rPr>
            </w:r>
            <w:r>
              <w:rPr>
                <w:noProof/>
                <w:webHidden/>
              </w:rPr>
              <w:fldChar w:fldCharType="separate"/>
            </w:r>
            <w:r>
              <w:rPr>
                <w:noProof/>
                <w:webHidden/>
              </w:rPr>
              <w:t>1</w:t>
            </w:r>
            <w:r>
              <w:rPr>
                <w:noProof/>
                <w:webHidden/>
              </w:rPr>
              <w:fldChar w:fldCharType="end"/>
            </w:r>
          </w:hyperlink>
        </w:p>
        <w:p w14:paraId="340227F8" w14:textId="3E3CE9D3" w:rsidR="0031429A" w:rsidRDefault="0031429A">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7797209" w:history="1">
            <w:r w:rsidRPr="001651DA">
              <w:rPr>
                <w:rStyle w:val="Hyperlink"/>
                <w:noProof/>
              </w:rPr>
              <w:t>1.3</w:t>
            </w:r>
            <w:r>
              <w:rPr>
                <w:rFonts w:asciiTheme="minorHAnsi" w:eastAsiaTheme="minorEastAsia" w:hAnsiTheme="minorHAnsi"/>
                <w:noProof/>
                <w:kern w:val="2"/>
                <w:sz w:val="22"/>
                <w:lang w:eastAsia="nl-NL"/>
                <w14:ligatures w14:val="standardContextual"/>
              </w:rPr>
              <w:tab/>
            </w:r>
            <w:r w:rsidRPr="001651DA">
              <w:rPr>
                <w:rStyle w:val="Hyperlink"/>
                <w:noProof/>
              </w:rPr>
              <w:t>Nadere informatie over de opdracht</w:t>
            </w:r>
            <w:r>
              <w:rPr>
                <w:noProof/>
                <w:webHidden/>
              </w:rPr>
              <w:tab/>
            </w:r>
            <w:r>
              <w:rPr>
                <w:noProof/>
                <w:webHidden/>
              </w:rPr>
              <w:fldChar w:fldCharType="begin"/>
            </w:r>
            <w:r>
              <w:rPr>
                <w:noProof/>
                <w:webHidden/>
              </w:rPr>
              <w:instrText xml:space="preserve"> PAGEREF _Toc167797209 \h </w:instrText>
            </w:r>
            <w:r>
              <w:rPr>
                <w:noProof/>
                <w:webHidden/>
              </w:rPr>
            </w:r>
            <w:r>
              <w:rPr>
                <w:noProof/>
                <w:webHidden/>
              </w:rPr>
              <w:fldChar w:fldCharType="separate"/>
            </w:r>
            <w:r>
              <w:rPr>
                <w:noProof/>
                <w:webHidden/>
              </w:rPr>
              <w:t>1</w:t>
            </w:r>
            <w:r>
              <w:rPr>
                <w:noProof/>
                <w:webHidden/>
              </w:rPr>
              <w:fldChar w:fldCharType="end"/>
            </w:r>
          </w:hyperlink>
        </w:p>
        <w:p w14:paraId="51C41E26" w14:textId="25796015" w:rsidR="0031429A" w:rsidRDefault="0031429A">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7797210" w:history="1">
            <w:r w:rsidRPr="001651DA">
              <w:rPr>
                <w:rStyle w:val="Hyperlink"/>
                <w:noProof/>
              </w:rPr>
              <w:t>1.4</w:t>
            </w:r>
            <w:r>
              <w:rPr>
                <w:rFonts w:asciiTheme="minorHAnsi" w:eastAsiaTheme="minorEastAsia" w:hAnsiTheme="minorHAnsi"/>
                <w:noProof/>
                <w:kern w:val="2"/>
                <w:sz w:val="22"/>
                <w:lang w:eastAsia="nl-NL"/>
                <w14:ligatures w14:val="standardContextual"/>
              </w:rPr>
              <w:tab/>
            </w:r>
            <w:r w:rsidRPr="001651DA">
              <w:rPr>
                <w:rStyle w:val="Hyperlink"/>
                <w:noProof/>
              </w:rPr>
              <w:t>Scope van de opdracht</w:t>
            </w:r>
            <w:r>
              <w:rPr>
                <w:noProof/>
                <w:webHidden/>
              </w:rPr>
              <w:tab/>
            </w:r>
            <w:r>
              <w:rPr>
                <w:noProof/>
                <w:webHidden/>
              </w:rPr>
              <w:fldChar w:fldCharType="begin"/>
            </w:r>
            <w:r>
              <w:rPr>
                <w:noProof/>
                <w:webHidden/>
              </w:rPr>
              <w:instrText xml:space="preserve"> PAGEREF _Toc167797210 \h </w:instrText>
            </w:r>
            <w:r>
              <w:rPr>
                <w:noProof/>
                <w:webHidden/>
              </w:rPr>
            </w:r>
            <w:r>
              <w:rPr>
                <w:noProof/>
                <w:webHidden/>
              </w:rPr>
              <w:fldChar w:fldCharType="separate"/>
            </w:r>
            <w:r>
              <w:rPr>
                <w:noProof/>
                <w:webHidden/>
              </w:rPr>
              <w:t>1</w:t>
            </w:r>
            <w:r>
              <w:rPr>
                <w:noProof/>
                <w:webHidden/>
              </w:rPr>
              <w:fldChar w:fldCharType="end"/>
            </w:r>
          </w:hyperlink>
        </w:p>
        <w:p w14:paraId="6BC57576" w14:textId="00CD7F71" w:rsidR="0031429A" w:rsidRDefault="0031429A">
          <w:pPr>
            <w:pStyle w:val="Inhopg1"/>
            <w:tabs>
              <w:tab w:val="left" w:pos="440"/>
              <w:tab w:val="right" w:leader="dot" w:pos="9062"/>
            </w:tabs>
            <w:rPr>
              <w:rFonts w:asciiTheme="minorHAnsi" w:eastAsiaTheme="minorEastAsia" w:hAnsiTheme="minorHAnsi"/>
              <w:noProof/>
              <w:kern w:val="2"/>
              <w:sz w:val="22"/>
              <w:lang w:eastAsia="nl-NL"/>
              <w14:ligatures w14:val="standardContextual"/>
            </w:rPr>
          </w:pPr>
          <w:hyperlink w:anchor="_Toc167797211" w:history="1">
            <w:r w:rsidRPr="001651DA">
              <w:rPr>
                <w:rStyle w:val="Hyperlink"/>
                <w:noProof/>
              </w:rPr>
              <w:t>2</w:t>
            </w:r>
            <w:r>
              <w:rPr>
                <w:rFonts w:asciiTheme="minorHAnsi" w:eastAsiaTheme="minorEastAsia" w:hAnsiTheme="minorHAnsi"/>
                <w:noProof/>
                <w:kern w:val="2"/>
                <w:sz w:val="22"/>
                <w:lang w:eastAsia="nl-NL"/>
                <w14:ligatures w14:val="standardContextual"/>
              </w:rPr>
              <w:tab/>
            </w:r>
            <w:r w:rsidRPr="001651DA">
              <w:rPr>
                <w:rStyle w:val="Hyperlink"/>
                <w:noProof/>
              </w:rPr>
              <w:t xml:space="preserve"> Selectieprocedure</w:t>
            </w:r>
            <w:r>
              <w:rPr>
                <w:noProof/>
                <w:webHidden/>
              </w:rPr>
              <w:tab/>
            </w:r>
            <w:r>
              <w:rPr>
                <w:noProof/>
                <w:webHidden/>
              </w:rPr>
              <w:fldChar w:fldCharType="begin"/>
            </w:r>
            <w:r>
              <w:rPr>
                <w:noProof/>
                <w:webHidden/>
              </w:rPr>
              <w:instrText xml:space="preserve"> PAGEREF _Toc167797211 \h </w:instrText>
            </w:r>
            <w:r>
              <w:rPr>
                <w:noProof/>
                <w:webHidden/>
              </w:rPr>
            </w:r>
            <w:r>
              <w:rPr>
                <w:noProof/>
                <w:webHidden/>
              </w:rPr>
              <w:fldChar w:fldCharType="separate"/>
            </w:r>
            <w:r>
              <w:rPr>
                <w:noProof/>
                <w:webHidden/>
              </w:rPr>
              <w:t>2</w:t>
            </w:r>
            <w:r>
              <w:rPr>
                <w:noProof/>
                <w:webHidden/>
              </w:rPr>
              <w:fldChar w:fldCharType="end"/>
            </w:r>
          </w:hyperlink>
        </w:p>
        <w:p w14:paraId="11383205" w14:textId="783AD812" w:rsidR="0031429A" w:rsidRDefault="0031429A">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7797212" w:history="1">
            <w:r w:rsidRPr="001651DA">
              <w:rPr>
                <w:rStyle w:val="Hyperlink"/>
                <w:noProof/>
              </w:rPr>
              <w:t>2.1</w:t>
            </w:r>
            <w:r>
              <w:rPr>
                <w:rFonts w:asciiTheme="minorHAnsi" w:eastAsiaTheme="minorEastAsia" w:hAnsiTheme="minorHAnsi"/>
                <w:noProof/>
                <w:kern w:val="2"/>
                <w:sz w:val="22"/>
                <w:lang w:eastAsia="nl-NL"/>
                <w14:ligatures w14:val="standardContextual"/>
              </w:rPr>
              <w:tab/>
            </w:r>
            <w:r w:rsidRPr="001651DA">
              <w:rPr>
                <w:rStyle w:val="Hyperlink"/>
                <w:noProof/>
              </w:rPr>
              <w:t>Voorwaarden</w:t>
            </w:r>
            <w:r>
              <w:rPr>
                <w:noProof/>
                <w:webHidden/>
              </w:rPr>
              <w:tab/>
            </w:r>
            <w:r>
              <w:rPr>
                <w:noProof/>
                <w:webHidden/>
              </w:rPr>
              <w:fldChar w:fldCharType="begin"/>
            </w:r>
            <w:r>
              <w:rPr>
                <w:noProof/>
                <w:webHidden/>
              </w:rPr>
              <w:instrText xml:space="preserve"> PAGEREF _Toc167797212 \h </w:instrText>
            </w:r>
            <w:r>
              <w:rPr>
                <w:noProof/>
                <w:webHidden/>
              </w:rPr>
            </w:r>
            <w:r>
              <w:rPr>
                <w:noProof/>
                <w:webHidden/>
              </w:rPr>
              <w:fldChar w:fldCharType="separate"/>
            </w:r>
            <w:r>
              <w:rPr>
                <w:noProof/>
                <w:webHidden/>
              </w:rPr>
              <w:t>2</w:t>
            </w:r>
            <w:r>
              <w:rPr>
                <w:noProof/>
                <w:webHidden/>
              </w:rPr>
              <w:fldChar w:fldCharType="end"/>
            </w:r>
          </w:hyperlink>
        </w:p>
        <w:p w14:paraId="33E3B0ED" w14:textId="68AE831B" w:rsidR="0031429A" w:rsidRDefault="0031429A">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7797213" w:history="1">
            <w:r w:rsidRPr="001651DA">
              <w:rPr>
                <w:rStyle w:val="Hyperlink"/>
                <w:noProof/>
              </w:rPr>
              <w:t>2.1.1</w:t>
            </w:r>
            <w:r>
              <w:rPr>
                <w:rFonts w:asciiTheme="minorHAnsi" w:eastAsiaTheme="minorEastAsia" w:hAnsiTheme="minorHAnsi"/>
                <w:noProof/>
                <w:kern w:val="2"/>
                <w:sz w:val="22"/>
                <w:lang w:eastAsia="nl-NL"/>
                <w14:ligatures w14:val="standardContextual"/>
              </w:rPr>
              <w:tab/>
            </w:r>
            <w:r w:rsidRPr="001651DA">
              <w:rPr>
                <w:rStyle w:val="Hyperlink"/>
                <w:noProof/>
              </w:rPr>
              <w:t>ARN</w:t>
            </w:r>
            <w:r>
              <w:rPr>
                <w:noProof/>
                <w:webHidden/>
              </w:rPr>
              <w:tab/>
            </w:r>
            <w:r>
              <w:rPr>
                <w:noProof/>
                <w:webHidden/>
              </w:rPr>
              <w:fldChar w:fldCharType="begin"/>
            </w:r>
            <w:r>
              <w:rPr>
                <w:noProof/>
                <w:webHidden/>
              </w:rPr>
              <w:instrText xml:space="preserve"> PAGEREF _Toc167797213 \h </w:instrText>
            </w:r>
            <w:r>
              <w:rPr>
                <w:noProof/>
                <w:webHidden/>
              </w:rPr>
            </w:r>
            <w:r>
              <w:rPr>
                <w:noProof/>
                <w:webHidden/>
              </w:rPr>
              <w:fldChar w:fldCharType="separate"/>
            </w:r>
            <w:r>
              <w:rPr>
                <w:noProof/>
                <w:webHidden/>
              </w:rPr>
              <w:t>2</w:t>
            </w:r>
            <w:r>
              <w:rPr>
                <w:noProof/>
                <w:webHidden/>
              </w:rPr>
              <w:fldChar w:fldCharType="end"/>
            </w:r>
          </w:hyperlink>
        </w:p>
        <w:p w14:paraId="41073609" w14:textId="379DF222" w:rsidR="0031429A" w:rsidRDefault="0031429A">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7797214" w:history="1">
            <w:r w:rsidRPr="001651DA">
              <w:rPr>
                <w:rStyle w:val="Hyperlink"/>
                <w:noProof/>
                <w:lang w:eastAsia="nl-NL"/>
              </w:rPr>
              <w:t>2.1.2</w:t>
            </w:r>
            <w:r>
              <w:rPr>
                <w:rFonts w:asciiTheme="minorHAnsi" w:eastAsiaTheme="minorEastAsia" w:hAnsiTheme="minorHAnsi"/>
                <w:noProof/>
                <w:kern w:val="2"/>
                <w:sz w:val="22"/>
                <w:lang w:eastAsia="nl-NL"/>
                <w14:ligatures w14:val="standardContextual"/>
              </w:rPr>
              <w:tab/>
            </w:r>
            <w:r w:rsidRPr="001651DA">
              <w:rPr>
                <w:rStyle w:val="Hyperlink"/>
                <w:noProof/>
                <w:lang w:eastAsia="nl-NL"/>
              </w:rPr>
              <w:t>Aanbesteden in vakantieperioden</w:t>
            </w:r>
            <w:r>
              <w:rPr>
                <w:noProof/>
                <w:webHidden/>
              </w:rPr>
              <w:tab/>
            </w:r>
            <w:r>
              <w:rPr>
                <w:noProof/>
                <w:webHidden/>
              </w:rPr>
              <w:fldChar w:fldCharType="begin"/>
            </w:r>
            <w:r>
              <w:rPr>
                <w:noProof/>
                <w:webHidden/>
              </w:rPr>
              <w:instrText xml:space="preserve"> PAGEREF _Toc167797214 \h </w:instrText>
            </w:r>
            <w:r>
              <w:rPr>
                <w:noProof/>
                <w:webHidden/>
              </w:rPr>
            </w:r>
            <w:r>
              <w:rPr>
                <w:noProof/>
                <w:webHidden/>
              </w:rPr>
              <w:fldChar w:fldCharType="separate"/>
            </w:r>
            <w:r>
              <w:rPr>
                <w:noProof/>
                <w:webHidden/>
              </w:rPr>
              <w:t>2</w:t>
            </w:r>
            <w:r>
              <w:rPr>
                <w:noProof/>
                <w:webHidden/>
              </w:rPr>
              <w:fldChar w:fldCharType="end"/>
            </w:r>
          </w:hyperlink>
        </w:p>
        <w:p w14:paraId="4CB0CB1D" w14:textId="11583BD3" w:rsidR="0031429A" w:rsidRDefault="0031429A">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7797215" w:history="1">
            <w:r w:rsidRPr="001651DA">
              <w:rPr>
                <w:rStyle w:val="Hyperlink"/>
                <w:noProof/>
              </w:rPr>
              <w:t>2.1.3</w:t>
            </w:r>
            <w:r>
              <w:rPr>
                <w:rFonts w:asciiTheme="minorHAnsi" w:eastAsiaTheme="minorEastAsia" w:hAnsiTheme="minorHAnsi"/>
                <w:noProof/>
                <w:kern w:val="2"/>
                <w:sz w:val="22"/>
                <w:lang w:eastAsia="nl-NL"/>
                <w14:ligatures w14:val="standardContextual"/>
              </w:rPr>
              <w:tab/>
            </w:r>
            <w:r w:rsidRPr="001651DA">
              <w:rPr>
                <w:rStyle w:val="Hyperlink"/>
                <w:noProof/>
              </w:rPr>
              <w:t>Gebruik TenderNed</w:t>
            </w:r>
            <w:r>
              <w:rPr>
                <w:noProof/>
                <w:webHidden/>
              </w:rPr>
              <w:tab/>
            </w:r>
            <w:r>
              <w:rPr>
                <w:noProof/>
                <w:webHidden/>
              </w:rPr>
              <w:fldChar w:fldCharType="begin"/>
            </w:r>
            <w:r>
              <w:rPr>
                <w:noProof/>
                <w:webHidden/>
              </w:rPr>
              <w:instrText xml:space="preserve"> PAGEREF _Toc167797215 \h </w:instrText>
            </w:r>
            <w:r>
              <w:rPr>
                <w:noProof/>
                <w:webHidden/>
              </w:rPr>
            </w:r>
            <w:r>
              <w:rPr>
                <w:noProof/>
                <w:webHidden/>
              </w:rPr>
              <w:fldChar w:fldCharType="separate"/>
            </w:r>
            <w:r>
              <w:rPr>
                <w:noProof/>
                <w:webHidden/>
              </w:rPr>
              <w:t>2</w:t>
            </w:r>
            <w:r>
              <w:rPr>
                <w:noProof/>
                <w:webHidden/>
              </w:rPr>
              <w:fldChar w:fldCharType="end"/>
            </w:r>
          </w:hyperlink>
        </w:p>
        <w:p w14:paraId="356CFB31" w14:textId="411CE52B" w:rsidR="0031429A" w:rsidRDefault="0031429A">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7797216" w:history="1">
            <w:r w:rsidRPr="001651DA">
              <w:rPr>
                <w:rStyle w:val="Hyperlink"/>
                <w:noProof/>
              </w:rPr>
              <w:t>2.1.4</w:t>
            </w:r>
            <w:r>
              <w:rPr>
                <w:rFonts w:asciiTheme="minorHAnsi" w:eastAsiaTheme="minorEastAsia" w:hAnsiTheme="minorHAnsi"/>
                <w:noProof/>
                <w:kern w:val="2"/>
                <w:sz w:val="22"/>
                <w:lang w:eastAsia="nl-NL"/>
                <w14:ligatures w14:val="standardContextual"/>
              </w:rPr>
              <w:tab/>
            </w:r>
            <w:r w:rsidRPr="001651DA">
              <w:rPr>
                <w:rStyle w:val="Hyperlink"/>
                <w:noProof/>
              </w:rPr>
              <w:t>Uniform Europees Aanbestedingsdocument (UEA)</w:t>
            </w:r>
            <w:r>
              <w:rPr>
                <w:noProof/>
                <w:webHidden/>
              </w:rPr>
              <w:tab/>
            </w:r>
            <w:r>
              <w:rPr>
                <w:noProof/>
                <w:webHidden/>
              </w:rPr>
              <w:fldChar w:fldCharType="begin"/>
            </w:r>
            <w:r>
              <w:rPr>
                <w:noProof/>
                <w:webHidden/>
              </w:rPr>
              <w:instrText xml:space="preserve"> PAGEREF _Toc167797216 \h </w:instrText>
            </w:r>
            <w:r>
              <w:rPr>
                <w:noProof/>
                <w:webHidden/>
              </w:rPr>
            </w:r>
            <w:r>
              <w:rPr>
                <w:noProof/>
                <w:webHidden/>
              </w:rPr>
              <w:fldChar w:fldCharType="separate"/>
            </w:r>
            <w:r>
              <w:rPr>
                <w:noProof/>
                <w:webHidden/>
              </w:rPr>
              <w:t>2</w:t>
            </w:r>
            <w:r>
              <w:rPr>
                <w:noProof/>
                <w:webHidden/>
              </w:rPr>
              <w:fldChar w:fldCharType="end"/>
            </w:r>
          </w:hyperlink>
        </w:p>
        <w:p w14:paraId="30ED509B" w14:textId="4C0DB99E" w:rsidR="0031429A" w:rsidRDefault="0031429A">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7797217" w:history="1">
            <w:r w:rsidRPr="001651DA">
              <w:rPr>
                <w:rStyle w:val="Hyperlink"/>
                <w:noProof/>
              </w:rPr>
              <w:t>2.2</w:t>
            </w:r>
            <w:r>
              <w:rPr>
                <w:rFonts w:asciiTheme="minorHAnsi" w:eastAsiaTheme="minorEastAsia" w:hAnsiTheme="minorHAnsi"/>
                <w:noProof/>
                <w:kern w:val="2"/>
                <w:sz w:val="22"/>
                <w:lang w:eastAsia="nl-NL"/>
                <w14:ligatures w14:val="standardContextual"/>
              </w:rPr>
              <w:tab/>
            </w:r>
            <w:r w:rsidRPr="001651DA">
              <w:rPr>
                <w:rStyle w:val="Hyperlink"/>
                <w:noProof/>
              </w:rPr>
              <w:t>Procedure</w:t>
            </w:r>
            <w:r>
              <w:rPr>
                <w:noProof/>
                <w:webHidden/>
              </w:rPr>
              <w:tab/>
            </w:r>
            <w:r>
              <w:rPr>
                <w:noProof/>
                <w:webHidden/>
              </w:rPr>
              <w:fldChar w:fldCharType="begin"/>
            </w:r>
            <w:r>
              <w:rPr>
                <w:noProof/>
                <w:webHidden/>
              </w:rPr>
              <w:instrText xml:space="preserve"> PAGEREF _Toc167797217 \h </w:instrText>
            </w:r>
            <w:r>
              <w:rPr>
                <w:noProof/>
                <w:webHidden/>
              </w:rPr>
            </w:r>
            <w:r>
              <w:rPr>
                <w:noProof/>
                <w:webHidden/>
              </w:rPr>
              <w:fldChar w:fldCharType="separate"/>
            </w:r>
            <w:r>
              <w:rPr>
                <w:noProof/>
                <w:webHidden/>
              </w:rPr>
              <w:t>3</w:t>
            </w:r>
            <w:r>
              <w:rPr>
                <w:noProof/>
                <w:webHidden/>
              </w:rPr>
              <w:fldChar w:fldCharType="end"/>
            </w:r>
          </w:hyperlink>
        </w:p>
        <w:p w14:paraId="1B3A20EE" w14:textId="6E4BF331" w:rsidR="0031429A" w:rsidRDefault="0031429A">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7797218" w:history="1">
            <w:r w:rsidRPr="001651DA">
              <w:rPr>
                <w:rStyle w:val="Hyperlink"/>
                <w:noProof/>
                <w:lang w:eastAsia="nl-NL"/>
              </w:rPr>
              <w:t>2.2.1</w:t>
            </w:r>
            <w:r>
              <w:rPr>
                <w:rFonts w:asciiTheme="minorHAnsi" w:eastAsiaTheme="minorEastAsia" w:hAnsiTheme="minorHAnsi"/>
                <w:noProof/>
                <w:kern w:val="2"/>
                <w:sz w:val="22"/>
                <w:lang w:eastAsia="nl-NL"/>
                <w14:ligatures w14:val="standardContextual"/>
              </w:rPr>
              <w:tab/>
            </w:r>
            <w:r w:rsidRPr="001651DA">
              <w:rPr>
                <w:rStyle w:val="Hyperlink"/>
                <w:noProof/>
                <w:lang w:eastAsia="nl-NL"/>
              </w:rPr>
              <w:t>Stap 1: Aanmelding</w:t>
            </w:r>
            <w:r>
              <w:rPr>
                <w:noProof/>
                <w:webHidden/>
              </w:rPr>
              <w:tab/>
            </w:r>
            <w:r>
              <w:rPr>
                <w:noProof/>
                <w:webHidden/>
              </w:rPr>
              <w:fldChar w:fldCharType="begin"/>
            </w:r>
            <w:r>
              <w:rPr>
                <w:noProof/>
                <w:webHidden/>
              </w:rPr>
              <w:instrText xml:space="preserve"> PAGEREF _Toc167797218 \h </w:instrText>
            </w:r>
            <w:r>
              <w:rPr>
                <w:noProof/>
                <w:webHidden/>
              </w:rPr>
            </w:r>
            <w:r>
              <w:rPr>
                <w:noProof/>
                <w:webHidden/>
              </w:rPr>
              <w:fldChar w:fldCharType="separate"/>
            </w:r>
            <w:r>
              <w:rPr>
                <w:noProof/>
                <w:webHidden/>
              </w:rPr>
              <w:t>3</w:t>
            </w:r>
            <w:r>
              <w:rPr>
                <w:noProof/>
                <w:webHidden/>
              </w:rPr>
              <w:fldChar w:fldCharType="end"/>
            </w:r>
          </w:hyperlink>
        </w:p>
        <w:p w14:paraId="200DFD0A" w14:textId="708DF3A9" w:rsidR="0031429A" w:rsidRDefault="0031429A">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7797219" w:history="1">
            <w:r w:rsidRPr="001651DA">
              <w:rPr>
                <w:rStyle w:val="Hyperlink"/>
                <w:noProof/>
                <w:lang w:eastAsia="nl-NL"/>
              </w:rPr>
              <w:t>2.2.2</w:t>
            </w:r>
            <w:r>
              <w:rPr>
                <w:rFonts w:asciiTheme="minorHAnsi" w:eastAsiaTheme="minorEastAsia" w:hAnsiTheme="minorHAnsi"/>
                <w:noProof/>
                <w:kern w:val="2"/>
                <w:sz w:val="22"/>
                <w:lang w:eastAsia="nl-NL"/>
                <w14:ligatures w14:val="standardContextual"/>
              </w:rPr>
              <w:tab/>
            </w:r>
            <w:r w:rsidRPr="001651DA">
              <w:rPr>
                <w:rStyle w:val="Hyperlink"/>
                <w:noProof/>
                <w:lang w:eastAsia="nl-NL"/>
              </w:rPr>
              <w:t>Stap 2: Indienen bewijsstukken - artikel 8.2 ARN</w:t>
            </w:r>
            <w:r w:rsidRPr="001651DA">
              <w:rPr>
                <w:rStyle w:val="Hyperlink"/>
                <w:noProof/>
                <w:vertAlign w:val="superscript"/>
                <w:lang w:eastAsia="nl-NL"/>
              </w:rPr>
              <w:t>2016</w:t>
            </w:r>
            <w:r>
              <w:rPr>
                <w:noProof/>
                <w:webHidden/>
              </w:rPr>
              <w:tab/>
            </w:r>
            <w:r>
              <w:rPr>
                <w:noProof/>
                <w:webHidden/>
              </w:rPr>
              <w:fldChar w:fldCharType="begin"/>
            </w:r>
            <w:r>
              <w:rPr>
                <w:noProof/>
                <w:webHidden/>
              </w:rPr>
              <w:instrText xml:space="preserve"> PAGEREF _Toc167797219 \h </w:instrText>
            </w:r>
            <w:r>
              <w:rPr>
                <w:noProof/>
                <w:webHidden/>
              </w:rPr>
            </w:r>
            <w:r>
              <w:rPr>
                <w:noProof/>
                <w:webHidden/>
              </w:rPr>
              <w:fldChar w:fldCharType="separate"/>
            </w:r>
            <w:r>
              <w:rPr>
                <w:noProof/>
                <w:webHidden/>
              </w:rPr>
              <w:t>5</w:t>
            </w:r>
            <w:r>
              <w:rPr>
                <w:noProof/>
                <w:webHidden/>
              </w:rPr>
              <w:fldChar w:fldCharType="end"/>
            </w:r>
          </w:hyperlink>
        </w:p>
        <w:p w14:paraId="53B13369" w14:textId="1ED14AE0" w:rsidR="0031429A" w:rsidRDefault="0031429A">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7797220" w:history="1">
            <w:r w:rsidRPr="001651DA">
              <w:rPr>
                <w:rStyle w:val="Hyperlink"/>
                <w:noProof/>
                <w:lang w:eastAsia="nl-NL"/>
              </w:rPr>
              <w:t>2.2.3</w:t>
            </w:r>
            <w:r>
              <w:rPr>
                <w:rFonts w:asciiTheme="minorHAnsi" w:eastAsiaTheme="minorEastAsia" w:hAnsiTheme="minorHAnsi"/>
                <w:noProof/>
                <w:kern w:val="2"/>
                <w:sz w:val="22"/>
                <w:lang w:eastAsia="nl-NL"/>
                <w14:ligatures w14:val="standardContextual"/>
              </w:rPr>
              <w:tab/>
            </w:r>
            <w:r w:rsidRPr="001651DA">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_Toc167797220 \h </w:instrText>
            </w:r>
            <w:r>
              <w:rPr>
                <w:noProof/>
                <w:webHidden/>
              </w:rPr>
            </w:r>
            <w:r>
              <w:rPr>
                <w:noProof/>
                <w:webHidden/>
              </w:rPr>
              <w:fldChar w:fldCharType="separate"/>
            </w:r>
            <w:r>
              <w:rPr>
                <w:noProof/>
                <w:webHidden/>
              </w:rPr>
              <w:t>5</w:t>
            </w:r>
            <w:r>
              <w:rPr>
                <w:noProof/>
                <w:webHidden/>
              </w:rPr>
              <w:fldChar w:fldCharType="end"/>
            </w:r>
          </w:hyperlink>
        </w:p>
        <w:p w14:paraId="500E279F" w14:textId="4F968E01" w:rsidR="0031429A" w:rsidRDefault="0031429A">
          <w:pPr>
            <w:pStyle w:val="Inhopg3"/>
            <w:tabs>
              <w:tab w:val="right" w:leader="dot" w:pos="9062"/>
            </w:tabs>
            <w:rPr>
              <w:rFonts w:asciiTheme="minorHAnsi" w:eastAsiaTheme="minorEastAsia" w:hAnsiTheme="minorHAnsi"/>
              <w:noProof/>
              <w:kern w:val="2"/>
              <w:sz w:val="22"/>
              <w:lang w:eastAsia="nl-NL"/>
              <w14:ligatures w14:val="standardContextual"/>
            </w:rPr>
          </w:pPr>
          <w:hyperlink w:anchor="_Toc167797221" w:history="1">
            <w:r w:rsidRPr="001651DA">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_Toc167797221 \h </w:instrText>
            </w:r>
            <w:r>
              <w:rPr>
                <w:noProof/>
                <w:webHidden/>
              </w:rPr>
            </w:r>
            <w:r>
              <w:rPr>
                <w:noProof/>
                <w:webHidden/>
              </w:rPr>
              <w:fldChar w:fldCharType="separate"/>
            </w:r>
            <w:r>
              <w:rPr>
                <w:noProof/>
                <w:webHidden/>
              </w:rPr>
              <w:t>5</w:t>
            </w:r>
            <w:r>
              <w:rPr>
                <w:noProof/>
                <w:webHidden/>
              </w:rPr>
              <w:fldChar w:fldCharType="end"/>
            </w:r>
          </w:hyperlink>
        </w:p>
        <w:p w14:paraId="4A12EEDB" w14:textId="114D5083" w:rsidR="0031429A" w:rsidRDefault="0031429A">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7797222" w:history="1">
            <w:r w:rsidRPr="001651DA">
              <w:rPr>
                <w:rStyle w:val="Hyperlink"/>
                <w:noProof/>
              </w:rPr>
              <w:t>2.3</w:t>
            </w:r>
            <w:r>
              <w:rPr>
                <w:rFonts w:asciiTheme="minorHAnsi" w:eastAsiaTheme="minorEastAsia" w:hAnsiTheme="minorHAnsi"/>
                <w:noProof/>
                <w:kern w:val="2"/>
                <w:sz w:val="22"/>
                <w:lang w:eastAsia="nl-NL"/>
                <w14:ligatures w14:val="standardContextual"/>
              </w:rPr>
              <w:tab/>
            </w:r>
            <w:r w:rsidRPr="001651DA">
              <w:rPr>
                <w:rStyle w:val="Hyperlink"/>
                <w:noProof/>
              </w:rPr>
              <w:t>Aanbestedingsplanning</w:t>
            </w:r>
            <w:r>
              <w:rPr>
                <w:noProof/>
                <w:webHidden/>
              </w:rPr>
              <w:tab/>
            </w:r>
            <w:r>
              <w:rPr>
                <w:noProof/>
                <w:webHidden/>
              </w:rPr>
              <w:fldChar w:fldCharType="begin"/>
            </w:r>
            <w:r>
              <w:rPr>
                <w:noProof/>
                <w:webHidden/>
              </w:rPr>
              <w:instrText xml:space="preserve"> PAGEREF _Toc167797222 \h </w:instrText>
            </w:r>
            <w:r>
              <w:rPr>
                <w:noProof/>
                <w:webHidden/>
              </w:rPr>
            </w:r>
            <w:r>
              <w:rPr>
                <w:noProof/>
                <w:webHidden/>
              </w:rPr>
              <w:fldChar w:fldCharType="separate"/>
            </w:r>
            <w:r>
              <w:rPr>
                <w:noProof/>
                <w:webHidden/>
              </w:rPr>
              <w:t>5</w:t>
            </w:r>
            <w:r>
              <w:rPr>
                <w:noProof/>
                <w:webHidden/>
              </w:rPr>
              <w:fldChar w:fldCharType="end"/>
            </w:r>
          </w:hyperlink>
        </w:p>
        <w:p w14:paraId="3FADCC17" w14:textId="53621735"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67797206"/>
      <w:r>
        <w:lastRenderedPageBreak/>
        <w:t>Inleiding</w:t>
      </w:r>
      <w:bookmarkEnd w:id="0"/>
    </w:p>
    <w:p w14:paraId="28D8F5B4" w14:textId="2A18C3BA" w:rsidR="00B30167" w:rsidRPr="00B30167" w:rsidRDefault="00B30167" w:rsidP="00B30167">
      <w:pPr>
        <w:pStyle w:val="Kop2"/>
      </w:pPr>
      <w:bookmarkStart w:id="1" w:name="_Toc167797207"/>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onderhoud, beheer en veiligheid. Medewerkers zorgen ervoor dat elke dag, 24/7, 1.200.000 reizigers en 100.000 ton goederen op hun plaats van bestemming komen, met 6550 treinen over ruim 7000 kilometer spoor en circa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 xml:space="preserve">ProRail besteedt werkzaamheden uit die marktpartijen kunnen uitvoeren. De aandacht van ProRail is gericht op het specificeren, het in concurrentie brengen en het in onderling verband managen van contracten. ProRail heeft daartoe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vastgesteld. Het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is te vinden op</w:t>
      </w:r>
      <w:r w:rsidR="007B787A">
        <w:rPr>
          <w:rFonts w:eastAsia="Times New Roman" w:cs="Arial"/>
          <w:szCs w:val="20"/>
          <w:lang w:eastAsia="nl-NL"/>
        </w:rPr>
        <w:t>:</w:t>
      </w:r>
    </w:p>
    <w:p w14:paraId="7ACE065A" w14:textId="09EFA5A1" w:rsidR="00B30167" w:rsidRPr="00B30167" w:rsidRDefault="0031429A" w:rsidP="00B30167">
      <w:pPr>
        <w:rPr>
          <w:rFonts w:eastAsia="Times New Roman" w:cs="Arial"/>
          <w:szCs w:val="20"/>
          <w:lang w:eastAsia="nl-NL"/>
        </w:rPr>
      </w:pPr>
      <w:hyperlink r:id="rId16" w:history="1">
        <w:r w:rsidR="00B30167" w:rsidRPr="007B787A">
          <w:rPr>
            <w:rStyle w:val="Hyperlink"/>
            <w:rFonts w:eastAsia="Times New Roman" w:cs="Arial"/>
            <w:szCs w:val="20"/>
            <w:lang w:eastAsia="nl-NL"/>
          </w:rPr>
          <w:t>http://www.prorail.nl/leveranciers/aanbesteden-en-inkoop/documenten-en-juridische-voorwaarden</w:t>
        </w:r>
      </w:hyperlink>
      <w:r w:rsidR="00B30167"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 xml:space="preserve">De </w:t>
      </w:r>
      <w:proofErr w:type="spellStart"/>
      <w:r w:rsidRPr="00B30167">
        <w:rPr>
          <w:rFonts w:eastAsia="Times New Roman" w:cs="Arial"/>
          <w:szCs w:val="20"/>
          <w:lang w:eastAsia="nl-NL"/>
        </w:rPr>
        <w:t>contractering</w:t>
      </w:r>
      <w:proofErr w:type="spellEnd"/>
      <w:r w:rsidRPr="00B30167">
        <w:rPr>
          <w:rFonts w:eastAsia="Times New Roman" w:cs="Arial"/>
          <w:szCs w:val="20"/>
          <w:lang w:eastAsia="nl-NL"/>
        </w:rPr>
        <w:t xml:space="preserve">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67797208"/>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3" w:name="_Toc167797209"/>
      <w:r w:rsidRPr="007B787A">
        <w:t>Nadere informatie over de opdracht</w:t>
      </w:r>
      <w:bookmarkEnd w:id="3"/>
    </w:p>
    <w:p w14:paraId="4E4B4E8D" w14:textId="065F7731" w:rsidR="007B787A" w:rsidRDefault="007B787A" w:rsidP="007B787A">
      <w:pPr>
        <w:rPr>
          <w:rFonts w:eastAsia="Times New Roman" w:cs="Arial"/>
          <w:szCs w:val="20"/>
          <w:lang w:eastAsia="nl-NL"/>
        </w:rPr>
      </w:pPr>
      <w:r w:rsidRPr="007B787A">
        <w:rPr>
          <w:rFonts w:eastAsia="Times New Roman" w:cs="Arial"/>
          <w:szCs w:val="20"/>
          <w:lang w:eastAsia="nl-NL"/>
        </w:rPr>
        <w:t>Teneinde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7B787A">
      <w:pPr>
        <w:pStyle w:val="Kop2"/>
      </w:pPr>
      <w:bookmarkStart w:id="4" w:name="_Toc167797210"/>
      <w:r>
        <w:t>Scope van de opdracht</w:t>
      </w:r>
      <w:bookmarkEnd w:id="4"/>
    </w:p>
    <w:p w14:paraId="49240F89" w14:textId="77777777" w:rsidR="004E3B77" w:rsidRPr="004E3B77" w:rsidRDefault="004E3B77" w:rsidP="004E3B77">
      <w:pPr>
        <w:pStyle w:val="Default"/>
        <w:rPr>
          <w:sz w:val="17"/>
          <w:szCs w:val="17"/>
        </w:rPr>
      </w:pPr>
      <w:r w:rsidRPr="004E3B77">
        <w:rPr>
          <w:sz w:val="17"/>
          <w:szCs w:val="17"/>
        </w:rPr>
        <w:t xml:space="preserve">Het technische doel van dit project is om de stalling in de nieuwe situatie te laten voldoen aan het recente ontwerpvoorschrift en het functioneler krijgen van de stalling. Het constructief ontwerp voorziet in: </w:t>
      </w:r>
    </w:p>
    <w:p w14:paraId="0774E8FE" w14:textId="77777777" w:rsidR="004E3B77" w:rsidRPr="004E3B77" w:rsidRDefault="004E3B77" w:rsidP="004E3B77">
      <w:pPr>
        <w:pStyle w:val="Default"/>
        <w:rPr>
          <w:sz w:val="17"/>
          <w:szCs w:val="17"/>
        </w:rPr>
      </w:pPr>
      <w:r w:rsidRPr="004E3B77">
        <w:rPr>
          <w:sz w:val="17"/>
          <w:szCs w:val="17"/>
        </w:rPr>
        <w:t xml:space="preserve">• het verwijderen van een verhoogde vloer om extra fietsenrekken te kunnen plaatsen; </w:t>
      </w:r>
    </w:p>
    <w:p w14:paraId="2B1B132B" w14:textId="77777777" w:rsidR="004E3B77" w:rsidRPr="004E3B77" w:rsidRDefault="004E3B77" w:rsidP="004E3B77">
      <w:pPr>
        <w:pStyle w:val="Default"/>
        <w:rPr>
          <w:sz w:val="17"/>
          <w:szCs w:val="17"/>
        </w:rPr>
      </w:pPr>
      <w:r w:rsidRPr="004E3B77">
        <w:rPr>
          <w:sz w:val="17"/>
          <w:szCs w:val="17"/>
        </w:rPr>
        <w:t xml:space="preserve">• het verwijderen van een scheidingswand om de zichtbaarheid en functionaliteit te optimaliseren; </w:t>
      </w:r>
    </w:p>
    <w:p w14:paraId="48BB299E" w14:textId="77777777" w:rsidR="004E3B77" w:rsidRPr="004E3B77" w:rsidRDefault="004E3B77" w:rsidP="004E3B77">
      <w:pPr>
        <w:pStyle w:val="Default"/>
        <w:rPr>
          <w:sz w:val="17"/>
          <w:szCs w:val="17"/>
        </w:rPr>
      </w:pPr>
      <w:r w:rsidRPr="004E3B77">
        <w:rPr>
          <w:sz w:val="17"/>
          <w:szCs w:val="17"/>
        </w:rPr>
        <w:t xml:space="preserve">• het verbeteren van de toegang van de fietsenstalling; </w:t>
      </w:r>
    </w:p>
    <w:p w14:paraId="4F3879CD" w14:textId="77777777" w:rsidR="004E3B77" w:rsidRPr="004E3B77" w:rsidRDefault="004E3B77" w:rsidP="004E3B77">
      <w:pPr>
        <w:pStyle w:val="Default"/>
        <w:rPr>
          <w:sz w:val="17"/>
          <w:szCs w:val="17"/>
        </w:rPr>
      </w:pPr>
      <w:r w:rsidRPr="004E3B77">
        <w:rPr>
          <w:sz w:val="17"/>
          <w:szCs w:val="17"/>
        </w:rPr>
        <w:t xml:space="preserve">• aanpassing van diverse installaties, waaronder aansluiten op het Fides-netwerk; </w:t>
      </w:r>
    </w:p>
    <w:p w14:paraId="693A87A9" w14:textId="0EC97D4A" w:rsidR="004E3B77" w:rsidRPr="004E3B77" w:rsidRDefault="004E3B77" w:rsidP="004E3B77">
      <w:pPr>
        <w:jc w:val="left"/>
        <w:rPr>
          <w:rFonts w:eastAsia="Times New Roman" w:cs="Arial"/>
          <w:color w:val="0000FF"/>
          <w:szCs w:val="17"/>
          <w:lang w:eastAsia="nl-NL"/>
        </w:rPr>
      </w:pPr>
      <w:r w:rsidRPr="004E3B77">
        <w:rPr>
          <w:szCs w:val="17"/>
        </w:rPr>
        <w:lastRenderedPageBreak/>
        <w:t xml:space="preserve">• het vernieuwen van de gehele inrichting van de fietsenstalling en er worden ontbrekende assets die wel bij de kwaliteit van deze stalling horen toegevoegd: </w:t>
      </w:r>
    </w:p>
    <w:p w14:paraId="4DD4FBBB" w14:textId="4812E145" w:rsidR="007B787A" w:rsidRDefault="007B787A" w:rsidP="007B787A">
      <w:pPr>
        <w:jc w:val="left"/>
        <w:rPr>
          <w:lang w:eastAsia="nl-NL"/>
        </w:rPr>
      </w:pPr>
      <w:r w:rsidRPr="007F5120">
        <w:rPr>
          <w:lang w:eastAsia="nl-NL"/>
        </w:rPr>
        <w:t>Startdatum contract*</w:t>
      </w:r>
      <w:r w:rsidRPr="007F5120">
        <w:rPr>
          <w:lang w:eastAsia="nl-NL"/>
        </w:rPr>
        <w:tab/>
        <w:t xml:space="preserve">: </w:t>
      </w:r>
      <w:r w:rsidR="004B5315" w:rsidRPr="004B5315">
        <w:rPr>
          <w:lang w:eastAsia="nl-NL"/>
        </w:rPr>
        <w:t>7 november 2024</w:t>
      </w:r>
      <w:r w:rsidRPr="004B5315">
        <w:rPr>
          <w:lang w:eastAsia="nl-NL"/>
        </w:rPr>
        <w:br/>
        <w:t>Einddatum contract*</w:t>
      </w:r>
      <w:r w:rsidRPr="004B5315">
        <w:rPr>
          <w:lang w:eastAsia="nl-NL"/>
        </w:rPr>
        <w:tab/>
        <w:t xml:space="preserve">: </w:t>
      </w:r>
      <w:r w:rsidR="004B5315" w:rsidRPr="004B5315">
        <w:rPr>
          <w:lang w:eastAsia="nl-NL"/>
        </w:rPr>
        <w:t>15 december 2025</w:t>
      </w:r>
      <w:r>
        <w:rPr>
          <w:color w:val="0000FF"/>
          <w:lang w:eastAsia="nl-NL"/>
        </w:rPr>
        <w:br/>
      </w:r>
      <w:r w:rsidRPr="007F5120">
        <w:rPr>
          <w:lang w:eastAsia="nl-NL"/>
        </w:rPr>
        <w:t>* Genoemde data zijn indicatief.</w:t>
      </w:r>
    </w:p>
    <w:p w14:paraId="1BCCA883" w14:textId="10CBF982" w:rsidR="007B787A" w:rsidRPr="007B787A" w:rsidRDefault="007B787A" w:rsidP="007B787A">
      <w:pPr>
        <w:pStyle w:val="Kop1"/>
      </w:pPr>
      <w:bookmarkStart w:id="5" w:name="_Toc167797211"/>
      <w:r w:rsidRPr="007B787A">
        <w:t> </w:t>
      </w:r>
      <w:r w:rsidRPr="007B787A">
        <w:t xml:space="preserve"> Selectieprocedure</w:t>
      </w:r>
      <w:bookmarkEnd w:id="5"/>
    </w:p>
    <w:p w14:paraId="15697259" w14:textId="63775676" w:rsidR="007B787A" w:rsidRPr="007B787A" w:rsidRDefault="007B787A" w:rsidP="007B787A">
      <w:pPr>
        <w:pStyle w:val="Kop2"/>
      </w:pPr>
      <w:bookmarkStart w:id="6" w:name="_Toc167797212"/>
      <w:r w:rsidRPr="007B787A">
        <w:t>Voorwaarden</w:t>
      </w:r>
      <w:bookmarkEnd w:id="6"/>
    </w:p>
    <w:p w14:paraId="0954821F" w14:textId="37B3DF73" w:rsidR="007B787A" w:rsidRPr="007B787A" w:rsidRDefault="007B787A" w:rsidP="007B787A">
      <w:pPr>
        <w:pStyle w:val="Kop3"/>
      </w:pPr>
      <w:bookmarkStart w:id="7" w:name="_Toc167797213"/>
      <w:r w:rsidRPr="007B787A">
        <w:t>ARN</w:t>
      </w:r>
      <w:bookmarkEnd w:id="7"/>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31429A" w:rsidP="007B787A">
      <w:pPr>
        <w:rPr>
          <w:lang w:eastAsia="nl-NL"/>
        </w:rPr>
      </w:pPr>
      <w:hyperlink r:id="rId17" w:history="1">
        <w:r w:rsidR="007B787A"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8" w:name="_Toc167797214"/>
      <w:r w:rsidRPr="007B787A">
        <w:rPr>
          <w:lang w:eastAsia="nl-NL"/>
        </w:rPr>
        <w:t>Aanbesteden in vakantieperioden</w:t>
      </w:r>
      <w:bookmarkEnd w:id="8"/>
    </w:p>
    <w:p w14:paraId="743FD32B" w14:textId="404C7168"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9" w:name="_Toc167797215"/>
      <w:r w:rsidRPr="007B787A">
        <w:t>Gebruik TenderNed</w:t>
      </w:r>
      <w:bookmarkEnd w:id="9"/>
    </w:p>
    <w:p w14:paraId="3CCF7292" w14:textId="6C28C735"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w:t>
      </w:r>
      <w:proofErr w:type="spellStart"/>
      <w:r w:rsidRPr="007B787A">
        <w:rPr>
          <w:lang w:eastAsia="nl-NL"/>
        </w:rPr>
        <w:t>eHerkenningsmiddel</w:t>
      </w:r>
      <w:proofErr w:type="spellEnd"/>
      <w:r w:rsidRPr="007B787A">
        <w:rPr>
          <w:lang w:eastAsia="nl-NL"/>
        </w:rPr>
        <w:t xml:space="preserve"> nodig om een onderneming in TenderNed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In geval TenderNed op het uiterste tijdstip van ontvangst van de aanmelding niet toegankelijk is als gevolg van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Kop3"/>
      </w:pPr>
      <w:bookmarkStart w:id="10" w:name="_Toc167797216"/>
      <w:r w:rsidRPr="007B787A">
        <w:t>Uniform Europees Aanbestedingsdocument (UEA)</w:t>
      </w:r>
      <w:bookmarkEnd w:id="10"/>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w:t>
      </w:r>
      <w:r w:rsidRPr="007B787A">
        <w:rPr>
          <w:lang w:eastAsia="nl-NL"/>
        </w:rPr>
        <w:lastRenderedPageBreak/>
        <w:t xml:space="preserve">gegadigde geschikt is voor de uitvoering van de werkzaamheden, anderzijds om de nodige bewijzen van geschiktheid jegens andere gegadigden op te kunnen leveren. </w:t>
      </w:r>
    </w:p>
    <w:p w14:paraId="2EDCF93A" w14:textId="77777777" w:rsidR="007B787A" w:rsidRPr="007B787A" w:rsidRDefault="007B787A" w:rsidP="007B787A">
      <w:pPr>
        <w:rPr>
          <w:lang w:eastAsia="nl-NL"/>
        </w:rPr>
      </w:pPr>
      <w:r w:rsidRPr="007B787A">
        <w:rPr>
          <w:lang w:eastAsia="nl-NL"/>
        </w:rPr>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6E51FA70" w14:textId="77777777" w:rsidR="007B787A" w:rsidRPr="007B787A" w:rsidRDefault="007B787A" w:rsidP="007B787A">
      <w:pPr>
        <w:rPr>
          <w:lang w:eastAsia="nl-NL"/>
        </w:rPr>
      </w:pP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7CF797FD" w14:textId="77777777" w:rsidR="00B42F73" w:rsidRPr="007B787A" w:rsidRDefault="00B42F73" w:rsidP="00B42F73">
      <w:pPr>
        <w:pStyle w:val="Opsommingbullets"/>
        <w:numPr>
          <w:ilvl w:val="0"/>
          <w:numId w:val="0"/>
        </w:numPr>
      </w:pPr>
    </w:p>
    <w:p w14:paraId="1F8841F8" w14:textId="54B13773" w:rsidR="007B787A" w:rsidRPr="007B787A" w:rsidRDefault="007B787A" w:rsidP="00B42F73">
      <w:pPr>
        <w:pStyle w:val="Kop2"/>
      </w:pPr>
      <w:bookmarkStart w:id="11" w:name="_Toc167797217"/>
      <w:r w:rsidRPr="007B787A">
        <w:t>Procedure</w:t>
      </w:r>
      <w:bookmarkEnd w:id="11"/>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sub-paragraven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4B5315" w:rsidRDefault="007B787A" w:rsidP="00B42F73">
      <w:pPr>
        <w:spacing w:after="0"/>
        <w:rPr>
          <w:strike/>
          <w:lang w:eastAsia="nl-NL"/>
        </w:rPr>
      </w:pPr>
      <w:r w:rsidRPr="004B5315">
        <w:rPr>
          <w:strike/>
          <w:lang w:eastAsia="nl-NL"/>
        </w:rPr>
        <w:t xml:space="preserve">Stap 4: Nadere selectie (optioneel) </w:t>
      </w:r>
    </w:p>
    <w:p w14:paraId="432E79FD" w14:textId="77777777" w:rsidR="007B787A" w:rsidRPr="004B5315" w:rsidRDefault="007B787A" w:rsidP="00B42F73">
      <w:pPr>
        <w:spacing w:after="0"/>
        <w:rPr>
          <w:strike/>
          <w:lang w:eastAsia="nl-NL"/>
        </w:rPr>
      </w:pPr>
      <w:r w:rsidRPr="004B5315">
        <w:rPr>
          <w:strike/>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2" w:name="_Toc167797218"/>
      <w:r w:rsidRPr="007B787A">
        <w:rPr>
          <w:lang w:eastAsia="nl-NL"/>
        </w:rPr>
        <w:t>Stap 1: Aanmelding</w:t>
      </w:r>
      <w:bookmarkEnd w:id="12"/>
      <w:r w:rsidRPr="007B787A">
        <w:rPr>
          <w:lang w:eastAsia="nl-NL"/>
        </w:rPr>
        <w:t xml:space="preserve"> </w:t>
      </w:r>
    </w:p>
    <w:p w14:paraId="3F0CA868" w14:textId="35408FF9" w:rsidR="007B787A" w:rsidRPr="00847D2E" w:rsidRDefault="007B787A" w:rsidP="00847D2E">
      <w:pPr>
        <w:pStyle w:val="Lijstalinea"/>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(zie verder over TenderNed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04CFBEC9"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01200889" w:rsidR="007B787A" w:rsidRPr="007B787A" w:rsidRDefault="007B787A" w:rsidP="00A16185">
      <w:pPr>
        <w:spacing w:after="0"/>
        <w:rPr>
          <w:lang w:eastAsia="nl-NL"/>
        </w:rPr>
      </w:pPr>
      <w:r w:rsidRPr="007B787A">
        <w:rPr>
          <w:lang w:eastAsia="nl-NL"/>
        </w:rPr>
        <w:t xml:space="preserve">Een ondernemer die in combinatie met (een) andere ondernemer(s) - waaronder tijdelijke samenwerkingsverbanden - deelneemt aan een aanbestedingsprocedure, moet zowel zijn eigen UEA, alsook het afzonderlijke UEA van de </w:t>
      </w:r>
      <w:proofErr w:type="spellStart"/>
      <w:r w:rsidRPr="007B787A">
        <w:rPr>
          <w:lang w:eastAsia="nl-NL"/>
        </w:rPr>
        <w:t>combinant</w:t>
      </w:r>
      <w:proofErr w:type="spellEnd"/>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 xml:space="preserve">evens dient op elk UEA de rol van de ondernemer binnen de combinatie alsmede de identiteit van de andere </w:t>
      </w:r>
      <w:proofErr w:type="spellStart"/>
      <w:r w:rsidR="007B787A" w:rsidRPr="007B787A">
        <w:t>combinant</w:t>
      </w:r>
      <w:proofErr w:type="spellEnd"/>
      <w:r w:rsidR="007B787A" w:rsidRPr="007B787A">
        <w:t xml:space="preserve"> (bedrijfsnaam) te worden vermeld</w:t>
      </w:r>
      <w:r>
        <w:t>;</w:t>
      </w:r>
    </w:p>
    <w:p w14:paraId="6CF721B4" w14:textId="1ADCCC9D" w:rsidR="007B787A" w:rsidRPr="007B787A" w:rsidRDefault="00A16185" w:rsidP="00A16185">
      <w:pPr>
        <w:pStyle w:val="Opsommingbullets"/>
        <w:ind w:left="998" w:hanging="210"/>
      </w:pPr>
      <w:r>
        <w:lastRenderedPageBreak/>
        <w:t>i</w:t>
      </w:r>
      <w:r w:rsidR="007B787A" w:rsidRPr="007B787A">
        <w:t xml:space="preserve">ndien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01A1C985" w14:textId="77777777" w:rsidR="004B5315" w:rsidRDefault="004B5315" w:rsidP="004B5315">
      <w:pPr>
        <w:spacing w:line="259" w:lineRule="auto"/>
        <w:ind w:left="0"/>
        <w:jc w:val="left"/>
        <w:rPr>
          <w:lang w:eastAsia="nl-NL"/>
        </w:rPr>
      </w:pPr>
    </w:p>
    <w:p w14:paraId="06D164BB" w14:textId="4659E48D" w:rsidR="007B787A" w:rsidRPr="00A16185" w:rsidRDefault="007B787A" w:rsidP="004B5315">
      <w:pPr>
        <w:spacing w:line="259" w:lineRule="auto"/>
        <w:ind w:left="0"/>
        <w:jc w:val="left"/>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DD4FD6">
      <w:pPr>
        <w:pStyle w:val="Opsommingbullets"/>
        <w:ind w:left="998" w:hanging="210"/>
      </w:pPr>
      <w:r w:rsidRPr="007B787A">
        <w:t>de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r>
        <w:t>d</w:t>
      </w:r>
      <w:r w:rsidR="007B787A" w:rsidRPr="007B787A">
        <w:t xml:space="preserve">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41389048" w14:textId="36F96619" w:rsidR="00DD4FD6" w:rsidRDefault="00DD4FD6">
      <w:pPr>
        <w:spacing w:line="259" w:lineRule="auto"/>
        <w:ind w:left="0"/>
        <w:jc w:val="left"/>
        <w:rPr>
          <w:lang w:eastAsia="nl-NL"/>
        </w:rPr>
      </w:pPr>
      <w:r>
        <w:rPr>
          <w:lang w:eastAsia="nl-NL"/>
        </w:rPr>
        <w:br w:type="page"/>
      </w:r>
    </w:p>
    <w:p w14:paraId="3203F3C6" w14:textId="77777777" w:rsidR="007B787A" w:rsidRPr="00DD4FD6" w:rsidRDefault="007B787A" w:rsidP="007B787A">
      <w:pPr>
        <w:rPr>
          <w:b/>
          <w:bCs/>
          <w:lang w:eastAsia="nl-NL"/>
        </w:rPr>
      </w:pPr>
      <w:r w:rsidRPr="00DD4FD6">
        <w:rPr>
          <w:b/>
          <w:bCs/>
          <w:lang w:eastAsia="nl-NL"/>
        </w:rPr>
        <w:lastRenderedPageBreak/>
        <w:t>Facultatief: direct uploaden overige bewijsstukken</w:t>
      </w:r>
    </w:p>
    <w:p w14:paraId="4180256B" w14:textId="77777777" w:rsidR="007B787A" w:rsidRPr="007B787A" w:rsidRDefault="007B787A" w:rsidP="007B787A">
      <w:pPr>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Kop3"/>
        <w:rPr>
          <w:lang w:eastAsia="nl-NL"/>
        </w:rPr>
      </w:pPr>
      <w:bookmarkStart w:id="13" w:name="_Toc167797219"/>
      <w:r w:rsidRPr="007B787A">
        <w:rPr>
          <w:lang w:eastAsia="nl-NL"/>
        </w:rPr>
        <w:t>Stap 2: Indienen bewijsstukken - artikel 8.2 ARN</w:t>
      </w:r>
      <w:r w:rsidRPr="00DD4FD6">
        <w:rPr>
          <w:vertAlign w:val="superscript"/>
          <w:lang w:eastAsia="nl-NL"/>
        </w:rPr>
        <w:t>2016</w:t>
      </w:r>
      <w:bookmarkEnd w:id="13"/>
    </w:p>
    <w:p w14:paraId="603794C6" w14:textId="77777777" w:rsidR="007B787A" w:rsidRPr="007B787A" w:rsidRDefault="007B787A" w:rsidP="007B787A">
      <w:pPr>
        <w:rPr>
          <w:lang w:eastAsia="nl-NL"/>
        </w:rPr>
      </w:pPr>
      <w:r w:rsidRPr="007B787A">
        <w:rPr>
          <w:lang w:eastAsia="nl-NL"/>
        </w:rPr>
        <w:t xml:space="preserve">Indien bewijsstukken niet bij de aanmelding zijn ingediend , zal ProRail verzoeken de in TenderNed genoemde bewijsstukken binnen 48 uur in te dienen via de module “Berichten” in TenderNed. </w:t>
      </w:r>
    </w:p>
    <w:p w14:paraId="4F53535C" w14:textId="77777777" w:rsidR="007B787A" w:rsidRPr="007B787A" w:rsidRDefault="007B787A" w:rsidP="007B787A">
      <w:pPr>
        <w:rPr>
          <w:lang w:eastAsia="nl-NL"/>
        </w:rPr>
      </w:pPr>
      <w:r w:rsidRPr="007B787A">
        <w:rPr>
          <w:lang w:eastAsia="nl-NL"/>
        </w:rPr>
        <w:t>NB: Indien referenties worden ingediend, dient de gegadigde aan te geven voor welke geschiktheidseisen, dan wel voor welke selectiecriteria, de betreffende referenties worden ingediend.</w:t>
      </w:r>
    </w:p>
    <w:p w14:paraId="21DFDB8F" w14:textId="77777777" w:rsidR="007B787A" w:rsidRPr="007B787A" w:rsidRDefault="007B787A" w:rsidP="00CD540D">
      <w:pPr>
        <w:spacing w:after="0"/>
        <w:rPr>
          <w:lang w:eastAsia="nl-NL"/>
        </w:rPr>
      </w:pPr>
      <w:r w:rsidRPr="007B787A">
        <w:rPr>
          <w:lang w:eastAsia="nl-NL"/>
        </w:rPr>
        <w:t>Naast de bewijsstukken ten aanzien van de geschiktheidseisen, dienen in het geval van een combinatie  en/of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4" w:name="_Toc167797220"/>
      <w:r w:rsidRPr="007B787A">
        <w:rPr>
          <w:lang w:eastAsia="nl-NL"/>
        </w:rPr>
        <w:t>Stap 3: Beoordeling bewijsstukken</w:t>
      </w:r>
      <w:bookmarkEnd w:id="14"/>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indien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102ACE34" w14:textId="77777777" w:rsidR="007B787A" w:rsidRPr="007B787A" w:rsidRDefault="007B787A" w:rsidP="004B5315">
      <w:pPr>
        <w:ind w:left="0"/>
        <w:rPr>
          <w:lang w:eastAsia="nl-NL"/>
        </w:rPr>
      </w:pPr>
    </w:p>
    <w:p w14:paraId="6D1C734F" w14:textId="6E61525F" w:rsidR="007B787A" w:rsidRPr="007B787A" w:rsidRDefault="007B787A" w:rsidP="004B5315">
      <w:pPr>
        <w:pStyle w:val="Kop3"/>
        <w:numPr>
          <w:ilvl w:val="0"/>
          <w:numId w:val="0"/>
        </w:numPr>
        <w:ind w:left="567"/>
        <w:rPr>
          <w:lang w:eastAsia="nl-NL"/>
        </w:rPr>
      </w:pPr>
      <w:bookmarkStart w:id="15" w:name="_Toc167797221"/>
      <w:r w:rsidRPr="007B787A">
        <w:rPr>
          <w:lang w:eastAsia="nl-NL"/>
        </w:rPr>
        <w:t>Stap 6: Mededeling selectiebeslissing</w:t>
      </w:r>
      <w:bookmarkEnd w:id="15"/>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6" w:name="_Toc167797222"/>
      <w:r w:rsidRPr="007B787A">
        <w:t>Aanbestedingsplanning</w:t>
      </w:r>
      <w:bookmarkEnd w:id="16"/>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0E12B8F7" w14:textId="623C3EFD" w:rsidR="00D254C7" w:rsidRPr="00E64FF0" w:rsidRDefault="00BA237A" w:rsidP="001E36E1">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D254C7" w:rsidRPr="00E64FF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1EA51" w14:textId="77777777" w:rsidR="00F5036A" w:rsidRDefault="00F5036A" w:rsidP="00E64FF0">
      <w:pPr>
        <w:spacing w:after="0" w:line="240" w:lineRule="auto"/>
      </w:pPr>
      <w:r>
        <w:separator/>
      </w:r>
    </w:p>
  </w:endnote>
  <w:endnote w:type="continuationSeparator" w:id="0">
    <w:p w14:paraId="3B33BE35" w14:textId="77777777" w:rsidR="00F5036A" w:rsidRDefault="00F5036A" w:rsidP="00E64FF0">
      <w:pPr>
        <w:spacing w:after="0" w:line="240" w:lineRule="auto"/>
      </w:pPr>
      <w:r>
        <w:continuationSeparator/>
      </w:r>
    </w:p>
  </w:endnote>
  <w:endnote w:type="continuationNotice" w:id="1">
    <w:p w14:paraId="766D30FE" w14:textId="77777777" w:rsidR="00F5036A" w:rsidRDefault="00F50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E1379" w14:textId="3F183B94" w:rsidR="00A22789" w:rsidRPr="00A22789" w:rsidRDefault="00B30167" w:rsidP="00125B5D">
    <w:pPr>
      <w:pStyle w:val="Voettekst"/>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.0</w:t>
    </w:r>
    <w:r w:rsidR="00A22789" w:rsidRPr="00A22789">
      <w:rPr>
        <w:rFonts w:eastAsia="Times New Roman" w:cs="Arial"/>
        <w:szCs w:val="20"/>
        <w:lang w:eastAsia="nl-NL"/>
      </w:rPr>
      <w:tab/>
    </w:r>
    <w:r w:rsidR="00A22789" w:rsidRPr="00A22789">
      <w:rPr>
        <w:rFonts w:eastAsia="Times New Roman" w:cs="Arial"/>
        <w:szCs w:val="20"/>
        <w:lang w:eastAsia="nl-NL"/>
      </w:rPr>
      <w:tab/>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7348F" w14:textId="1BFE99F2"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.0</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5B77324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FF7E05">
      <w:rPr>
        <w:rFonts w:eastAsia="Times New Roman" w:cs="Arial"/>
        <w:sz w:val="12"/>
        <w:szCs w:val="12"/>
        <w:lang w:eastAsia="nl-NL"/>
      </w:rPr>
      <w:t>1 augustus</w:t>
    </w:r>
    <w:r w:rsidRPr="00A22789">
      <w:rPr>
        <w:rFonts w:eastAsia="Times New Roman" w:cs="Arial"/>
        <w:sz w:val="12"/>
        <w:szCs w:val="12"/>
        <w:lang w:eastAsia="nl-NL"/>
      </w:rPr>
      <w:t xml:space="preserve"> 202</w:t>
    </w:r>
    <w:r w:rsidR="00033A67">
      <w:rPr>
        <w:rFonts w:eastAsia="Times New Roman" w:cs="Arial"/>
        <w:sz w:val="12"/>
        <w:szCs w:val="12"/>
        <w:lang w:eastAsia="nl-NL"/>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984A0" w14:textId="5A2C629C"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6.0</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0C9C3" w14:textId="77777777" w:rsidR="00F5036A" w:rsidRDefault="00F5036A" w:rsidP="00E64FF0">
      <w:pPr>
        <w:spacing w:after="0" w:line="240" w:lineRule="auto"/>
      </w:pPr>
      <w:r>
        <w:separator/>
      </w:r>
    </w:p>
  </w:footnote>
  <w:footnote w:type="continuationSeparator" w:id="0">
    <w:p w14:paraId="522E3BA1" w14:textId="77777777" w:rsidR="00F5036A" w:rsidRDefault="00F5036A" w:rsidP="00E64FF0">
      <w:pPr>
        <w:spacing w:after="0" w:line="240" w:lineRule="auto"/>
      </w:pPr>
      <w:r>
        <w:continuationSeparator/>
      </w:r>
    </w:p>
  </w:footnote>
  <w:footnote w:type="continuationNotice" w:id="1">
    <w:p w14:paraId="250BE453" w14:textId="77777777" w:rsidR="00F5036A" w:rsidRDefault="00F5036A">
      <w:pPr>
        <w:spacing w:after="0" w:line="240" w:lineRule="auto"/>
      </w:pPr>
    </w:p>
  </w:footnote>
  <w:footnote w:id="2">
    <w:p w14:paraId="30D6CAA3" w14:textId="48ED42CF" w:rsidR="00A16185" w:rsidRPr="00663289" w:rsidRDefault="00A16185">
      <w:pPr>
        <w:pStyle w:val="Voetnoottekst"/>
        <w:rPr>
          <w:sz w:val="17"/>
          <w:szCs w:val="17"/>
          <w:lang w:val="en-US"/>
        </w:rPr>
      </w:pPr>
      <w:r>
        <w:rPr>
          <w:rStyle w:val="Voetnootmarkering"/>
        </w:rPr>
        <w:footnoteRef/>
      </w:r>
      <w:r w:rsidRPr="00663289">
        <w:rPr>
          <w:lang w:val="en-US"/>
        </w:rPr>
        <w:t xml:space="preserve"> </w:t>
      </w:r>
      <w:proofErr w:type="spellStart"/>
      <w:r w:rsidRPr="00DD4FD6">
        <w:rPr>
          <w:sz w:val="17"/>
          <w:szCs w:val="17"/>
          <w:lang w:val="en-US"/>
        </w:rPr>
        <w:t>Combinaties</w:t>
      </w:r>
      <w:proofErr w:type="spellEnd"/>
      <w:r w:rsidRPr="00DD4FD6">
        <w:rPr>
          <w:sz w:val="17"/>
          <w:szCs w:val="17"/>
          <w:lang w:val="en-US"/>
        </w:rPr>
        <w:t xml:space="preserve"> of consortiums,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4" name="Afbeelding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5" name="Afbeelding 5"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D1ECC358"/>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8"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19"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1"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3"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8"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146365105">
    <w:abstractNumId w:val="9"/>
  </w:num>
  <w:num w:numId="2" w16cid:durableId="1264650019">
    <w:abstractNumId w:val="7"/>
  </w:num>
  <w:num w:numId="3" w16cid:durableId="1917933037">
    <w:abstractNumId w:val="6"/>
  </w:num>
  <w:num w:numId="4" w16cid:durableId="1486429896">
    <w:abstractNumId w:val="5"/>
  </w:num>
  <w:num w:numId="5" w16cid:durableId="44957896">
    <w:abstractNumId w:val="4"/>
  </w:num>
  <w:num w:numId="6" w16cid:durableId="1085229101">
    <w:abstractNumId w:val="8"/>
  </w:num>
  <w:num w:numId="7" w16cid:durableId="1345863684">
    <w:abstractNumId w:val="3"/>
  </w:num>
  <w:num w:numId="8" w16cid:durableId="1926105623">
    <w:abstractNumId w:val="2"/>
  </w:num>
  <w:num w:numId="9" w16cid:durableId="549146476">
    <w:abstractNumId w:val="1"/>
  </w:num>
  <w:num w:numId="10" w16cid:durableId="388381869">
    <w:abstractNumId w:val="0"/>
  </w:num>
  <w:num w:numId="11" w16cid:durableId="717364302">
    <w:abstractNumId w:val="13"/>
  </w:num>
  <w:num w:numId="12" w16cid:durableId="9856687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8426618">
    <w:abstractNumId w:val="28"/>
  </w:num>
  <w:num w:numId="14" w16cid:durableId="5163889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9713485">
    <w:abstractNumId w:val="29"/>
  </w:num>
  <w:num w:numId="16" w16cid:durableId="16118176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976">
    <w:abstractNumId w:val="27"/>
  </w:num>
  <w:num w:numId="18" w16cid:durableId="14794973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41844042">
    <w:abstractNumId w:val="18"/>
  </w:num>
  <w:num w:numId="20" w16cid:durableId="819007295">
    <w:abstractNumId w:val="30"/>
  </w:num>
  <w:num w:numId="21" w16cid:durableId="1481311808">
    <w:abstractNumId w:val="12"/>
  </w:num>
  <w:num w:numId="22" w16cid:durableId="691417404">
    <w:abstractNumId w:val="24"/>
  </w:num>
  <w:num w:numId="23" w16cid:durableId="936644689">
    <w:abstractNumId w:val="20"/>
    <w:lvlOverride w:ilvl="0">
      <w:startOverride w:val="1"/>
    </w:lvlOverride>
    <w:lvlOverride w:ilvl="1"/>
    <w:lvlOverride w:ilvl="2"/>
    <w:lvlOverride w:ilvl="3"/>
    <w:lvlOverride w:ilvl="4"/>
    <w:lvlOverride w:ilvl="5"/>
    <w:lvlOverride w:ilvl="6"/>
    <w:lvlOverride w:ilvl="7"/>
    <w:lvlOverride w:ilvl="8"/>
  </w:num>
  <w:num w:numId="24" w16cid:durableId="1080566220">
    <w:abstractNumId w:val="17"/>
    <w:lvlOverride w:ilvl="0">
      <w:startOverride w:val="1"/>
    </w:lvlOverride>
    <w:lvlOverride w:ilvl="1"/>
    <w:lvlOverride w:ilvl="2"/>
    <w:lvlOverride w:ilvl="3"/>
    <w:lvlOverride w:ilvl="4"/>
    <w:lvlOverride w:ilvl="5"/>
    <w:lvlOverride w:ilvl="6"/>
    <w:lvlOverride w:ilvl="7"/>
    <w:lvlOverride w:ilvl="8"/>
  </w:num>
  <w:num w:numId="25" w16cid:durableId="458377919">
    <w:abstractNumId w:val="10"/>
  </w:num>
  <w:num w:numId="26" w16cid:durableId="1415280496">
    <w:abstractNumId w:val="10"/>
  </w:num>
  <w:num w:numId="27" w16cid:durableId="2140610037">
    <w:abstractNumId w:val="19"/>
  </w:num>
  <w:num w:numId="28" w16cid:durableId="1441101916">
    <w:abstractNumId w:val="23"/>
  </w:num>
  <w:num w:numId="29" w16cid:durableId="1621257888">
    <w:abstractNumId w:val="15"/>
  </w:num>
  <w:num w:numId="30" w16cid:durableId="48266623">
    <w:abstractNumId w:val="14"/>
  </w:num>
  <w:num w:numId="31" w16cid:durableId="1091854114">
    <w:abstractNumId w:val="30"/>
  </w:num>
  <w:num w:numId="32" w16cid:durableId="1260720177">
    <w:abstractNumId w:val="21"/>
  </w:num>
  <w:num w:numId="33" w16cid:durableId="1780491600">
    <w:abstractNumId w:val="16"/>
  </w:num>
  <w:num w:numId="34" w16cid:durableId="1213614869">
    <w:abstractNumId w:val="20"/>
  </w:num>
  <w:num w:numId="35" w16cid:durableId="1613047266">
    <w:abstractNumId w:val="11"/>
  </w:num>
  <w:num w:numId="36" w16cid:durableId="1955288025">
    <w:abstractNumId w:val="22"/>
  </w:num>
  <w:num w:numId="37" w16cid:durableId="405959813">
    <w:abstractNumId w:val="25"/>
  </w:num>
  <w:num w:numId="38" w16cid:durableId="793525978">
    <w:abstractNumId w:val="30"/>
    <w:lvlOverride w:ilvl="0">
      <w:startOverride w:val="1"/>
    </w:lvlOverride>
  </w:num>
  <w:num w:numId="39" w16cid:durableId="1983273575">
    <w:abstractNumId w:val="30"/>
  </w:num>
  <w:num w:numId="40" w16cid:durableId="1373535121">
    <w:abstractNumId w:val="12"/>
  </w:num>
  <w:num w:numId="41" w16cid:durableId="1253512464">
    <w:abstractNumId w:val="12"/>
  </w:num>
  <w:num w:numId="42" w16cid:durableId="1629236626">
    <w:abstractNumId w:val="26"/>
  </w:num>
  <w:num w:numId="43" w16cid:durableId="1088773980">
    <w:abstractNumId w:val="12"/>
  </w:num>
  <w:num w:numId="44" w16cid:durableId="1275288644">
    <w:abstractNumId w:val="12"/>
  </w:num>
  <w:num w:numId="45" w16cid:durableId="1113406702">
    <w:abstractNumId w:val="12"/>
  </w:num>
  <w:num w:numId="46" w16cid:durableId="147786803">
    <w:abstractNumId w:val="12"/>
  </w:num>
  <w:num w:numId="47" w16cid:durableId="810445769">
    <w:abstractNumId w:val="12"/>
  </w:num>
  <w:num w:numId="48" w16cid:durableId="596519184">
    <w:abstractNumId w:val="12"/>
  </w:num>
  <w:num w:numId="49" w16cid:durableId="1622883352">
    <w:abstractNumId w:val="12"/>
  </w:num>
  <w:num w:numId="50" w16cid:durableId="13617095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7847"/>
    <w:rsid w:val="00047907"/>
    <w:rsid w:val="000528DD"/>
    <w:rsid w:val="000609F2"/>
    <w:rsid w:val="00063DF2"/>
    <w:rsid w:val="00064CE9"/>
    <w:rsid w:val="000659FC"/>
    <w:rsid w:val="00075324"/>
    <w:rsid w:val="00075798"/>
    <w:rsid w:val="00077F2A"/>
    <w:rsid w:val="00087693"/>
    <w:rsid w:val="000B6BF5"/>
    <w:rsid w:val="000B734A"/>
    <w:rsid w:val="000C3918"/>
    <w:rsid w:val="000D1909"/>
    <w:rsid w:val="000D35EC"/>
    <w:rsid w:val="000D413D"/>
    <w:rsid w:val="000E1573"/>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E36E1"/>
    <w:rsid w:val="001E46F5"/>
    <w:rsid w:val="001E4ABD"/>
    <w:rsid w:val="00204298"/>
    <w:rsid w:val="00215D7A"/>
    <w:rsid w:val="00222248"/>
    <w:rsid w:val="00232471"/>
    <w:rsid w:val="002359AD"/>
    <w:rsid w:val="00241540"/>
    <w:rsid w:val="002416DB"/>
    <w:rsid w:val="00251866"/>
    <w:rsid w:val="00266F5F"/>
    <w:rsid w:val="00276A2A"/>
    <w:rsid w:val="00287A2F"/>
    <w:rsid w:val="00292A1A"/>
    <w:rsid w:val="002A6035"/>
    <w:rsid w:val="002B70D0"/>
    <w:rsid w:val="002F384D"/>
    <w:rsid w:val="00302874"/>
    <w:rsid w:val="003134EE"/>
    <w:rsid w:val="0031429A"/>
    <w:rsid w:val="0031579E"/>
    <w:rsid w:val="00317ED2"/>
    <w:rsid w:val="00325215"/>
    <w:rsid w:val="0032797F"/>
    <w:rsid w:val="00330F0A"/>
    <w:rsid w:val="00331E0F"/>
    <w:rsid w:val="00335E58"/>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57EF"/>
    <w:rsid w:val="004B047C"/>
    <w:rsid w:val="004B3BBA"/>
    <w:rsid w:val="004B5315"/>
    <w:rsid w:val="004C6A46"/>
    <w:rsid w:val="004D7270"/>
    <w:rsid w:val="004E00E4"/>
    <w:rsid w:val="004E1226"/>
    <w:rsid w:val="004E37E0"/>
    <w:rsid w:val="004E3B77"/>
    <w:rsid w:val="004E7C74"/>
    <w:rsid w:val="004F115E"/>
    <w:rsid w:val="004F3583"/>
    <w:rsid w:val="00503F40"/>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576A4"/>
    <w:rsid w:val="00660701"/>
    <w:rsid w:val="00662F4B"/>
    <w:rsid w:val="00663289"/>
    <w:rsid w:val="0067332F"/>
    <w:rsid w:val="0068406E"/>
    <w:rsid w:val="00684273"/>
    <w:rsid w:val="006A5000"/>
    <w:rsid w:val="006B1417"/>
    <w:rsid w:val="006B3767"/>
    <w:rsid w:val="006B6961"/>
    <w:rsid w:val="006C0386"/>
    <w:rsid w:val="006C1D3A"/>
    <w:rsid w:val="006D28C1"/>
    <w:rsid w:val="006E5062"/>
    <w:rsid w:val="006F1794"/>
    <w:rsid w:val="007142EF"/>
    <w:rsid w:val="00722B1E"/>
    <w:rsid w:val="00737A71"/>
    <w:rsid w:val="0074037E"/>
    <w:rsid w:val="00744225"/>
    <w:rsid w:val="0074783B"/>
    <w:rsid w:val="007514F0"/>
    <w:rsid w:val="00754729"/>
    <w:rsid w:val="00755448"/>
    <w:rsid w:val="00775846"/>
    <w:rsid w:val="007774B3"/>
    <w:rsid w:val="00780949"/>
    <w:rsid w:val="007A7E33"/>
    <w:rsid w:val="007B6430"/>
    <w:rsid w:val="007B74F8"/>
    <w:rsid w:val="007B787A"/>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73B4"/>
    <w:rsid w:val="008A4D42"/>
    <w:rsid w:val="008B1E5D"/>
    <w:rsid w:val="008B7445"/>
    <w:rsid w:val="008C0E18"/>
    <w:rsid w:val="008D33F3"/>
    <w:rsid w:val="008D55CA"/>
    <w:rsid w:val="008D63A9"/>
    <w:rsid w:val="008F3732"/>
    <w:rsid w:val="0090580F"/>
    <w:rsid w:val="00921BB2"/>
    <w:rsid w:val="009306D7"/>
    <w:rsid w:val="009457EA"/>
    <w:rsid w:val="0095220B"/>
    <w:rsid w:val="00974031"/>
    <w:rsid w:val="00975E35"/>
    <w:rsid w:val="009763FA"/>
    <w:rsid w:val="009777CE"/>
    <w:rsid w:val="00982027"/>
    <w:rsid w:val="009910BC"/>
    <w:rsid w:val="009A1ABF"/>
    <w:rsid w:val="009B463B"/>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C28C9"/>
    <w:rsid w:val="00BD05B9"/>
    <w:rsid w:val="00BD1560"/>
    <w:rsid w:val="00BD5987"/>
    <w:rsid w:val="00BE5E06"/>
    <w:rsid w:val="00BF2161"/>
    <w:rsid w:val="00BF6243"/>
    <w:rsid w:val="00BF7ABA"/>
    <w:rsid w:val="00C05211"/>
    <w:rsid w:val="00C14EFD"/>
    <w:rsid w:val="00C16C11"/>
    <w:rsid w:val="00C24C06"/>
    <w:rsid w:val="00C2623B"/>
    <w:rsid w:val="00C31245"/>
    <w:rsid w:val="00C34034"/>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91292"/>
    <w:rsid w:val="00D93418"/>
    <w:rsid w:val="00D97718"/>
    <w:rsid w:val="00DB1B40"/>
    <w:rsid w:val="00DB25EA"/>
    <w:rsid w:val="00DB60E9"/>
    <w:rsid w:val="00DD4FD6"/>
    <w:rsid w:val="00DD58CB"/>
    <w:rsid w:val="00DE3B75"/>
    <w:rsid w:val="00DF05DA"/>
    <w:rsid w:val="00E0194A"/>
    <w:rsid w:val="00E0403A"/>
    <w:rsid w:val="00E1623C"/>
    <w:rsid w:val="00E16996"/>
    <w:rsid w:val="00E201E9"/>
    <w:rsid w:val="00E30F6D"/>
    <w:rsid w:val="00E611DF"/>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uiPriority w:val="9"/>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uiPriority w:val="9"/>
    <w:rsid w:val="00330F0A"/>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330F0A"/>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 w:type="paragraph" w:customStyle="1" w:styleId="Default">
    <w:name w:val="Default"/>
    <w:rsid w:val="004E3B7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881551759">
      <w:bodyDiv w:val="1"/>
      <w:marLeft w:val="0"/>
      <w:marRight w:val="0"/>
      <w:marTop w:val="0"/>
      <w:marBottom w:val="0"/>
      <w:divBdr>
        <w:top w:val="none" w:sz="0" w:space="0" w:color="auto"/>
        <w:left w:val="none" w:sz="0" w:space="0" w:color="auto"/>
        <w:bottom w:val="none" w:sz="0" w:space="0" w:color="auto"/>
        <w:right w:val="none" w:sz="0" w:space="0" w:color="auto"/>
      </w:divBdr>
      <w:divsChild>
        <w:div w:id="1184856858">
          <w:marLeft w:val="0"/>
          <w:marRight w:val="0"/>
          <w:marTop w:val="0"/>
          <w:marBottom w:val="0"/>
          <w:divBdr>
            <w:top w:val="none" w:sz="0" w:space="0" w:color="auto"/>
            <w:left w:val="none" w:sz="0" w:space="0" w:color="auto"/>
            <w:bottom w:val="none" w:sz="0" w:space="0" w:color="auto"/>
            <w:right w:val="none" w:sz="0" w:space="0" w:color="auto"/>
          </w:divBdr>
        </w:div>
      </w:divsChild>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
    <Eigenaar xmlns="feef5865-a982-42aa-8640-9d4286765ef6">
      <UserInfo>
        <DisplayName>Loon, D.A. (Dick)</DisplayName>
        <AccountId>213</AccountId>
        <AccountType/>
      </UserInfo>
    </Eigenaar>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10d3ec93fa8b88930db0cc7adee341f8">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b5c803faa3e658fc6eb2242c4512bc6a"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2.xml><?xml version="1.0" encoding="utf-8"?>
<ds:datastoreItem xmlns:ds="http://schemas.openxmlformats.org/officeDocument/2006/customXml" ds:itemID="{E984F6CA-B707-4AD4-ACB7-C7A59A56AC29}">
  <ds:schemaRefs>
    <ds:schemaRef ds:uri="http://schemas.microsoft.com/office/2006/documentManagement/types"/>
    <ds:schemaRef ds:uri="http://purl.org/dc/terms/"/>
    <ds:schemaRef ds:uri="http://purl.org/dc/dcmitype/"/>
    <ds:schemaRef ds:uri="9137ed1f-5cd6-4d09-a810-ace25ebafab4"/>
    <ds:schemaRef ds:uri="http://purl.org/dc/elements/1.1/"/>
    <ds:schemaRef ds:uri="http://schemas.microsoft.com/office/2006/metadata/properties"/>
    <ds:schemaRef ds:uri="950a5fef-14ae-496f-9aeb-83c2393a1756"/>
    <ds:schemaRef ds:uri="http://schemas.microsoft.com/office/infopath/2007/PartnerControls"/>
    <ds:schemaRef ds:uri="http://schemas.openxmlformats.org/package/2006/metadata/core-properties"/>
    <ds:schemaRef ds:uri="http://www.w3.org/XML/1998/namespace"/>
    <ds:schemaRef ds:uri="feef5865-a982-42aa-8640-9d4286765ef6"/>
    <ds:schemaRef ds:uri="671b2d17-92d9-401e-b3f5-399c0e34e711"/>
  </ds:schemaRefs>
</ds:datastoreItem>
</file>

<file path=customXml/itemProps3.xml><?xml version="1.0" encoding="utf-8"?>
<ds:datastoreItem xmlns:ds="http://schemas.openxmlformats.org/officeDocument/2006/customXml" ds:itemID="{930B984F-8CE5-426D-8ACE-2DBD90C00D7B}">
  <ds:schemaRefs>
    <ds:schemaRef ds:uri="http://schemas.microsoft.com/sharepoint/events"/>
  </ds:schemaRefs>
</ds:datastoreItem>
</file>

<file path=customXml/itemProps4.xml><?xml version="1.0" encoding="utf-8"?>
<ds:datastoreItem xmlns:ds="http://schemas.openxmlformats.org/officeDocument/2006/customXml" ds:itemID="{6FA87BCE-B1DE-4EB6-A665-463598844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F5CDFE-9F90-47BD-A3E6-3C423CAB7F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7</Pages>
  <Words>2957</Words>
  <Characters>16269</Characters>
  <Application>Microsoft Office Word</Application>
  <DocSecurity>0</DocSecurity>
  <Lines>135</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Loon, D.A. (Dick)</dc:creator>
  <cp:keywords/>
  <dc:description/>
  <cp:lastModifiedBy>Geertjes, S.A. (Stephan)</cp:lastModifiedBy>
  <cp:revision>16</cp:revision>
  <dcterms:created xsi:type="dcterms:W3CDTF">2023-08-24T10:15:00Z</dcterms:created>
  <dcterms:modified xsi:type="dcterms:W3CDTF">2024-05-28T12:00:00Z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