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027596C3" w:rsidR="002B79FC" w:rsidRDefault="002B79FC">
      <w:pPr>
        <w:jc w:val="center"/>
        <w:rPr>
          <w:b/>
          <w:sz w:val="40"/>
          <w:szCs w:val="40"/>
        </w:rPr>
      </w:pPr>
    </w:p>
    <w:p w14:paraId="722B3167" w14:textId="7E132A42" w:rsidR="00A92ED3" w:rsidRDefault="00A92ED3">
      <w:pPr>
        <w:jc w:val="center"/>
        <w:rPr>
          <w:b/>
          <w:sz w:val="40"/>
          <w:szCs w:val="40"/>
        </w:rPr>
      </w:pPr>
    </w:p>
    <w:p w14:paraId="5B86242E" w14:textId="7471E500" w:rsidR="002B79FC" w:rsidRDefault="003E4BB3" w:rsidP="00DB05D3">
      <w:pPr>
        <w:jc w:val="center"/>
        <w:rPr>
          <w:b/>
          <w:bCs/>
          <w:sz w:val="44"/>
          <w:szCs w:val="44"/>
        </w:rPr>
      </w:pPr>
      <w:bookmarkStart w:id="0" w:name="_Hlk134000430"/>
      <w:r w:rsidRPr="00DA1FDA">
        <w:rPr>
          <w:b/>
          <w:bCs/>
          <w:sz w:val="44"/>
          <w:szCs w:val="44"/>
        </w:rPr>
        <w:t xml:space="preserve">OVEREENKOMST </w:t>
      </w:r>
    </w:p>
    <w:p w14:paraId="506B2EA7" w14:textId="77777777" w:rsidR="00D441BE" w:rsidRDefault="00D441BE" w:rsidP="00DB05D3">
      <w:pPr>
        <w:jc w:val="center"/>
        <w:rPr>
          <w:b/>
          <w:bCs/>
          <w:sz w:val="44"/>
          <w:szCs w:val="44"/>
        </w:rPr>
      </w:pPr>
    </w:p>
    <w:p w14:paraId="4EABFF6D" w14:textId="038A8736" w:rsidR="00DB05D3" w:rsidRDefault="00D441BE" w:rsidP="00D441BE">
      <w:pPr>
        <w:tabs>
          <w:tab w:val="left" w:pos="5670"/>
        </w:tabs>
        <w:jc w:val="center"/>
        <w:rPr>
          <w:b/>
          <w:bCs/>
          <w:sz w:val="44"/>
          <w:szCs w:val="44"/>
        </w:rPr>
      </w:pPr>
      <w:r>
        <w:rPr>
          <w:b/>
          <w:bCs/>
          <w:sz w:val="44"/>
          <w:szCs w:val="44"/>
        </w:rPr>
        <w:t>inzake het</w:t>
      </w:r>
    </w:p>
    <w:p w14:paraId="6E607ED7" w14:textId="77777777" w:rsidR="00D441BE" w:rsidRDefault="00D441BE" w:rsidP="00D441BE">
      <w:pPr>
        <w:tabs>
          <w:tab w:val="left" w:pos="5670"/>
        </w:tabs>
        <w:jc w:val="center"/>
        <w:rPr>
          <w:b/>
          <w:bCs/>
          <w:sz w:val="44"/>
          <w:szCs w:val="44"/>
        </w:rPr>
      </w:pPr>
    </w:p>
    <w:p w14:paraId="2DDFAA7E" w14:textId="6FDA1273" w:rsidR="00C7472C" w:rsidRPr="00917E14" w:rsidRDefault="00C7472C" w:rsidP="00C7472C">
      <w:pPr>
        <w:jc w:val="center"/>
        <w:rPr>
          <w:b/>
          <w:bCs/>
          <w:sz w:val="44"/>
          <w:szCs w:val="44"/>
        </w:rPr>
      </w:pPr>
      <w:r w:rsidRPr="00917E14">
        <w:rPr>
          <w:b/>
          <w:bCs/>
          <w:i/>
          <w:sz w:val="44"/>
          <w:szCs w:val="44"/>
        </w:rPr>
        <w:t xml:space="preserve">Leveren van een </w:t>
      </w:r>
      <w:r w:rsidR="00893265">
        <w:rPr>
          <w:b/>
          <w:bCs/>
          <w:i/>
          <w:sz w:val="44"/>
          <w:szCs w:val="44"/>
        </w:rPr>
        <w:t>D</w:t>
      </w:r>
      <w:r w:rsidRPr="00917E14">
        <w:rPr>
          <w:b/>
          <w:bCs/>
          <w:i/>
          <w:sz w:val="44"/>
          <w:szCs w:val="44"/>
        </w:rPr>
        <w:t>ocument</w:t>
      </w:r>
      <w:r w:rsidR="00893265">
        <w:rPr>
          <w:b/>
          <w:bCs/>
          <w:i/>
          <w:sz w:val="44"/>
          <w:szCs w:val="44"/>
        </w:rPr>
        <w:t xml:space="preserve"> G</w:t>
      </w:r>
      <w:r w:rsidRPr="00917E14">
        <w:rPr>
          <w:b/>
          <w:bCs/>
          <w:i/>
          <w:sz w:val="44"/>
          <w:szCs w:val="44"/>
        </w:rPr>
        <w:t>enerator incl</w:t>
      </w:r>
      <w:r>
        <w:rPr>
          <w:b/>
          <w:bCs/>
          <w:i/>
          <w:sz w:val="44"/>
          <w:szCs w:val="44"/>
        </w:rPr>
        <w:t>usief</w:t>
      </w:r>
      <w:r w:rsidRPr="00917E14">
        <w:rPr>
          <w:b/>
          <w:bCs/>
          <w:i/>
          <w:sz w:val="44"/>
          <w:szCs w:val="44"/>
        </w:rPr>
        <w:t xml:space="preserve"> </w:t>
      </w:r>
      <w:r>
        <w:rPr>
          <w:b/>
          <w:bCs/>
          <w:i/>
          <w:sz w:val="44"/>
          <w:szCs w:val="44"/>
        </w:rPr>
        <w:t>dienstverlening</w:t>
      </w:r>
    </w:p>
    <w:p w14:paraId="62246932" w14:textId="77777777" w:rsidR="002B79FC" w:rsidRDefault="002B79FC">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649DE383" w14:textId="77777777" w:rsidR="002B79FC" w:rsidRDefault="002B79FC">
      <w:pPr>
        <w:jc w:val="center"/>
      </w:pPr>
    </w:p>
    <w:p w14:paraId="182E12E0" w14:textId="77777777" w:rsidR="0098333C" w:rsidRDefault="0098333C">
      <w:pPr>
        <w:jc w:val="center"/>
      </w:pPr>
    </w:p>
    <w:p w14:paraId="3A96DFA3" w14:textId="77777777" w:rsidR="0098333C" w:rsidRDefault="0098333C">
      <w:pPr>
        <w:jc w:val="center"/>
      </w:pPr>
    </w:p>
    <w:p w14:paraId="490E35E6" w14:textId="77777777" w:rsidR="0098333C" w:rsidRDefault="0098333C">
      <w:pPr>
        <w:jc w:val="center"/>
      </w:pPr>
    </w:p>
    <w:p w14:paraId="41368F8C" w14:textId="77777777" w:rsidR="0098333C" w:rsidRDefault="0098333C">
      <w:pPr>
        <w:jc w:val="center"/>
      </w:pPr>
    </w:p>
    <w:p w14:paraId="652DC347" w14:textId="1C9B7ECA" w:rsidR="0098333C" w:rsidRDefault="00893265" w:rsidP="00893265">
      <w:pPr>
        <w:tabs>
          <w:tab w:val="left" w:pos="5670"/>
        </w:tabs>
      </w:pPr>
      <w:r>
        <w:tab/>
      </w:r>
      <w:r w:rsidR="006A5BF9" w:rsidRPr="004902B5">
        <w:rPr>
          <w:rFonts w:eastAsia="MS Mincho"/>
          <w:noProof/>
          <w:lang w:eastAsia="nl-NL"/>
        </w:rPr>
        <w:drawing>
          <wp:anchor distT="0" distB="0" distL="114300" distR="114300" simplePos="0" relativeHeight="251659264" behindDoc="1" locked="1" layoutInCell="1" allowOverlap="1" wp14:anchorId="145BDB56" wp14:editId="22FA1E74">
            <wp:simplePos x="0" y="0"/>
            <wp:positionH relativeFrom="page">
              <wp:posOffset>899795</wp:posOffset>
            </wp:positionH>
            <wp:positionV relativeFrom="page">
              <wp:posOffset>5894070</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27A95755" w14:textId="77777777" w:rsidR="0098333C" w:rsidRDefault="0098333C">
      <w:pPr>
        <w:jc w:val="center"/>
      </w:pPr>
    </w:p>
    <w:tbl>
      <w:tblPr>
        <w:tblStyle w:val="Tabelraster"/>
        <w:tblW w:w="0" w:type="auto"/>
        <w:tblInd w:w="5098" w:type="dxa"/>
        <w:tblLook w:val="04A0" w:firstRow="1" w:lastRow="0" w:firstColumn="1" w:lastColumn="0" w:noHBand="0" w:noVBand="1"/>
      </w:tblPr>
      <w:tblGrid>
        <w:gridCol w:w="3964"/>
      </w:tblGrid>
      <w:tr w:rsidR="006A5BF9" w14:paraId="1DA08087" w14:textId="77777777" w:rsidTr="006A5BF9">
        <w:tc>
          <w:tcPr>
            <w:tcW w:w="3964" w:type="dxa"/>
          </w:tcPr>
          <w:p w14:paraId="3EEF4857" w14:textId="77777777" w:rsidR="006A5BF9" w:rsidRPr="00B05A4A" w:rsidRDefault="006A5BF9">
            <w:pPr>
              <w:jc w:val="center"/>
            </w:pPr>
          </w:p>
          <w:p w14:paraId="13701AE9" w14:textId="03D196E2" w:rsidR="006A5BF9" w:rsidRPr="00B05A4A" w:rsidRDefault="006A5BF9">
            <w:pPr>
              <w:jc w:val="center"/>
            </w:pPr>
            <w:r w:rsidRPr="00B05A4A">
              <w:t>Logo Opdrachtnemer</w:t>
            </w:r>
          </w:p>
          <w:p w14:paraId="7AABF40C" w14:textId="77777777" w:rsidR="006A5BF9" w:rsidRPr="00B05A4A" w:rsidRDefault="006A5BF9">
            <w:pPr>
              <w:jc w:val="center"/>
            </w:pPr>
          </w:p>
          <w:p w14:paraId="73B181E2" w14:textId="77777777" w:rsidR="006A5BF9" w:rsidRPr="00B05A4A" w:rsidRDefault="006A5BF9">
            <w:pPr>
              <w:jc w:val="center"/>
            </w:pPr>
          </w:p>
          <w:p w14:paraId="0E4D3817" w14:textId="77777777" w:rsidR="006A5BF9" w:rsidRPr="00B05A4A" w:rsidRDefault="006A5BF9">
            <w:pPr>
              <w:jc w:val="center"/>
            </w:pPr>
          </w:p>
          <w:p w14:paraId="58B53ABE" w14:textId="77777777" w:rsidR="006A5BF9" w:rsidRPr="00B05A4A" w:rsidRDefault="006A5BF9">
            <w:pPr>
              <w:jc w:val="center"/>
            </w:pPr>
          </w:p>
          <w:p w14:paraId="547BF851" w14:textId="77777777" w:rsidR="006A5BF9" w:rsidRPr="00B05A4A" w:rsidRDefault="006A5BF9">
            <w:pPr>
              <w:jc w:val="center"/>
            </w:pPr>
          </w:p>
          <w:p w14:paraId="0DFE0E2B" w14:textId="77777777" w:rsidR="006A5BF9" w:rsidRPr="00B05A4A" w:rsidRDefault="006A5BF9">
            <w:pPr>
              <w:jc w:val="center"/>
            </w:pPr>
          </w:p>
          <w:p w14:paraId="4974272F" w14:textId="77777777" w:rsidR="006A5BF9" w:rsidRPr="00B05A4A" w:rsidRDefault="006A5BF9">
            <w:pPr>
              <w:jc w:val="center"/>
            </w:pPr>
          </w:p>
          <w:p w14:paraId="68D2719D" w14:textId="77777777" w:rsidR="006A5BF9" w:rsidRPr="00B05A4A" w:rsidRDefault="006A5BF9">
            <w:pPr>
              <w:jc w:val="center"/>
            </w:pPr>
          </w:p>
          <w:p w14:paraId="2E4EBC74" w14:textId="080FFFBC" w:rsidR="006A5BF9" w:rsidRPr="00B05A4A" w:rsidRDefault="006A5BF9">
            <w:pPr>
              <w:jc w:val="center"/>
            </w:pPr>
          </w:p>
        </w:tc>
      </w:tr>
    </w:tbl>
    <w:p w14:paraId="268817DF" w14:textId="4F855B8F" w:rsidR="0098333C" w:rsidRDefault="0098333C">
      <w:pPr>
        <w:jc w:val="center"/>
      </w:pPr>
    </w:p>
    <w:p w14:paraId="203B18AE" w14:textId="162E91DF" w:rsidR="00C7472C" w:rsidRDefault="00C7472C">
      <w:pPr>
        <w:jc w:val="center"/>
      </w:pPr>
    </w:p>
    <w:p w14:paraId="139ED681" w14:textId="4F97D912" w:rsidR="00C7472C" w:rsidRDefault="00C7472C">
      <w:pPr>
        <w:jc w:val="center"/>
      </w:pPr>
    </w:p>
    <w:p w14:paraId="0F6F68F3" w14:textId="4019EAD9" w:rsidR="00C7472C" w:rsidRDefault="00C7472C">
      <w:pPr>
        <w:jc w:val="center"/>
      </w:pPr>
    </w:p>
    <w:p w14:paraId="67128625" w14:textId="4CB11B4C" w:rsidR="00C7472C" w:rsidRDefault="00C7472C"/>
    <w:p w14:paraId="417114FE" w14:textId="5BF9C596" w:rsidR="00C7472C" w:rsidRDefault="00C7472C"/>
    <w:p w14:paraId="181DE21D" w14:textId="4D78251C" w:rsidR="00E95AEF" w:rsidRDefault="00E95AEF"/>
    <w:p w14:paraId="15349451" w14:textId="77777777" w:rsidR="00E95AEF" w:rsidRDefault="00E95AEF"/>
    <w:p w14:paraId="3653FF08" w14:textId="77777777" w:rsidR="002B79FC" w:rsidRDefault="002B79FC"/>
    <w:p w14:paraId="4F6B98E4" w14:textId="7136D13E" w:rsidR="002B79FC" w:rsidRDefault="003E4BB3">
      <w:pPr>
        <w:rPr>
          <w:highlight w:val="cyan"/>
        </w:rPr>
      </w:pPr>
      <w:r>
        <w:t xml:space="preserve">Datum: </w:t>
      </w:r>
      <w:r>
        <w:tab/>
      </w:r>
      <w:r>
        <w:tab/>
      </w:r>
      <w:r>
        <w:tab/>
      </w:r>
      <w:r w:rsidR="005E2577">
        <w:tab/>
      </w:r>
      <w:r w:rsidR="005E2577">
        <w:rPr>
          <w:highlight w:val="cyan"/>
        </w:rPr>
        <w:t>&lt; __</w:t>
      </w:r>
      <w:r>
        <w:rPr>
          <w:highlight w:val="cyan"/>
        </w:rPr>
        <w:t>-__-____</w:t>
      </w:r>
      <w:r w:rsidR="005E2577">
        <w:rPr>
          <w:highlight w:val="cyan"/>
        </w:rPr>
        <w:t>&gt;</w:t>
      </w:r>
    </w:p>
    <w:p w14:paraId="6DD54B80" w14:textId="40A57706" w:rsidR="002B79FC" w:rsidRDefault="003E4BB3">
      <w:pPr>
        <w:rPr>
          <w:highlight w:val="cyan"/>
        </w:rPr>
      </w:pPr>
      <w:r>
        <w:t>Aanbestedingsprocedure:</w:t>
      </w:r>
      <w:r>
        <w:tab/>
      </w:r>
      <w:r w:rsidR="00C7472C">
        <w:t>Europese openbare aanbestedings</w:t>
      </w:r>
      <w:r w:rsidR="005E2577">
        <w:t>procedure</w:t>
      </w:r>
    </w:p>
    <w:p w14:paraId="2A1A365E" w14:textId="05729190" w:rsidR="002B79FC" w:rsidRDefault="003E4BB3" w:rsidP="005E2577">
      <w:pPr>
        <w:jc w:val="both"/>
        <w:rPr>
          <w:b/>
        </w:rPr>
      </w:pPr>
      <w:r>
        <w:t xml:space="preserve">Zaaknummer: </w:t>
      </w:r>
      <w:r>
        <w:tab/>
      </w:r>
      <w:r>
        <w:tab/>
      </w:r>
      <w:r w:rsidR="005E2577">
        <w:tab/>
        <w:t>2023-</w:t>
      </w:r>
      <w:r w:rsidR="00C7472C">
        <w:t>011513</w:t>
      </w:r>
    </w:p>
    <w:p w14:paraId="4AA472CA" w14:textId="77777777" w:rsidR="0098333C" w:rsidRDefault="0098333C">
      <w:pPr>
        <w:suppressAutoHyphens w:val="0"/>
        <w:rPr>
          <w:b/>
        </w:rPr>
      </w:pPr>
      <w:r>
        <w:rPr>
          <w:b/>
        </w:rPr>
        <w:br w:type="page"/>
      </w:r>
    </w:p>
    <w:p w14:paraId="21D48388" w14:textId="3064B1CA" w:rsidR="002B79FC" w:rsidRDefault="003E4BB3">
      <w:pPr>
        <w:pStyle w:val="ContentsHeading"/>
        <w:spacing w:line="240" w:lineRule="auto"/>
        <w:rPr>
          <w:rFonts w:ascii="Arial" w:hAnsi="Arial" w:cs="Arial"/>
        </w:rPr>
      </w:pPr>
      <w:bookmarkStart w:id="1" w:name="_Toc134704498"/>
      <w:bookmarkEnd w:id="0"/>
      <w:r>
        <w:rPr>
          <w:rFonts w:ascii="Arial" w:hAnsi="Arial" w:cs="Arial"/>
        </w:rPr>
        <w:lastRenderedPageBreak/>
        <w:t>Inhoudsopgave</w:t>
      </w:r>
      <w:bookmarkEnd w:id="1"/>
    </w:p>
    <w:p w14:paraId="70C6AB34" w14:textId="77777777" w:rsidR="002B79FC" w:rsidRDefault="002B79FC">
      <w:pPr>
        <w:rPr>
          <w:lang w:eastAsia="nl-NL"/>
        </w:rPr>
      </w:pPr>
    </w:p>
    <w:p w14:paraId="5B49D54F" w14:textId="47823790" w:rsidR="00046161"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046161" w:rsidRPr="004E6D98">
        <w:rPr>
          <w:rFonts w:cs="Arial"/>
          <w:noProof/>
        </w:rPr>
        <w:t>Inhoudsopgave</w:t>
      </w:r>
      <w:r w:rsidR="00046161">
        <w:rPr>
          <w:noProof/>
        </w:rPr>
        <w:tab/>
      </w:r>
      <w:r w:rsidR="00046161">
        <w:rPr>
          <w:noProof/>
        </w:rPr>
        <w:fldChar w:fldCharType="begin"/>
      </w:r>
      <w:r w:rsidR="00046161">
        <w:rPr>
          <w:noProof/>
        </w:rPr>
        <w:instrText xml:space="preserve"> PAGEREF _Toc134704498 \h </w:instrText>
      </w:r>
      <w:r w:rsidR="00046161">
        <w:rPr>
          <w:noProof/>
        </w:rPr>
      </w:r>
      <w:r w:rsidR="00046161">
        <w:rPr>
          <w:noProof/>
        </w:rPr>
        <w:fldChar w:fldCharType="separate"/>
      </w:r>
      <w:r w:rsidR="00046161">
        <w:rPr>
          <w:noProof/>
        </w:rPr>
        <w:t>2</w:t>
      </w:r>
      <w:r w:rsidR="00046161">
        <w:rPr>
          <w:noProof/>
        </w:rPr>
        <w:fldChar w:fldCharType="end"/>
      </w:r>
    </w:p>
    <w:p w14:paraId="3A892A6A" w14:textId="320AAD56"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1</w:t>
      </w:r>
      <w:r>
        <w:rPr>
          <w:rFonts w:asciiTheme="minorHAnsi" w:eastAsiaTheme="minorEastAsia" w:hAnsiTheme="minorHAnsi" w:cstheme="minorBidi"/>
          <w:noProof/>
          <w:sz w:val="22"/>
          <w:szCs w:val="22"/>
          <w:lang w:eastAsia="nl-NL"/>
        </w:rPr>
        <w:tab/>
      </w:r>
      <w:r w:rsidRPr="004E6D98">
        <w:rPr>
          <w:rFonts w:cs="Arial"/>
          <w:noProof/>
        </w:rPr>
        <w:t>Definities</w:t>
      </w:r>
      <w:r>
        <w:rPr>
          <w:noProof/>
        </w:rPr>
        <w:tab/>
      </w:r>
      <w:r>
        <w:rPr>
          <w:noProof/>
        </w:rPr>
        <w:fldChar w:fldCharType="begin"/>
      </w:r>
      <w:r>
        <w:rPr>
          <w:noProof/>
        </w:rPr>
        <w:instrText xml:space="preserve"> PAGEREF _Toc134704499 \h </w:instrText>
      </w:r>
      <w:r>
        <w:rPr>
          <w:noProof/>
        </w:rPr>
      </w:r>
      <w:r>
        <w:rPr>
          <w:noProof/>
        </w:rPr>
        <w:fldChar w:fldCharType="separate"/>
      </w:r>
      <w:r>
        <w:rPr>
          <w:noProof/>
        </w:rPr>
        <w:t>4</w:t>
      </w:r>
      <w:r>
        <w:rPr>
          <w:noProof/>
        </w:rPr>
        <w:fldChar w:fldCharType="end"/>
      </w:r>
    </w:p>
    <w:p w14:paraId="3B2D01DE" w14:textId="72166C87"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2</w:t>
      </w:r>
      <w:r>
        <w:rPr>
          <w:rFonts w:asciiTheme="minorHAnsi" w:eastAsiaTheme="minorEastAsia" w:hAnsiTheme="minorHAnsi" w:cstheme="minorBidi"/>
          <w:noProof/>
          <w:sz w:val="22"/>
          <w:szCs w:val="22"/>
          <w:lang w:eastAsia="nl-NL"/>
        </w:rPr>
        <w:tab/>
      </w:r>
      <w:r w:rsidRPr="004E6D98">
        <w:rPr>
          <w:rFonts w:cs="Arial"/>
          <w:noProof/>
        </w:rPr>
        <w:t>Toepasselijke voorwaarden</w:t>
      </w:r>
      <w:r>
        <w:rPr>
          <w:noProof/>
        </w:rPr>
        <w:tab/>
      </w:r>
      <w:r>
        <w:rPr>
          <w:noProof/>
        </w:rPr>
        <w:fldChar w:fldCharType="begin"/>
      </w:r>
      <w:r>
        <w:rPr>
          <w:noProof/>
        </w:rPr>
        <w:instrText xml:space="preserve"> PAGEREF _Toc134704500 \h </w:instrText>
      </w:r>
      <w:r>
        <w:rPr>
          <w:noProof/>
        </w:rPr>
      </w:r>
      <w:r>
        <w:rPr>
          <w:noProof/>
        </w:rPr>
        <w:fldChar w:fldCharType="separate"/>
      </w:r>
      <w:r>
        <w:rPr>
          <w:noProof/>
        </w:rPr>
        <w:t>5</w:t>
      </w:r>
      <w:r>
        <w:rPr>
          <w:noProof/>
        </w:rPr>
        <w:fldChar w:fldCharType="end"/>
      </w:r>
    </w:p>
    <w:p w14:paraId="48AD87ED" w14:textId="57C8E404"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3</w:t>
      </w:r>
      <w:r>
        <w:rPr>
          <w:rFonts w:asciiTheme="minorHAnsi" w:eastAsiaTheme="minorEastAsia" w:hAnsiTheme="minorHAnsi" w:cstheme="minorBidi"/>
          <w:noProof/>
          <w:sz w:val="22"/>
          <w:szCs w:val="22"/>
          <w:lang w:eastAsia="nl-NL"/>
        </w:rPr>
        <w:tab/>
      </w:r>
      <w:r w:rsidRPr="004E6D98">
        <w:rPr>
          <w:rFonts w:cs="Arial"/>
          <w:noProof/>
        </w:rPr>
        <w:t>Looptijd van de Overeenkomst</w:t>
      </w:r>
      <w:r>
        <w:rPr>
          <w:noProof/>
        </w:rPr>
        <w:tab/>
      </w:r>
      <w:r>
        <w:rPr>
          <w:noProof/>
        </w:rPr>
        <w:fldChar w:fldCharType="begin"/>
      </w:r>
      <w:r>
        <w:rPr>
          <w:noProof/>
        </w:rPr>
        <w:instrText xml:space="preserve"> PAGEREF _Toc134704501 \h </w:instrText>
      </w:r>
      <w:r>
        <w:rPr>
          <w:noProof/>
        </w:rPr>
      </w:r>
      <w:r>
        <w:rPr>
          <w:noProof/>
        </w:rPr>
        <w:fldChar w:fldCharType="separate"/>
      </w:r>
      <w:r>
        <w:rPr>
          <w:noProof/>
        </w:rPr>
        <w:t>5</w:t>
      </w:r>
      <w:r>
        <w:rPr>
          <w:noProof/>
        </w:rPr>
        <w:fldChar w:fldCharType="end"/>
      </w:r>
    </w:p>
    <w:p w14:paraId="4444669D" w14:textId="19E13BCE"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4</w:t>
      </w:r>
      <w:r>
        <w:rPr>
          <w:rFonts w:asciiTheme="minorHAnsi" w:eastAsiaTheme="minorEastAsia" w:hAnsiTheme="minorHAnsi" w:cstheme="minorBidi"/>
          <w:noProof/>
          <w:sz w:val="22"/>
          <w:szCs w:val="22"/>
          <w:lang w:eastAsia="nl-NL"/>
        </w:rPr>
        <w:tab/>
      </w:r>
      <w:r w:rsidRPr="004E6D98">
        <w:rPr>
          <w:rFonts w:cs="Arial"/>
          <w:noProof/>
        </w:rPr>
        <w:t>Verwerking van persoonsgegevens</w:t>
      </w:r>
      <w:r>
        <w:rPr>
          <w:noProof/>
        </w:rPr>
        <w:tab/>
      </w:r>
      <w:r>
        <w:rPr>
          <w:noProof/>
        </w:rPr>
        <w:fldChar w:fldCharType="begin"/>
      </w:r>
      <w:r>
        <w:rPr>
          <w:noProof/>
        </w:rPr>
        <w:instrText xml:space="preserve"> PAGEREF _Toc134704502 \h </w:instrText>
      </w:r>
      <w:r>
        <w:rPr>
          <w:noProof/>
        </w:rPr>
      </w:r>
      <w:r>
        <w:rPr>
          <w:noProof/>
        </w:rPr>
        <w:fldChar w:fldCharType="separate"/>
      </w:r>
      <w:r>
        <w:rPr>
          <w:noProof/>
        </w:rPr>
        <w:t>5</w:t>
      </w:r>
      <w:r>
        <w:rPr>
          <w:noProof/>
        </w:rPr>
        <w:fldChar w:fldCharType="end"/>
      </w:r>
    </w:p>
    <w:p w14:paraId="0F2174DF" w14:textId="6EC6A5E0"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5</w:t>
      </w:r>
      <w:r>
        <w:rPr>
          <w:rFonts w:asciiTheme="minorHAnsi" w:eastAsiaTheme="minorEastAsia" w:hAnsiTheme="minorHAnsi" w:cstheme="minorBidi"/>
          <w:noProof/>
          <w:sz w:val="22"/>
          <w:szCs w:val="22"/>
          <w:lang w:eastAsia="nl-NL"/>
        </w:rPr>
        <w:tab/>
      </w:r>
      <w:r w:rsidRPr="004E6D98">
        <w:rPr>
          <w:rFonts w:cs="Arial"/>
          <w:noProof/>
        </w:rPr>
        <w:t>Prijzen en tarieven</w:t>
      </w:r>
      <w:r>
        <w:rPr>
          <w:noProof/>
        </w:rPr>
        <w:tab/>
      </w:r>
      <w:r>
        <w:rPr>
          <w:noProof/>
        </w:rPr>
        <w:fldChar w:fldCharType="begin"/>
      </w:r>
      <w:r>
        <w:rPr>
          <w:noProof/>
        </w:rPr>
        <w:instrText xml:space="preserve"> PAGEREF _Toc134704503 \h </w:instrText>
      </w:r>
      <w:r>
        <w:rPr>
          <w:noProof/>
        </w:rPr>
      </w:r>
      <w:r>
        <w:rPr>
          <w:noProof/>
        </w:rPr>
        <w:fldChar w:fldCharType="separate"/>
      </w:r>
      <w:r>
        <w:rPr>
          <w:noProof/>
        </w:rPr>
        <w:t>5</w:t>
      </w:r>
      <w:r>
        <w:rPr>
          <w:noProof/>
        </w:rPr>
        <w:fldChar w:fldCharType="end"/>
      </w:r>
    </w:p>
    <w:p w14:paraId="118D4EB4" w14:textId="7C0C2766"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6</w:t>
      </w:r>
      <w:r>
        <w:rPr>
          <w:rFonts w:asciiTheme="minorHAnsi" w:eastAsiaTheme="minorEastAsia" w:hAnsiTheme="minorHAnsi" w:cstheme="minorBidi"/>
          <w:noProof/>
          <w:sz w:val="22"/>
          <w:szCs w:val="22"/>
          <w:lang w:eastAsia="nl-NL"/>
        </w:rPr>
        <w:tab/>
      </w:r>
      <w:r w:rsidRPr="004E6D98">
        <w:rPr>
          <w:rFonts w:cs="Arial"/>
          <w:noProof/>
        </w:rPr>
        <w:t>Facturering</w:t>
      </w:r>
      <w:r>
        <w:rPr>
          <w:noProof/>
        </w:rPr>
        <w:tab/>
      </w:r>
      <w:r>
        <w:rPr>
          <w:noProof/>
        </w:rPr>
        <w:fldChar w:fldCharType="begin"/>
      </w:r>
      <w:r>
        <w:rPr>
          <w:noProof/>
        </w:rPr>
        <w:instrText xml:space="preserve"> PAGEREF _Toc134704504 \h </w:instrText>
      </w:r>
      <w:r>
        <w:rPr>
          <w:noProof/>
        </w:rPr>
      </w:r>
      <w:r>
        <w:rPr>
          <w:noProof/>
        </w:rPr>
        <w:fldChar w:fldCharType="separate"/>
      </w:r>
      <w:r>
        <w:rPr>
          <w:noProof/>
        </w:rPr>
        <w:t>6</w:t>
      </w:r>
      <w:r>
        <w:rPr>
          <w:noProof/>
        </w:rPr>
        <w:fldChar w:fldCharType="end"/>
      </w:r>
    </w:p>
    <w:p w14:paraId="75111200" w14:textId="251E2B39"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7</w:t>
      </w:r>
      <w:r>
        <w:rPr>
          <w:rFonts w:asciiTheme="minorHAnsi" w:eastAsiaTheme="minorEastAsia" w:hAnsiTheme="minorHAnsi" w:cstheme="minorBidi"/>
          <w:noProof/>
          <w:sz w:val="22"/>
          <w:szCs w:val="22"/>
          <w:lang w:eastAsia="nl-NL"/>
        </w:rPr>
        <w:tab/>
      </w:r>
      <w:r w:rsidRPr="004E6D98">
        <w:rPr>
          <w:rFonts w:cs="Arial"/>
          <w:noProof/>
        </w:rPr>
        <w:t>Contactpersonen</w:t>
      </w:r>
      <w:r>
        <w:rPr>
          <w:noProof/>
        </w:rPr>
        <w:tab/>
      </w:r>
      <w:r>
        <w:rPr>
          <w:noProof/>
        </w:rPr>
        <w:fldChar w:fldCharType="begin"/>
      </w:r>
      <w:r>
        <w:rPr>
          <w:noProof/>
        </w:rPr>
        <w:instrText xml:space="preserve"> PAGEREF _Toc134704505 \h </w:instrText>
      </w:r>
      <w:r>
        <w:rPr>
          <w:noProof/>
        </w:rPr>
      </w:r>
      <w:r>
        <w:rPr>
          <w:noProof/>
        </w:rPr>
        <w:fldChar w:fldCharType="separate"/>
      </w:r>
      <w:r>
        <w:rPr>
          <w:noProof/>
        </w:rPr>
        <w:t>7</w:t>
      </w:r>
      <w:r>
        <w:rPr>
          <w:noProof/>
        </w:rPr>
        <w:fldChar w:fldCharType="end"/>
      </w:r>
    </w:p>
    <w:p w14:paraId="2AEC7633" w14:textId="4BF7538F"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8</w:t>
      </w:r>
      <w:r>
        <w:rPr>
          <w:rFonts w:asciiTheme="minorHAnsi" w:eastAsiaTheme="minorEastAsia" w:hAnsiTheme="minorHAnsi" w:cstheme="minorBidi"/>
          <w:noProof/>
          <w:sz w:val="22"/>
          <w:szCs w:val="22"/>
          <w:lang w:eastAsia="nl-NL"/>
        </w:rPr>
        <w:tab/>
      </w:r>
      <w:r w:rsidRPr="004E6D98">
        <w:rPr>
          <w:rFonts w:cs="Arial"/>
          <w:noProof/>
        </w:rPr>
        <w:t>Evaluatie</w:t>
      </w:r>
      <w:r>
        <w:rPr>
          <w:noProof/>
        </w:rPr>
        <w:tab/>
      </w:r>
      <w:r>
        <w:rPr>
          <w:noProof/>
        </w:rPr>
        <w:fldChar w:fldCharType="begin"/>
      </w:r>
      <w:r>
        <w:rPr>
          <w:noProof/>
        </w:rPr>
        <w:instrText xml:space="preserve"> PAGEREF _Toc134704506 \h </w:instrText>
      </w:r>
      <w:r>
        <w:rPr>
          <w:noProof/>
        </w:rPr>
      </w:r>
      <w:r>
        <w:rPr>
          <w:noProof/>
        </w:rPr>
        <w:fldChar w:fldCharType="separate"/>
      </w:r>
      <w:r>
        <w:rPr>
          <w:noProof/>
        </w:rPr>
        <w:t>7</w:t>
      </w:r>
      <w:r>
        <w:rPr>
          <w:noProof/>
        </w:rPr>
        <w:fldChar w:fldCharType="end"/>
      </w:r>
    </w:p>
    <w:p w14:paraId="4C7F4118" w14:textId="6EAE7F41" w:rsidR="00046161" w:rsidRDefault="00046161">
      <w:pPr>
        <w:pStyle w:val="Inhopg1"/>
        <w:tabs>
          <w:tab w:val="left" w:pos="1100"/>
          <w:tab w:val="right" w:leader="dot" w:pos="9062"/>
        </w:tabs>
        <w:rPr>
          <w:rFonts w:asciiTheme="minorHAnsi" w:eastAsiaTheme="minorEastAsia" w:hAnsiTheme="minorHAnsi" w:cstheme="minorBidi"/>
          <w:noProof/>
          <w:sz w:val="22"/>
          <w:szCs w:val="22"/>
          <w:lang w:eastAsia="nl-NL"/>
        </w:rPr>
      </w:pPr>
      <w:r w:rsidRPr="004E6D98">
        <w:rPr>
          <w:rFonts w:cs="Arial"/>
          <w:noProof/>
        </w:rPr>
        <w:t>Artikel 9</w:t>
      </w:r>
      <w:r>
        <w:rPr>
          <w:rFonts w:asciiTheme="minorHAnsi" w:eastAsiaTheme="minorEastAsia" w:hAnsiTheme="minorHAnsi" w:cstheme="minorBidi"/>
          <w:noProof/>
          <w:sz w:val="22"/>
          <w:szCs w:val="22"/>
          <w:lang w:eastAsia="nl-NL"/>
        </w:rPr>
        <w:tab/>
      </w:r>
      <w:r w:rsidRPr="004E6D98">
        <w:rPr>
          <w:rFonts w:cs="Arial"/>
          <w:noProof/>
        </w:rPr>
        <w:t>Ontbinding</w:t>
      </w:r>
      <w:r>
        <w:rPr>
          <w:noProof/>
        </w:rPr>
        <w:tab/>
      </w:r>
      <w:r>
        <w:rPr>
          <w:noProof/>
        </w:rPr>
        <w:fldChar w:fldCharType="begin"/>
      </w:r>
      <w:r>
        <w:rPr>
          <w:noProof/>
        </w:rPr>
        <w:instrText xml:space="preserve"> PAGEREF _Toc134704507 \h </w:instrText>
      </w:r>
      <w:r>
        <w:rPr>
          <w:noProof/>
        </w:rPr>
      </w:r>
      <w:r>
        <w:rPr>
          <w:noProof/>
        </w:rPr>
        <w:fldChar w:fldCharType="separate"/>
      </w:r>
      <w:r>
        <w:rPr>
          <w:noProof/>
        </w:rPr>
        <w:t>7</w:t>
      </w:r>
      <w:r>
        <w:rPr>
          <w:noProof/>
        </w:rPr>
        <w:fldChar w:fldCharType="end"/>
      </w:r>
    </w:p>
    <w:p w14:paraId="20378773" w14:textId="48F102E5" w:rsidR="002B79FC" w:rsidRDefault="003E4BB3">
      <w:pPr>
        <w:pStyle w:val="Contents1"/>
        <w:tabs>
          <w:tab w:val="right" w:leader="dot" w:pos="9072"/>
        </w:tabs>
        <w:rPr>
          <w:rStyle w:val="IndexLink"/>
        </w:rPr>
      </w:pPr>
      <w:r>
        <w:fldChar w:fldCharType="end"/>
      </w:r>
    </w:p>
    <w:p w14:paraId="0D5410E3" w14:textId="77777777" w:rsidR="002B79FC" w:rsidRDefault="00046161">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67DD3154"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861743">
        <w:t>000006665691, t</w:t>
      </w:r>
      <w:r w:rsidR="009830AA" w:rsidRPr="00861743">
        <w:t>e</w:t>
      </w:r>
      <w:r w:rsidRPr="00861743">
        <w:t xml:space="preserve"> deze</w:t>
      </w:r>
      <w:r w:rsidR="009830AA" w:rsidRPr="00861743">
        <w:t>n</w:t>
      </w:r>
      <w:r w:rsidRPr="00861743">
        <w:t xml:space="preserve"> rechtsgeldig vertegenwoordigd door de </w:t>
      </w:r>
      <w:r w:rsidR="00861743" w:rsidRPr="00861743">
        <w:t xml:space="preserve">heer </w:t>
      </w:r>
      <w:r w:rsidR="00D7062B">
        <w:t>Ramon Post</w:t>
      </w:r>
      <w:r w:rsidR="00861743" w:rsidRPr="00861743">
        <w:t>, teammanager</w:t>
      </w:r>
      <w:r w:rsidR="00D7062B">
        <w:t xml:space="preserve"> I</w:t>
      </w:r>
      <w:r w:rsidR="00125EF4">
        <w:t>&amp;</w:t>
      </w:r>
      <w:r w:rsidR="00D7062B">
        <w:t>T</w:t>
      </w:r>
      <w:r w:rsidRPr="00861743">
        <w:t>, hierna te noemen: Gemeente.</w:t>
      </w:r>
    </w:p>
    <w:p w14:paraId="6141D800" w14:textId="77777777" w:rsidR="002B79FC" w:rsidRDefault="002B79FC"/>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476A80BB" w14:textId="77777777" w:rsidR="002B79FC" w:rsidRDefault="002B79FC"/>
    <w:p w14:paraId="5BD969BD" w14:textId="77777777" w:rsidR="002B79FC" w:rsidRDefault="002B79FC"/>
    <w:p w14:paraId="6B09D85C" w14:textId="27FDC21D" w:rsidR="003D2481" w:rsidRPr="000F754A" w:rsidRDefault="00125EF4" w:rsidP="003D2481">
      <w:pPr>
        <w:spacing w:line="360" w:lineRule="auto"/>
        <w:jc w:val="both"/>
        <w:rPr>
          <w:rFonts w:cs="Arial"/>
          <w:szCs w:val="18"/>
        </w:rPr>
      </w:pPr>
      <w:r>
        <w:rPr>
          <w:rFonts w:cs="Arial"/>
          <w:szCs w:val="18"/>
        </w:rPr>
        <w:t>H</w:t>
      </w:r>
      <w:r w:rsidR="003D2481" w:rsidRPr="000F754A">
        <w:rPr>
          <w:rFonts w:cs="Arial"/>
          <w:szCs w:val="18"/>
        </w:rPr>
        <w:t>ierna ieder afzonderlijk tevens aan te duiden als “</w:t>
      </w:r>
      <w:r w:rsidR="003D2481" w:rsidRPr="000F754A">
        <w:rPr>
          <w:rFonts w:cs="Arial"/>
          <w:b/>
          <w:szCs w:val="18"/>
        </w:rPr>
        <w:t>Partij</w:t>
      </w:r>
      <w:r w:rsidR="003D2481" w:rsidRPr="000F754A">
        <w:rPr>
          <w:rFonts w:cs="Arial"/>
          <w:szCs w:val="18"/>
        </w:rPr>
        <w:t>” en tezamen aan te duiden als “</w:t>
      </w:r>
      <w:r w:rsidR="003D2481" w:rsidRPr="000F754A">
        <w:rPr>
          <w:rFonts w:cs="Arial"/>
          <w:b/>
          <w:szCs w:val="18"/>
        </w:rPr>
        <w:t>Partijen</w:t>
      </w:r>
      <w:r w:rsidR="003D2481" w:rsidRPr="000F754A">
        <w:rPr>
          <w:rFonts w:cs="Arial"/>
          <w:szCs w:val="18"/>
        </w:rPr>
        <w:t>”,</w:t>
      </w:r>
    </w:p>
    <w:p w14:paraId="0C84F0CC" w14:textId="77777777" w:rsidR="002B79FC" w:rsidRDefault="002B79FC"/>
    <w:p w14:paraId="6316756F" w14:textId="77777777" w:rsidR="002B79FC" w:rsidRDefault="002B79FC"/>
    <w:p w14:paraId="6FA40D6C" w14:textId="77777777" w:rsidR="002B79FC" w:rsidRDefault="003E4BB3">
      <w:pPr>
        <w:rPr>
          <w:b/>
          <w:sz w:val="24"/>
          <w:szCs w:val="24"/>
        </w:rPr>
      </w:pPr>
      <w:r>
        <w:rPr>
          <w:b/>
          <w:sz w:val="24"/>
          <w:szCs w:val="24"/>
        </w:rPr>
        <w:t>Overwegende dat:</w:t>
      </w:r>
    </w:p>
    <w:p w14:paraId="1CD9A188" w14:textId="46903B5C" w:rsidR="0098333C" w:rsidRDefault="0098333C">
      <w:pPr>
        <w:suppressAutoHyphens w:val="0"/>
        <w:rPr>
          <w:i/>
          <w:sz w:val="24"/>
          <w:szCs w:val="24"/>
          <w:highlight w:val="yellow"/>
        </w:rPr>
      </w:pPr>
    </w:p>
    <w:p w14:paraId="30E94F81" w14:textId="4D113C6B" w:rsidR="002B79FC" w:rsidRDefault="003E4BB3">
      <w:pPr>
        <w:pStyle w:val="Lijstalinea"/>
        <w:numPr>
          <w:ilvl w:val="0"/>
          <w:numId w:val="2"/>
        </w:numPr>
      </w:pPr>
      <w:r w:rsidRPr="00861743">
        <w:t xml:space="preserve">Op </w:t>
      </w:r>
      <w:r w:rsidR="007767D4">
        <w:t>11-05-2023</w:t>
      </w:r>
      <w:r w:rsidR="008C6FE9">
        <w:t xml:space="preserve"> de opdracht</w:t>
      </w:r>
      <w:r w:rsidRPr="00861743">
        <w:t xml:space="preserve"> voor </w:t>
      </w:r>
      <w:r w:rsidR="00295F73">
        <w:t>‘h</w:t>
      </w:r>
      <w:r w:rsidR="00861743" w:rsidRPr="00861743">
        <w:t xml:space="preserve">et </w:t>
      </w:r>
      <w:r w:rsidR="00C7472C">
        <w:t xml:space="preserve">leveren van een </w:t>
      </w:r>
      <w:r w:rsidR="00F123F8">
        <w:t>D</w:t>
      </w:r>
      <w:r w:rsidR="00C7472C">
        <w:t>ocument</w:t>
      </w:r>
      <w:r w:rsidR="00F123F8">
        <w:t xml:space="preserve"> G</w:t>
      </w:r>
      <w:r w:rsidR="00C7472C">
        <w:t>enerator inclusief bijbehorende dienstverlening</w:t>
      </w:r>
      <w:r w:rsidR="008C6FE9">
        <w:t>’</w:t>
      </w:r>
      <w:r w:rsidR="00D7062B">
        <w:t xml:space="preserve"> </w:t>
      </w:r>
      <w:r w:rsidR="00295F73">
        <w:t>met ref. 2023-0</w:t>
      </w:r>
      <w:r w:rsidR="00C7472C">
        <w:t>11513</w:t>
      </w:r>
      <w:r w:rsidR="00295F73">
        <w:t xml:space="preserve"> </w:t>
      </w:r>
      <w:r w:rsidRPr="00861743">
        <w:t>is</w:t>
      </w:r>
      <w:r w:rsidR="00861743" w:rsidRPr="00861743">
        <w:t xml:space="preserve"> gepubliceerd op TenderNed</w:t>
      </w:r>
      <w:r w:rsidRPr="00861743">
        <w:t>;</w:t>
      </w:r>
    </w:p>
    <w:p w14:paraId="0F316D05" w14:textId="37B5CAC8" w:rsidR="008C6FE9" w:rsidRDefault="008C6FE9" w:rsidP="008C6FE9">
      <w:pPr>
        <w:pStyle w:val="Lijstalinea"/>
        <w:numPr>
          <w:ilvl w:val="0"/>
          <w:numId w:val="2"/>
        </w:numPr>
      </w:pPr>
      <w:r>
        <w:t xml:space="preserve">Op </w:t>
      </w:r>
      <w:r>
        <w:rPr>
          <w:highlight w:val="cyan"/>
        </w:rPr>
        <w:t>&lt;datum&gt;</w:t>
      </w:r>
      <w:r>
        <w:t xml:space="preserve"> de opdracht ‘h</w:t>
      </w:r>
      <w:r w:rsidRPr="00861743">
        <w:t xml:space="preserve">et </w:t>
      </w:r>
      <w:r>
        <w:t xml:space="preserve">leveren van een </w:t>
      </w:r>
      <w:r w:rsidR="005D49F6">
        <w:t>D</w:t>
      </w:r>
      <w:r>
        <w:t>ocument</w:t>
      </w:r>
      <w:r w:rsidR="005D49F6">
        <w:t xml:space="preserve"> G</w:t>
      </w:r>
      <w:r>
        <w:t>enerator inclusief bijbehorende dienstverlening’ met ref. 2023-011513 is gepubliceerd in het Supplement op het Publicatieblad van de Europese Gemeenschappen;</w:t>
      </w:r>
    </w:p>
    <w:p w14:paraId="019BD006" w14:textId="4F6E93F6" w:rsidR="002B79FC" w:rsidRPr="00861743" w:rsidRDefault="003E4BB3" w:rsidP="008C6FE9">
      <w:pPr>
        <w:pStyle w:val="Lijstalinea"/>
        <w:numPr>
          <w:ilvl w:val="0"/>
          <w:numId w:val="2"/>
        </w:numPr>
      </w:pPr>
      <w:r w:rsidRPr="00861743">
        <w:t xml:space="preserve">Voor de aanbesteding de </w:t>
      </w:r>
      <w:r w:rsidR="00C7472C">
        <w:t xml:space="preserve">Europese openbare </w:t>
      </w:r>
      <w:r w:rsidRPr="00861743">
        <w:t>aanbestedingsprocedure is gevolgd;</w:t>
      </w:r>
    </w:p>
    <w:p w14:paraId="51882695" w14:textId="18BBA982" w:rsidR="002B79FC" w:rsidRPr="00861743" w:rsidRDefault="003E4BB3">
      <w:pPr>
        <w:pStyle w:val="Lijstalinea"/>
        <w:numPr>
          <w:ilvl w:val="0"/>
          <w:numId w:val="2"/>
        </w:numPr>
      </w:pPr>
      <w:r w:rsidRPr="00861743">
        <w:t xml:space="preserve">Op basis van de in de Offerteaanvraag opgenomen gunningscriteria, Opdrachtnemer met zijn Inschrijving de economisch meest voordelige inschrijving </w:t>
      </w:r>
      <w:r w:rsidR="00861743">
        <w:t xml:space="preserve">heeft gedaan </w:t>
      </w:r>
      <w:r w:rsidRPr="00861743">
        <w:t xml:space="preserve">waarop </w:t>
      </w:r>
      <w:r w:rsidR="00861743" w:rsidRPr="00861743">
        <w:t xml:space="preserve">de </w:t>
      </w:r>
      <w:r w:rsidRPr="00861743">
        <w:t>beste prijs-kwaliteitsverhouding</w:t>
      </w:r>
      <w:r w:rsidR="00861743" w:rsidRPr="00861743">
        <w:t xml:space="preserve"> </w:t>
      </w:r>
      <w:r w:rsidRPr="00861743">
        <w:t>van toepassing was</w:t>
      </w:r>
      <w:r w:rsidR="00861743" w:rsidRPr="00861743">
        <w:t>.</w:t>
      </w:r>
      <w:r w:rsidRPr="00861743">
        <w:t xml:space="preserve"> </w:t>
      </w:r>
    </w:p>
    <w:p w14:paraId="6F3D0901" w14:textId="36A3C323" w:rsidR="002B79FC" w:rsidRPr="00861743" w:rsidRDefault="003E4BB3">
      <w:pPr>
        <w:pStyle w:val="Lijstalinea"/>
        <w:numPr>
          <w:ilvl w:val="0"/>
          <w:numId w:val="2"/>
        </w:numPr>
      </w:pPr>
      <w:r w:rsidRPr="00861743">
        <w:t xml:space="preserve">De opdracht deze </w:t>
      </w:r>
      <w:r w:rsidR="00861743" w:rsidRPr="00861743">
        <w:t>O</w:t>
      </w:r>
      <w:r w:rsidRPr="00861743">
        <w:t xml:space="preserve">vereenkomst betreft voor </w:t>
      </w:r>
      <w:r w:rsidR="00C7472C">
        <w:t>h</w:t>
      </w:r>
      <w:r w:rsidR="00C7472C" w:rsidRPr="00861743">
        <w:t xml:space="preserve">et </w:t>
      </w:r>
      <w:r w:rsidR="005D49F6">
        <w:t>“L</w:t>
      </w:r>
      <w:r w:rsidR="00C7472C">
        <w:t xml:space="preserve">everen van een </w:t>
      </w:r>
      <w:r w:rsidR="005D49F6">
        <w:t>D</w:t>
      </w:r>
      <w:r w:rsidR="00C7472C">
        <w:t>ocument</w:t>
      </w:r>
      <w:r w:rsidR="005D49F6">
        <w:t xml:space="preserve"> G</w:t>
      </w:r>
      <w:r w:rsidR="00C7472C">
        <w:t>enerator inclusief bijbehorende dienstverlening</w:t>
      </w:r>
      <w:r w:rsidR="005D49F6">
        <w:t>”.</w:t>
      </w: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F49BB12" w:rsidR="002B79FC" w:rsidRDefault="003E4BB3">
      <w:pPr>
        <w:pStyle w:val="Kop1"/>
        <w:pageBreakBefore/>
        <w:rPr>
          <w:rFonts w:ascii="Arial" w:hAnsi="Arial" w:cs="Arial"/>
        </w:rPr>
      </w:pPr>
      <w:bookmarkStart w:id="2" w:name="_Toc134704499"/>
      <w:r>
        <w:rPr>
          <w:rFonts w:ascii="Arial" w:hAnsi="Arial" w:cs="Arial"/>
        </w:rPr>
        <w:lastRenderedPageBreak/>
        <w:t>Artikel 1</w:t>
      </w:r>
      <w:r>
        <w:rPr>
          <w:rFonts w:ascii="Arial" w:hAnsi="Arial" w:cs="Arial"/>
        </w:rPr>
        <w:tab/>
        <w:t>Definities</w:t>
      </w:r>
      <w:bookmarkEnd w:id="2"/>
    </w:p>
    <w:p w14:paraId="6EB3A528" w14:textId="72651BF3" w:rsidR="002B79FC" w:rsidRDefault="003E4BB3">
      <w:r>
        <w:t xml:space="preserve">In deze </w:t>
      </w:r>
      <w:r w:rsidR="00861743">
        <w:t xml:space="preserve">Overeenkomst </w:t>
      </w:r>
      <w:r>
        <w:t>worden de hierna gebruikte begrippen en uitdrukkingen als volgt gedefinieerd.</w:t>
      </w:r>
    </w:p>
    <w:p w14:paraId="7CD3E9E3" w14:textId="10BC18BE" w:rsidR="002B79FC" w:rsidRDefault="002B79FC"/>
    <w:p w14:paraId="417044C6" w14:textId="537CD35E" w:rsidR="00F84D95" w:rsidRDefault="00F84D95" w:rsidP="00F84D95">
      <w:r>
        <w:t>GIBIT</w:t>
      </w:r>
      <w:r>
        <w:tab/>
      </w:r>
      <w:r>
        <w:tab/>
      </w:r>
      <w:r>
        <w:tab/>
      </w:r>
      <w:r>
        <w:tab/>
        <w:t>Gemeentelijke inkoopvoorwaarden bij IT (GIBIT) versie 2020</w:t>
      </w:r>
    </w:p>
    <w:p w14:paraId="79F830AD" w14:textId="77777777" w:rsidR="00F84D95" w:rsidRDefault="00F84D95"/>
    <w:p w14:paraId="68C09B21" w14:textId="689CC10A" w:rsidR="002B79FC" w:rsidRDefault="003E4BB3">
      <w:pPr>
        <w:tabs>
          <w:tab w:val="left" w:pos="709"/>
        </w:tabs>
        <w:ind w:left="705" w:hanging="705"/>
        <w:textAlignment w:val="baseline"/>
        <w:rPr>
          <w:rFonts w:cs="Arial"/>
        </w:rPr>
      </w:pPr>
      <w:r w:rsidRPr="00F84D95">
        <w:rPr>
          <w:bCs/>
        </w:rPr>
        <w:t>Bijlagen</w:t>
      </w:r>
      <w:r w:rsidR="00F84D95" w:rsidRPr="00F84D95">
        <w:rPr>
          <w:bCs/>
        </w:rPr>
        <w:tab/>
      </w:r>
      <w:r w:rsidR="00F84D95" w:rsidRPr="00F84D95">
        <w:rPr>
          <w:bCs/>
        </w:rPr>
        <w:tab/>
      </w:r>
      <w:r w:rsidR="00F84D95">
        <w:rPr>
          <w:bCs/>
        </w:rPr>
        <w:tab/>
      </w:r>
      <w:r w:rsidR="00F84D95" w:rsidRPr="00F84D95">
        <w:rPr>
          <w:bCs/>
        </w:rPr>
        <w:t>D</w:t>
      </w:r>
      <w:r w:rsidRPr="00F84D95">
        <w:rPr>
          <w:bCs/>
        </w:rPr>
        <w:t>e</w:t>
      </w:r>
      <w:r>
        <w:t xml:space="preserve"> aanhangsels 1 tot en met </w:t>
      </w:r>
      <w:r w:rsidR="00861743" w:rsidRPr="00295F73">
        <w:rPr>
          <w:highlight w:val="cyan"/>
        </w:rPr>
        <w:t>X</w:t>
      </w:r>
      <w:r>
        <w:t xml:space="preserve"> bij deze </w:t>
      </w:r>
      <w:r w:rsidR="00861743">
        <w:t>O</w:t>
      </w:r>
      <w:r>
        <w:t>vereenkomst die integraal</w:t>
      </w:r>
      <w:r>
        <w:rPr>
          <w:rFonts w:cs="Arial"/>
        </w:rPr>
        <w:t xml:space="preserve"> </w:t>
      </w:r>
      <w:r w:rsidR="00F84D95">
        <w:rPr>
          <w:rFonts w:cs="Arial"/>
        </w:rPr>
        <w:tab/>
      </w:r>
      <w:r w:rsidR="00F84D95">
        <w:rPr>
          <w:rFonts w:cs="Arial"/>
        </w:rPr>
        <w:tab/>
      </w:r>
      <w:r w:rsidR="00F84D95">
        <w:rPr>
          <w:rFonts w:cs="Arial"/>
        </w:rPr>
        <w:tab/>
      </w:r>
      <w:r w:rsidR="00F84D95">
        <w:rPr>
          <w:rFonts w:cs="Arial"/>
        </w:rPr>
        <w:tab/>
      </w:r>
      <w:r>
        <w:rPr>
          <w:rFonts w:cs="Arial"/>
        </w:rPr>
        <w:t xml:space="preserve">onderdeel uitmaken van deze </w:t>
      </w:r>
      <w:r w:rsidR="004C07D0">
        <w:rPr>
          <w:rFonts w:cs="Arial"/>
        </w:rPr>
        <w:t>o</w:t>
      </w:r>
      <w:r>
        <w:rPr>
          <w:rFonts w:cs="Arial"/>
        </w:rPr>
        <w:t>vereenkomst.</w:t>
      </w:r>
    </w:p>
    <w:p w14:paraId="30E0C67F" w14:textId="77777777" w:rsidR="002B79FC" w:rsidRDefault="002B79FC"/>
    <w:p w14:paraId="5D022EE3" w14:textId="69BAE2B5" w:rsidR="002B79FC" w:rsidRDefault="003E4BB3">
      <w:pPr>
        <w:ind w:left="705" w:hanging="705"/>
        <w:rPr>
          <w:rFonts w:cs="Arial"/>
          <w:spacing w:val="-3"/>
        </w:rPr>
      </w:pPr>
      <w:r w:rsidRPr="00F84D95">
        <w:rPr>
          <w:bCs/>
        </w:rPr>
        <w:t>Inschrijving</w:t>
      </w:r>
      <w:r w:rsidR="00F84D95" w:rsidRPr="00F84D95">
        <w:rPr>
          <w:b/>
        </w:rPr>
        <w:tab/>
      </w:r>
      <w:r w:rsidR="00F84D95">
        <w:rPr>
          <w:b/>
        </w:rPr>
        <w:tab/>
      </w:r>
      <w:r w:rsidR="00F84D95" w:rsidRPr="00F84D95">
        <w:rPr>
          <w:b/>
        </w:rPr>
        <w:tab/>
        <w:t>I</w:t>
      </w:r>
      <w:r w:rsidRPr="00F84D95">
        <w:t xml:space="preserve">nschrijving van de Opdrachtnemer d.d. </w:t>
      </w:r>
      <w:r w:rsidRPr="00295F73">
        <w:rPr>
          <w:highlight w:val="cyan"/>
        </w:rPr>
        <w:t>&lt;datum&gt;</w:t>
      </w:r>
      <w:r w:rsidRPr="00295F73">
        <w:rPr>
          <w:rFonts w:cs="Arial"/>
          <w:spacing w:val="-3"/>
          <w:highlight w:val="cyan"/>
        </w:rPr>
        <w:t>.</w:t>
      </w:r>
    </w:p>
    <w:p w14:paraId="41982C2B" w14:textId="05E3557A" w:rsidR="00F84D95" w:rsidRDefault="00F84D95">
      <w:pPr>
        <w:ind w:left="705" w:hanging="705"/>
        <w:rPr>
          <w:rFonts w:cs="Arial"/>
          <w:spacing w:val="-3"/>
        </w:rPr>
      </w:pPr>
    </w:p>
    <w:p w14:paraId="6D832013" w14:textId="0EE64F3C" w:rsidR="00F84D95" w:rsidRDefault="00F84D95" w:rsidP="00F84D95">
      <w:r>
        <w:t>Offerteaanvraag</w:t>
      </w:r>
      <w:r>
        <w:tab/>
      </w:r>
      <w:r>
        <w:tab/>
        <w:t xml:space="preserve">Een enkelvoudige of meervoudige aanvraag van de Opdrachtgever </w:t>
      </w:r>
      <w:r>
        <w:tab/>
      </w:r>
      <w:r>
        <w:tab/>
      </w:r>
      <w:r>
        <w:tab/>
      </w:r>
      <w:r>
        <w:tab/>
        <w:t xml:space="preserve">voor te </w:t>
      </w:r>
      <w:r>
        <w:tab/>
        <w:t xml:space="preserve">verrichten ICT Prestaties of een (Europese) aanbesteding </w:t>
      </w:r>
      <w:r>
        <w:tab/>
      </w:r>
      <w:r>
        <w:tab/>
      </w:r>
      <w:r>
        <w:tab/>
      </w:r>
      <w:r>
        <w:tab/>
        <w:t xml:space="preserve">conform de Aanbestedingswet 2012 en de Europese </w:t>
      </w:r>
      <w:r>
        <w:tab/>
      </w:r>
      <w:r>
        <w:tab/>
      </w:r>
      <w:r>
        <w:tab/>
      </w:r>
      <w:r>
        <w:tab/>
      </w:r>
      <w:r>
        <w:tab/>
      </w:r>
      <w:r>
        <w:tab/>
        <w:t>aanbestedingsrichtlijnen 2004/17/EG en 2004/18/EG</w:t>
      </w:r>
    </w:p>
    <w:p w14:paraId="347A76DB" w14:textId="592E8307" w:rsidR="00F84D95" w:rsidRDefault="00F84D95" w:rsidP="00F84D95"/>
    <w:p w14:paraId="1A879342" w14:textId="57CFA52F" w:rsidR="00F84D95" w:rsidRDefault="00F84D95" w:rsidP="00F84D95">
      <w:r>
        <w:t>Opdrachtgever</w:t>
      </w:r>
      <w:r>
        <w:tab/>
      </w:r>
      <w:r>
        <w:tab/>
      </w:r>
      <w:r>
        <w:tab/>
        <w:t xml:space="preserve">De gemeente Den Helder die opdracht verstrekt aan </w:t>
      </w:r>
      <w:r>
        <w:tab/>
      </w:r>
      <w:r>
        <w:tab/>
      </w:r>
      <w:r>
        <w:tab/>
      </w:r>
      <w:r>
        <w:tab/>
      </w:r>
      <w:r>
        <w:tab/>
      </w:r>
      <w:r>
        <w:tab/>
      </w:r>
      <w:r w:rsidR="007829F1">
        <w:t>O</w:t>
      </w:r>
      <w:r>
        <w:t>pdrachtnemer</w:t>
      </w:r>
    </w:p>
    <w:p w14:paraId="5E28F95B" w14:textId="77777777" w:rsidR="00F84D95" w:rsidRDefault="00F84D95" w:rsidP="00F84D95"/>
    <w:p w14:paraId="64F3029B" w14:textId="422EE03F" w:rsidR="00F84D95" w:rsidRDefault="00F84D95" w:rsidP="00F84D95">
      <w:r>
        <w:t>Opdrachtnemer</w:t>
      </w:r>
      <w:r>
        <w:tab/>
      </w:r>
      <w:r>
        <w:tab/>
      </w:r>
      <w:r>
        <w:tab/>
        <w:t xml:space="preserve">De </w:t>
      </w:r>
      <w:r w:rsidR="007829F1">
        <w:t>I</w:t>
      </w:r>
      <w:r>
        <w:t>nschrijver met wie de Overeenkomst is afgesloten</w:t>
      </w:r>
    </w:p>
    <w:p w14:paraId="37CD9282" w14:textId="77777777" w:rsidR="002B79FC" w:rsidRDefault="002B79FC">
      <w:pPr>
        <w:tabs>
          <w:tab w:val="left" w:pos="709"/>
        </w:tabs>
        <w:ind w:left="705" w:hanging="705"/>
        <w:textAlignment w:val="baseline"/>
        <w:rPr>
          <w:rFonts w:cs="Arial"/>
        </w:rPr>
      </w:pPr>
    </w:p>
    <w:p w14:paraId="647A491C" w14:textId="2B5B32F8" w:rsidR="002B79FC" w:rsidRDefault="00861743">
      <w:pPr>
        <w:tabs>
          <w:tab w:val="left" w:pos="709"/>
        </w:tabs>
        <w:ind w:left="705" w:hanging="705"/>
        <w:textAlignment w:val="baseline"/>
        <w:rPr>
          <w:rFonts w:cs="Arial"/>
        </w:rPr>
      </w:pPr>
      <w:r w:rsidRPr="00F84D95">
        <w:t>Ov</w:t>
      </w:r>
      <w:r w:rsidR="003E4BB3" w:rsidRPr="00F84D95">
        <w:t>ereenkomst</w:t>
      </w:r>
      <w:r w:rsidR="00F84D95" w:rsidRPr="00F84D95">
        <w:tab/>
      </w:r>
      <w:r w:rsidR="00F84D95" w:rsidRPr="00F84D95">
        <w:tab/>
      </w:r>
      <w:r w:rsidR="00F84D95">
        <w:tab/>
      </w:r>
      <w:r w:rsidR="00F84D95" w:rsidRPr="00F84D95">
        <w:t>O</w:t>
      </w:r>
      <w:r w:rsidR="003E4BB3" w:rsidRPr="00F84D95">
        <w:t>nderhavige</w:t>
      </w:r>
      <w:r w:rsidR="003E4BB3">
        <w:t xml:space="preserve"> </w:t>
      </w:r>
      <w:r>
        <w:t>Overeenkomst</w:t>
      </w:r>
      <w:r w:rsidR="003E4BB3">
        <w:t xml:space="preserve"> die </w:t>
      </w:r>
      <w:r w:rsidR="003E4BB3" w:rsidRPr="00D77DAA">
        <w:t xml:space="preserve">bestaat uit </w:t>
      </w:r>
      <w:r w:rsidR="0054432C" w:rsidRPr="00D77DAA">
        <w:t>10</w:t>
      </w:r>
      <w:r w:rsidR="003E4BB3">
        <w:rPr>
          <w:rFonts w:cs="Arial"/>
        </w:rPr>
        <w:t xml:space="preserve"> artikelen en </w:t>
      </w:r>
      <w:r w:rsidR="003E4BB3">
        <w:rPr>
          <w:rFonts w:cs="Arial"/>
          <w:highlight w:val="cyan"/>
        </w:rPr>
        <w:t>&lt;aantal&gt;</w:t>
      </w:r>
      <w:r w:rsidR="003E4BB3">
        <w:rPr>
          <w:rFonts w:cs="Arial"/>
        </w:rPr>
        <w:t xml:space="preserve"> </w:t>
      </w:r>
      <w:r w:rsidR="00F84D95">
        <w:rPr>
          <w:rFonts w:cs="Arial"/>
        </w:rPr>
        <w:tab/>
      </w:r>
      <w:r w:rsidR="00F84D95">
        <w:rPr>
          <w:rFonts w:cs="Arial"/>
        </w:rPr>
        <w:tab/>
      </w:r>
      <w:r w:rsidR="00F84D95">
        <w:rPr>
          <w:rFonts w:cs="Arial"/>
        </w:rPr>
        <w:tab/>
      </w:r>
      <w:r w:rsidR="00F84D95">
        <w:rPr>
          <w:rFonts w:cs="Arial"/>
        </w:rPr>
        <w:tab/>
      </w:r>
      <w:r w:rsidR="003E4BB3">
        <w:rPr>
          <w:rFonts w:cs="Arial"/>
        </w:rPr>
        <w:t>Bijlagen.</w:t>
      </w:r>
    </w:p>
    <w:p w14:paraId="4253A6BE" w14:textId="77777777" w:rsidR="002B79FC" w:rsidRDefault="002B79FC">
      <w:pPr>
        <w:tabs>
          <w:tab w:val="left" w:pos="709"/>
        </w:tabs>
        <w:ind w:left="705" w:hanging="705"/>
        <w:textAlignment w:val="baseline"/>
      </w:pPr>
    </w:p>
    <w:p w14:paraId="51054376" w14:textId="457A9BD7" w:rsidR="007829F1" w:rsidRDefault="003E4BB3">
      <w:pPr>
        <w:tabs>
          <w:tab w:val="left" w:pos="709"/>
        </w:tabs>
        <w:ind w:left="705" w:hanging="705"/>
        <w:textAlignment w:val="baseline"/>
        <w:rPr>
          <w:bCs/>
        </w:rPr>
      </w:pPr>
      <w:r w:rsidRPr="00F84D95">
        <w:rPr>
          <w:bCs/>
        </w:rPr>
        <w:t>Verwerkersovereenkomst:</w:t>
      </w:r>
      <w:r w:rsidR="00F84D95" w:rsidRPr="00F84D95">
        <w:rPr>
          <w:rStyle w:val="hgkelc"/>
          <w:bCs/>
        </w:rPr>
        <w:tab/>
        <w:t>E</w:t>
      </w:r>
      <w:r w:rsidRPr="00F84D95">
        <w:rPr>
          <w:rStyle w:val="hgkelc"/>
          <w:bCs/>
        </w:rPr>
        <w:t xml:space="preserve">en overeenkomst tussen een verwerkingsverantwoordelijke en een </w:t>
      </w:r>
      <w:r w:rsidR="00F84D95" w:rsidRPr="00F84D95">
        <w:rPr>
          <w:rStyle w:val="hgkelc"/>
          <w:bCs/>
        </w:rPr>
        <w:tab/>
      </w:r>
      <w:r w:rsidR="00F84D95" w:rsidRPr="00F84D95">
        <w:rPr>
          <w:rStyle w:val="hgkelc"/>
          <w:bCs/>
        </w:rPr>
        <w:tab/>
      </w:r>
      <w:r w:rsidR="00F84D95" w:rsidRPr="00F84D95">
        <w:rPr>
          <w:rStyle w:val="hgkelc"/>
          <w:bCs/>
        </w:rPr>
        <w:tab/>
      </w:r>
      <w:r w:rsidR="00F84D95" w:rsidRPr="00F84D95">
        <w:rPr>
          <w:rStyle w:val="hgkelc"/>
          <w:bCs/>
        </w:rPr>
        <w:tab/>
      </w:r>
      <w:r w:rsidRPr="00F84D95">
        <w:rPr>
          <w:rStyle w:val="hgkelc"/>
          <w:bCs/>
        </w:rPr>
        <w:t>verwerker</w:t>
      </w:r>
      <w:r w:rsidR="00CD221A" w:rsidRPr="00F84D95">
        <w:rPr>
          <w:rStyle w:val="hgkelc"/>
          <w:bCs/>
        </w:rPr>
        <w:t xml:space="preserve"> o</w:t>
      </w:r>
      <w:r w:rsidRPr="00F84D95">
        <w:rPr>
          <w:rStyle w:val="hgkelc"/>
          <w:bCs/>
        </w:rPr>
        <w:t>p grond van artikel 28</w:t>
      </w:r>
      <w:r w:rsidR="00CD221A" w:rsidRPr="00F84D95">
        <w:rPr>
          <w:rStyle w:val="hgkelc"/>
          <w:bCs/>
        </w:rPr>
        <w:t xml:space="preserve">, die </w:t>
      </w:r>
      <w:r w:rsidRPr="00F84D95">
        <w:rPr>
          <w:bCs/>
        </w:rPr>
        <w:t xml:space="preserve">afspraken </w:t>
      </w:r>
      <w:r w:rsidR="00CD221A" w:rsidRPr="00F84D95">
        <w:rPr>
          <w:bCs/>
        </w:rPr>
        <w:t xml:space="preserve">bevat </w:t>
      </w:r>
      <w:r w:rsidRPr="00F84D95">
        <w:rPr>
          <w:bCs/>
        </w:rPr>
        <w:t xml:space="preserve">over de wijze </w:t>
      </w:r>
      <w:r w:rsidR="00F84D95" w:rsidRPr="00F84D95">
        <w:rPr>
          <w:bCs/>
        </w:rPr>
        <w:tab/>
      </w:r>
      <w:r w:rsidR="00F84D95" w:rsidRPr="00F84D95">
        <w:rPr>
          <w:bCs/>
        </w:rPr>
        <w:tab/>
      </w:r>
      <w:r w:rsidR="00F84D95" w:rsidRPr="00F84D95">
        <w:rPr>
          <w:bCs/>
        </w:rPr>
        <w:tab/>
      </w:r>
      <w:r w:rsidR="00F84D95" w:rsidRPr="00F84D95">
        <w:rPr>
          <w:bCs/>
        </w:rPr>
        <w:tab/>
      </w:r>
      <w:r w:rsidRPr="00F84D95">
        <w:rPr>
          <w:bCs/>
        </w:rPr>
        <w:t xml:space="preserve">waarop de Opdrachtnemer de gegevens </w:t>
      </w:r>
      <w:r w:rsidR="00CD221A" w:rsidRPr="00F84D95">
        <w:rPr>
          <w:bCs/>
        </w:rPr>
        <w:t xml:space="preserve">die voor de Gemeente </w:t>
      </w:r>
      <w:r w:rsidR="00F84D95" w:rsidRPr="00F84D95">
        <w:rPr>
          <w:bCs/>
        </w:rPr>
        <w:tab/>
      </w:r>
      <w:r w:rsidR="00F84D95" w:rsidRPr="00F84D95">
        <w:rPr>
          <w:bCs/>
        </w:rPr>
        <w:tab/>
      </w:r>
      <w:r w:rsidR="00F84D95" w:rsidRPr="00F84D95">
        <w:rPr>
          <w:bCs/>
        </w:rPr>
        <w:tab/>
      </w:r>
      <w:r w:rsidR="00F84D95" w:rsidRPr="00F84D95">
        <w:rPr>
          <w:bCs/>
        </w:rPr>
        <w:tab/>
      </w:r>
      <w:r w:rsidR="00CD221A" w:rsidRPr="00F84D95">
        <w:rPr>
          <w:bCs/>
        </w:rPr>
        <w:t xml:space="preserve">verwerkt in het kader van de uitvoering van deze </w:t>
      </w:r>
      <w:r w:rsidR="00861743" w:rsidRPr="00F84D95">
        <w:rPr>
          <w:bCs/>
        </w:rPr>
        <w:t>O</w:t>
      </w:r>
      <w:r w:rsidR="00CD221A" w:rsidRPr="00F84D95">
        <w:rPr>
          <w:bCs/>
        </w:rPr>
        <w:t xml:space="preserve">vereenkomst </w:t>
      </w:r>
      <w:r w:rsidRPr="00F84D95">
        <w:rPr>
          <w:bCs/>
        </w:rPr>
        <w:t xml:space="preserve">moet </w:t>
      </w:r>
      <w:r w:rsidR="00F84D95" w:rsidRPr="00F84D95">
        <w:rPr>
          <w:bCs/>
        </w:rPr>
        <w:tab/>
      </w:r>
      <w:r w:rsidR="00F84D95" w:rsidRPr="00F84D95">
        <w:rPr>
          <w:bCs/>
        </w:rPr>
        <w:tab/>
      </w:r>
      <w:r w:rsidR="00F84D95" w:rsidRPr="00F84D95">
        <w:rPr>
          <w:bCs/>
        </w:rPr>
        <w:tab/>
      </w:r>
      <w:r w:rsidR="00F84D95" w:rsidRPr="00F84D95">
        <w:rPr>
          <w:bCs/>
        </w:rPr>
        <w:tab/>
      </w:r>
      <w:r w:rsidRPr="00F84D95">
        <w:rPr>
          <w:bCs/>
        </w:rPr>
        <w:t>beveiligen en wat de Opdrachtnemer wel en niet met d</w:t>
      </w:r>
      <w:r w:rsidR="00CD221A" w:rsidRPr="00F84D95">
        <w:rPr>
          <w:bCs/>
        </w:rPr>
        <w:t>i</w:t>
      </w:r>
      <w:r w:rsidRPr="00F84D95">
        <w:rPr>
          <w:bCs/>
        </w:rPr>
        <w:t xml:space="preserve">e gegevens </w:t>
      </w:r>
      <w:r w:rsidR="00F84D95" w:rsidRPr="00F84D95">
        <w:rPr>
          <w:bCs/>
        </w:rPr>
        <w:tab/>
      </w:r>
      <w:r w:rsidR="00F84D95" w:rsidRPr="00F84D95">
        <w:rPr>
          <w:bCs/>
        </w:rPr>
        <w:tab/>
      </w:r>
      <w:r w:rsidR="00F84D95" w:rsidRPr="00F84D95">
        <w:rPr>
          <w:bCs/>
        </w:rPr>
        <w:tab/>
      </w:r>
      <w:r w:rsidR="00F84D95" w:rsidRPr="00F84D95">
        <w:rPr>
          <w:bCs/>
        </w:rPr>
        <w:tab/>
      </w:r>
      <w:r w:rsidRPr="00F84D95">
        <w:rPr>
          <w:bCs/>
        </w:rPr>
        <w:t>mag doen.</w:t>
      </w:r>
    </w:p>
    <w:p w14:paraId="0BB97315" w14:textId="77777777" w:rsidR="007829F1" w:rsidRDefault="007829F1">
      <w:pPr>
        <w:suppressAutoHyphens w:val="0"/>
        <w:rPr>
          <w:bCs/>
        </w:rPr>
      </w:pPr>
      <w:r>
        <w:rPr>
          <w:bCs/>
        </w:rPr>
        <w:br w:type="page"/>
      </w:r>
    </w:p>
    <w:p w14:paraId="18CCE36E" w14:textId="77777777" w:rsidR="002B79FC" w:rsidRDefault="009816EF">
      <w:pPr>
        <w:pStyle w:val="Kop1"/>
        <w:rPr>
          <w:rFonts w:ascii="Arial" w:hAnsi="Arial" w:cs="Arial"/>
        </w:rPr>
      </w:pPr>
      <w:bookmarkStart w:id="3" w:name="_Toc67920433"/>
      <w:bookmarkStart w:id="4" w:name="_Toc134704500"/>
      <w:bookmarkEnd w:id="3"/>
      <w:r>
        <w:rPr>
          <w:rFonts w:ascii="Arial" w:hAnsi="Arial" w:cs="Arial"/>
        </w:rPr>
        <w:lastRenderedPageBreak/>
        <w:t>Artikel 2</w:t>
      </w:r>
      <w:r w:rsidR="003E4BB3">
        <w:rPr>
          <w:rFonts w:ascii="Arial" w:hAnsi="Arial" w:cs="Arial"/>
        </w:rPr>
        <w:tab/>
        <w:t>Toepasselijke voorwaarden</w:t>
      </w:r>
      <w:bookmarkEnd w:id="4"/>
    </w:p>
    <w:p w14:paraId="073DB08E" w14:textId="4D0C97EB"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w:t>
      </w:r>
      <w:r w:rsidR="00CD221A">
        <w:rPr>
          <w:rFonts w:cs="Arial"/>
        </w:rPr>
        <w:t>onder</w:t>
      </w:r>
      <w:r w:rsidR="003E4BB3">
        <w:rPr>
          <w:rFonts w:cs="Arial"/>
        </w:rPr>
        <w:t xml:space="preserve">deel uit van deze </w:t>
      </w:r>
      <w:r w:rsidR="00861743">
        <w:rPr>
          <w:rFonts w:cs="Arial"/>
        </w:rPr>
        <w:t>Overeenkomst</w:t>
      </w:r>
      <w:r w:rsidR="003E4BB3">
        <w:rPr>
          <w:rFonts w:cs="Arial"/>
        </w:rPr>
        <w:t xml:space="preserve">. In geval van tegenstrijdigheid tussen de </w:t>
      </w:r>
      <w:r w:rsidR="00861743">
        <w:rPr>
          <w:rFonts w:cs="Arial"/>
        </w:rPr>
        <w:t>O</w:t>
      </w:r>
      <w:r w:rsidR="003E4BB3">
        <w:rPr>
          <w:rFonts w:cs="Arial"/>
        </w:rPr>
        <w:t>vereenkomst</w:t>
      </w:r>
      <w:r w:rsidR="00861743">
        <w:rPr>
          <w:rFonts w:cs="Arial"/>
        </w:rPr>
        <w:t xml:space="preserve"> d</w:t>
      </w:r>
      <w:r w:rsidR="003E4BB3">
        <w:rPr>
          <w:rFonts w:cs="Arial"/>
        </w:rPr>
        <w:t>an wel een Bijlage, geldt de volgende rangorde:</w:t>
      </w:r>
    </w:p>
    <w:p w14:paraId="0DCEC20E" w14:textId="0E505C3A" w:rsidR="002B79FC" w:rsidRPr="00861743" w:rsidRDefault="00861743" w:rsidP="006F1632">
      <w:pPr>
        <w:pStyle w:val="Lijstalinea"/>
        <w:numPr>
          <w:ilvl w:val="0"/>
          <w:numId w:val="4"/>
        </w:numPr>
        <w:rPr>
          <w:rFonts w:cs="Arial"/>
        </w:rPr>
      </w:pPr>
      <w:r>
        <w:rPr>
          <w:rFonts w:cs="Arial"/>
        </w:rPr>
        <w:t>Overeenkomst</w:t>
      </w:r>
      <w:r w:rsidR="003E4BB3" w:rsidRPr="00861743">
        <w:rPr>
          <w:rFonts w:cs="Arial"/>
        </w:rPr>
        <w:t xml:space="preserve"> exclusief Bijlage(n)</w:t>
      </w:r>
    </w:p>
    <w:p w14:paraId="4FF74729" w14:textId="77777777" w:rsidR="002B79FC" w:rsidRDefault="003E4BB3">
      <w:pPr>
        <w:pStyle w:val="Lijstalinea"/>
        <w:numPr>
          <w:ilvl w:val="0"/>
          <w:numId w:val="4"/>
        </w:numPr>
        <w:rPr>
          <w:rFonts w:cs="Arial"/>
        </w:rPr>
      </w:pPr>
      <w:r>
        <w:rPr>
          <w:rFonts w:cs="Arial"/>
        </w:rPr>
        <w:t>Verwerkersovereenkomst</w:t>
      </w:r>
    </w:p>
    <w:p w14:paraId="5C71D2F3" w14:textId="43E06BE1" w:rsidR="002B79FC" w:rsidRDefault="003E4BB3">
      <w:pPr>
        <w:pStyle w:val="Lijstalinea"/>
        <w:numPr>
          <w:ilvl w:val="0"/>
          <w:numId w:val="4"/>
        </w:numPr>
        <w:rPr>
          <w:rFonts w:cs="Arial"/>
        </w:rPr>
      </w:pPr>
      <w:r>
        <w:rPr>
          <w:rFonts w:cs="Arial"/>
        </w:rPr>
        <w:t>Nota(‘s) van Inlichtingen</w:t>
      </w:r>
    </w:p>
    <w:p w14:paraId="13976065" w14:textId="5C5C5066" w:rsidR="00CE710C" w:rsidRDefault="00CE710C">
      <w:pPr>
        <w:pStyle w:val="Lijstalinea"/>
        <w:numPr>
          <w:ilvl w:val="0"/>
          <w:numId w:val="4"/>
        </w:numPr>
        <w:rPr>
          <w:rFonts w:cs="Arial"/>
        </w:rPr>
      </w:pPr>
      <w:r>
        <w:rPr>
          <w:rFonts w:cs="Arial"/>
        </w:rPr>
        <w:t>Offerteaanvraag</w:t>
      </w:r>
    </w:p>
    <w:p w14:paraId="15B69311" w14:textId="454E476A" w:rsidR="002B79FC" w:rsidRDefault="00DE7AA4">
      <w:pPr>
        <w:numPr>
          <w:ilvl w:val="0"/>
          <w:numId w:val="4"/>
        </w:numPr>
        <w:rPr>
          <w:rFonts w:cs="Arial"/>
        </w:rPr>
      </w:pPr>
      <w:r>
        <w:rPr>
          <w:rFonts w:cs="Arial"/>
        </w:rPr>
        <w:t>GIBIT 2020</w:t>
      </w:r>
    </w:p>
    <w:p w14:paraId="18349E0A" w14:textId="26898DCC" w:rsidR="002B79FC" w:rsidRPr="00CE710C" w:rsidRDefault="00DE7AA4" w:rsidP="003F3D97">
      <w:pPr>
        <w:numPr>
          <w:ilvl w:val="0"/>
          <w:numId w:val="4"/>
        </w:numPr>
        <w:rPr>
          <w:rFonts w:cs="Arial"/>
        </w:rPr>
      </w:pPr>
      <w:r w:rsidRPr="00CE710C">
        <w:rPr>
          <w:rFonts w:cs="Arial"/>
        </w:rPr>
        <w:t>Service Level Agreement</w:t>
      </w:r>
    </w:p>
    <w:p w14:paraId="359F9537" w14:textId="77777777" w:rsidR="002B79FC" w:rsidRDefault="003E4BB3">
      <w:pPr>
        <w:numPr>
          <w:ilvl w:val="0"/>
          <w:numId w:val="4"/>
        </w:numPr>
        <w:rPr>
          <w:rFonts w:cs="Arial"/>
        </w:rPr>
      </w:pPr>
      <w:r>
        <w:rPr>
          <w:rFonts w:cs="Arial"/>
        </w:rPr>
        <w:t>Publicatie TenderNed</w:t>
      </w:r>
    </w:p>
    <w:p w14:paraId="32F76C5D" w14:textId="3DECE480" w:rsidR="00CE710C" w:rsidRPr="00CE710C" w:rsidRDefault="003E4BB3" w:rsidP="00CE710C">
      <w:pPr>
        <w:numPr>
          <w:ilvl w:val="0"/>
          <w:numId w:val="4"/>
        </w:numPr>
        <w:rPr>
          <w:rFonts w:cs="Arial"/>
        </w:rPr>
      </w:pPr>
      <w:r w:rsidRPr="00CE710C">
        <w:rPr>
          <w:rFonts w:cs="Arial"/>
        </w:rPr>
        <w:t>Inschrijving van Opdrachtneme</w:t>
      </w:r>
      <w:r w:rsidR="00CE710C">
        <w:rPr>
          <w:rFonts w:cs="Arial"/>
        </w:rPr>
        <w:t>r</w:t>
      </w:r>
    </w:p>
    <w:p w14:paraId="2ECFACCB" w14:textId="77777777" w:rsidR="002B79FC" w:rsidRDefault="002B79FC">
      <w:pPr>
        <w:ind w:left="705" w:hanging="705"/>
        <w:rPr>
          <w:rFonts w:cs="Arial"/>
        </w:rPr>
      </w:pPr>
    </w:p>
    <w:p w14:paraId="7024B3F2" w14:textId="0729F3C0"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DE7AA4">
        <w:t>Overeenkomst</w:t>
      </w:r>
      <w:r w:rsidR="003E4BB3">
        <w:t xml:space="preserve">.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DE7AA4">
        <w:t>Overeenkomst</w:t>
      </w:r>
      <w:r w:rsidR="00CD221A">
        <w:t xml:space="preserve">, waarna deze integraal onderdeel gaat uitmaken van deze </w:t>
      </w:r>
      <w:r w:rsidR="00DE7AA4">
        <w:t>Overeenkomst</w:t>
      </w:r>
      <w:r w:rsidR="003E4BB3">
        <w:t>.</w:t>
      </w:r>
    </w:p>
    <w:p w14:paraId="4B1840B3" w14:textId="77777777" w:rsidR="002B79FC" w:rsidRDefault="002B79FC"/>
    <w:p w14:paraId="7C77018B" w14:textId="2C3AC346" w:rsidR="002B79FC" w:rsidRDefault="009816EF">
      <w:pPr>
        <w:pStyle w:val="Kop1"/>
        <w:rPr>
          <w:rFonts w:ascii="Arial" w:hAnsi="Arial" w:cs="Arial"/>
        </w:rPr>
      </w:pPr>
      <w:bookmarkStart w:id="5" w:name="_Toc67920434"/>
      <w:bookmarkStart w:id="6" w:name="_Toc134704501"/>
      <w:r>
        <w:rPr>
          <w:rFonts w:ascii="Arial" w:hAnsi="Arial" w:cs="Arial"/>
        </w:rPr>
        <w:t>Artikel 3</w:t>
      </w:r>
      <w:r w:rsidR="003E4BB3">
        <w:rPr>
          <w:rFonts w:ascii="Arial" w:hAnsi="Arial" w:cs="Arial"/>
        </w:rPr>
        <w:tab/>
        <w:t xml:space="preserve">Looptijd van de </w:t>
      </w:r>
      <w:bookmarkEnd w:id="5"/>
      <w:r w:rsidR="00DE7AA4">
        <w:rPr>
          <w:rFonts w:ascii="Arial" w:hAnsi="Arial" w:cs="Arial"/>
        </w:rPr>
        <w:t>Overeenkomst</w:t>
      </w:r>
      <w:bookmarkEnd w:id="6"/>
      <w:r w:rsidR="003E4BB3">
        <w:rPr>
          <w:rFonts w:ascii="Arial" w:hAnsi="Arial" w:cs="Arial"/>
        </w:rPr>
        <w:t xml:space="preserve"> </w:t>
      </w:r>
    </w:p>
    <w:p w14:paraId="7C832E9F" w14:textId="650109B8" w:rsidR="002B79FC" w:rsidRPr="00DE7AA4" w:rsidRDefault="009816EF">
      <w:pPr>
        <w:ind w:left="705" w:hanging="705"/>
        <w:textAlignment w:val="baseline"/>
        <w:rPr>
          <w:rFonts w:cs="Arial"/>
        </w:rPr>
      </w:pPr>
      <w:r w:rsidRPr="00DE7AA4">
        <w:rPr>
          <w:rFonts w:cs="Arial"/>
        </w:rPr>
        <w:t>3</w:t>
      </w:r>
      <w:r w:rsidR="003E4BB3" w:rsidRPr="00DE7AA4">
        <w:rPr>
          <w:rFonts w:cs="Arial"/>
        </w:rPr>
        <w:t>.1</w:t>
      </w:r>
      <w:r w:rsidR="003E4BB3" w:rsidRPr="00DE7AA4">
        <w:rPr>
          <w:rFonts w:cs="Arial"/>
        </w:rPr>
        <w:tab/>
        <w:t xml:space="preserve">Deze </w:t>
      </w:r>
      <w:r w:rsidR="00DE7AA4">
        <w:rPr>
          <w:rFonts w:cs="Arial"/>
        </w:rPr>
        <w:t>Overeenkomst</w:t>
      </w:r>
      <w:r w:rsidR="003E4BB3" w:rsidRPr="00DE7AA4">
        <w:rPr>
          <w:rFonts w:cs="Arial"/>
        </w:rPr>
        <w:t xml:space="preserve"> treedt </w:t>
      </w:r>
      <w:r w:rsidR="00D77DAA">
        <w:rPr>
          <w:rFonts w:cs="Arial"/>
        </w:rPr>
        <w:t>op 1 augustus 2023</w:t>
      </w:r>
      <w:r w:rsidR="00C02B91">
        <w:rPr>
          <w:rFonts w:cs="Arial"/>
          <w:spacing w:val="-3"/>
        </w:rPr>
        <w:t xml:space="preserve"> </w:t>
      </w:r>
      <w:r w:rsidR="003E4BB3" w:rsidRPr="00DE7AA4">
        <w:rPr>
          <w:rFonts w:cs="Arial"/>
        </w:rPr>
        <w:t xml:space="preserve">in werking en geldt voor de </w:t>
      </w:r>
      <w:r w:rsidR="003E4BB3" w:rsidRPr="00D77DAA">
        <w:rPr>
          <w:rFonts w:cs="Arial"/>
        </w:rPr>
        <w:t xml:space="preserve">duur </w:t>
      </w:r>
      <w:r w:rsidR="00C02B91" w:rsidRPr="00D77DAA">
        <w:rPr>
          <w:rFonts w:cs="Arial"/>
        </w:rPr>
        <w:t xml:space="preserve">tot en met </w:t>
      </w:r>
      <w:r w:rsidR="00D77DAA" w:rsidRPr="00D77DAA">
        <w:t>30 juni 2028</w:t>
      </w:r>
      <w:r w:rsidR="00C02B91" w:rsidRPr="00D77DAA">
        <w:rPr>
          <w:rFonts w:cs="Arial"/>
          <w:spacing w:val="-3"/>
        </w:rPr>
        <w:t>.</w:t>
      </w:r>
    </w:p>
    <w:p w14:paraId="4FA09727" w14:textId="77777777" w:rsidR="002B79FC" w:rsidRPr="00DE7AA4" w:rsidRDefault="002B79FC">
      <w:pPr>
        <w:ind w:left="705" w:hanging="705"/>
        <w:textAlignment w:val="baseline"/>
        <w:rPr>
          <w:rFonts w:cs="Arial"/>
        </w:rPr>
      </w:pPr>
    </w:p>
    <w:p w14:paraId="5ED383B7" w14:textId="66A54287" w:rsidR="002B79FC" w:rsidRDefault="009816EF">
      <w:pPr>
        <w:ind w:left="705" w:hanging="705"/>
        <w:textAlignment w:val="baseline"/>
        <w:rPr>
          <w:rFonts w:cs="Arial"/>
        </w:rPr>
      </w:pPr>
      <w:r w:rsidRPr="00DE7AA4">
        <w:rPr>
          <w:rFonts w:cs="Arial"/>
        </w:rPr>
        <w:t>3</w:t>
      </w:r>
      <w:r w:rsidR="003E4BB3" w:rsidRPr="00DE7AA4">
        <w:rPr>
          <w:rFonts w:cs="Arial"/>
        </w:rPr>
        <w:t>.2</w:t>
      </w:r>
      <w:r w:rsidR="003E4BB3" w:rsidRPr="00DE7AA4">
        <w:rPr>
          <w:rFonts w:cs="Arial"/>
        </w:rPr>
        <w:tab/>
        <w:t xml:space="preserve">Na afloop van de termijn als genoemd in lid 1 kan de looptijd maximaal </w:t>
      </w:r>
      <w:r w:rsidR="00C02B91">
        <w:rPr>
          <w:rFonts w:cs="Arial"/>
        </w:rPr>
        <w:t>5</w:t>
      </w:r>
      <w:r w:rsidR="003E4BB3" w:rsidRPr="00DE7AA4">
        <w:rPr>
          <w:rFonts w:cs="Arial"/>
        </w:rPr>
        <w:t xml:space="preserve"> maal </w:t>
      </w:r>
      <w:r w:rsidR="00DE7AA4" w:rsidRPr="00DE7AA4">
        <w:rPr>
          <w:rFonts w:cs="Arial"/>
        </w:rPr>
        <w:t xml:space="preserve">met </w:t>
      </w:r>
      <w:r w:rsidR="00C02B91">
        <w:rPr>
          <w:rFonts w:cs="Arial"/>
        </w:rPr>
        <w:t>1</w:t>
      </w:r>
      <w:r w:rsidR="00DE7AA4" w:rsidRPr="00DE7AA4">
        <w:rPr>
          <w:rFonts w:cs="Arial"/>
        </w:rPr>
        <w:t xml:space="preserve"> jaar</w:t>
      </w:r>
      <w:r w:rsidR="003E4BB3" w:rsidRPr="00DE7AA4">
        <w:rPr>
          <w:rFonts w:cs="Arial"/>
        </w:rPr>
        <w:t xml:space="preserve"> worden verlengd.</w:t>
      </w:r>
    </w:p>
    <w:p w14:paraId="7370E76F" w14:textId="77777777" w:rsidR="002B79FC" w:rsidRDefault="002B79FC">
      <w:pPr>
        <w:textAlignment w:val="baseline"/>
      </w:pPr>
    </w:p>
    <w:p w14:paraId="4D6B7300" w14:textId="7E392EB6" w:rsidR="002B79FC" w:rsidRDefault="009816EF">
      <w:pPr>
        <w:ind w:left="705" w:hanging="705"/>
        <w:textAlignment w:val="baseline"/>
      </w:pPr>
      <w:r>
        <w:t>3</w:t>
      </w:r>
      <w:r w:rsidR="003E4BB3">
        <w:t>.3</w:t>
      </w:r>
      <w:r w:rsidR="003E4BB3">
        <w:tab/>
        <w:t xml:space="preserve">Uiterlijk </w:t>
      </w:r>
      <w:r w:rsidR="00DF63F8">
        <w:t>zes</w:t>
      </w:r>
      <w:r w:rsidR="00860C82">
        <w:t xml:space="preserve"> </w:t>
      </w:r>
      <w:r w:rsidR="003E4BB3">
        <w:t xml:space="preserve">maanden voor het verstrijken van de looptijd van de </w:t>
      </w:r>
      <w:r w:rsidR="00DE7AA4">
        <w:t>O</w:t>
      </w:r>
      <w:r w:rsidR="003E4BB3">
        <w:t xml:space="preserve">vereenkomst zal </w:t>
      </w:r>
      <w:r w:rsidR="00163E63">
        <w:t>Gemeente</w:t>
      </w:r>
      <w:r w:rsidR="00DE7AA4">
        <w:t xml:space="preserve"> </w:t>
      </w:r>
      <w:r w:rsidR="003E4BB3">
        <w:t xml:space="preserve">schriftelijk bekend maken of er gebruik wordt gemaakt van </w:t>
      </w:r>
      <w:r w:rsidR="00DE7AA4">
        <w:t xml:space="preserve">de </w:t>
      </w:r>
      <w:r w:rsidR="00E632CF">
        <w:t>eerstvolgende</w:t>
      </w:r>
      <w:r w:rsidR="00860C82">
        <w:t xml:space="preserve"> optiejaar</w:t>
      </w:r>
      <w:r w:rsidR="003E4BB3">
        <w:t>.</w:t>
      </w:r>
    </w:p>
    <w:p w14:paraId="2E27B393" w14:textId="77777777" w:rsidR="002B79FC" w:rsidRDefault="002B79FC">
      <w:pPr>
        <w:textAlignment w:val="baseline"/>
        <w:rPr>
          <w:rFonts w:cs="Arial"/>
        </w:rPr>
      </w:pPr>
    </w:p>
    <w:p w14:paraId="4420C972" w14:textId="572B9B8A" w:rsidR="002B79FC" w:rsidRDefault="009816EF" w:rsidP="00831E02">
      <w:r>
        <w:rPr>
          <w:rFonts w:cs="Arial"/>
        </w:rPr>
        <w:t>3</w:t>
      </w:r>
      <w:r w:rsidR="003E4BB3">
        <w:rPr>
          <w:rFonts w:cs="Arial"/>
        </w:rPr>
        <w:t>.4</w:t>
      </w:r>
      <w:r w:rsidR="003E4BB3">
        <w:rPr>
          <w:rFonts w:cs="Arial"/>
        </w:rPr>
        <w:tab/>
        <w:t xml:space="preserve">Na het einde </w:t>
      </w:r>
      <w:r w:rsidR="003E4BB3">
        <w:t xml:space="preserve">van de looptijd van deze </w:t>
      </w:r>
      <w:r w:rsidR="00E632CF">
        <w:t>O</w:t>
      </w:r>
      <w:r w:rsidR="003E4BB3">
        <w:t>vereenkomst</w:t>
      </w:r>
      <w:r w:rsidR="00F84D95">
        <w:t xml:space="preserve"> is deze overeenkomst van rechtswege </w:t>
      </w:r>
      <w:r w:rsidR="00831E02">
        <w:tab/>
      </w:r>
      <w:r w:rsidR="00F84D95">
        <w:t>beëindigd.</w:t>
      </w:r>
    </w:p>
    <w:p w14:paraId="112E708A" w14:textId="307BF372" w:rsidR="002B79FC" w:rsidRPr="0001727C" w:rsidRDefault="002B79FC">
      <w:pPr>
        <w:rPr>
          <w:rFonts w:cs="Arial"/>
        </w:rPr>
      </w:pPr>
      <w:bookmarkStart w:id="7" w:name="_Toc67920435"/>
      <w:bookmarkEnd w:id="7"/>
    </w:p>
    <w:p w14:paraId="3DA00C10" w14:textId="435AB920" w:rsidR="002B79FC" w:rsidRDefault="009816EF">
      <w:pPr>
        <w:pStyle w:val="Kop1"/>
        <w:rPr>
          <w:rFonts w:ascii="Arial" w:hAnsi="Arial" w:cs="Arial"/>
        </w:rPr>
      </w:pPr>
      <w:bookmarkStart w:id="8" w:name="_Toc67920437"/>
      <w:bookmarkStart w:id="9" w:name="_Toc134704502"/>
      <w:r>
        <w:rPr>
          <w:rFonts w:ascii="Arial" w:hAnsi="Arial" w:cs="Arial"/>
        </w:rPr>
        <w:t xml:space="preserve">Artikel </w:t>
      </w:r>
      <w:r w:rsidR="00F756F1">
        <w:rPr>
          <w:rFonts w:ascii="Arial" w:hAnsi="Arial" w:cs="Arial"/>
        </w:rPr>
        <w:t>4</w:t>
      </w:r>
      <w:r w:rsidR="003E4BB3">
        <w:rPr>
          <w:rFonts w:ascii="Arial" w:hAnsi="Arial" w:cs="Arial"/>
        </w:rPr>
        <w:tab/>
        <w:t>Verwerking van persoonsgegevens</w:t>
      </w:r>
      <w:bookmarkEnd w:id="8"/>
      <w:bookmarkEnd w:id="9"/>
      <w:r w:rsidR="003E4BB3">
        <w:rPr>
          <w:rFonts w:ascii="Arial" w:hAnsi="Arial" w:cs="Arial"/>
        </w:rPr>
        <w:t xml:space="preserve"> </w:t>
      </w:r>
    </w:p>
    <w:p w14:paraId="1DF37B6D" w14:textId="641451E5" w:rsidR="002B79FC" w:rsidRDefault="00F756F1" w:rsidP="0001727C">
      <w:pPr>
        <w:ind w:left="705" w:hanging="705"/>
      </w:pPr>
      <w:r>
        <w:t>4</w:t>
      </w:r>
      <w:r w:rsidR="003E4BB3">
        <w:t>.1</w:t>
      </w:r>
      <w:r w:rsidR="003E4BB3">
        <w:tab/>
        <w:t>Opdrachtnemer handelt als verwerker in de zin van de Algemene Verordening Gegevensbescherming (AVG).</w:t>
      </w:r>
    </w:p>
    <w:p w14:paraId="1539D639" w14:textId="77777777" w:rsidR="0001727C" w:rsidRPr="0001727C" w:rsidRDefault="0001727C" w:rsidP="0001727C">
      <w:pPr>
        <w:ind w:left="705" w:hanging="705"/>
      </w:pPr>
    </w:p>
    <w:p w14:paraId="20D2D4EC" w14:textId="39C88520" w:rsidR="002B79FC" w:rsidRDefault="00F756F1">
      <w:pPr>
        <w:ind w:left="705" w:hanging="705"/>
      </w:pPr>
      <w:r>
        <w:t>4</w:t>
      </w:r>
      <w:r w:rsidR="003E4BB3">
        <w:t>.2</w:t>
      </w:r>
      <w:r w:rsidR="003E4BB3">
        <w:tab/>
        <w:t xml:space="preserve">De verplichtingen uit de verwerkersovereenkomst blijven na opzegging of ontbinding van de </w:t>
      </w:r>
      <w:r w:rsidR="0001727C">
        <w:t>O</w:t>
      </w:r>
      <w:r w:rsidR="003E4BB3">
        <w:t>vereenkomst bestaan.</w:t>
      </w:r>
    </w:p>
    <w:p w14:paraId="533F30C8" w14:textId="77777777" w:rsidR="002B79FC" w:rsidRDefault="002B79FC">
      <w:pPr>
        <w:ind w:left="705" w:hanging="705"/>
      </w:pPr>
    </w:p>
    <w:p w14:paraId="5CBC386F" w14:textId="22330D96" w:rsidR="00010AE0" w:rsidRDefault="00F756F1" w:rsidP="00010AE0">
      <w:pPr>
        <w:ind w:left="705" w:hanging="705"/>
        <w:rPr>
          <w:rFonts w:cs="Arial"/>
          <w:color w:val="1F497D"/>
        </w:rPr>
      </w:pPr>
      <w:r>
        <w:t>4</w:t>
      </w:r>
      <w:r w:rsidR="00010AE0">
        <w:t>.3</w:t>
      </w:r>
      <w:r w:rsidR="00010AE0">
        <w:tab/>
      </w:r>
      <w:r w:rsidR="00010AE0" w:rsidRPr="00010AE0">
        <w:t xml:space="preserve">Als Gemeente </w:t>
      </w:r>
      <w:r w:rsidR="00010AE0" w:rsidRPr="00010AE0">
        <w:rPr>
          <w:rFonts w:cs="Arial"/>
        </w:rPr>
        <w:t>een bestuurlijke boete van de Autoriteit Persoonsgegevens ontvangt voor een niet door de verwerker gemeld datalek of een overtreding die de opdrachtnemer aantoonbaar verwijtbaar is, verrekent de verwerkingsverantwoordelijke deze bestuurlijke boete door middel van een contractuele boete door aan de verwerker.</w:t>
      </w:r>
    </w:p>
    <w:p w14:paraId="2FE93898" w14:textId="77777777" w:rsidR="00010AE0" w:rsidRDefault="00010AE0" w:rsidP="00DF341B"/>
    <w:p w14:paraId="26BF4BDE" w14:textId="7EDD16D9" w:rsidR="002B79FC" w:rsidRPr="00DF341B" w:rsidRDefault="003E4BB3" w:rsidP="00DF341B">
      <w:pPr>
        <w:pStyle w:val="Kop1"/>
        <w:rPr>
          <w:rFonts w:ascii="Arial" w:hAnsi="Arial" w:cs="Arial"/>
        </w:rPr>
      </w:pPr>
      <w:bookmarkStart w:id="10" w:name="_Toc67920438"/>
      <w:bookmarkStart w:id="11" w:name="_Toc134704503"/>
      <w:bookmarkEnd w:id="10"/>
      <w:r w:rsidRPr="00DF341B">
        <w:rPr>
          <w:rFonts w:ascii="Arial" w:hAnsi="Arial" w:cs="Arial"/>
        </w:rPr>
        <w:t xml:space="preserve">Artikel </w:t>
      </w:r>
      <w:r w:rsidR="00F756F1">
        <w:rPr>
          <w:rFonts w:ascii="Arial" w:hAnsi="Arial" w:cs="Arial"/>
        </w:rPr>
        <w:t>5</w:t>
      </w:r>
      <w:r w:rsidRPr="00DF341B">
        <w:rPr>
          <w:rFonts w:ascii="Arial" w:hAnsi="Arial" w:cs="Arial"/>
        </w:rPr>
        <w:tab/>
        <w:t>Prijzen en tarieven</w:t>
      </w:r>
      <w:bookmarkEnd w:id="11"/>
    </w:p>
    <w:p w14:paraId="6082E672" w14:textId="6EAE7A3E" w:rsidR="002B79FC" w:rsidRDefault="00F756F1" w:rsidP="006A2D2A">
      <w:r>
        <w:t>5</w:t>
      </w:r>
      <w:r w:rsidR="003E4BB3">
        <w:t>.1</w:t>
      </w:r>
      <w:r w:rsidR="006A2D2A">
        <w:tab/>
      </w:r>
      <w:r w:rsidR="003E4BB3">
        <w:t xml:space="preserve">Gemeente is aan Opdrachtnemer een vergoeding verschuldigd als nader gespecificeerd in de </w:t>
      </w:r>
      <w:r w:rsidR="006A2D2A">
        <w:tab/>
      </w:r>
      <w:r w:rsidR="003E4BB3">
        <w:t>Inschrijving van de Opdrachtnemer.</w:t>
      </w:r>
    </w:p>
    <w:p w14:paraId="18CF9BD4" w14:textId="77777777" w:rsidR="002B79FC" w:rsidRDefault="002B79FC" w:rsidP="006A2D2A"/>
    <w:p w14:paraId="5FB7DFD2" w14:textId="730FA4F7" w:rsidR="0051057E" w:rsidRDefault="00F756F1" w:rsidP="006A2D2A">
      <w:pPr>
        <w:rPr>
          <w:rFonts w:cs="Arial"/>
        </w:rPr>
      </w:pPr>
      <w:r>
        <w:rPr>
          <w:rFonts w:cs="Arial"/>
        </w:rPr>
        <w:t>5</w:t>
      </w:r>
      <w:r w:rsidR="003E4BB3">
        <w:rPr>
          <w:rFonts w:cs="Arial"/>
        </w:rPr>
        <w:t>.</w:t>
      </w:r>
      <w:r w:rsidR="006A2D2A">
        <w:rPr>
          <w:rFonts w:cs="Arial"/>
        </w:rPr>
        <w:t>2</w:t>
      </w:r>
      <w:r w:rsidR="006A2D2A">
        <w:rPr>
          <w:rFonts w:cs="Arial"/>
        </w:rPr>
        <w:tab/>
      </w:r>
      <w:r w:rsidR="003E4BB3">
        <w:rPr>
          <w:rFonts w:cs="Arial"/>
        </w:rPr>
        <w:t xml:space="preserve">De prijzen als bedoeld in lid 1 van dit artikel </w:t>
      </w:r>
      <w:r>
        <w:rPr>
          <w:rFonts w:cs="Arial"/>
        </w:rPr>
        <w:t>5</w:t>
      </w:r>
      <w:r w:rsidR="003E4BB3">
        <w:rPr>
          <w:rFonts w:cs="Arial"/>
        </w:rPr>
        <w:t xml:space="preserve"> gelden gedurende het eerste jaar van de </w:t>
      </w:r>
      <w:r w:rsidR="006A2D2A">
        <w:rPr>
          <w:rFonts w:cs="Arial"/>
        </w:rPr>
        <w:tab/>
      </w:r>
      <w:r w:rsidR="00163E63">
        <w:rPr>
          <w:rFonts w:cs="Arial"/>
        </w:rPr>
        <w:t>O</w:t>
      </w:r>
      <w:r w:rsidR="003E4BB3">
        <w:rPr>
          <w:rFonts w:cs="Arial"/>
        </w:rPr>
        <w:t>vereenkoms</w:t>
      </w:r>
      <w:r w:rsidR="006A2D2A">
        <w:rPr>
          <w:rFonts w:cs="Arial"/>
        </w:rPr>
        <w:t>t</w:t>
      </w:r>
      <w:r w:rsidR="003E4BB3">
        <w:rPr>
          <w:rFonts w:cs="Arial"/>
        </w:rPr>
        <w:t xml:space="preserve">. </w:t>
      </w:r>
    </w:p>
    <w:p w14:paraId="16FAD9A3" w14:textId="77777777" w:rsidR="00F756F1" w:rsidRDefault="00F756F1" w:rsidP="006A2D2A">
      <w:pPr>
        <w:rPr>
          <w:rFonts w:cs="Arial"/>
        </w:rPr>
      </w:pPr>
    </w:p>
    <w:p w14:paraId="3BB7CF18" w14:textId="77777777" w:rsidR="00F756F1" w:rsidRDefault="00F756F1" w:rsidP="00F756F1">
      <w:pPr>
        <w:suppressAutoHyphens w:val="0"/>
        <w:rPr>
          <w:rFonts w:eastAsia="Times New Roman" w:cs="Arial"/>
          <w:color w:val="000000"/>
          <w:lang w:eastAsia="nl-NL"/>
        </w:rPr>
      </w:pPr>
      <w:r>
        <w:rPr>
          <w:rFonts w:cs="Arial"/>
        </w:rPr>
        <w:t>5</w:t>
      </w:r>
      <w:r w:rsidR="0051057E">
        <w:rPr>
          <w:rFonts w:cs="Arial"/>
        </w:rPr>
        <w:t>.3</w:t>
      </w:r>
      <w:r w:rsidR="006A2D2A">
        <w:rPr>
          <w:rFonts w:cs="Arial"/>
        </w:rPr>
        <w:tab/>
      </w:r>
      <w:r w:rsidR="008C51BB" w:rsidRPr="008C51BB">
        <w:rPr>
          <w:rFonts w:eastAsia="Times New Roman" w:cs="Arial"/>
          <w:color w:val="000000"/>
          <w:lang w:eastAsia="nl-NL"/>
        </w:rPr>
        <w:t xml:space="preserve">Alle prijzen en tarieven staan vast gedurende het eerste jaar na de ingangsdatum. Na het </w:t>
      </w:r>
      <w:r w:rsidR="008C51BB">
        <w:rPr>
          <w:rFonts w:eastAsia="Times New Roman" w:cs="Arial"/>
          <w:color w:val="000000"/>
          <w:lang w:eastAsia="nl-NL"/>
        </w:rPr>
        <w:tab/>
      </w:r>
      <w:r w:rsidR="008C51BB" w:rsidRPr="008C51BB">
        <w:rPr>
          <w:rFonts w:eastAsia="Times New Roman" w:cs="Arial"/>
          <w:color w:val="000000"/>
          <w:lang w:eastAsia="nl-NL"/>
        </w:rPr>
        <w:t>eerste jaar mogen de prijzen worden geïndexeerd op basis van de gemeentelijk</w:t>
      </w:r>
      <w:r w:rsidR="00B067BC">
        <w:rPr>
          <w:rFonts w:eastAsia="Times New Roman" w:cs="Arial"/>
          <w:color w:val="000000"/>
          <w:lang w:eastAsia="nl-NL"/>
        </w:rPr>
        <w:t>e</w:t>
      </w:r>
      <w:r w:rsidR="008C51BB" w:rsidRPr="008C51BB">
        <w:rPr>
          <w:rFonts w:eastAsia="Times New Roman" w:cs="Arial"/>
          <w:color w:val="000000"/>
          <w:lang w:eastAsia="nl-NL"/>
        </w:rPr>
        <w:t xml:space="preserve"> </w:t>
      </w:r>
      <w:r w:rsidR="008C51BB">
        <w:rPr>
          <w:rFonts w:eastAsia="Times New Roman" w:cs="Arial"/>
          <w:color w:val="000000"/>
          <w:lang w:eastAsia="nl-NL"/>
        </w:rPr>
        <w:tab/>
      </w:r>
      <w:r w:rsidR="008C51BB" w:rsidRPr="008C51BB">
        <w:rPr>
          <w:rFonts w:eastAsia="Times New Roman" w:cs="Arial"/>
          <w:color w:val="000000"/>
          <w:lang w:eastAsia="nl-NL"/>
        </w:rPr>
        <w:t>Inkoopvoorwaarden bij ICT-opdrachten (GIBIT 2020)</w:t>
      </w:r>
      <w:r w:rsidR="000F2389">
        <w:rPr>
          <w:rFonts w:eastAsia="Times New Roman" w:cs="Arial"/>
          <w:color w:val="000000"/>
          <w:lang w:eastAsia="nl-NL"/>
        </w:rPr>
        <w:t>.</w:t>
      </w:r>
    </w:p>
    <w:p w14:paraId="6BB6C52B" w14:textId="2D163C4C" w:rsidR="0051057E" w:rsidRPr="00F756F1" w:rsidRDefault="00F756F1" w:rsidP="00F756F1">
      <w:pPr>
        <w:suppressAutoHyphens w:val="0"/>
        <w:rPr>
          <w:rFonts w:eastAsia="Times New Roman" w:cs="Arial"/>
          <w:color w:val="000000"/>
          <w:lang w:eastAsia="nl-NL"/>
        </w:rPr>
      </w:pPr>
      <w:r>
        <w:lastRenderedPageBreak/>
        <w:t>5</w:t>
      </w:r>
      <w:r w:rsidR="0051057E">
        <w:t>.4</w:t>
      </w:r>
      <w:r w:rsidR="0051057E">
        <w:tab/>
        <w:t xml:space="preserve">Opdrachtnemer dient een prijswijzigingsvoorstel, </w:t>
      </w:r>
      <w:r w:rsidR="0051057E" w:rsidRPr="00B83EB6">
        <w:rPr>
          <w:rFonts w:cs="Arial"/>
        </w:rPr>
        <w:t xml:space="preserve">vergezeld van bewijsstukken </w:t>
      </w:r>
      <w:r w:rsidR="0051057E">
        <w:rPr>
          <w:rFonts w:cs="Arial"/>
        </w:rPr>
        <w:t>m</w:t>
      </w:r>
      <w:r w:rsidR="0051057E">
        <w:t xml:space="preserve">inimaal 3 </w:t>
      </w:r>
      <w:r w:rsidR="006A2D2A">
        <w:tab/>
      </w:r>
      <w:r w:rsidR="0051057E">
        <w:t xml:space="preserve">maanden voorafgaand aan de datum zoals in de vorige alinea aangegeven eerst ter </w:t>
      </w:r>
      <w:r w:rsidR="006A2D2A">
        <w:tab/>
      </w:r>
      <w:r w:rsidR="0051057E">
        <w:t xml:space="preserve">goedkeuring voor te leggen aan Gemeente, welke hiermee schriftelijk dient in te stemmen. </w:t>
      </w:r>
      <w:r w:rsidR="006A2D2A">
        <w:tab/>
      </w:r>
      <w:r w:rsidR="0051057E">
        <w:t xml:space="preserve">Indien op </w:t>
      </w:r>
      <w:r w:rsidR="006A2D2A">
        <w:t>een en ander</w:t>
      </w:r>
      <w:r w:rsidR="0051057E">
        <w:t xml:space="preserve"> op de juiste manier wordt voorgelegd zal </w:t>
      </w:r>
      <w:r w:rsidR="007873F1">
        <w:t>G</w:t>
      </w:r>
      <w:r w:rsidR="006A2D2A">
        <w:t xml:space="preserve">emeente </w:t>
      </w:r>
      <w:r w:rsidR="0051057E">
        <w:t xml:space="preserve">het voorstel niet </w:t>
      </w:r>
      <w:r w:rsidR="006A2D2A">
        <w:tab/>
      </w:r>
      <w:r w:rsidR="0051057E">
        <w:t xml:space="preserve">weigeren.  </w:t>
      </w:r>
    </w:p>
    <w:p w14:paraId="3B0950B5" w14:textId="5B740794" w:rsidR="0051057E" w:rsidRDefault="0051057E" w:rsidP="006A2D2A"/>
    <w:p w14:paraId="60C29D10" w14:textId="0CF6AA85" w:rsidR="002B79FC" w:rsidRPr="0051057E" w:rsidRDefault="00F756F1" w:rsidP="006A2D2A">
      <w:r>
        <w:t>5</w:t>
      </w:r>
      <w:r w:rsidR="0051057E">
        <w:t>.5</w:t>
      </w:r>
      <w:r w:rsidR="006A2D2A">
        <w:tab/>
      </w:r>
      <w:r w:rsidR="0051057E" w:rsidRPr="00B83EB6">
        <w:rPr>
          <w:rFonts w:cs="Arial"/>
        </w:rPr>
        <w:t xml:space="preserve">Prijswijzigingen anders dan </w:t>
      </w:r>
      <w:r w:rsidR="006A2D2A">
        <w:rPr>
          <w:rFonts w:cs="Arial"/>
        </w:rPr>
        <w:t xml:space="preserve">voornoemd in artikel </w:t>
      </w:r>
      <w:r>
        <w:rPr>
          <w:rFonts w:cs="Arial"/>
        </w:rPr>
        <w:t>5</w:t>
      </w:r>
      <w:r w:rsidR="006A2D2A">
        <w:rPr>
          <w:rFonts w:cs="Arial"/>
        </w:rPr>
        <w:t>.3</w:t>
      </w:r>
      <w:r w:rsidR="0051057E" w:rsidRPr="00B83EB6">
        <w:rPr>
          <w:rFonts w:cs="Arial"/>
        </w:rPr>
        <w:t xml:space="preserve"> zijn niet mogelijk.</w:t>
      </w:r>
    </w:p>
    <w:p w14:paraId="25106BF2" w14:textId="6204521F" w:rsidR="002B79FC" w:rsidRDefault="002B79FC" w:rsidP="006A2D2A"/>
    <w:p w14:paraId="5ACF5949" w14:textId="6B13CBB2" w:rsidR="0051057E" w:rsidRDefault="00F756F1" w:rsidP="006A2D2A">
      <w:r>
        <w:t>5</w:t>
      </w:r>
      <w:r w:rsidR="0051057E">
        <w:t>.6</w:t>
      </w:r>
      <w:r w:rsidR="006A2D2A">
        <w:tab/>
      </w:r>
      <w:r w:rsidR="0051057E">
        <w:rPr>
          <w:rFonts w:cs="Arial"/>
        </w:rPr>
        <w:t xml:space="preserve">Indien u voor de hierboven genoemde termijn en beschreven wijze geen </w:t>
      </w:r>
      <w:r w:rsidR="006A2D2A">
        <w:rPr>
          <w:rFonts w:cs="Arial"/>
        </w:rPr>
        <w:tab/>
      </w:r>
      <w:r w:rsidR="0051057E">
        <w:t xml:space="preserve">prijswijzigingsvoorstel aan de Aanbestedende dienst voorlegt is indexatie van de tarieven voor </w:t>
      </w:r>
      <w:r w:rsidR="006A2D2A">
        <w:tab/>
      </w:r>
      <w:r w:rsidR="0051057E">
        <w:t>dat cont</w:t>
      </w:r>
      <w:r w:rsidR="00B067BC">
        <w:t>r</w:t>
      </w:r>
      <w:r w:rsidR="0051057E">
        <w:t xml:space="preserve">actjaar op een later moment niet alsnog mogelijk. </w:t>
      </w:r>
    </w:p>
    <w:p w14:paraId="0E59E5E6" w14:textId="4C55503A" w:rsidR="0051057E" w:rsidRDefault="0051057E" w:rsidP="006A2D2A"/>
    <w:p w14:paraId="7FF3A83E" w14:textId="7CAC21E1" w:rsidR="0051057E" w:rsidRPr="0051057E" w:rsidRDefault="00F756F1" w:rsidP="006A2D2A">
      <w:pPr>
        <w:rPr>
          <w:rFonts w:cs="Arial"/>
        </w:rPr>
      </w:pPr>
      <w:r>
        <w:t>5</w:t>
      </w:r>
      <w:r w:rsidR="0051057E">
        <w:t>.7</w:t>
      </w:r>
      <w:r w:rsidR="0051057E">
        <w:tab/>
        <w:t xml:space="preserve">Gemeente kan Opdrachtnemer zelf verzoeken een prijswijzigingsvoorstel in te dienen. </w:t>
      </w:r>
      <w:r w:rsidR="006A2D2A">
        <w:tab/>
      </w:r>
      <w:r w:rsidR="0051057E">
        <w:t xml:space="preserve">Opdrachtnemer dient hier zijn medewerking aan te verlenen. </w:t>
      </w:r>
    </w:p>
    <w:p w14:paraId="40840EBB" w14:textId="77777777" w:rsidR="0051057E" w:rsidRDefault="0051057E" w:rsidP="006A2D2A"/>
    <w:p w14:paraId="0209E36E" w14:textId="018E4B06" w:rsidR="002B79FC" w:rsidRDefault="00F756F1" w:rsidP="006A2D2A">
      <w:r>
        <w:t>5</w:t>
      </w:r>
      <w:r w:rsidR="0051057E">
        <w:t>.8</w:t>
      </w:r>
      <w:r w:rsidR="003E4BB3">
        <w:tab/>
        <w:t xml:space="preserve">De aangeboden prijzen en/of tarieven, zoals bedoeld in lid 1, zijn all-in, inclusief </w:t>
      </w:r>
      <w:r w:rsidR="007873F1" w:rsidRPr="00B83EB6">
        <w:rPr>
          <w:rFonts w:cs="Arial"/>
        </w:rPr>
        <w:t xml:space="preserve">kosten voor </w:t>
      </w:r>
      <w:r w:rsidR="007873F1">
        <w:rPr>
          <w:rFonts w:cs="Arial"/>
        </w:rPr>
        <w:tab/>
      </w:r>
      <w:r w:rsidR="007873F1" w:rsidRPr="00B83EB6">
        <w:rPr>
          <w:rFonts w:cs="Arial"/>
        </w:rPr>
        <w:t>zaken als</w:t>
      </w:r>
      <w:r w:rsidR="007873F1">
        <w:rPr>
          <w:rFonts w:cs="Arial"/>
        </w:rPr>
        <w:t xml:space="preserve"> – maar niet limitatief - licentiekosten, noodzakelijke updates en upgrades, </w:t>
      </w:r>
      <w:r w:rsidR="007873F1">
        <w:rPr>
          <w:rFonts w:cs="Arial"/>
        </w:rPr>
        <w:tab/>
        <w:t xml:space="preserve">training/cursus, support/helpdeskondersteuning, </w:t>
      </w:r>
      <w:r w:rsidR="007873F1" w:rsidRPr="00B83EB6">
        <w:rPr>
          <w:rFonts w:cs="Arial"/>
        </w:rPr>
        <w:t xml:space="preserve">uitvoering, nazorg, overhead, overleg, </w:t>
      </w:r>
      <w:r w:rsidR="007873F1">
        <w:rPr>
          <w:rFonts w:cs="Arial"/>
        </w:rPr>
        <w:tab/>
      </w:r>
      <w:r w:rsidR="007873F1" w:rsidRPr="00B83EB6">
        <w:rPr>
          <w:rFonts w:cs="Arial"/>
        </w:rPr>
        <w:t>verzekeringen, reis- en verblijfskosten e.d.</w:t>
      </w:r>
    </w:p>
    <w:p w14:paraId="5066B57F" w14:textId="77777777" w:rsidR="002B79FC" w:rsidRDefault="002B79FC" w:rsidP="006A2D2A"/>
    <w:p w14:paraId="0F4DAE5F" w14:textId="3099630C" w:rsidR="002B79FC" w:rsidRDefault="00F756F1" w:rsidP="006A2D2A">
      <w:r>
        <w:t>5</w:t>
      </w:r>
      <w:r w:rsidR="0051057E">
        <w:t>.9</w:t>
      </w:r>
      <w:r w:rsidR="003E4BB3">
        <w:tab/>
        <w:t xml:space="preserve">Alle geldbedragen in de </w:t>
      </w:r>
      <w:r w:rsidR="001675D7">
        <w:t>O</w:t>
      </w:r>
      <w:r w:rsidR="003E4BB3">
        <w:t xml:space="preserve">vereenkomst zijn uitgedrukt in Euro’s en exclusief </w:t>
      </w:r>
      <w:r w:rsidR="006A2D2A">
        <w:tab/>
      </w:r>
      <w:r w:rsidR="003E4BB3">
        <w:t xml:space="preserve">omzetbelasting (btw), tenzij duidelijk anders is vermeld. Geldbedragen in Euro’s zijn </w:t>
      </w:r>
      <w:r w:rsidR="006A2D2A">
        <w:tab/>
      </w:r>
      <w:r w:rsidR="003E4BB3">
        <w:t>weergegeven met twee decimalen achter de komma.</w:t>
      </w:r>
    </w:p>
    <w:p w14:paraId="3CC70F15" w14:textId="77777777" w:rsidR="0051057E" w:rsidRDefault="0051057E" w:rsidP="0051057E">
      <w:pPr>
        <w:keepLines/>
        <w:tabs>
          <w:tab w:val="left" w:pos="567"/>
          <w:tab w:val="left" w:pos="851"/>
        </w:tabs>
        <w:rPr>
          <w:rFonts w:cs="Arial"/>
        </w:rPr>
      </w:pPr>
    </w:p>
    <w:p w14:paraId="22E36CD8" w14:textId="5F5421EA" w:rsidR="002B79FC" w:rsidRDefault="003E4BB3">
      <w:pPr>
        <w:pStyle w:val="Kop1"/>
        <w:rPr>
          <w:rFonts w:ascii="Arial" w:hAnsi="Arial" w:cs="Arial"/>
        </w:rPr>
      </w:pPr>
      <w:bookmarkStart w:id="12" w:name="_Toc67920439"/>
      <w:bookmarkStart w:id="13" w:name="_Toc134704504"/>
      <w:r>
        <w:rPr>
          <w:rFonts w:ascii="Arial" w:hAnsi="Arial" w:cs="Arial"/>
        </w:rPr>
        <w:t xml:space="preserve">Artikel </w:t>
      </w:r>
      <w:r w:rsidR="00F756F1">
        <w:rPr>
          <w:rFonts w:ascii="Arial" w:hAnsi="Arial" w:cs="Arial"/>
        </w:rPr>
        <w:t>6</w:t>
      </w:r>
      <w:r>
        <w:rPr>
          <w:rFonts w:ascii="Arial" w:hAnsi="Arial" w:cs="Arial"/>
        </w:rPr>
        <w:tab/>
        <w:t>Facturering</w:t>
      </w:r>
      <w:bookmarkEnd w:id="12"/>
      <w:bookmarkEnd w:id="13"/>
    </w:p>
    <w:p w14:paraId="09D355BE" w14:textId="1B427878" w:rsidR="002B79FC" w:rsidRDefault="008B73A9">
      <w:pPr>
        <w:ind w:left="705" w:hanging="705"/>
      </w:pPr>
      <w:r>
        <w:t>6</w:t>
      </w:r>
      <w:r w:rsidR="003E4BB3">
        <w:t>.1</w:t>
      </w:r>
      <w:r w:rsidR="003E4BB3">
        <w:tab/>
        <w:t xml:space="preserve">De vergoeding als bedoeld in artikel </w:t>
      </w:r>
      <w:r>
        <w:t>5</w:t>
      </w:r>
      <w:r w:rsidR="003E4BB3">
        <w:t xml:space="preserve"> van deze </w:t>
      </w:r>
      <w:r w:rsidR="0076609D">
        <w:t>Overeenkomst</w:t>
      </w:r>
      <w:r w:rsidR="003E4BB3">
        <w:t xml:space="preserve"> wordt door Opdrachtnemer gefactureerd conform het volgende factureringsschema:</w:t>
      </w:r>
    </w:p>
    <w:p w14:paraId="50E0FD0A" w14:textId="625853EE" w:rsidR="00295F73" w:rsidRDefault="00295F73">
      <w:pPr>
        <w:ind w:left="705" w:hanging="705"/>
      </w:pPr>
    </w:p>
    <w:p w14:paraId="7A8DBD13" w14:textId="77777777" w:rsidR="00F8176C" w:rsidRDefault="00295F73" w:rsidP="00F8176C">
      <w:pPr>
        <w:ind w:left="705" w:hanging="705"/>
      </w:pPr>
      <w:r>
        <w:tab/>
      </w:r>
      <w:r w:rsidR="00F8176C">
        <w:t>Facturatie dient plaats te vinden conform onderstaand facturatieschema:</w:t>
      </w:r>
    </w:p>
    <w:p w14:paraId="2A9B8421" w14:textId="77777777" w:rsidR="00F8176C" w:rsidRDefault="00F8176C" w:rsidP="00F8176C">
      <w:pPr>
        <w:ind w:left="705" w:hanging="705"/>
      </w:pPr>
    </w:p>
    <w:p w14:paraId="2B28B424" w14:textId="6E8BEBDC" w:rsidR="00F8176C" w:rsidRDefault="00F8176C" w:rsidP="00F8176C">
      <w:pPr>
        <w:ind w:left="705" w:hanging="705"/>
      </w:pPr>
      <w:r>
        <w:tab/>
        <w:t>Eenmalige kosten implementatie, configuratie, inrichting, trainingen etc. :</w:t>
      </w:r>
    </w:p>
    <w:p w14:paraId="53938DDD" w14:textId="08E4364F" w:rsidR="00F8176C" w:rsidRDefault="00F8176C" w:rsidP="00F8176C">
      <w:pPr>
        <w:ind w:left="705" w:hanging="705"/>
      </w:pPr>
      <w:r>
        <w:tab/>
        <w:t>• 35% bij opdrachtverlening/na definitieve gunning</w:t>
      </w:r>
    </w:p>
    <w:p w14:paraId="5EB62762" w14:textId="0409E334" w:rsidR="00F8176C" w:rsidRDefault="00F8176C" w:rsidP="00F8176C">
      <w:pPr>
        <w:ind w:left="705" w:hanging="705"/>
      </w:pPr>
      <w:r>
        <w:tab/>
        <w:t>• 40% na afronding implementatiefase</w:t>
      </w:r>
    </w:p>
    <w:p w14:paraId="0D11BB1D" w14:textId="59D948C2" w:rsidR="00F8176C" w:rsidRDefault="00F8176C" w:rsidP="00F8176C">
      <w:pPr>
        <w:ind w:left="705" w:hanging="705"/>
      </w:pPr>
      <w:r>
        <w:tab/>
        <w:t>• 25% na acceptatie van de Oplossing door gemeente Den Helder</w:t>
      </w:r>
    </w:p>
    <w:p w14:paraId="7C43F936" w14:textId="77777777" w:rsidR="00F8176C" w:rsidRDefault="00F8176C" w:rsidP="00F8176C">
      <w:pPr>
        <w:ind w:left="705" w:hanging="705"/>
      </w:pPr>
    </w:p>
    <w:p w14:paraId="56BC76DD" w14:textId="7FC9204D" w:rsidR="00F8176C" w:rsidRDefault="00F8176C" w:rsidP="00F8176C">
      <w:pPr>
        <w:ind w:left="705" w:hanging="705"/>
      </w:pPr>
      <w:r>
        <w:tab/>
        <w:t>Jaarlijkse kosten (onderhoud/support etc)</w:t>
      </w:r>
    </w:p>
    <w:p w14:paraId="06A4CE2B" w14:textId="775214C0" w:rsidR="0076609D" w:rsidRDefault="00F8176C" w:rsidP="001675D7">
      <w:pPr>
        <w:ind w:left="708" w:hanging="708"/>
      </w:pPr>
      <w:r>
        <w:tab/>
        <w:t xml:space="preserve">• </w:t>
      </w:r>
      <w:r w:rsidR="001675D7">
        <w:t xml:space="preserve"> Per ingangsdatum contract en vervolgens 1 x per jaar voor ingangsdatum nieuw contractjaar.</w:t>
      </w:r>
    </w:p>
    <w:p w14:paraId="0774C95F" w14:textId="77777777" w:rsidR="00F8176C" w:rsidRDefault="00F8176C" w:rsidP="00F8176C">
      <w:pPr>
        <w:ind w:left="705" w:hanging="705"/>
      </w:pPr>
    </w:p>
    <w:p w14:paraId="09A9666B" w14:textId="057B8944" w:rsidR="002B79FC" w:rsidRDefault="008B73A9">
      <w:pPr>
        <w:ind w:left="705" w:hanging="705"/>
      </w:pPr>
      <w:r>
        <w:t>6</w:t>
      </w:r>
      <w:r w:rsidR="003E4BB3">
        <w:t>.2</w:t>
      </w:r>
      <w:r w:rsidR="003E4BB3">
        <w:tab/>
        <w:t>Facturen moeten voldoen aan de wettelijke vereis</w:t>
      </w:r>
      <w:r w:rsidR="00B067BC">
        <w:t>t</w:t>
      </w:r>
      <w:r w:rsidR="003E4BB3">
        <w:t xml:space="preserve">en. Op de factuur moet tenminste staan vermeld: </w:t>
      </w:r>
    </w:p>
    <w:p w14:paraId="42CACDA5" w14:textId="77777777" w:rsidR="002B79FC" w:rsidRDefault="003E4BB3">
      <w:pPr>
        <w:pStyle w:val="Lijstalinea"/>
        <w:numPr>
          <w:ilvl w:val="0"/>
          <w:numId w:val="5"/>
        </w:numPr>
        <w:rPr>
          <w:lang w:eastAsia="nl-NL"/>
        </w:rPr>
      </w:pPr>
      <w:r>
        <w:rPr>
          <w:lang w:eastAsia="nl-NL"/>
        </w:rPr>
        <w:t xml:space="preserve">&lt; Datum factuur &gt; </w:t>
      </w:r>
    </w:p>
    <w:p w14:paraId="7940044F" w14:textId="77777777" w:rsidR="002B79FC" w:rsidRDefault="003E4BB3">
      <w:pPr>
        <w:pStyle w:val="Lijstalinea"/>
        <w:numPr>
          <w:ilvl w:val="0"/>
          <w:numId w:val="5"/>
        </w:numPr>
        <w:rPr>
          <w:lang w:eastAsia="nl-NL"/>
        </w:rPr>
      </w:pPr>
      <w:r>
        <w:rPr>
          <w:lang w:eastAsia="nl-NL"/>
        </w:rPr>
        <w:t>&lt; Kenmerk factuur&gt;</w:t>
      </w:r>
    </w:p>
    <w:p w14:paraId="27F254F2" w14:textId="77777777" w:rsidR="002B79FC" w:rsidRDefault="003E4BB3">
      <w:pPr>
        <w:pStyle w:val="Lijstalinea"/>
        <w:numPr>
          <w:ilvl w:val="0"/>
          <w:numId w:val="5"/>
        </w:numPr>
        <w:rPr>
          <w:lang w:eastAsia="nl-NL"/>
        </w:rPr>
      </w:pPr>
      <w:r>
        <w:rPr>
          <w:lang w:eastAsia="nl-NL"/>
        </w:rPr>
        <w:t>&lt; Volledige juridische bedrijfsnaam of geregistreerde handelsnaam Opdrachtnemer &gt;</w:t>
      </w:r>
    </w:p>
    <w:p w14:paraId="16B18057" w14:textId="77777777" w:rsidR="002B79FC" w:rsidRDefault="003E4BB3">
      <w:pPr>
        <w:pStyle w:val="Lijstalinea"/>
        <w:numPr>
          <w:ilvl w:val="0"/>
          <w:numId w:val="5"/>
        </w:numPr>
        <w:rPr>
          <w:lang w:eastAsia="nl-NL"/>
        </w:rPr>
      </w:pPr>
      <w:r>
        <w:rPr>
          <w:lang w:eastAsia="nl-NL"/>
        </w:rPr>
        <w:t>&lt; Volledige vestigingsadres Opdrachtnemer &gt;</w:t>
      </w:r>
    </w:p>
    <w:p w14:paraId="32953477" w14:textId="77777777" w:rsidR="002B79FC" w:rsidRDefault="003E4BB3">
      <w:pPr>
        <w:pStyle w:val="Lijstalinea"/>
        <w:numPr>
          <w:ilvl w:val="0"/>
          <w:numId w:val="5"/>
        </w:numPr>
        <w:rPr>
          <w:lang w:eastAsia="nl-NL"/>
        </w:rPr>
      </w:pPr>
      <w:r>
        <w:rPr>
          <w:lang w:eastAsia="nl-NL"/>
        </w:rPr>
        <w:t>&lt; Btw-nummer Opdrachtnemer &gt;</w:t>
      </w:r>
    </w:p>
    <w:p w14:paraId="210A8F2D" w14:textId="77777777" w:rsidR="002B79FC" w:rsidRDefault="003E4BB3">
      <w:pPr>
        <w:pStyle w:val="Lijstalinea"/>
        <w:numPr>
          <w:ilvl w:val="0"/>
          <w:numId w:val="5"/>
        </w:numPr>
        <w:rPr>
          <w:lang w:eastAsia="nl-NL"/>
        </w:rPr>
      </w:pPr>
      <w:r>
        <w:rPr>
          <w:lang w:eastAsia="nl-NL"/>
        </w:rPr>
        <w:t>&lt; KvK-nummer Opdrachtnemer &gt;</w:t>
      </w:r>
    </w:p>
    <w:p w14:paraId="2D2371F0" w14:textId="77777777" w:rsidR="002B79FC" w:rsidRDefault="003E4BB3">
      <w:pPr>
        <w:pStyle w:val="Lijstalinea"/>
        <w:numPr>
          <w:ilvl w:val="0"/>
          <w:numId w:val="5"/>
        </w:numPr>
        <w:rPr>
          <w:lang w:eastAsia="nl-NL"/>
        </w:rPr>
      </w:pPr>
      <w:r>
        <w:rPr>
          <w:lang w:eastAsia="nl-NL"/>
        </w:rPr>
        <w:t>&lt; IBAN-nummer (bankrekening) Opdrachtnemer &gt;</w:t>
      </w:r>
    </w:p>
    <w:p w14:paraId="43D6CDB1" w14:textId="5EB53FB3" w:rsidR="002B79FC" w:rsidRDefault="003E4BB3">
      <w:pPr>
        <w:pStyle w:val="Lijstalinea"/>
        <w:numPr>
          <w:ilvl w:val="0"/>
          <w:numId w:val="5"/>
        </w:numPr>
        <w:rPr>
          <w:lang w:eastAsia="nl-NL"/>
        </w:rPr>
      </w:pPr>
      <w:r>
        <w:rPr>
          <w:lang w:eastAsia="nl-NL"/>
        </w:rPr>
        <w:t xml:space="preserve">&lt; Adresgegevens Gemeente </w:t>
      </w:r>
      <w:r w:rsidR="001675D7">
        <w:rPr>
          <w:lang w:eastAsia="nl-NL"/>
        </w:rPr>
        <w:t>&gt;</w:t>
      </w:r>
    </w:p>
    <w:p w14:paraId="1DB6DF35" w14:textId="39103051" w:rsidR="002B79FC" w:rsidRPr="000C0BCF" w:rsidRDefault="003E4BB3" w:rsidP="00E74249">
      <w:pPr>
        <w:pStyle w:val="Lijstalinea"/>
        <w:numPr>
          <w:ilvl w:val="0"/>
          <w:numId w:val="5"/>
        </w:numPr>
        <w:rPr>
          <w:lang w:val="en-US" w:eastAsia="nl-NL"/>
        </w:rPr>
      </w:pPr>
      <w:r w:rsidRPr="000C0BCF">
        <w:rPr>
          <w:lang w:val="en-US" w:eastAsia="nl-NL"/>
        </w:rPr>
        <w:t>&lt; Team</w:t>
      </w:r>
      <w:r w:rsidR="0076609D" w:rsidRPr="000C0BCF">
        <w:rPr>
          <w:lang w:val="en-US" w:eastAsia="nl-NL"/>
        </w:rPr>
        <w:t xml:space="preserve"> </w:t>
      </w:r>
      <w:r w:rsidR="001675D7" w:rsidRPr="000C0BCF">
        <w:rPr>
          <w:lang w:val="en-US" w:eastAsia="nl-NL"/>
        </w:rPr>
        <w:t xml:space="preserve">IT / dhr. C. van Rossem </w:t>
      </w:r>
      <w:r w:rsidR="00B95164" w:rsidRPr="000C0BCF">
        <w:rPr>
          <w:lang w:val="en-US" w:eastAsia="nl-NL"/>
        </w:rPr>
        <w:t>&gt;</w:t>
      </w:r>
    </w:p>
    <w:p w14:paraId="0B9DBD8A" w14:textId="3D1A69D2" w:rsidR="002B79FC" w:rsidRDefault="003E4BB3">
      <w:pPr>
        <w:pStyle w:val="Lijstalinea"/>
        <w:numPr>
          <w:ilvl w:val="0"/>
          <w:numId w:val="5"/>
        </w:numPr>
        <w:rPr>
          <w:lang w:eastAsia="nl-NL"/>
        </w:rPr>
      </w:pPr>
      <w:r>
        <w:rPr>
          <w:lang w:eastAsia="nl-NL"/>
        </w:rPr>
        <w:t xml:space="preserve">&lt; </w:t>
      </w:r>
      <w:r w:rsidR="0076609D">
        <w:rPr>
          <w:lang w:eastAsia="nl-NL"/>
        </w:rPr>
        <w:t>Referentie 2023-</w:t>
      </w:r>
      <w:r w:rsidR="00366FBA">
        <w:rPr>
          <w:lang w:eastAsia="nl-NL"/>
        </w:rPr>
        <w:t>011513</w:t>
      </w:r>
      <w:r w:rsidR="00B95164">
        <w:rPr>
          <w:lang w:eastAsia="nl-NL"/>
        </w:rPr>
        <w:t xml:space="preserve"> </w:t>
      </w:r>
      <w:r w:rsidR="001675D7">
        <w:rPr>
          <w:lang w:eastAsia="nl-NL"/>
        </w:rPr>
        <w:t>&gt;</w:t>
      </w:r>
    </w:p>
    <w:p w14:paraId="3D7CFCF9" w14:textId="77777777" w:rsidR="002B79FC" w:rsidRDefault="003E4BB3">
      <w:pPr>
        <w:pStyle w:val="Lijstalinea"/>
        <w:numPr>
          <w:ilvl w:val="0"/>
          <w:numId w:val="5"/>
        </w:numPr>
        <w:rPr>
          <w:lang w:eastAsia="nl-NL"/>
        </w:rPr>
      </w:pPr>
      <w:r>
        <w:rPr>
          <w:lang w:eastAsia="nl-NL"/>
        </w:rPr>
        <w:t>&lt; Budgetnummer &gt;</w:t>
      </w:r>
    </w:p>
    <w:p w14:paraId="7F01ABE1" w14:textId="77777777" w:rsidR="002B79FC" w:rsidRDefault="003E4BB3">
      <w:pPr>
        <w:pStyle w:val="Lijstalinea"/>
        <w:numPr>
          <w:ilvl w:val="0"/>
          <w:numId w:val="5"/>
        </w:numPr>
        <w:rPr>
          <w:lang w:eastAsia="nl-NL"/>
        </w:rPr>
      </w:pPr>
      <w:r>
        <w:rPr>
          <w:lang w:eastAsia="nl-NL"/>
        </w:rPr>
        <w:t>&lt; Totaal factuurbedrag inclusief en exclusief Btw &gt;</w:t>
      </w:r>
    </w:p>
    <w:p w14:paraId="703B4BD1" w14:textId="21E6D85B" w:rsidR="002B79FC" w:rsidRDefault="003E4BB3" w:rsidP="00745935">
      <w:pPr>
        <w:pStyle w:val="Lijstalinea"/>
        <w:numPr>
          <w:ilvl w:val="0"/>
          <w:numId w:val="5"/>
        </w:numPr>
        <w:rPr>
          <w:lang w:eastAsia="nl-NL"/>
        </w:rPr>
      </w:pPr>
      <w:r>
        <w:rPr>
          <w:lang w:eastAsia="nl-NL"/>
        </w:rPr>
        <w:t>&lt; Btw-tarief van toepassing &gt;</w:t>
      </w:r>
    </w:p>
    <w:p w14:paraId="2DD87ED9" w14:textId="77777777" w:rsidR="002B79FC" w:rsidRDefault="002B79FC">
      <w:pPr>
        <w:tabs>
          <w:tab w:val="left" w:pos="748"/>
        </w:tabs>
        <w:textAlignment w:val="baseline"/>
        <w:rPr>
          <w:rFonts w:cs="Arial"/>
        </w:rPr>
      </w:pPr>
    </w:p>
    <w:p w14:paraId="6587104A"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0988CF56" w14:textId="77777777" w:rsidR="002B79FC" w:rsidRDefault="002B79FC">
      <w:pPr>
        <w:ind w:left="705" w:hanging="705"/>
      </w:pPr>
    </w:p>
    <w:p w14:paraId="6086D1A9" w14:textId="11A51848" w:rsidR="002B79FC" w:rsidRDefault="008B73A9">
      <w:pPr>
        <w:ind w:left="705" w:hanging="705"/>
      </w:pPr>
      <w:r>
        <w:lastRenderedPageBreak/>
        <w:t>6</w:t>
      </w:r>
      <w:r w:rsidR="003E4BB3">
        <w:t>.3</w:t>
      </w:r>
      <w:r w:rsidR="003E4BB3">
        <w:tab/>
        <w:t xml:space="preserve">De facturen dienen in enkelvoud te worden gezonden aan: </w:t>
      </w:r>
      <w:hyperlink r:id="rId9">
        <w:r w:rsidR="003E4BB3">
          <w:rPr>
            <w:rStyle w:val="InternetLink"/>
          </w:rPr>
          <w:t>crediteuren@denhelder.nl</w:t>
        </w:r>
      </w:hyperlink>
      <w:r w:rsidR="003E4BB3">
        <w:t xml:space="preserve"> </w:t>
      </w:r>
      <w:r w:rsidR="0076609D">
        <w:t>in pdf-formaat en inclusief eventuele bijlagen.</w:t>
      </w:r>
    </w:p>
    <w:p w14:paraId="2F261BCF" w14:textId="25CE54F5" w:rsidR="002B79FC" w:rsidRDefault="002B79FC">
      <w:pPr>
        <w:rPr>
          <w:rFonts w:cs="Arial"/>
        </w:rPr>
      </w:pPr>
    </w:p>
    <w:p w14:paraId="69A1F274" w14:textId="16F4BE1C" w:rsidR="00F21D75" w:rsidRDefault="00F21D75" w:rsidP="00F21D75">
      <w:pPr>
        <w:pStyle w:val="Kop1"/>
        <w:rPr>
          <w:rFonts w:ascii="Arial" w:hAnsi="Arial" w:cs="Arial"/>
        </w:rPr>
      </w:pPr>
      <w:bookmarkStart w:id="14" w:name="_Toc134704505"/>
      <w:r>
        <w:rPr>
          <w:rFonts w:ascii="Arial" w:hAnsi="Arial" w:cs="Arial"/>
        </w:rPr>
        <w:t xml:space="preserve">Artikel </w:t>
      </w:r>
      <w:r w:rsidR="008B73A9">
        <w:rPr>
          <w:rFonts w:ascii="Arial" w:hAnsi="Arial" w:cs="Arial"/>
        </w:rPr>
        <w:t>7</w:t>
      </w:r>
      <w:r>
        <w:rPr>
          <w:rFonts w:ascii="Arial" w:hAnsi="Arial" w:cs="Arial"/>
        </w:rPr>
        <w:tab/>
        <w:t>Contactpersonen</w:t>
      </w:r>
      <w:bookmarkEnd w:id="14"/>
    </w:p>
    <w:p w14:paraId="779E0CBF" w14:textId="77777777" w:rsidR="00F21D75" w:rsidRDefault="00F21D75">
      <w:pPr>
        <w:rPr>
          <w:rFonts w:cs="Arial"/>
        </w:rPr>
      </w:pPr>
    </w:p>
    <w:p w14:paraId="116AD6AE" w14:textId="01C8FC3A" w:rsidR="007851B6" w:rsidRDefault="008B73A9" w:rsidP="00F21D75">
      <w:pPr>
        <w:ind w:left="705" w:hanging="705"/>
        <w:rPr>
          <w:rFonts w:cs="Arial"/>
        </w:rPr>
      </w:pPr>
      <w:r>
        <w:t>7</w:t>
      </w:r>
      <w:r w:rsidR="00F21D75">
        <w:t>.1</w:t>
      </w:r>
      <w:r w:rsidR="00F21D75">
        <w:tab/>
      </w:r>
      <w:r w:rsidR="00F21D75">
        <w:rPr>
          <w:rFonts w:cs="Arial"/>
        </w:rPr>
        <w:t xml:space="preserve">Voor het overleg zoals bedoeld in artikel </w:t>
      </w:r>
      <w:r>
        <w:rPr>
          <w:rFonts w:cs="Arial"/>
        </w:rPr>
        <w:t>8</w:t>
      </w:r>
      <w:r w:rsidR="00C6326A">
        <w:rPr>
          <w:rFonts w:cs="Arial"/>
        </w:rPr>
        <w:t xml:space="preserve"> </w:t>
      </w:r>
      <w:r w:rsidR="00F21D75">
        <w:rPr>
          <w:rFonts w:cs="Arial"/>
        </w:rPr>
        <w:t xml:space="preserve">alsmede de overige communicatie inzake de uitvoering van onderhavige </w:t>
      </w:r>
      <w:r w:rsidR="00C6326A">
        <w:rPr>
          <w:rFonts w:cs="Arial"/>
        </w:rPr>
        <w:t xml:space="preserve">Overeenkomst </w:t>
      </w:r>
      <w:r w:rsidR="00F21D75">
        <w:rPr>
          <w:rFonts w:cs="Arial"/>
        </w:rPr>
        <w:t xml:space="preserve">fungeren namens Gemeente en Opdrachtnemer de </w:t>
      </w:r>
      <w:r w:rsidR="00F21D75" w:rsidRPr="003E3409">
        <w:rPr>
          <w:rFonts w:cs="Arial"/>
        </w:rPr>
        <w:t>volgende personen:</w:t>
      </w:r>
    </w:p>
    <w:p w14:paraId="4ABA9DCA" w14:textId="77777777" w:rsidR="00F21D75" w:rsidRPr="003E3409" w:rsidRDefault="00F21D75" w:rsidP="00F21D75">
      <w:pPr>
        <w:rPr>
          <w:rFonts w:cs="Arial"/>
        </w:rPr>
      </w:pPr>
    </w:p>
    <w:p w14:paraId="74443149" w14:textId="0D427630" w:rsidR="00F21D75" w:rsidRPr="003E3409" w:rsidRDefault="00F21D75" w:rsidP="00F21D75">
      <w:pPr>
        <w:tabs>
          <w:tab w:val="left" w:pos="1641"/>
        </w:tabs>
        <w:ind w:left="1641" w:hanging="360"/>
        <w:rPr>
          <w:rFonts w:cs="Arial"/>
        </w:rPr>
      </w:pPr>
      <w:r w:rsidRPr="003E3409">
        <w:rPr>
          <w:rFonts w:cs="Arial"/>
        </w:rPr>
        <w:t xml:space="preserve">- Gemeente: </w:t>
      </w:r>
      <w:r w:rsidRPr="003E3409">
        <w:rPr>
          <w:rFonts w:cs="Arial"/>
        </w:rPr>
        <w:tab/>
      </w:r>
      <w:r w:rsidRPr="003E3409">
        <w:rPr>
          <w:rFonts w:cs="Arial"/>
        </w:rPr>
        <w:tab/>
      </w:r>
      <w:r w:rsidR="00366FBA">
        <w:rPr>
          <w:rFonts w:cs="Arial"/>
        </w:rPr>
        <w:t>Chris van Rossem</w:t>
      </w:r>
      <w:r w:rsidR="00C6326A" w:rsidRPr="003E3409">
        <w:rPr>
          <w:rFonts w:cs="Arial"/>
        </w:rPr>
        <w:t xml:space="preserve"> </w:t>
      </w:r>
    </w:p>
    <w:p w14:paraId="7723B4BA" w14:textId="0ECB13A6" w:rsidR="00F21D75" w:rsidRPr="003E3409" w:rsidRDefault="00F21D75" w:rsidP="00F21D75">
      <w:pPr>
        <w:tabs>
          <w:tab w:val="left" w:pos="1641"/>
        </w:tabs>
        <w:ind w:left="1641" w:hanging="360"/>
        <w:rPr>
          <w:rFonts w:cs="Arial"/>
        </w:rPr>
      </w:pPr>
      <w:r w:rsidRPr="003E3409">
        <w:rPr>
          <w:rFonts w:cs="Arial"/>
        </w:rPr>
        <w:tab/>
      </w:r>
      <w:r w:rsidRPr="003E3409">
        <w:rPr>
          <w:rFonts w:cs="Arial"/>
        </w:rPr>
        <w:tab/>
      </w:r>
      <w:r w:rsidRPr="003E3409">
        <w:rPr>
          <w:rFonts w:cs="Arial"/>
        </w:rPr>
        <w:tab/>
      </w:r>
      <w:r w:rsidRPr="003E3409">
        <w:rPr>
          <w:rFonts w:cs="Arial"/>
        </w:rPr>
        <w:tab/>
      </w:r>
      <w:r w:rsidR="00C6326A" w:rsidRPr="003E3409">
        <w:rPr>
          <w:rFonts w:cs="Arial"/>
        </w:rPr>
        <w:t>Adviseur</w:t>
      </w:r>
      <w:r w:rsidR="00366FBA">
        <w:rPr>
          <w:rFonts w:cs="Arial"/>
        </w:rPr>
        <w:t xml:space="preserve"> Informatie en Technologie</w:t>
      </w:r>
      <w:r w:rsidR="00C6326A" w:rsidRPr="003E3409">
        <w:rPr>
          <w:rFonts w:cs="Arial"/>
        </w:rPr>
        <w:tab/>
      </w:r>
      <w:r w:rsidR="00C6326A" w:rsidRPr="003E3409">
        <w:rPr>
          <w:rFonts w:cs="Arial"/>
        </w:rPr>
        <w:tab/>
      </w:r>
    </w:p>
    <w:p w14:paraId="2FD94379" w14:textId="3E1F1518" w:rsidR="00F21D75" w:rsidRPr="003E3409" w:rsidRDefault="00F21D75" w:rsidP="00F21D75">
      <w:pPr>
        <w:tabs>
          <w:tab w:val="left" w:pos="1641"/>
        </w:tabs>
        <w:ind w:left="1641" w:hanging="360"/>
        <w:rPr>
          <w:rFonts w:cs="Arial"/>
        </w:rPr>
      </w:pPr>
      <w:r w:rsidRPr="003E3409">
        <w:rPr>
          <w:rFonts w:cs="Arial"/>
        </w:rPr>
        <w:tab/>
      </w:r>
      <w:r w:rsidRPr="003E3409">
        <w:rPr>
          <w:rFonts w:cs="Arial"/>
        </w:rPr>
        <w:tab/>
      </w:r>
      <w:r w:rsidRPr="003E3409">
        <w:rPr>
          <w:rFonts w:cs="Arial"/>
        </w:rPr>
        <w:tab/>
      </w:r>
      <w:r w:rsidR="00B067BC">
        <w:rPr>
          <w:rFonts w:cs="Arial"/>
        </w:rPr>
        <w:tab/>
        <w:t>c.van.rossem@denhelder.nl</w:t>
      </w:r>
      <w:r w:rsidRPr="003E3409">
        <w:rPr>
          <w:rFonts w:cs="Arial"/>
        </w:rPr>
        <w:t xml:space="preserve"> </w:t>
      </w:r>
    </w:p>
    <w:p w14:paraId="3CFE5532" w14:textId="1C8E6504" w:rsidR="00F21D75" w:rsidRPr="003E3409" w:rsidRDefault="00F21D75" w:rsidP="00F21D75">
      <w:pPr>
        <w:tabs>
          <w:tab w:val="left" w:pos="1641"/>
        </w:tabs>
        <w:ind w:left="1641" w:hanging="360"/>
        <w:rPr>
          <w:rFonts w:cs="Arial"/>
        </w:rPr>
      </w:pPr>
      <w:r w:rsidRPr="003E3409">
        <w:rPr>
          <w:rFonts w:cs="Arial"/>
        </w:rPr>
        <w:tab/>
      </w:r>
      <w:r w:rsidRPr="003E3409">
        <w:rPr>
          <w:rFonts w:cs="Arial"/>
        </w:rPr>
        <w:tab/>
      </w:r>
      <w:r w:rsidRPr="003E3409">
        <w:rPr>
          <w:rFonts w:cs="Arial"/>
        </w:rPr>
        <w:tab/>
      </w:r>
      <w:r w:rsidRPr="003E3409">
        <w:rPr>
          <w:rFonts w:cs="Arial"/>
        </w:rPr>
        <w:tab/>
      </w:r>
      <w:r w:rsidR="00C6326A" w:rsidRPr="003E3409">
        <w:rPr>
          <w:rFonts w:cs="Arial"/>
        </w:rPr>
        <w:t>0223 67</w:t>
      </w:r>
      <w:r w:rsidR="00366FBA">
        <w:rPr>
          <w:rFonts w:cs="Arial"/>
        </w:rPr>
        <w:t xml:space="preserve"> </w:t>
      </w:r>
      <w:r w:rsidR="00C6326A" w:rsidRPr="003E3409">
        <w:rPr>
          <w:rFonts w:cs="Arial"/>
        </w:rPr>
        <w:t>8</w:t>
      </w:r>
      <w:r w:rsidR="00366FBA">
        <w:rPr>
          <w:rFonts w:cs="Arial"/>
        </w:rPr>
        <w:t>333</w:t>
      </w:r>
    </w:p>
    <w:p w14:paraId="041729A6" w14:textId="77777777" w:rsidR="00F21D75" w:rsidRDefault="00F21D75" w:rsidP="00F21D75">
      <w:pPr>
        <w:tabs>
          <w:tab w:val="left" w:pos="1641"/>
        </w:tabs>
        <w:ind w:left="1641" w:hanging="360"/>
        <w:rPr>
          <w:rFonts w:cs="Arial"/>
          <w:highlight w:val="green"/>
        </w:rPr>
      </w:pPr>
      <w:r>
        <w:rPr>
          <w:rFonts w:cs="Arial"/>
        </w:rPr>
        <w:t>- Opdrachtnemer:</w:t>
      </w:r>
      <w:r>
        <w:rPr>
          <w:rFonts w:cs="Arial"/>
        </w:rPr>
        <w:tab/>
      </w:r>
      <w:r w:rsidRPr="00366FBA">
        <w:rPr>
          <w:rFonts w:cs="Arial"/>
          <w:highlight w:val="cyan"/>
        </w:rPr>
        <w:t xml:space="preserve">&lt;naam contactpersoon&gt; </w:t>
      </w:r>
    </w:p>
    <w:p w14:paraId="07A5678D" w14:textId="77777777" w:rsidR="00F21D75" w:rsidRDefault="00F21D75" w:rsidP="00F21D75">
      <w:pPr>
        <w:tabs>
          <w:tab w:val="left" w:pos="1641"/>
        </w:tabs>
        <w:ind w:left="1641" w:hanging="360"/>
        <w:rPr>
          <w:rFonts w:cs="Arial"/>
          <w:highlight w:val="green"/>
        </w:rPr>
      </w:pPr>
      <w:r w:rsidRPr="00266AC4">
        <w:rPr>
          <w:rFonts w:cs="Arial"/>
        </w:rPr>
        <w:tab/>
      </w:r>
      <w:r w:rsidRPr="00266AC4">
        <w:rPr>
          <w:rFonts w:cs="Arial"/>
        </w:rPr>
        <w:tab/>
      </w:r>
      <w:r w:rsidRPr="00266AC4">
        <w:rPr>
          <w:rFonts w:cs="Arial"/>
        </w:rPr>
        <w:tab/>
      </w:r>
      <w:r w:rsidRPr="00266AC4">
        <w:rPr>
          <w:rFonts w:cs="Arial"/>
        </w:rPr>
        <w:tab/>
      </w:r>
      <w:r w:rsidRPr="00366FBA">
        <w:rPr>
          <w:rFonts w:cs="Arial"/>
          <w:highlight w:val="cyan"/>
        </w:rPr>
        <w:t xml:space="preserve">&lt;functie&gt; </w:t>
      </w:r>
    </w:p>
    <w:p w14:paraId="6F824012" w14:textId="77777777" w:rsidR="00F21D75" w:rsidRDefault="00F21D75" w:rsidP="00F21D75">
      <w:pPr>
        <w:tabs>
          <w:tab w:val="left" w:pos="1641"/>
        </w:tabs>
        <w:ind w:left="1641" w:hanging="360"/>
        <w:rPr>
          <w:rFonts w:cs="Arial"/>
          <w:highlight w:val="green"/>
        </w:rPr>
      </w:pPr>
      <w:r w:rsidRPr="00266AC4">
        <w:rPr>
          <w:rFonts w:cs="Arial"/>
        </w:rPr>
        <w:tab/>
      </w:r>
      <w:r w:rsidRPr="00266AC4">
        <w:rPr>
          <w:rFonts w:cs="Arial"/>
        </w:rPr>
        <w:tab/>
      </w:r>
      <w:r w:rsidRPr="00266AC4">
        <w:rPr>
          <w:rFonts w:cs="Arial"/>
        </w:rPr>
        <w:tab/>
      </w:r>
      <w:r w:rsidRPr="00266AC4">
        <w:rPr>
          <w:rFonts w:cs="Arial"/>
        </w:rPr>
        <w:tab/>
      </w:r>
      <w:r w:rsidRPr="00366FBA">
        <w:rPr>
          <w:rFonts w:cs="Arial"/>
          <w:highlight w:val="cyan"/>
        </w:rPr>
        <w:t xml:space="preserve">&lt;e-mailadres&gt; </w:t>
      </w:r>
    </w:p>
    <w:p w14:paraId="72E0E70D" w14:textId="2BB13457" w:rsidR="00F21D75" w:rsidRPr="00366FBA" w:rsidRDefault="00F21D75" w:rsidP="00F21D75">
      <w:pPr>
        <w:tabs>
          <w:tab w:val="left" w:pos="1641"/>
        </w:tabs>
        <w:ind w:left="1641" w:hanging="360"/>
        <w:rPr>
          <w:rFonts w:cs="Arial"/>
          <w:highlight w:val="cyan"/>
        </w:rPr>
      </w:pPr>
      <w:r w:rsidRPr="00266AC4">
        <w:rPr>
          <w:rFonts w:cs="Arial"/>
        </w:rPr>
        <w:tab/>
      </w:r>
      <w:r w:rsidRPr="00266AC4">
        <w:rPr>
          <w:rFonts w:cs="Arial"/>
        </w:rPr>
        <w:tab/>
      </w:r>
      <w:r w:rsidRPr="00266AC4">
        <w:rPr>
          <w:rFonts w:cs="Arial"/>
        </w:rPr>
        <w:tab/>
      </w:r>
      <w:r w:rsidRPr="00266AC4">
        <w:rPr>
          <w:rFonts w:cs="Arial"/>
        </w:rPr>
        <w:tab/>
      </w:r>
      <w:r w:rsidRPr="00366FBA">
        <w:rPr>
          <w:rFonts w:cs="Arial"/>
          <w:highlight w:val="cyan"/>
        </w:rPr>
        <w:t>&lt;telefoonnummer&gt;</w:t>
      </w:r>
    </w:p>
    <w:p w14:paraId="4831A92C" w14:textId="77777777" w:rsidR="007851B6" w:rsidRDefault="007851B6" w:rsidP="00F21D75">
      <w:pPr>
        <w:tabs>
          <w:tab w:val="left" w:pos="1641"/>
        </w:tabs>
        <w:ind w:left="1641" w:hanging="360"/>
        <w:rPr>
          <w:rFonts w:cs="Arial"/>
          <w:highlight w:val="green"/>
        </w:rPr>
      </w:pPr>
    </w:p>
    <w:p w14:paraId="3A85C30E" w14:textId="69F82F49" w:rsidR="00F21D75" w:rsidRDefault="008B73A9" w:rsidP="00F21D75">
      <w:pPr>
        <w:tabs>
          <w:tab w:val="left" w:pos="748"/>
        </w:tabs>
        <w:ind w:left="748" w:hanging="748"/>
        <w:rPr>
          <w:rFonts w:cs="Arial"/>
        </w:rPr>
      </w:pPr>
      <w:r>
        <w:rPr>
          <w:rFonts w:cs="Arial"/>
        </w:rPr>
        <w:t>7</w:t>
      </w:r>
      <w:r w:rsidR="00F21D75">
        <w:rPr>
          <w:rFonts w:cs="Arial"/>
        </w:rPr>
        <w:t>.2</w:t>
      </w:r>
      <w:r w:rsidR="00F21D75">
        <w:rPr>
          <w:rFonts w:cs="Arial"/>
        </w:rPr>
        <w:tab/>
        <w:t>In geval van wijziging van de contactpersoon, geeft de betreffende partij dit binnen 5 werkdagen dagen door aan de ander partij.</w:t>
      </w:r>
    </w:p>
    <w:p w14:paraId="2BEB6EF6" w14:textId="77777777" w:rsidR="00F21D75" w:rsidRDefault="00F21D75">
      <w:pPr>
        <w:rPr>
          <w:rFonts w:cs="Arial"/>
        </w:rPr>
      </w:pPr>
    </w:p>
    <w:p w14:paraId="64059EC0" w14:textId="7B3C593A" w:rsidR="002B79FC" w:rsidRDefault="00F21D75">
      <w:pPr>
        <w:pStyle w:val="Kop1"/>
        <w:rPr>
          <w:rFonts w:ascii="Arial" w:hAnsi="Arial" w:cs="Arial"/>
        </w:rPr>
      </w:pPr>
      <w:bookmarkStart w:id="15" w:name="_Toc67920440"/>
      <w:bookmarkStart w:id="16" w:name="_Toc134704506"/>
      <w:bookmarkEnd w:id="15"/>
      <w:r>
        <w:rPr>
          <w:rFonts w:ascii="Arial" w:hAnsi="Arial" w:cs="Arial"/>
        </w:rPr>
        <w:t>Artikel</w:t>
      </w:r>
      <w:r w:rsidR="00A465FA">
        <w:rPr>
          <w:rFonts w:ascii="Arial" w:hAnsi="Arial" w:cs="Arial"/>
        </w:rPr>
        <w:t xml:space="preserve"> </w:t>
      </w:r>
      <w:r w:rsidR="008B73A9">
        <w:rPr>
          <w:rFonts w:ascii="Arial" w:hAnsi="Arial" w:cs="Arial"/>
        </w:rPr>
        <w:t>8</w:t>
      </w:r>
      <w:r w:rsidR="00A465FA">
        <w:rPr>
          <w:rFonts w:ascii="Arial" w:hAnsi="Arial" w:cs="Arial"/>
        </w:rPr>
        <w:tab/>
      </w:r>
      <w:r>
        <w:rPr>
          <w:rFonts w:ascii="Arial" w:hAnsi="Arial" w:cs="Arial"/>
        </w:rPr>
        <w:t>Evaluatie</w:t>
      </w:r>
      <w:bookmarkEnd w:id="16"/>
    </w:p>
    <w:p w14:paraId="1B0AB741" w14:textId="77777777" w:rsidR="002B79FC" w:rsidRDefault="002B79FC">
      <w:pPr>
        <w:tabs>
          <w:tab w:val="left" w:pos="748"/>
        </w:tabs>
        <w:ind w:left="748" w:hanging="748"/>
        <w:rPr>
          <w:rFonts w:cs="Arial"/>
        </w:rPr>
      </w:pPr>
    </w:p>
    <w:p w14:paraId="0524F443" w14:textId="61277F3E" w:rsidR="002B79FC" w:rsidRDefault="008B73A9">
      <w:pPr>
        <w:tabs>
          <w:tab w:val="left" w:pos="748"/>
        </w:tabs>
        <w:ind w:left="748" w:hanging="748"/>
        <w:rPr>
          <w:rFonts w:cs="Arial"/>
        </w:rPr>
      </w:pPr>
      <w:r>
        <w:rPr>
          <w:rFonts w:cs="Arial"/>
        </w:rPr>
        <w:t>8</w:t>
      </w:r>
      <w:r w:rsidR="00F21D75">
        <w:rPr>
          <w:rFonts w:cs="Arial"/>
        </w:rPr>
        <w:t>.1</w:t>
      </w:r>
      <w:r w:rsidR="003E4BB3">
        <w:rPr>
          <w:rFonts w:cs="Arial"/>
        </w:rPr>
        <w:tab/>
        <w:t>Partijen evalueren tenminste</w:t>
      </w:r>
      <w:r w:rsidR="005833D4">
        <w:rPr>
          <w:rFonts w:cs="Arial"/>
        </w:rPr>
        <w:t xml:space="preserve"> </w:t>
      </w:r>
      <w:r w:rsidR="003E3409">
        <w:rPr>
          <w:rFonts w:cs="Arial"/>
        </w:rPr>
        <w:t xml:space="preserve">1 </w:t>
      </w:r>
      <w:r w:rsidR="005833D4">
        <w:rPr>
          <w:rFonts w:cs="Arial"/>
        </w:rPr>
        <w:t xml:space="preserve">keer </w:t>
      </w:r>
      <w:r w:rsidR="003E4BB3">
        <w:rPr>
          <w:rFonts w:cs="Arial"/>
        </w:rPr>
        <w:t xml:space="preserve">per </w:t>
      </w:r>
      <w:r w:rsidR="003E3409">
        <w:rPr>
          <w:rFonts w:cs="Arial"/>
        </w:rPr>
        <w:t>jaar</w:t>
      </w:r>
      <w:r w:rsidR="003E4BB3">
        <w:rPr>
          <w:rFonts w:cs="Arial"/>
        </w:rPr>
        <w:t xml:space="preserve"> de </w:t>
      </w:r>
      <w:r w:rsidR="003E3409">
        <w:rPr>
          <w:rFonts w:cs="Arial"/>
        </w:rPr>
        <w:t>O</w:t>
      </w:r>
      <w:r w:rsidR="003E4BB3">
        <w:rPr>
          <w:rFonts w:cs="Arial"/>
        </w:rPr>
        <w:t>vereenkomst.</w:t>
      </w:r>
    </w:p>
    <w:p w14:paraId="75BB51EE" w14:textId="77777777" w:rsidR="002B79FC" w:rsidRDefault="002B79FC">
      <w:pPr>
        <w:tabs>
          <w:tab w:val="left" w:pos="748"/>
        </w:tabs>
        <w:ind w:left="748" w:hanging="748"/>
        <w:rPr>
          <w:rFonts w:cs="Arial"/>
        </w:rPr>
      </w:pPr>
    </w:p>
    <w:p w14:paraId="2E42FC04" w14:textId="70A5D4AC" w:rsidR="002B79FC" w:rsidRDefault="008B73A9">
      <w:pPr>
        <w:tabs>
          <w:tab w:val="left" w:pos="748"/>
        </w:tabs>
        <w:ind w:left="748" w:hanging="748"/>
        <w:rPr>
          <w:rFonts w:cs="Arial"/>
        </w:rPr>
      </w:pPr>
      <w:r>
        <w:rPr>
          <w:rFonts w:cs="Arial"/>
        </w:rPr>
        <w:t>8</w:t>
      </w:r>
      <w:r w:rsidR="00F21D75">
        <w:rPr>
          <w:rFonts w:cs="Arial"/>
        </w:rPr>
        <w:t>.2</w:t>
      </w:r>
      <w:r w:rsidR="003E4BB3">
        <w:rPr>
          <w:rFonts w:cs="Arial"/>
        </w:rPr>
        <w:tab/>
        <w:t xml:space="preserve">In het periodiek overleg </w:t>
      </w:r>
      <w:r w:rsidR="00F21D75">
        <w:rPr>
          <w:rFonts w:cs="Arial"/>
        </w:rPr>
        <w:t xml:space="preserve">zoals aangegeven in artikel </w:t>
      </w:r>
      <w:r>
        <w:rPr>
          <w:rFonts w:cs="Arial"/>
        </w:rPr>
        <w:t>8</w:t>
      </w:r>
      <w:r w:rsidR="00F21D75">
        <w:rPr>
          <w:rFonts w:cs="Arial"/>
        </w:rPr>
        <w:t>.1</w:t>
      </w:r>
      <w:r w:rsidR="003E4BB3">
        <w:rPr>
          <w:rFonts w:cs="Arial"/>
        </w:rPr>
        <w:t xml:space="preserve"> worden tenminste de volgende onderwerpen besproken: </w:t>
      </w:r>
    </w:p>
    <w:p w14:paraId="3757C170" w14:textId="152D740E" w:rsidR="002B79FC" w:rsidRDefault="00062D73">
      <w:pPr>
        <w:spacing w:before="60" w:after="60"/>
        <w:ind w:firstLine="705"/>
      </w:pPr>
      <w:r>
        <w:t>a. Dienstverlening</w:t>
      </w:r>
    </w:p>
    <w:p w14:paraId="3CA4BAE2" w14:textId="1E1EA212" w:rsidR="002B79FC" w:rsidRDefault="003E4BB3">
      <w:pPr>
        <w:spacing w:before="60" w:after="60"/>
        <w:ind w:firstLine="705"/>
      </w:pPr>
      <w:r>
        <w:t>b.</w:t>
      </w:r>
      <w:r w:rsidR="00062D73">
        <w:t xml:space="preserve"> Nieuwe ontwikkelingen en mogelijkheden</w:t>
      </w:r>
    </w:p>
    <w:p w14:paraId="16A237BC" w14:textId="242743B2" w:rsidR="002B79FC" w:rsidRDefault="003E4BB3">
      <w:pPr>
        <w:spacing w:before="60" w:after="60"/>
        <w:ind w:firstLine="705"/>
      </w:pPr>
      <w:r>
        <w:t xml:space="preserve">c. </w:t>
      </w:r>
      <w:r w:rsidR="00745935">
        <w:t>Klachten, knelpunten</w:t>
      </w:r>
    </w:p>
    <w:p w14:paraId="6840F3A6" w14:textId="77777777" w:rsidR="002B79FC" w:rsidRDefault="002B79FC">
      <w:pPr>
        <w:ind w:left="705" w:hanging="705"/>
      </w:pPr>
    </w:p>
    <w:p w14:paraId="1ED004AB" w14:textId="44923CAF" w:rsidR="002B79FC" w:rsidRDefault="008B73A9">
      <w:pPr>
        <w:ind w:left="705" w:hanging="705"/>
      </w:pPr>
      <w:r>
        <w:t>8</w:t>
      </w:r>
      <w:r w:rsidR="00F21D75">
        <w:t>.3</w:t>
      </w:r>
      <w:r w:rsidR="003E4BB3">
        <w:tab/>
        <w:t>Van elke evaluatie maakt Gemeente een schriftelijk verslag. In het geval Opdrachtnemer wenst te reageren op het verslag, wordt deze reactie aan het verslag gehecht.</w:t>
      </w:r>
    </w:p>
    <w:p w14:paraId="22B76170" w14:textId="77777777" w:rsidR="00062D73" w:rsidRDefault="00062D73" w:rsidP="00062D73"/>
    <w:p w14:paraId="750E6615" w14:textId="79612C54" w:rsidR="002B79FC" w:rsidRPr="00062D73" w:rsidRDefault="00F21D75" w:rsidP="00062D73">
      <w:pPr>
        <w:pStyle w:val="Kop1"/>
        <w:rPr>
          <w:rFonts w:ascii="Arial" w:hAnsi="Arial" w:cs="Arial"/>
        </w:rPr>
      </w:pPr>
      <w:bookmarkStart w:id="17" w:name="_Toc67920441"/>
      <w:bookmarkStart w:id="18" w:name="_Toc134704507"/>
      <w:bookmarkEnd w:id="17"/>
      <w:r w:rsidRPr="00062D73">
        <w:rPr>
          <w:rFonts w:ascii="Arial" w:hAnsi="Arial" w:cs="Arial"/>
        </w:rPr>
        <w:t xml:space="preserve">Artikel </w:t>
      </w:r>
      <w:r w:rsidR="008B73A9">
        <w:rPr>
          <w:rFonts w:ascii="Arial" w:hAnsi="Arial" w:cs="Arial"/>
        </w:rPr>
        <w:t>9</w:t>
      </w:r>
      <w:r w:rsidR="003E4BB3" w:rsidRPr="00062D73">
        <w:rPr>
          <w:rFonts w:ascii="Arial" w:hAnsi="Arial" w:cs="Arial"/>
        </w:rPr>
        <w:tab/>
        <w:t>Ontbinding</w:t>
      </w:r>
      <w:bookmarkEnd w:id="18"/>
    </w:p>
    <w:p w14:paraId="446F394D" w14:textId="77777777" w:rsidR="002B79FC" w:rsidRDefault="002B79FC">
      <w:pPr>
        <w:textAlignment w:val="baseline"/>
        <w:rPr>
          <w:rFonts w:cs="Arial"/>
        </w:rPr>
      </w:pPr>
    </w:p>
    <w:p w14:paraId="2352D12E" w14:textId="76846B10" w:rsidR="000C0BCF" w:rsidRPr="000B351C" w:rsidRDefault="000C0BCF" w:rsidP="008B73A9">
      <w:pPr>
        <w:tabs>
          <w:tab w:val="left" w:pos="709"/>
        </w:tabs>
        <w:overflowPunct w:val="0"/>
        <w:autoSpaceDE w:val="0"/>
        <w:autoSpaceDN w:val="0"/>
        <w:adjustRightInd w:val="0"/>
        <w:textAlignment w:val="baseline"/>
        <w:rPr>
          <w:rFonts w:cs="Arial"/>
        </w:rPr>
      </w:pPr>
      <w:r w:rsidRPr="00223BB7">
        <w:t xml:space="preserve">Aanvullend op het bepaalde </w:t>
      </w:r>
      <w:r w:rsidRPr="00223BB7">
        <w:rPr>
          <w:rFonts w:cs="Arial"/>
        </w:rPr>
        <w:t xml:space="preserve">in </w:t>
      </w:r>
      <w:r w:rsidR="000B351C" w:rsidRPr="00DC1A1B">
        <w:rPr>
          <w:rFonts w:cs="Arial"/>
        </w:rPr>
        <w:t xml:space="preserve">artikel </w:t>
      </w:r>
      <w:r w:rsidR="000B351C">
        <w:rPr>
          <w:rFonts w:cs="Arial"/>
        </w:rPr>
        <w:t xml:space="preserve">20 van de GIBIT 2020 </w:t>
      </w:r>
      <w:r w:rsidRPr="00223BB7">
        <w:t>heeft de Aanbestedende dienst het recht de Overeenkomst en/of Deelopdrachten met onmiddellijke ingang zonder rechterlijke tussenkomst en zonder ingebrekestelling door middel van een schriftelijke kennisgeving aan Opdrachtnemer te ontbinden indien:</w:t>
      </w:r>
    </w:p>
    <w:p w14:paraId="2FAE39E0" w14:textId="49EF18F2" w:rsidR="008B73A9" w:rsidRDefault="008B73A9" w:rsidP="008B73A9">
      <w:pPr>
        <w:tabs>
          <w:tab w:val="left" w:pos="709"/>
        </w:tabs>
        <w:overflowPunct w:val="0"/>
        <w:autoSpaceDE w:val="0"/>
        <w:autoSpaceDN w:val="0"/>
        <w:adjustRightInd w:val="0"/>
        <w:textAlignment w:val="baseline"/>
      </w:pPr>
    </w:p>
    <w:p w14:paraId="749CDC32" w14:textId="7FE391A3" w:rsidR="008B73A9" w:rsidRPr="008B73A9" w:rsidRDefault="00046161" w:rsidP="008B73A9">
      <w:pPr>
        <w:tabs>
          <w:tab w:val="left" w:pos="709"/>
        </w:tabs>
        <w:overflowPunct w:val="0"/>
        <w:autoSpaceDE w:val="0"/>
        <w:autoSpaceDN w:val="0"/>
        <w:adjustRightInd w:val="0"/>
        <w:textAlignment w:val="baseline"/>
        <w:rPr>
          <w:rFonts w:cs="Arial"/>
        </w:rPr>
      </w:pPr>
      <w:r>
        <w:t>9.</w:t>
      </w:r>
      <w:r w:rsidR="008B73A9">
        <w:t>1</w:t>
      </w:r>
    </w:p>
    <w:p w14:paraId="3B2F9E5D" w14:textId="77777777" w:rsidR="000C0BCF" w:rsidRPr="00DC1A1B" w:rsidRDefault="000C0BCF" w:rsidP="005833D4">
      <w:pPr>
        <w:pStyle w:val="Lijstalinea"/>
        <w:numPr>
          <w:ilvl w:val="0"/>
          <w:numId w:val="12"/>
        </w:numPr>
        <w:suppressAutoHyphens w:val="0"/>
      </w:pPr>
      <w:r>
        <w:t>Opdrachtnemer</w:t>
      </w:r>
      <w:r w:rsidRPr="0025492C">
        <w:t xml:space="preserve"> tijdens de uitvoering van de opdracht niet (langer)</w:t>
      </w:r>
      <w:r>
        <w:t xml:space="preserve"> aan de</w:t>
      </w:r>
      <w:r w:rsidRPr="0025492C">
        <w:t xml:space="preserve"> aan de </w:t>
      </w:r>
      <w:r>
        <w:t xml:space="preserve">Inschrijver </w:t>
      </w:r>
      <w:r w:rsidRPr="0025492C">
        <w:t>Gestelde</w:t>
      </w:r>
      <w:r>
        <w:t xml:space="preserve"> eisen (Hoofdstuk 3 van deze Offerteaanvraag) voldoet</w:t>
      </w:r>
      <w:r w:rsidRPr="0025492C">
        <w:t>;</w:t>
      </w:r>
    </w:p>
    <w:p w14:paraId="6EB38AD2" w14:textId="6E63DBFC" w:rsidR="000C0BCF" w:rsidRDefault="000C0BCF" w:rsidP="005833D4">
      <w:pPr>
        <w:pStyle w:val="Lijstalinea"/>
        <w:numPr>
          <w:ilvl w:val="0"/>
          <w:numId w:val="12"/>
        </w:numPr>
      </w:pPr>
      <w:r w:rsidRPr="00DC1A1B">
        <w:t>Een gerechtelijke proced</w:t>
      </w:r>
      <w:r>
        <w:t xml:space="preserve">ure aanhangig is gemaakt tegen Aanbestedende dienst </w:t>
      </w:r>
      <w:r w:rsidRPr="00DC1A1B">
        <w:t xml:space="preserve">dan wel een gerechtelijk vonnis  is gewezen in verband met </w:t>
      </w:r>
      <w:r>
        <w:t>de Europese openbare</w:t>
      </w:r>
      <w:r w:rsidRPr="005833D4">
        <w:rPr>
          <w:rFonts w:cs="Arial"/>
        </w:rPr>
        <w:t xml:space="preserve"> </w:t>
      </w:r>
      <w:r w:rsidRPr="00DC1A1B">
        <w:t xml:space="preserve"> </w:t>
      </w:r>
    </w:p>
    <w:p w14:paraId="78E199AA" w14:textId="450A81FD" w:rsidR="000C0BCF" w:rsidRDefault="000C0BCF" w:rsidP="005833D4">
      <w:pPr>
        <w:ind w:left="708"/>
      </w:pPr>
      <w:r w:rsidRPr="00DC1A1B">
        <w:t>aanbestedingsprocedure die vooraf is gegaan aan de totstandk</w:t>
      </w:r>
      <w:r>
        <w:t>oming van</w:t>
      </w:r>
      <w:r w:rsidRPr="00DC1A1B">
        <w:t xml:space="preserve"> deze </w:t>
      </w:r>
      <w:r>
        <w:t>Overeenkomst;</w:t>
      </w:r>
    </w:p>
    <w:p w14:paraId="01D106DF" w14:textId="1457CDD5" w:rsidR="000C0BCF" w:rsidRPr="000135A8" w:rsidRDefault="000C0BCF" w:rsidP="005833D4">
      <w:pPr>
        <w:pStyle w:val="Lijstalinea"/>
        <w:numPr>
          <w:ilvl w:val="0"/>
          <w:numId w:val="12"/>
        </w:numPr>
        <w:rPr>
          <w:rFonts w:cstheme="minorBidi"/>
        </w:rPr>
      </w:pPr>
      <w:r w:rsidRPr="000135A8">
        <w:rPr>
          <w:rFonts w:cs="Arial"/>
        </w:rPr>
        <w:t>Bij gerechtelijk vonnis de</w:t>
      </w:r>
      <w:r w:rsidR="004C07D0">
        <w:rPr>
          <w:rFonts w:cs="Arial"/>
        </w:rPr>
        <w:t xml:space="preserve"> </w:t>
      </w:r>
      <w:r>
        <w:rPr>
          <w:rFonts w:cs="Arial"/>
        </w:rPr>
        <w:t>Overeenkomst</w:t>
      </w:r>
      <w:r w:rsidRPr="000135A8">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4B015315" w14:textId="77777777" w:rsidR="000C0BCF" w:rsidRPr="00AE174E" w:rsidRDefault="000C0BCF" w:rsidP="000C0BCF">
      <w:pPr>
        <w:pStyle w:val="Lijstalinea"/>
        <w:ind w:left="1383"/>
        <w:rPr>
          <w:rFonts w:cs="Arial"/>
        </w:rPr>
      </w:pPr>
    </w:p>
    <w:p w14:paraId="19C96167" w14:textId="1E3830BB" w:rsidR="000C0BCF" w:rsidRPr="00223BB7" w:rsidRDefault="00046161" w:rsidP="000B351C">
      <w:pPr>
        <w:ind w:left="705" w:hanging="705"/>
      </w:pPr>
      <w:r>
        <w:t>9.</w:t>
      </w:r>
      <w:r w:rsidR="005833D4">
        <w:t>2</w:t>
      </w:r>
      <w:r w:rsidR="005833D4">
        <w:tab/>
      </w:r>
      <w:r w:rsidR="005833D4">
        <w:tab/>
      </w:r>
      <w:r w:rsidR="000C0BCF" w:rsidRPr="00223BB7">
        <w:t>Ontbinding van de Overeenkomst, als bedoeld bij punt 1 onder a., kan nooit tot</w:t>
      </w:r>
      <w:r w:rsidR="005833D4">
        <w:t xml:space="preserve"> </w:t>
      </w:r>
      <w:r w:rsidR="000C0BCF" w:rsidRPr="00223BB7">
        <w:t xml:space="preserve">schadeplichtigheid van de Aanbestedende dienst jegens de Opdrachtnemer leiden. </w:t>
      </w:r>
    </w:p>
    <w:p w14:paraId="5DAA6C2E" w14:textId="4620DB47" w:rsidR="000C0BCF" w:rsidRPr="00DC1A1B" w:rsidRDefault="00046161" w:rsidP="005833D4">
      <w:pPr>
        <w:ind w:left="705" w:hanging="705"/>
      </w:pPr>
      <w:r>
        <w:lastRenderedPageBreak/>
        <w:t>9.</w:t>
      </w:r>
      <w:r w:rsidR="000C0BCF" w:rsidRPr="00223BB7">
        <w:t>3</w:t>
      </w:r>
      <w:r w:rsidR="005833D4">
        <w:t xml:space="preserve"> </w:t>
      </w:r>
      <w:r w:rsidR="005833D4">
        <w:tab/>
      </w:r>
      <w:r w:rsidR="000C0BCF" w:rsidRPr="00223BB7">
        <w:t xml:space="preserve">Ontbinding van de </w:t>
      </w:r>
      <w:r w:rsidR="004C07D0">
        <w:t>O</w:t>
      </w:r>
      <w:r w:rsidR="000C0BCF" w:rsidRPr="00223BB7">
        <w:t>vereenkomst, als bedoeld bij punt 1 onder b en c, dan wel gehele of gedeeltelijke nietigheid of vernietiging van de Overeenkomst kan over en weer nooit tot schadeplichtigheid leiden voor Partijen.</w:t>
      </w:r>
      <w:r w:rsidR="000C0BCF" w:rsidRPr="00DC1A1B">
        <w:t xml:space="preserve"> </w:t>
      </w:r>
    </w:p>
    <w:p w14:paraId="32385C90" w14:textId="06177332" w:rsidR="007851B6" w:rsidRDefault="007851B6">
      <w:pPr>
        <w:suppressAutoHyphens w:val="0"/>
        <w:rPr>
          <w:rFonts w:cs="Arial"/>
          <w:b/>
        </w:rPr>
      </w:pPr>
    </w:p>
    <w:p w14:paraId="4618338E" w14:textId="297E9EE9" w:rsidR="002B79FC" w:rsidRDefault="002B79FC">
      <w:pPr>
        <w:rPr>
          <w:rFonts w:cs="Arial"/>
          <w:b/>
        </w:rPr>
      </w:pPr>
    </w:p>
    <w:p w14:paraId="79A31FB1" w14:textId="77777777" w:rsidR="007851B6" w:rsidRDefault="007851B6">
      <w:pPr>
        <w:rPr>
          <w:rFonts w:cs="Arial"/>
          <w:b/>
        </w:rPr>
      </w:pPr>
    </w:p>
    <w:p w14:paraId="3743BB6F" w14:textId="77777777" w:rsidR="002B79FC" w:rsidRDefault="003E4BB3">
      <w:pPr>
        <w:rPr>
          <w:rFonts w:cs="Arial"/>
          <w:b/>
        </w:rPr>
      </w:pPr>
      <w:r>
        <w:rPr>
          <w:rFonts w:cs="Arial"/>
          <w:b/>
        </w:rPr>
        <w:t xml:space="preserve">Aldus rechtsgeldig overeengekomen en ondertekend in tweevoud  </w:t>
      </w: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16"/>
        <w:gridCol w:w="4546"/>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47092714" w:rsidR="002B79FC" w:rsidRDefault="003E4BB3">
            <w:pPr>
              <w:rPr>
                <w:rFonts w:cs="Arial"/>
                <w:highlight w:val="cyan"/>
              </w:rPr>
            </w:pPr>
            <w:r>
              <w:rPr>
                <w:rFonts w:cs="Arial"/>
              </w:rPr>
              <w:t>Naam:</w:t>
            </w:r>
            <w:r>
              <w:rPr>
                <w:rFonts w:cs="Arial"/>
              </w:rPr>
              <w:tab/>
            </w:r>
            <w:r>
              <w:rPr>
                <w:rFonts w:cs="Arial"/>
              </w:rPr>
              <w:tab/>
            </w:r>
            <w:r w:rsidR="000367DA" w:rsidRPr="000367DA">
              <w:rPr>
                <w:rFonts w:cs="Arial"/>
              </w:rPr>
              <w:t>Ramon Post</w:t>
            </w:r>
          </w:p>
          <w:p w14:paraId="6E382921" w14:textId="55A6FBFC" w:rsidR="002B79FC" w:rsidRDefault="003E4BB3">
            <w:pPr>
              <w:rPr>
                <w:rFonts w:cs="Arial"/>
                <w:highlight w:val="cyan"/>
              </w:rPr>
            </w:pPr>
            <w:r>
              <w:rPr>
                <w:rFonts w:cs="Arial"/>
              </w:rPr>
              <w:t>Functie</w:t>
            </w:r>
            <w:r>
              <w:rPr>
                <w:rFonts w:cs="Arial"/>
              </w:rPr>
              <w:tab/>
            </w:r>
            <w:r>
              <w:rPr>
                <w:rFonts w:cs="Arial"/>
              </w:rPr>
              <w:tab/>
            </w:r>
            <w:r w:rsidR="000367DA">
              <w:rPr>
                <w:rFonts w:cs="Arial"/>
              </w:rPr>
              <w:t>Teammanager I&amp;T</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42916606" w:rsidR="002B79FC" w:rsidRDefault="003E4BB3">
            <w:pPr>
              <w:rPr>
                <w:rFonts w:cs="Arial"/>
                <w:highlight w:val="cyan"/>
              </w:rPr>
            </w:pPr>
            <w:r>
              <w:rPr>
                <w:rFonts w:cs="Arial"/>
              </w:rPr>
              <w:t>Plaats:</w:t>
            </w:r>
            <w:r>
              <w:rPr>
                <w:rFonts w:cs="Arial"/>
              </w:rPr>
              <w:tab/>
            </w:r>
            <w:r>
              <w:rPr>
                <w:rFonts w:cs="Arial"/>
              </w:rPr>
              <w:tab/>
            </w:r>
            <w:r w:rsidR="000367DA">
              <w:rPr>
                <w:rFonts w:cs="Arial"/>
              </w:rPr>
              <w:t>Den Helder</w:t>
            </w:r>
          </w:p>
          <w:p w14:paraId="6C05F10A" w14:textId="06A46065" w:rsidR="002B79FC" w:rsidRDefault="002B79FC">
            <w:pPr>
              <w:rPr>
                <w:rFonts w:cs="Arial"/>
              </w:rPr>
            </w:pPr>
          </w:p>
          <w:p w14:paraId="6B12B8F0" w14:textId="484DBC82" w:rsidR="00270B4A" w:rsidRDefault="00270B4A">
            <w:pPr>
              <w:rPr>
                <w:rFonts w:cs="Arial"/>
              </w:rPr>
            </w:pPr>
          </w:p>
          <w:p w14:paraId="6945A1AA" w14:textId="77777777" w:rsidR="00270B4A" w:rsidRDefault="00270B4A">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584BDF58" w14:textId="77777777" w:rsidR="00270B4A" w:rsidRDefault="00270B4A">
            <w:pPr>
              <w:rPr>
                <w:rFonts w:cs="Arial"/>
              </w:rPr>
            </w:pPr>
          </w:p>
          <w:p w14:paraId="0DA15F88" w14:textId="77777777" w:rsidR="00270B4A" w:rsidRDefault="00270B4A">
            <w:pPr>
              <w:rPr>
                <w:rFonts w:cs="Arial"/>
              </w:rPr>
            </w:pPr>
          </w:p>
          <w:p w14:paraId="27941B1C" w14:textId="71C42A8D"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p w14:paraId="65D24627" w14:textId="77777777" w:rsidR="002B79FC" w:rsidRDefault="003E4BB3">
      <w:pPr>
        <w:rPr>
          <w:rFonts w:cs="Arial"/>
          <w:highlight w:val="cyan"/>
        </w:rPr>
      </w:pPr>
      <w:r>
        <w:rPr>
          <w:rFonts w:cs="Arial"/>
        </w:rPr>
        <w:t xml:space="preserve">Bijlage </w:t>
      </w:r>
      <w:r>
        <w:rPr>
          <w:rFonts w:cs="Arial"/>
          <w:highlight w:val="cyan"/>
        </w:rPr>
        <w:t>&lt;nummer&gt;</w:t>
      </w:r>
    </w:p>
    <w:p w14:paraId="4EDA4027" w14:textId="77777777" w:rsidR="002B79FC" w:rsidRDefault="003E4BB3">
      <w:pPr>
        <w:rPr>
          <w:rFonts w:cs="Arial"/>
        </w:rPr>
      </w:pPr>
      <w:r>
        <w:rPr>
          <w:rFonts w:cs="Arial"/>
        </w:rPr>
        <w:t xml:space="preserve">Bijlage </w:t>
      </w:r>
      <w:r>
        <w:rPr>
          <w:rFonts w:cs="Arial"/>
          <w:highlight w:val="cyan"/>
        </w:rPr>
        <w:t>&lt;nummer&gt;</w:t>
      </w:r>
      <w:r>
        <w:rPr>
          <w:rFonts w:cs="Arial"/>
        </w:rPr>
        <w:t xml:space="preserve"> etc.</w:t>
      </w:r>
    </w:p>
    <w:sectPr w:rsidR="002B79FC">
      <w:headerReference w:type="default" r:id="rId10"/>
      <w:footerReference w:type="default" r:id="rId11"/>
      <w:headerReference w:type="first" r:id="rId12"/>
      <w:footerReference w:type="first" r:id="rId13"/>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4C98452C" w:rsidR="002B79FC" w:rsidRDefault="003E4BB3">
    <w:pPr>
      <w:pStyle w:val="Voettekst"/>
      <w:jc w:val="right"/>
    </w:pPr>
    <w:r>
      <w:fldChar w:fldCharType="begin"/>
    </w:r>
    <w:r>
      <w:instrText>PAGE</w:instrText>
    </w:r>
    <w:r>
      <w:fldChar w:fldCharType="separate"/>
    </w:r>
    <w:r w:rsidR="003D2481">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60AD6EFA" w:rsidR="002B79FC" w:rsidRDefault="003E4BB3">
    <w:pPr>
      <w:pStyle w:val="Voettekst"/>
      <w:jc w:val="right"/>
    </w:pPr>
    <w:r>
      <w:fldChar w:fldCharType="begin"/>
    </w:r>
    <w:r>
      <w:instrText>PAGE</w:instrText>
    </w:r>
    <w:r>
      <w:fldChar w:fldCharType="separate"/>
    </w:r>
    <w:r w:rsidR="003D2481">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2868" w14:textId="7B89EE32" w:rsidR="00CC548F" w:rsidRPr="00F123F8" w:rsidRDefault="005E2577" w:rsidP="00F65A2D">
    <w:pPr>
      <w:pStyle w:val="Koptekst"/>
      <w:pBdr>
        <w:top w:val="nil"/>
        <w:left w:val="nil"/>
        <w:bottom w:val="single" w:sz="6" w:space="1" w:color="00000A"/>
        <w:right w:val="nil"/>
      </w:pBdr>
      <w:rPr>
        <w:i/>
        <w:iCs/>
        <w:sz w:val="16"/>
        <w:szCs w:val="16"/>
      </w:rPr>
    </w:pPr>
    <w:r w:rsidRPr="00F123F8">
      <w:rPr>
        <w:b/>
        <w:i/>
        <w:sz w:val="16"/>
        <w:szCs w:val="16"/>
      </w:rPr>
      <w:t xml:space="preserve">Referentie: </w:t>
    </w:r>
    <w:r w:rsidR="00F65A2D" w:rsidRPr="00F123F8">
      <w:rPr>
        <w:b/>
        <w:i/>
        <w:sz w:val="16"/>
        <w:szCs w:val="16"/>
      </w:rPr>
      <w:t>2023-011513</w:t>
    </w:r>
    <w:r w:rsidRPr="00F123F8">
      <w:rPr>
        <w:b/>
        <w:i/>
        <w:sz w:val="16"/>
        <w:szCs w:val="16"/>
      </w:rPr>
      <w:tab/>
    </w:r>
    <w:r w:rsidR="00F123F8">
      <w:rPr>
        <w:b/>
        <w:i/>
        <w:sz w:val="16"/>
        <w:szCs w:val="16"/>
      </w:rPr>
      <w:tab/>
    </w:r>
    <w:r w:rsidR="00F65A2D" w:rsidRPr="00F123F8">
      <w:rPr>
        <w:b/>
        <w:i/>
        <w:sz w:val="16"/>
        <w:szCs w:val="16"/>
      </w:rPr>
      <w:t xml:space="preserve">Leveren van een </w:t>
    </w:r>
    <w:r w:rsidR="00F123F8" w:rsidRPr="00F123F8">
      <w:rPr>
        <w:b/>
        <w:i/>
        <w:sz w:val="16"/>
        <w:szCs w:val="16"/>
      </w:rPr>
      <w:t>D</w:t>
    </w:r>
    <w:r w:rsidR="00F65A2D" w:rsidRPr="00F123F8">
      <w:rPr>
        <w:b/>
        <w:i/>
        <w:sz w:val="16"/>
        <w:szCs w:val="16"/>
      </w:rPr>
      <w:t>ocument</w:t>
    </w:r>
    <w:r w:rsidR="00F123F8" w:rsidRPr="00F123F8">
      <w:rPr>
        <w:b/>
        <w:i/>
        <w:sz w:val="16"/>
        <w:szCs w:val="16"/>
      </w:rPr>
      <w:t xml:space="preserve"> G</w:t>
    </w:r>
    <w:r w:rsidR="00F65A2D" w:rsidRPr="00F123F8">
      <w:rPr>
        <w:b/>
        <w:i/>
        <w:sz w:val="16"/>
        <w:szCs w:val="16"/>
      </w:rPr>
      <w:t>enerator incl. dienstverlening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E5AC" w14:textId="646F088C" w:rsidR="00CF32BB" w:rsidRPr="00391784" w:rsidRDefault="00CF32BB" w:rsidP="00CF32BB">
    <w:pPr>
      <w:pStyle w:val="Koptekst"/>
      <w:pBdr>
        <w:bottom w:val="single" w:sz="6" w:space="1" w:color="auto"/>
      </w:pBdr>
      <w:rPr>
        <w:i/>
        <w:iCs/>
        <w:sz w:val="16"/>
        <w:szCs w:val="16"/>
      </w:rPr>
    </w:pPr>
    <w:r w:rsidRPr="00391784">
      <w:rPr>
        <w:i/>
        <w:iCs/>
        <w:sz w:val="16"/>
        <w:szCs w:val="16"/>
      </w:rPr>
      <w:t>Referentie 2023-00</w:t>
    </w:r>
    <w:r>
      <w:rPr>
        <w:i/>
        <w:iCs/>
        <w:sz w:val="16"/>
        <w:szCs w:val="16"/>
      </w:rPr>
      <w:t>11513</w:t>
    </w:r>
    <w:r w:rsidRPr="00391784">
      <w:rPr>
        <w:i/>
        <w:iCs/>
        <w:sz w:val="16"/>
        <w:szCs w:val="16"/>
      </w:rPr>
      <w:tab/>
      <w:t xml:space="preserve">  </w:t>
    </w:r>
    <w:r>
      <w:rPr>
        <w:i/>
        <w:iCs/>
        <w:sz w:val="16"/>
        <w:szCs w:val="16"/>
      </w:rPr>
      <w:t xml:space="preserve">  </w:t>
    </w:r>
    <w:r w:rsidR="00AB7EDE">
      <w:rPr>
        <w:i/>
        <w:iCs/>
        <w:sz w:val="16"/>
        <w:szCs w:val="16"/>
      </w:rPr>
      <w:t>O</w:t>
    </w:r>
    <w:r w:rsidR="007E386B">
      <w:rPr>
        <w:i/>
        <w:iCs/>
        <w:sz w:val="16"/>
        <w:szCs w:val="16"/>
      </w:rPr>
      <w:t xml:space="preserve">vereenkomst </w:t>
    </w:r>
    <w:r>
      <w:rPr>
        <w:i/>
        <w:iCs/>
        <w:sz w:val="16"/>
        <w:szCs w:val="16"/>
      </w:rPr>
      <w:t>Document</w:t>
    </w:r>
    <w:r w:rsidR="00D441BE">
      <w:rPr>
        <w:i/>
        <w:iCs/>
        <w:sz w:val="16"/>
        <w:szCs w:val="16"/>
      </w:rPr>
      <w:t xml:space="preserve"> G</w:t>
    </w:r>
    <w:r>
      <w:rPr>
        <w:i/>
        <w:iCs/>
        <w:sz w:val="16"/>
        <w:szCs w:val="16"/>
      </w:rPr>
      <w:t>enerator incl dienstverlening</w:t>
    </w:r>
    <w:r w:rsidRPr="00391784">
      <w:rPr>
        <w:i/>
        <w:iCs/>
        <w:sz w:val="16"/>
        <w:szCs w:val="16"/>
      </w:rPr>
      <w:tab/>
    </w:r>
    <w:r>
      <w:rPr>
        <w:i/>
        <w:iCs/>
        <w:sz w:val="16"/>
        <w:szCs w:val="16"/>
      </w:rPr>
      <w:t>1</w:t>
    </w:r>
    <w:r w:rsidR="00640893">
      <w:rPr>
        <w:i/>
        <w:iCs/>
        <w:sz w:val="16"/>
        <w:szCs w:val="16"/>
      </w:rPr>
      <w:t>1</w:t>
    </w:r>
    <w:r>
      <w:rPr>
        <w:i/>
        <w:iCs/>
        <w:sz w:val="16"/>
        <w:szCs w:val="16"/>
      </w:rPr>
      <w:t>-05-</w:t>
    </w:r>
    <w:r w:rsidRPr="00391784">
      <w:rPr>
        <w:i/>
        <w:iCs/>
        <w:sz w:val="16"/>
        <w:szCs w:val="16"/>
      </w:rPr>
      <w:t>2023</w:t>
    </w:r>
  </w:p>
  <w:p w14:paraId="6F362597" w14:textId="6B84DF5C" w:rsidR="00DA1FDA" w:rsidRPr="00CF32BB" w:rsidRDefault="00DA1FDA" w:rsidP="00CF32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A8D"/>
    <w:multiLevelType w:val="hybridMultilevel"/>
    <w:tmpl w:val="E6943AF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19FF0C0F"/>
    <w:multiLevelType w:val="hybridMultilevel"/>
    <w:tmpl w:val="AAE82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7B4BF7"/>
    <w:multiLevelType w:val="hybridMultilevel"/>
    <w:tmpl w:val="0A3281DA"/>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6"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9"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7826267D"/>
    <w:multiLevelType w:val="hybridMultilevel"/>
    <w:tmpl w:val="7FF8DF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3357549">
    <w:abstractNumId w:val="3"/>
  </w:num>
  <w:num w:numId="2" w16cid:durableId="912933115">
    <w:abstractNumId w:val="1"/>
  </w:num>
  <w:num w:numId="3" w16cid:durableId="1431775231">
    <w:abstractNumId w:val="7"/>
  </w:num>
  <w:num w:numId="4" w16cid:durableId="1509979387">
    <w:abstractNumId w:val="8"/>
  </w:num>
  <w:num w:numId="5" w16cid:durableId="1370183353">
    <w:abstractNumId w:val="6"/>
  </w:num>
  <w:num w:numId="6" w16cid:durableId="1391273396">
    <w:abstractNumId w:val="10"/>
  </w:num>
  <w:num w:numId="7" w16cid:durableId="2123303296">
    <w:abstractNumId w:val="4"/>
  </w:num>
  <w:num w:numId="8" w16cid:durableId="1202014946">
    <w:abstractNumId w:val="0"/>
  </w:num>
  <w:num w:numId="9" w16cid:durableId="1079326990">
    <w:abstractNumId w:val="2"/>
  </w:num>
  <w:num w:numId="10" w16cid:durableId="129132312">
    <w:abstractNumId w:val="5"/>
  </w:num>
  <w:num w:numId="11" w16cid:durableId="1865171732">
    <w:abstractNumId w:val="9"/>
  </w:num>
  <w:num w:numId="12" w16cid:durableId="668826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1727C"/>
    <w:rsid w:val="000367DA"/>
    <w:rsid w:val="00046161"/>
    <w:rsid w:val="00056406"/>
    <w:rsid w:val="00062D73"/>
    <w:rsid w:val="000B351C"/>
    <w:rsid w:val="000C01C3"/>
    <w:rsid w:val="000C0BCF"/>
    <w:rsid w:val="000E3BC0"/>
    <w:rsid w:val="000F2389"/>
    <w:rsid w:val="00125EF4"/>
    <w:rsid w:val="00163E63"/>
    <w:rsid w:val="00166187"/>
    <w:rsid w:val="001675D7"/>
    <w:rsid w:val="001726C3"/>
    <w:rsid w:val="001B7C43"/>
    <w:rsid w:val="002170EB"/>
    <w:rsid w:val="00266AC4"/>
    <w:rsid w:val="0027008E"/>
    <w:rsid w:val="00270B4A"/>
    <w:rsid w:val="00272FAA"/>
    <w:rsid w:val="00295F73"/>
    <w:rsid w:val="002B79FC"/>
    <w:rsid w:val="002D175F"/>
    <w:rsid w:val="00366FBA"/>
    <w:rsid w:val="00387242"/>
    <w:rsid w:val="00395488"/>
    <w:rsid w:val="0039548A"/>
    <w:rsid w:val="003963DE"/>
    <w:rsid w:val="003D2481"/>
    <w:rsid w:val="003E3409"/>
    <w:rsid w:val="003E4BB3"/>
    <w:rsid w:val="00423158"/>
    <w:rsid w:val="00467ECB"/>
    <w:rsid w:val="004C07D0"/>
    <w:rsid w:val="0051057E"/>
    <w:rsid w:val="0054432C"/>
    <w:rsid w:val="0058139E"/>
    <w:rsid w:val="005833D4"/>
    <w:rsid w:val="005D49F6"/>
    <w:rsid w:val="005E2577"/>
    <w:rsid w:val="00613540"/>
    <w:rsid w:val="00640893"/>
    <w:rsid w:val="0069084F"/>
    <w:rsid w:val="006A2D2A"/>
    <w:rsid w:val="006A5BF9"/>
    <w:rsid w:val="007267A0"/>
    <w:rsid w:val="00745935"/>
    <w:rsid w:val="007525D6"/>
    <w:rsid w:val="0076609D"/>
    <w:rsid w:val="00772752"/>
    <w:rsid w:val="007767D4"/>
    <w:rsid w:val="007829F1"/>
    <w:rsid w:val="007851B6"/>
    <w:rsid w:val="007873F1"/>
    <w:rsid w:val="007E386B"/>
    <w:rsid w:val="007E68A8"/>
    <w:rsid w:val="007F0A20"/>
    <w:rsid w:val="00813F94"/>
    <w:rsid w:val="00831E02"/>
    <w:rsid w:val="008518D9"/>
    <w:rsid w:val="00860C82"/>
    <w:rsid w:val="00861743"/>
    <w:rsid w:val="00893265"/>
    <w:rsid w:val="008B73A9"/>
    <w:rsid w:val="008C49FC"/>
    <w:rsid w:val="008C51BB"/>
    <w:rsid w:val="008C6FE9"/>
    <w:rsid w:val="008E6C3E"/>
    <w:rsid w:val="009816EF"/>
    <w:rsid w:val="009830AA"/>
    <w:rsid w:val="0098333C"/>
    <w:rsid w:val="009850A0"/>
    <w:rsid w:val="009C6277"/>
    <w:rsid w:val="00A465FA"/>
    <w:rsid w:val="00A72204"/>
    <w:rsid w:val="00A92ED3"/>
    <w:rsid w:val="00AB7EDE"/>
    <w:rsid w:val="00B02A86"/>
    <w:rsid w:val="00B05A4A"/>
    <w:rsid w:val="00B067BC"/>
    <w:rsid w:val="00B11763"/>
    <w:rsid w:val="00B40308"/>
    <w:rsid w:val="00B95164"/>
    <w:rsid w:val="00BE18E7"/>
    <w:rsid w:val="00C02B91"/>
    <w:rsid w:val="00C6326A"/>
    <w:rsid w:val="00C7472C"/>
    <w:rsid w:val="00C903F8"/>
    <w:rsid w:val="00CC548F"/>
    <w:rsid w:val="00CD221A"/>
    <w:rsid w:val="00CE710C"/>
    <w:rsid w:val="00CF32BB"/>
    <w:rsid w:val="00D30264"/>
    <w:rsid w:val="00D441BE"/>
    <w:rsid w:val="00D7062B"/>
    <w:rsid w:val="00D75692"/>
    <w:rsid w:val="00D77DAA"/>
    <w:rsid w:val="00DA1FDA"/>
    <w:rsid w:val="00DB05D3"/>
    <w:rsid w:val="00DD0BFC"/>
    <w:rsid w:val="00DE7AA4"/>
    <w:rsid w:val="00DF341B"/>
    <w:rsid w:val="00DF63F8"/>
    <w:rsid w:val="00E632CF"/>
    <w:rsid w:val="00E930DA"/>
    <w:rsid w:val="00E95AEF"/>
    <w:rsid w:val="00EC0DF6"/>
    <w:rsid w:val="00EC659C"/>
    <w:rsid w:val="00EE3395"/>
    <w:rsid w:val="00F123F8"/>
    <w:rsid w:val="00F177E6"/>
    <w:rsid w:val="00F20079"/>
    <w:rsid w:val="00F21D75"/>
    <w:rsid w:val="00F65A2D"/>
    <w:rsid w:val="00F756F1"/>
    <w:rsid w:val="00F8176C"/>
    <w:rsid w:val="00F84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Tovenaar Char,Lijstalinea niv 1 Char,Configuration Code Char,List Paragraph1 Char,Kop 2 Blauw RIJK Char"/>
    <w:link w:val="Lijstalinea"/>
    <w:uiPriority w:val="34"/>
    <w:locked/>
    <w:rsid w:val="00387242"/>
    <w:rPr>
      <w:rFonts w:eastAsia="Times New Roman" w:cs="Times New Roman"/>
    </w:rPr>
  </w:style>
  <w:style w:type="character" w:styleId="Hyperlink">
    <w:name w:val="Hyperlink"/>
    <w:basedOn w:val="Standaardalinea-lettertype"/>
    <w:uiPriority w:val="99"/>
    <w:unhideWhenUsed/>
    <w:rsid w:val="00C6326A"/>
    <w:rPr>
      <w:color w:val="0000FF" w:themeColor="hyperlink"/>
      <w:u w:val="single"/>
    </w:rPr>
  </w:style>
  <w:style w:type="character" w:styleId="Onopgelostemelding">
    <w:name w:val="Unresolved Mention"/>
    <w:basedOn w:val="Standaardalinea-lettertype"/>
    <w:uiPriority w:val="99"/>
    <w:semiHidden/>
    <w:unhideWhenUsed/>
    <w:rsid w:val="00C6326A"/>
    <w:rPr>
      <w:color w:val="605E5C"/>
      <w:shd w:val="clear" w:color="auto" w:fill="E1DFDD"/>
    </w:rPr>
  </w:style>
  <w:style w:type="paragraph" w:styleId="Inhopg1">
    <w:name w:val="toc 1"/>
    <w:basedOn w:val="Standaard"/>
    <w:next w:val="Standaard"/>
    <w:autoRedefine/>
    <w:uiPriority w:val="39"/>
    <w:unhideWhenUsed/>
    <w:rsid w:val="00A465F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 w:id="1551764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denhelder.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E1B971E-B3D5-4ABC-AC09-61B676464827}">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1865</Words>
  <Characters>10261</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9</cp:revision>
  <dcterms:created xsi:type="dcterms:W3CDTF">2023-05-11T07:53:00Z</dcterms:created>
  <dcterms:modified xsi:type="dcterms:W3CDTF">2023-05-11T11:35:00Z</dcterms:modified>
  <dc:language>en-US</dc:language>
</cp:coreProperties>
</file>