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45393" w14:textId="45828CAC" w:rsidR="00B56890" w:rsidRPr="007C07D4" w:rsidRDefault="00B56890" w:rsidP="00C94058">
      <w:pPr>
        <w:pStyle w:val="Kop2"/>
        <w:numPr>
          <w:ilvl w:val="0"/>
          <w:numId w:val="0"/>
        </w:numPr>
        <w:rPr>
          <w:rFonts w:ascii="Verdana" w:hAnsi="Verdana" w:cs="Tahoma"/>
          <w:bCs/>
          <w:i w:val="0"/>
          <w:sz w:val="22"/>
          <w:szCs w:val="22"/>
          <w:u w:val="single"/>
        </w:rPr>
      </w:pPr>
      <w:bookmarkStart w:id="0" w:name="_Toc349053401"/>
      <w:bookmarkStart w:id="1" w:name="_Toc279764575"/>
      <w:r w:rsidRPr="007C07D4">
        <w:rPr>
          <w:rFonts w:ascii="Verdana" w:hAnsi="Verdana" w:cs="Tahoma"/>
          <w:bCs/>
          <w:i w:val="0"/>
          <w:sz w:val="22"/>
          <w:szCs w:val="22"/>
          <w:u w:val="single"/>
        </w:rPr>
        <w:t>Bijlage 2:</w:t>
      </w:r>
      <w:r w:rsidRPr="007C07D4">
        <w:rPr>
          <w:rFonts w:ascii="Verdana" w:hAnsi="Verdana" w:cs="Tahoma"/>
          <w:bCs/>
          <w:i w:val="0"/>
          <w:sz w:val="22"/>
          <w:szCs w:val="22"/>
          <w:u w:val="single"/>
        </w:rPr>
        <w:tab/>
        <w:t>Invulbijlage</w:t>
      </w:r>
      <w:r w:rsidR="00050F7A" w:rsidRPr="007C07D4">
        <w:rPr>
          <w:rFonts w:ascii="Verdana" w:hAnsi="Verdana" w:cs="Tahoma"/>
          <w:bCs/>
          <w:i w:val="0"/>
          <w:sz w:val="22"/>
          <w:szCs w:val="22"/>
          <w:u w:val="single"/>
        </w:rPr>
        <w:t xml:space="preserve"> referenties</w:t>
      </w:r>
      <w:r w:rsidR="007C07D4" w:rsidRPr="007C07D4">
        <w:rPr>
          <w:rFonts w:ascii="Verdana" w:hAnsi="Verdana" w:cs="Tahoma"/>
          <w:bCs/>
          <w:i w:val="0"/>
          <w:sz w:val="22"/>
          <w:szCs w:val="22"/>
          <w:u w:val="single"/>
        </w:rPr>
        <w:t xml:space="preserve"> en gunningcriterium duurzaamheid</w:t>
      </w:r>
    </w:p>
    <w:bookmarkEnd w:id="0"/>
    <w:bookmarkEnd w:id="1"/>
    <w:p w14:paraId="16845395" w14:textId="77777777" w:rsidR="00050F7A" w:rsidRDefault="00050F7A" w:rsidP="00027736">
      <w:pPr>
        <w:numPr>
          <w:ilvl w:val="12"/>
          <w:numId w:val="0"/>
        </w:numPr>
        <w:overflowPunct/>
        <w:autoSpaceDE/>
        <w:autoSpaceDN/>
        <w:adjustRightInd/>
        <w:spacing w:before="40"/>
        <w:textAlignment w:val="auto"/>
        <w:rPr>
          <w:rFonts w:cs="Tahoma"/>
          <w:bCs/>
          <w:noProof/>
          <w:color w:val="000000"/>
          <w:szCs w:val="18"/>
        </w:rPr>
      </w:pPr>
    </w:p>
    <w:p w14:paraId="3AD5BC6B" w14:textId="77777777" w:rsidR="00A878D3" w:rsidRDefault="00A878D3" w:rsidP="00027736">
      <w:pPr>
        <w:numPr>
          <w:ilvl w:val="12"/>
          <w:numId w:val="0"/>
        </w:numPr>
        <w:overflowPunct/>
        <w:autoSpaceDE/>
        <w:autoSpaceDN/>
        <w:adjustRightInd/>
        <w:spacing w:before="40"/>
        <w:textAlignment w:val="auto"/>
        <w:rPr>
          <w:rFonts w:cs="Tahoma"/>
          <w:bCs/>
          <w:noProof/>
          <w:color w:val="000000"/>
          <w:szCs w:val="18"/>
        </w:rPr>
      </w:pPr>
    </w:p>
    <w:p w14:paraId="6B993A74" w14:textId="2B0F8E1D" w:rsidR="007C07D4" w:rsidRPr="00A878D3" w:rsidRDefault="007C07D4" w:rsidP="00027736">
      <w:pPr>
        <w:numPr>
          <w:ilvl w:val="12"/>
          <w:numId w:val="0"/>
        </w:numPr>
        <w:overflowPunct/>
        <w:autoSpaceDE/>
        <w:autoSpaceDN/>
        <w:adjustRightInd/>
        <w:spacing w:before="40"/>
        <w:textAlignment w:val="auto"/>
        <w:rPr>
          <w:rFonts w:cs="Tahoma"/>
          <w:b/>
          <w:noProof/>
          <w:color w:val="000000"/>
          <w:szCs w:val="18"/>
          <w:u w:val="single"/>
        </w:rPr>
      </w:pPr>
      <w:r w:rsidRPr="00A878D3">
        <w:rPr>
          <w:rFonts w:cs="Tahoma"/>
          <w:b/>
          <w:noProof/>
          <w:color w:val="000000"/>
          <w:szCs w:val="18"/>
          <w:u w:val="single"/>
        </w:rPr>
        <w:t>Refer</w:t>
      </w:r>
      <w:r w:rsidR="00A878D3" w:rsidRPr="00A878D3">
        <w:rPr>
          <w:rFonts w:cs="Tahoma"/>
          <w:b/>
          <w:noProof/>
          <w:color w:val="000000"/>
          <w:szCs w:val="18"/>
          <w:u w:val="single"/>
        </w:rPr>
        <w:t>enties (zie paragraaf 7.2 van de Aanbestedingsleidraad)</w:t>
      </w:r>
    </w:p>
    <w:p w14:paraId="45010FF2" w14:textId="77777777" w:rsidR="007C07D4" w:rsidRPr="000E4822" w:rsidRDefault="007C07D4" w:rsidP="00027736">
      <w:pPr>
        <w:numPr>
          <w:ilvl w:val="12"/>
          <w:numId w:val="0"/>
        </w:numPr>
        <w:overflowPunct/>
        <w:autoSpaceDE/>
        <w:autoSpaceDN/>
        <w:adjustRightInd/>
        <w:spacing w:before="40"/>
        <w:textAlignment w:val="auto"/>
        <w:rPr>
          <w:rFonts w:cs="Tahoma"/>
          <w:bCs/>
          <w:noProof/>
          <w:color w:val="000000"/>
          <w:szCs w:val="18"/>
        </w:rPr>
      </w:pPr>
    </w:p>
    <w:tbl>
      <w:tblPr>
        <w:tblW w:w="0" w:type="auto"/>
        <w:tblBorders>
          <w:top w:val="single" w:sz="12" w:space="0" w:color="3366FF"/>
          <w:left w:val="single" w:sz="12" w:space="0" w:color="3366FF"/>
          <w:bottom w:val="single" w:sz="12" w:space="0" w:color="3366FF"/>
          <w:right w:val="single" w:sz="12" w:space="0" w:color="3366FF"/>
          <w:insideH w:val="single" w:sz="6" w:space="0" w:color="3366FF"/>
          <w:insideV w:val="single" w:sz="6" w:space="0" w:color="3366FF"/>
        </w:tblBorders>
        <w:tblCellMar>
          <w:left w:w="70" w:type="dxa"/>
          <w:right w:w="70" w:type="dxa"/>
        </w:tblCellMar>
        <w:tblLook w:val="0000" w:firstRow="0" w:lastRow="0" w:firstColumn="0" w:lastColumn="0" w:noHBand="0" w:noVBand="0"/>
      </w:tblPr>
      <w:tblGrid>
        <w:gridCol w:w="3170"/>
        <w:gridCol w:w="5972"/>
      </w:tblGrid>
      <w:tr w:rsidR="00027736" w:rsidRPr="00C53758" w14:paraId="16845397" w14:textId="77777777" w:rsidTr="000E4822">
        <w:trPr>
          <w:cantSplit/>
        </w:trPr>
        <w:tc>
          <w:tcPr>
            <w:tcW w:w="9142" w:type="dxa"/>
            <w:gridSpan w:val="2"/>
            <w:tcBorders>
              <w:top w:val="single" w:sz="12" w:space="0" w:color="3366FF"/>
              <w:bottom w:val="single" w:sz="6" w:space="0" w:color="3366FF"/>
            </w:tcBorders>
            <w:shd w:val="clear" w:color="auto" w:fill="3366FF"/>
          </w:tcPr>
          <w:p w14:paraId="16845396" w14:textId="77777777" w:rsidR="00027736" w:rsidRPr="00C53758" w:rsidRDefault="00027736" w:rsidP="00027736">
            <w:pPr>
              <w:jc w:val="both"/>
              <w:rPr>
                <w:rFonts w:cs="Tahoma"/>
                <w:b/>
                <w:bCs/>
                <w:color w:val="FFFFFF"/>
                <w:sz w:val="16"/>
                <w:szCs w:val="16"/>
              </w:rPr>
            </w:pPr>
            <w:r w:rsidRPr="00C53758">
              <w:rPr>
                <w:rFonts w:cs="Tahoma"/>
                <w:b/>
                <w:bCs/>
                <w:color w:val="FFFFFF"/>
                <w:sz w:val="16"/>
                <w:szCs w:val="16"/>
              </w:rPr>
              <w:t xml:space="preserve">Referentieproject </w:t>
            </w:r>
            <w:r w:rsidR="000E4822" w:rsidRPr="00C53758">
              <w:rPr>
                <w:rFonts w:cs="Tahoma"/>
                <w:b/>
                <w:bCs/>
                <w:color w:val="FFFFFF"/>
                <w:sz w:val="16"/>
                <w:szCs w:val="16"/>
              </w:rPr>
              <w:t xml:space="preserve">Kerncompetentie </w:t>
            </w:r>
            <w:r w:rsidRPr="00C53758">
              <w:rPr>
                <w:rFonts w:cs="Tahoma"/>
                <w:b/>
                <w:bCs/>
                <w:color w:val="FFFFFF"/>
                <w:sz w:val="16"/>
                <w:szCs w:val="16"/>
              </w:rPr>
              <w:t xml:space="preserve">1 </w:t>
            </w:r>
          </w:p>
        </w:tc>
      </w:tr>
      <w:tr w:rsidR="00027736" w:rsidRPr="00C53758" w14:paraId="1684539A" w14:textId="77777777" w:rsidTr="000E4822">
        <w:trPr>
          <w:cantSplit/>
        </w:trPr>
        <w:tc>
          <w:tcPr>
            <w:tcW w:w="3170" w:type="dxa"/>
            <w:tcBorders>
              <w:top w:val="single" w:sz="6" w:space="0" w:color="3366FF"/>
            </w:tcBorders>
          </w:tcPr>
          <w:p w14:paraId="16845398" w14:textId="77777777" w:rsidR="00027736" w:rsidRPr="00C53758" w:rsidRDefault="00027736" w:rsidP="00027736">
            <w:pPr>
              <w:ind w:right="33"/>
              <w:jc w:val="both"/>
              <w:rPr>
                <w:rFonts w:cs="Tahoma"/>
                <w:sz w:val="16"/>
                <w:szCs w:val="16"/>
              </w:rPr>
            </w:pPr>
            <w:r w:rsidRPr="00C53758">
              <w:rPr>
                <w:rFonts w:cs="Tahoma"/>
                <w:sz w:val="16"/>
                <w:szCs w:val="16"/>
              </w:rPr>
              <w:t>Naam organisatie referentie</w:t>
            </w:r>
          </w:p>
        </w:tc>
        <w:tc>
          <w:tcPr>
            <w:tcW w:w="5972" w:type="dxa"/>
            <w:tcBorders>
              <w:top w:val="single" w:sz="6" w:space="0" w:color="3366FF"/>
            </w:tcBorders>
          </w:tcPr>
          <w:p w14:paraId="16845399" w14:textId="77777777" w:rsidR="00027736" w:rsidRPr="00C53758" w:rsidRDefault="00027736" w:rsidP="00027736">
            <w:pPr>
              <w:ind w:right="33"/>
              <w:jc w:val="both"/>
              <w:rPr>
                <w:rFonts w:cs="Tahoma"/>
                <w:sz w:val="16"/>
                <w:szCs w:val="16"/>
              </w:rPr>
            </w:pPr>
          </w:p>
        </w:tc>
      </w:tr>
      <w:tr w:rsidR="00027736" w:rsidRPr="00C53758" w14:paraId="1684539D" w14:textId="77777777" w:rsidTr="000E4822">
        <w:trPr>
          <w:cantSplit/>
        </w:trPr>
        <w:tc>
          <w:tcPr>
            <w:tcW w:w="3170" w:type="dxa"/>
          </w:tcPr>
          <w:p w14:paraId="1684539B" w14:textId="77777777" w:rsidR="00027736" w:rsidRPr="00C53758" w:rsidRDefault="00027736" w:rsidP="00027736">
            <w:pPr>
              <w:ind w:right="33"/>
              <w:jc w:val="both"/>
              <w:rPr>
                <w:rFonts w:cs="Tahoma"/>
                <w:sz w:val="16"/>
                <w:szCs w:val="16"/>
              </w:rPr>
            </w:pPr>
            <w:r w:rsidRPr="00C53758">
              <w:rPr>
                <w:rFonts w:cs="Tahoma"/>
                <w:sz w:val="16"/>
                <w:szCs w:val="16"/>
              </w:rPr>
              <w:t>Adres / plaats</w:t>
            </w:r>
          </w:p>
        </w:tc>
        <w:tc>
          <w:tcPr>
            <w:tcW w:w="5972" w:type="dxa"/>
          </w:tcPr>
          <w:p w14:paraId="1684539C" w14:textId="77777777" w:rsidR="00027736" w:rsidRPr="00C53758" w:rsidRDefault="00027736" w:rsidP="00027736">
            <w:pPr>
              <w:ind w:right="33"/>
              <w:jc w:val="both"/>
              <w:rPr>
                <w:rFonts w:cs="Tahoma"/>
                <w:sz w:val="16"/>
                <w:szCs w:val="16"/>
              </w:rPr>
            </w:pPr>
          </w:p>
        </w:tc>
      </w:tr>
      <w:tr w:rsidR="00027736" w:rsidRPr="00C53758" w14:paraId="168453A0" w14:textId="77777777" w:rsidTr="000E4822">
        <w:trPr>
          <w:cantSplit/>
        </w:trPr>
        <w:tc>
          <w:tcPr>
            <w:tcW w:w="3170" w:type="dxa"/>
          </w:tcPr>
          <w:p w14:paraId="1684539E" w14:textId="77777777" w:rsidR="00027736" w:rsidRPr="00C53758" w:rsidRDefault="00027736" w:rsidP="00027736">
            <w:pPr>
              <w:ind w:right="33"/>
              <w:jc w:val="both"/>
              <w:rPr>
                <w:rFonts w:cs="Tahoma"/>
                <w:sz w:val="16"/>
                <w:szCs w:val="16"/>
              </w:rPr>
            </w:pPr>
            <w:r w:rsidRPr="00C53758">
              <w:rPr>
                <w:rFonts w:cs="Tahoma"/>
                <w:sz w:val="16"/>
                <w:szCs w:val="16"/>
              </w:rPr>
              <w:t>Contactpersoon</w:t>
            </w:r>
          </w:p>
        </w:tc>
        <w:tc>
          <w:tcPr>
            <w:tcW w:w="5972" w:type="dxa"/>
          </w:tcPr>
          <w:p w14:paraId="1684539F" w14:textId="77777777" w:rsidR="00027736" w:rsidRPr="00C53758" w:rsidRDefault="00027736" w:rsidP="00027736">
            <w:pPr>
              <w:ind w:right="33"/>
              <w:jc w:val="both"/>
              <w:rPr>
                <w:rFonts w:cs="Tahoma"/>
                <w:sz w:val="16"/>
                <w:szCs w:val="16"/>
              </w:rPr>
            </w:pPr>
          </w:p>
        </w:tc>
      </w:tr>
      <w:tr w:rsidR="00A45E68" w:rsidRPr="00A878D3" w14:paraId="0E5D4D2D" w14:textId="77777777" w:rsidTr="000E4822">
        <w:trPr>
          <w:cantSplit/>
        </w:trPr>
        <w:tc>
          <w:tcPr>
            <w:tcW w:w="3170" w:type="dxa"/>
          </w:tcPr>
          <w:p w14:paraId="2F20D1B5" w14:textId="3E1306F5" w:rsidR="00A45E68" w:rsidRPr="00A878D3" w:rsidRDefault="00A45E68" w:rsidP="00A45E68">
            <w:pPr>
              <w:ind w:right="33"/>
              <w:jc w:val="both"/>
              <w:rPr>
                <w:rFonts w:cs="Tahoma"/>
                <w:sz w:val="16"/>
                <w:szCs w:val="16"/>
              </w:rPr>
            </w:pPr>
            <w:r w:rsidRPr="00A878D3">
              <w:rPr>
                <w:rFonts w:cs="Tahoma"/>
                <w:sz w:val="16"/>
                <w:szCs w:val="16"/>
              </w:rPr>
              <w:t>Telefoon contactpersoon</w:t>
            </w:r>
          </w:p>
        </w:tc>
        <w:tc>
          <w:tcPr>
            <w:tcW w:w="5972" w:type="dxa"/>
          </w:tcPr>
          <w:p w14:paraId="1919D06B" w14:textId="77777777" w:rsidR="00A45E68" w:rsidRPr="00A878D3" w:rsidRDefault="00A45E68" w:rsidP="00A45E68">
            <w:pPr>
              <w:ind w:right="33"/>
              <w:jc w:val="both"/>
              <w:rPr>
                <w:rFonts w:cs="Tahoma"/>
                <w:sz w:val="16"/>
                <w:szCs w:val="16"/>
              </w:rPr>
            </w:pPr>
          </w:p>
        </w:tc>
      </w:tr>
      <w:tr w:rsidR="00A45E68" w:rsidRPr="00A878D3" w14:paraId="47B2BF3E" w14:textId="77777777" w:rsidTr="000E4822">
        <w:trPr>
          <w:cantSplit/>
        </w:trPr>
        <w:tc>
          <w:tcPr>
            <w:tcW w:w="3170" w:type="dxa"/>
          </w:tcPr>
          <w:p w14:paraId="3F47B392" w14:textId="7AFEB04E" w:rsidR="00A45E68" w:rsidRPr="00A878D3" w:rsidRDefault="00A45E68" w:rsidP="00A45E68">
            <w:pPr>
              <w:ind w:right="33"/>
              <w:jc w:val="both"/>
              <w:rPr>
                <w:rFonts w:cs="Tahoma"/>
                <w:sz w:val="16"/>
                <w:szCs w:val="16"/>
              </w:rPr>
            </w:pPr>
            <w:r w:rsidRPr="00A878D3">
              <w:rPr>
                <w:rFonts w:cs="Tahoma"/>
                <w:sz w:val="16"/>
                <w:szCs w:val="16"/>
              </w:rPr>
              <w:t>Toestemming benaderen</w:t>
            </w:r>
          </w:p>
        </w:tc>
        <w:tc>
          <w:tcPr>
            <w:tcW w:w="5972" w:type="dxa"/>
          </w:tcPr>
          <w:p w14:paraId="3CC0B37E" w14:textId="17BE8F3C" w:rsidR="00A45E68" w:rsidRPr="00A878D3" w:rsidRDefault="00A45E68" w:rsidP="00A45E68">
            <w:pPr>
              <w:ind w:right="33"/>
              <w:jc w:val="both"/>
              <w:rPr>
                <w:rFonts w:cs="Tahoma"/>
                <w:sz w:val="16"/>
                <w:szCs w:val="16"/>
              </w:rPr>
            </w:pPr>
            <w:r w:rsidRPr="00A878D3">
              <w:rPr>
                <w:rFonts w:cs="Tahoma"/>
                <w:sz w:val="16"/>
                <w:szCs w:val="16"/>
              </w:rPr>
              <w:t>ja / neen*</w:t>
            </w:r>
          </w:p>
        </w:tc>
      </w:tr>
      <w:tr w:rsidR="00A45E68" w:rsidRPr="00A878D3" w14:paraId="36873333" w14:textId="77777777" w:rsidTr="000E4822">
        <w:trPr>
          <w:cantSplit/>
        </w:trPr>
        <w:tc>
          <w:tcPr>
            <w:tcW w:w="3170" w:type="dxa"/>
          </w:tcPr>
          <w:p w14:paraId="62084219" w14:textId="2B546864" w:rsidR="00A45E68" w:rsidRPr="00A878D3" w:rsidRDefault="00A45E68" w:rsidP="00A45E68">
            <w:pPr>
              <w:ind w:right="33"/>
              <w:jc w:val="both"/>
              <w:rPr>
                <w:rFonts w:cs="Tahoma"/>
                <w:b/>
                <w:bCs/>
                <w:sz w:val="16"/>
                <w:szCs w:val="16"/>
              </w:rPr>
            </w:pPr>
            <w:r w:rsidRPr="00A878D3">
              <w:rPr>
                <w:rFonts w:cs="Tahoma"/>
                <w:sz w:val="16"/>
                <w:szCs w:val="16"/>
              </w:rPr>
              <w:t>Uitvoeringsperiode</w:t>
            </w:r>
          </w:p>
        </w:tc>
        <w:tc>
          <w:tcPr>
            <w:tcW w:w="5972" w:type="dxa"/>
          </w:tcPr>
          <w:p w14:paraId="71DC9684" w14:textId="77777777" w:rsidR="00A45E68" w:rsidRPr="00A878D3" w:rsidRDefault="00A45E68" w:rsidP="00A45E68">
            <w:pPr>
              <w:ind w:right="33"/>
              <w:jc w:val="both"/>
              <w:rPr>
                <w:rFonts w:cs="Tahoma"/>
                <w:sz w:val="16"/>
                <w:szCs w:val="16"/>
              </w:rPr>
            </w:pPr>
          </w:p>
        </w:tc>
      </w:tr>
      <w:tr w:rsidR="00A45E68" w:rsidRPr="00A878D3" w14:paraId="168453A3" w14:textId="77777777" w:rsidTr="000E4822">
        <w:trPr>
          <w:cantSplit/>
        </w:trPr>
        <w:tc>
          <w:tcPr>
            <w:tcW w:w="3170" w:type="dxa"/>
          </w:tcPr>
          <w:p w14:paraId="168453A1" w14:textId="77777777" w:rsidR="00A45E68" w:rsidRPr="00A878D3" w:rsidRDefault="00A45E68" w:rsidP="00A45E68">
            <w:pPr>
              <w:ind w:right="33"/>
              <w:jc w:val="both"/>
              <w:rPr>
                <w:rFonts w:cs="Tahoma"/>
                <w:sz w:val="16"/>
                <w:szCs w:val="16"/>
              </w:rPr>
            </w:pPr>
            <w:r w:rsidRPr="00A878D3">
              <w:rPr>
                <w:rFonts w:cs="Tahoma"/>
                <w:sz w:val="16"/>
                <w:szCs w:val="16"/>
              </w:rPr>
              <w:t>Uitvoering als Hoofdaannemer</w:t>
            </w:r>
          </w:p>
        </w:tc>
        <w:tc>
          <w:tcPr>
            <w:tcW w:w="5972" w:type="dxa"/>
          </w:tcPr>
          <w:p w14:paraId="168453A2" w14:textId="77777777" w:rsidR="00A45E68" w:rsidRPr="00A878D3" w:rsidRDefault="00A45E68" w:rsidP="00A45E68">
            <w:pPr>
              <w:ind w:right="33"/>
              <w:jc w:val="both"/>
              <w:rPr>
                <w:rFonts w:cs="Tahoma"/>
                <w:sz w:val="16"/>
                <w:szCs w:val="16"/>
              </w:rPr>
            </w:pPr>
            <w:r w:rsidRPr="00A878D3">
              <w:rPr>
                <w:rFonts w:cs="Tahoma"/>
                <w:sz w:val="16"/>
                <w:szCs w:val="16"/>
              </w:rPr>
              <w:t>Ja / neen*</w:t>
            </w:r>
          </w:p>
        </w:tc>
      </w:tr>
      <w:tr w:rsidR="00A45E68" w:rsidRPr="00A878D3" w14:paraId="168453A6" w14:textId="77777777" w:rsidTr="000E4822">
        <w:trPr>
          <w:cantSplit/>
        </w:trPr>
        <w:tc>
          <w:tcPr>
            <w:tcW w:w="3170" w:type="dxa"/>
          </w:tcPr>
          <w:p w14:paraId="168453A4" w14:textId="77777777" w:rsidR="00A45E68" w:rsidRPr="00A878D3" w:rsidRDefault="00A45E68" w:rsidP="00A45E68">
            <w:pPr>
              <w:ind w:right="33"/>
              <w:jc w:val="both"/>
              <w:rPr>
                <w:rFonts w:cs="Tahoma"/>
                <w:sz w:val="16"/>
                <w:szCs w:val="16"/>
              </w:rPr>
            </w:pPr>
            <w:r w:rsidRPr="00A878D3">
              <w:rPr>
                <w:rFonts w:cs="Tahoma"/>
                <w:sz w:val="16"/>
                <w:szCs w:val="16"/>
              </w:rPr>
              <w:t>Gebruik van Onderaannemer(s)</w:t>
            </w:r>
          </w:p>
        </w:tc>
        <w:tc>
          <w:tcPr>
            <w:tcW w:w="5972" w:type="dxa"/>
          </w:tcPr>
          <w:p w14:paraId="168453A5" w14:textId="77777777" w:rsidR="00A45E68" w:rsidRPr="00A878D3" w:rsidRDefault="00A45E68" w:rsidP="00A45E68">
            <w:pPr>
              <w:ind w:right="33"/>
              <w:jc w:val="both"/>
              <w:rPr>
                <w:rFonts w:cs="Tahoma"/>
                <w:sz w:val="16"/>
                <w:szCs w:val="16"/>
              </w:rPr>
            </w:pPr>
            <w:r w:rsidRPr="00A878D3">
              <w:rPr>
                <w:rFonts w:cs="Tahoma"/>
                <w:sz w:val="16"/>
                <w:szCs w:val="16"/>
              </w:rPr>
              <w:t>Ja / neen*</w:t>
            </w:r>
          </w:p>
        </w:tc>
      </w:tr>
      <w:tr w:rsidR="00A45E68" w:rsidRPr="00A878D3" w14:paraId="168453BD" w14:textId="77777777" w:rsidTr="000E4822">
        <w:trPr>
          <w:cantSplit/>
        </w:trPr>
        <w:tc>
          <w:tcPr>
            <w:tcW w:w="3170" w:type="dxa"/>
          </w:tcPr>
          <w:p w14:paraId="168453B7" w14:textId="2C664D3D" w:rsidR="00A45E68" w:rsidRPr="00A878D3" w:rsidRDefault="00A45E68" w:rsidP="00A45E68">
            <w:pPr>
              <w:ind w:right="33"/>
              <w:jc w:val="both"/>
              <w:rPr>
                <w:rFonts w:cs="Tahoma"/>
                <w:sz w:val="16"/>
                <w:szCs w:val="16"/>
              </w:rPr>
            </w:pPr>
            <w:r w:rsidRPr="00A878D3">
              <w:rPr>
                <w:rFonts w:cs="Tahoma"/>
                <w:sz w:val="16"/>
                <w:szCs w:val="16"/>
              </w:rPr>
              <w:t>Projectomschrijving (uit deze omschrijving dient te blijken dat de referentie voldoet aan de betreffende kerncompetentie)</w:t>
            </w:r>
          </w:p>
          <w:p w14:paraId="168453B8" w14:textId="77777777" w:rsidR="00A45E68" w:rsidRPr="00A878D3" w:rsidRDefault="00A45E68" w:rsidP="00A45E68">
            <w:pPr>
              <w:ind w:right="33"/>
              <w:jc w:val="both"/>
              <w:rPr>
                <w:rFonts w:cs="Tahoma"/>
                <w:sz w:val="16"/>
                <w:szCs w:val="16"/>
              </w:rPr>
            </w:pPr>
          </w:p>
        </w:tc>
        <w:tc>
          <w:tcPr>
            <w:tcW w:w="5972" w:type="dxa"/>
          </w:tcPr>
          <w:p w14:paraId="168453B9" w14:textId="77777777" w:rsidR="00A45E68" w:rsidRPr="00A878D3" w:rsidRDefault="00A45E68" w:rsidP="00A45E68">
            <w:pPr>
              <w:ind w:right="33"/>
              <w:jc w:val="both"/>
              <w:rPr>
                <w:rFonts w:cs="Tahoma"/>
                <w:sz w:val="16"/>
                <w:szCs w:val="16"/>
              </w:rPr>
            </w:pPr>
          </w:p>
          <w:p w14:paraId="168453BA" w14:textId="77777777" w:rsidR="00A45E68" w:rsidRPr="00A878D3" w:rsidRDefault="00A45E68" w:rsidP="00A45E68">
            <w:pPr>
              <w:ind w:right="33"/>
              <w:jc w:val="both"/>
              <w:rPr>
                <w:rFonts w:cs="Tahoma"/>
                <w:sz w:val="16"/>
                <w:szCs w:val="16"/>
              </w:rPr>
            </w:pPr>
          </w:p>
          <w:p w14:paraId="168453BB" w14:textId="77777777" w:rsidR="00A45E68" w:rsidRPr="00A878D3" w:rsidRDefault="00A45E68" w:rsidP="00A45E68">
            <w:pPr>
              <w:ind w:right="33"/>
              <w:jc w:val="both"/>
              <w:rPr>
                <w:rFonts w:cs="Tahoma"/>
                <w:sz w:val="16"/>
                <w:szCs w:val="16"/>
              </w:rPr>
            </w:pPr>
          </w:p>
          <w:p w14:paraId="168453BC" w14:textId="77777777" w:rsidR="00A45E68" w:rsidRPr="00A878D3" w:rsidRDefault="00A45E68" w:rsidP="00A45E68">
            <w:pPr>
              <w:ind w:right="33"/>
              <w:jc w:val="both"/>
              <w:rPr>
                <w:rFonts w:cs="Tahoma"/>
                <w:sz w:val="16"/>
                <w:szCs w:val="16"/>
              </w:rPr>
            </w:pPr>
          </w:p>
        </w:tc>
      </w:tr>
    </w:tbl>
    <w:p w14:paraId="2C588C1F" w14:textId="5C044226" w:rsidR="00A45E68" w:rsidRDefault="00A45E68" w:rsidP="00027736">
      <w:pPr>
        <w:jc w:val="both"/>
        <w:rPr>
          <w:rFonts w:cs="Tahoma"/>
          <w:sz w:val="16"/>
          <w:szCs w:val="16"/>
        </w:rPr>
      </w:pPr>
    </w:p>
    <w:p w14:paraId="359CE0DC" w14:textId="77777777" w:rsidR="00A878D3" w:rsidRPr="00A878D3" w:rsidRDefault="00A878D3" w:rsidP="00027736">
      <w:pPr>
        <w:jc w:val="both"/>
        <w:rPr>
          <w:rFonts w:cs="Tahoma"/>
          <w:sz w:val="16"/>
          <w:szCs w:val="16"/>
        </w:rPr>
      </w:pPr>
    </w:p>
    <w:tbl>
      <w:tblPr>
        <w:tblW w:w="0" w:type="auto"/>
        <w:tblBorders>
          <w:top w:val="single" w:sz="12" w:space="0" w:color="3366FF"/>
          <w:left w:val="single" w:sz="12" w:space="0" w:color="3366FF"/>
          <w:bottom w:val="single" w:sz="12" w:space="0" w:color="3366FF"/>
          <w:right w:val="single" w:sz="12" w:space="0" w:color="3366FF"/>
          <w:insideH w:val="single" w:sz="6" w:space="0" w:color="3366FF"/>
          <w:insideV w:val="single" w:sz="6" w:space="0" w:color="3366FF"/>
        </w:tblBorders>
        <w:tblCellMar>
          <w:left w:w="70" w:type="dxa"/>
          <w:right w:w="70" w:type="dxa"/>
        </w:tblCellMar>
        <w:tblLook w:val="0000" w:firstRow="0" w:lastRow="0" w:firstColumn="0" w:lastColumn="0" w:noHBand="0" w:noVBand="0"/>
      </w:tblPr>
      <w:tblGrid>
        <w:gridCol w:w="3170"/>
        <w:gridCol w:w="5972"/>
      </w:tblGrid>
      <w:tr w:rsidR="00A45E68" w:rsidRPr="00A878D3" w14:paraId="0D98FF97" w14:textId="77777777" w:rsidTr="00702215">
        <w:trPr>
          <w:cantSplit/>
        </w:trPr>
        <w:tc>
          <w:tcPr>
            <w:tcW w:w="9142" w:type="dxa"/>
            <w:gridSpan w:val="2"/>
            <w:tcBorders>
              <w:top w:val="single" w:sz="12" w:space="0" w:color="3366FF"/>
              <w:bottom w:val="single" w:sz="6" w:space="0" w:color="3366FF"/>
            </w:tcBorders>
            <w:shd w:val="clear" w:color="auto" w:fill="3366FF"/>
          </w:tcPr>
          <w:p w14:paraId="555088B2" w14:textId="247ADD37" w:rsidR="00A45E68" w:rsidRPr="00A878D3" w:rsidRDefault="00A45E68" w:rsidP="00702215">
            <w:pPr>
              <w:jc w:val="both"/>
              <w:rPr>
                <w:rFonts w:cs="Tahoma"/>
                <w:b/>
                <w:bCs/>
                <w:color w:val="FFFFFF"/>
                <w:sz w:val="16"/>
                <w:szCs w:val="16"/>
              </w:rPr>
            </w:pPr>
            <w:r w:rsidRPr="00A878D3">
              <w:rPr>
                <w:rFonts w:cs="Tahoma"/>
                <w:b/>
                <w:bCs/>
                <w:color w:val="FFFFFF"/>
                <w:sz w:val="16"/>
                <w:szCs w:val="16"/>
              </w:rPr>
              <w:t>Referentieproject Kerncompetentie 2</w:t>
            </w:r>
          </w:p>
        </w:tc>
      </w:tr>
      <w:tr w:rsidR="00A45E68" w:rsidRPr="00A878D3" w14:paraId="24C91A5A" w14:textId="77777777" w:rsidTr="00702215">
        <w:trPr>
          <w:cantSplit/>
        </w:trPr>
        <w:tc>
          <w:tcPr>
            <w:tcW w:w="3170" w:type="dxa"/>
            <w:tcBorders>
              <w:top w:val="single" w:sz="6" w:space="0" w:color="3366FF"/>
            </w:tcBorders>
          </w:tcPr>
          <w:p w14:paraId="4191FF0D" w14:textId="77777777" w:rsidR="00A45E68" w:rsidRPr="00A878D3" w:rsidRDefault="00A45E68" w:rsidP="00702215">
            <w:pPr>
              <w:ind w:right="33"/>
              <w:jc w:val="both"/>
              <w:rPr>
                <w:rFonts w:cs="Tahoma"/>
                <w:sz w:val="16"/>
                <w:szCs w:val="16"/>
              </w:rPr>
            </w:pPr>
            <w:r w:rsidRPr="00A878D3">
              <w:rPr>
                <w:rFonts w:cs="Tahoma"/>
                <w:sz w:val="16"/>
                <w:szCs w:val="16"/>
              </w:rPr>
              <w:t>Naam organisatie referentie</w:t>
            </w:r>
          </w:p>
        </w:tc>
        <w:tc>
          <w:tcPr>
            <w:tcW w:w="5972" w:type="dxa"/>
            <w:tcBorders>
              <w:top w:val="single" w:sz="6" w:space="0" w:color="3366FF"/>
            </w:tcBorders>
          </w:tcPr>
          <w:p w14:paraId="18F25C3C" w14:textId="77777777" w:rsidR="00A45E68" w:rsidRPr="00A878D3" w:rsidRDefault="00A45E68" w:rsidP="00702215">
            <w:pPr>
              <w:ind w:right="33"/>
              <w:jc w:val="both"/>
              <w:rPr>
                <w:rFonts w:cs="Tahoma"/>
                <w:sz w:val="16"/>
                <w:szCs w:val="16"/>
              </w:rPr>
            </w:pPr>
          </w:p>
        </w:tc>
      </w:tr>
      <w:tr w:rsidR="00A45E68" w:rsidRPr="00A878D3" w14:paraId="150B4610" w14:textId="77777777" w:rsidTr="00702215">
        <w:trPr>
          <w:cantSplit/>
        </w:trPr>
        <w:tc>
          <w:tcPr>
            <w:tcW w:w="3170" w:type="dxa"/>
          </w:tcPr>
          <w:p w14:paraId="5204BD25" w14:textId="77777777" w:rsidR="00A45E68" w:rsidRPr="00A878D3" w:rsidRDefault="00A45E68" w:rsidP="00702215">
            <w:pPr>
              <w:ind w:right="33"/>
              <w:jc w:val="both"/>
              <w:rPr>
                <w:rFonts w:cs="Tahoma"/>
                <w:sz w:val="16"/>
                <w:szCs w:val="16"/>
              </w:rPr>
            </w:pPr>
            <w:r w:rsidRPr="00A878D3">
              <w:rPr>
                <w:rFonts w:cs="Tahoma"/>
                <w:sz w:val="16"/>
                <w:szCs w:val="16"/>
              </w:rPr>
              <w:t>Adres / plaats</w:t>
            </w:r>
          </w:p>
        </w:tc>
        <w:tc>
          <w:tcPr>
            <w:tcW w:w="5972" w:type="dxa"/>
          </w:tcPr>
          <w:p w14:paraId="1AD9151A" w14:textId="77777777" w:rsidR="00A45E68" w:rsidRPr="00A878D3" w:rsidRDefault="00A45E68" w:rsidP="00702215">
            <w:pPr>
              <w:ind w:right="33"/>
              <w:jc w:val="both"/>
              <w:rPr>
                <w:rFonts w:cs="Tahoma"/>
                <w:sz w:val="16"/>
                <w:szCs w:val="16"/>
              </w:rPr>
            </w:pPr>
          </w:p>
        </w:tc>
      </w:tr>
      <w:tr w:rsidR="00A45E68" w:rsidRPr="00A878D3" w14:paraId="68747E21" w14:textId="77777777" w:rsidTr="00702215">
        <w:trPr>
          <w:cantSplit/>
        </w:trPr>
        <w:tc>
          <w:tcPr>
            <w:tcW w:w="3170" w:type="dxa"/>
          </w:tcPr>
          <w:p w14:paraId="6C8B8F74" w14:textId="77777777" w:rsidR="00A45E68" w:rsidRPr="00A878D3" w:rsidRDefault="00A45E68" w:rsidP="00702215">
            <w:pPr>
              <w:ind w:right="33"/>
              <w:jc w:val="both"/>
              <w:rPr>
                <w:rFonts w:cs="Tahoma"/>
                <w:sz w:val="16"/>
                <w:szCs w:val="16"/>
              </w:rPr>
            </w:pPr>
            <w:r w:rsidRPr="00A878D3">
              <w:rPr>
                <w:rFonts w:cs="Tahoma"/>
                <w:sz w:val="16"/>
                <w:szCs w:val="16"/>
              </w:rPr>
              <w:t>Contactpersoon</w:t>
            </w:r>
          </w:p>
        </w:tc>
        <w:tc>
          <w:tcPr>
            <w:tcW w:w="5972" w:type="dxa"/>
          </w:tcPr>
          <w:p w14:paraId="410B4575" w14:textId="77777777" w:rsidR="00A45E68" w:rsidRPr="00A878D3" w:rsidRDefault="00A45E68" w:rsidP="00702215">
            <w:pPr>
              <w:ind w:right="33"/>
              <w:jc w:val="both"/>
              <w:rPr>
                <w:rFonts w:cs="Tahoma"/>
                <w:sz w:val="16"/>
                <w:szCs w:val="16"/>
              </w:rPr>
            </w:pPr>
          </w:p>
        </w:tc>
      </w:tr>
      <w:tr w:rsidR="00A45E68" w:rsidRPr="00A878D3" w14:paraId="67055984" w14:textId="77777777" w:rsidTr="00702215">
        <w:trPr>
          <w:cantSplit/>
        </w:trPr>
        <w:tc>
          <w:tcPr>
            <w:tcW w:w="3170" w:type="dxa"/>
          </w:tcPr>
          <w:p w14:paraId="5817B604" w14:textId="77777777" w:rsidR="00A45E68" w:rsidRPr="00A878D3" w:rsidRDefault="00A45E68" w:rsidP="00702215">
            <w:pPr>
              <w:ind w:right="33"/>
              <w:jc w:val="both"/>
              <w:rPr>
                <w:rFonts w:cs="Tahoma"/>
                <w:sz w:val="16"/>
                <w:szCs w:val="16"/>
              </w:rPr>
            </w:pPr>
            <w:r w:rsidRPr="00A878D3">
              <w:rPr>
                <w:rFonts w:cs="Tahoma"/>
                <w:sz w:val="16"/>
                <w:szCs w:val="16"/>
              </w:rPr>
              <w:t>Telefoon contactpersoon</w:t>
            </w:r>
          </w:p>
        </w:tc>
        <w:tc>
          <w:tcPr>
            <w:tcW w:w="5972" w:type="dxa"/>
          </w:tcPr>
          <w:p w14:paraId="20AEA53A" w14:textId="77777777" w:rsidR="00A45E68" w:rsidRPr="00A878D3" w:rsidRDefault="00A45E68" w:rsidP="00702215">
            <w:pPr>
              <w:ind w:right="33"/>
              <w:jc w:val="both"/>
              <w:rPr>
                <w:rFonts w:cs="Tahoma"/>
                <w:sz w:val="16"/>
                <w:szCs w:val="16"/>
              </w:rPr>
            </w:pPr>
          </w:p>
        </w:tc>
      </w:tr>
      <w:tr w:rsidR="00A45E68" w:rsidRPr="00A878D3" w14:paraId="454DE215" w14:textId="77777777" w:rsidTr="00702215">
        <w:trPr>
          <w:cantSplit/>
        </w:trPr>
        <w:tc>
          <w:tcPr>
            <w:tcW w:w="3170" w:type="dxa"/>
          </w:tcPr>
          <w:p w14:paraId="534806AD" w14:textId="77777777" w:rsidR="00A45E68" w:rsidRPr="00A878D3" w:rsidRDefault="00A45E68" w:rsidP="00702215">
            <w:pPr>
              <w:ind w:right="33"/>
              <w:jc w:val="both"/>
              <w:rPr>
                <w:rFonts w:cs="Tahoma"/>
                <w:sz w:val="16"/>
                <w:szCs w:val="16"/>
              </w:rPr>
            </w:pPr>
            <w:r w:rsidRPr="00A878D3">
              <w:rPr>
                <w:rFonts w:cs="Tahoma"/>
                <w:sz w:val="16"/>
                <w:szCs w:val="16"/>
              </w:rPr>
              <w:t>Toestemming benaderen</w:t>
            </w:r>
          </w:p>
        </w:tc>
        <w:tc>
          <w:tcPr>
            <w:tcW w:w="5972" w:type="dxa"/>
          </w:tcPr>
          <w:p w14:paraId="0D350001" w14:textId="77777777" w:rsidR="00A45E68" w:rsidRPr="00A878D3" w:rsidRDefault="00A45E68" w:rsidP="00702215">
            <w:pPr>
              <w:ind w:right="33"/>
              <w:jc w:val="both"/>
              <w:rPr>
                <w:rFonts w:cs="Tahoma"/>
                <w:sz w:val="16"/>
                <w:szCs w:val="16"/>
              </w:rPr>
            </w:pPr>
            <w:r w:rsidRPr="00A878D3">
              <w:rPr>
                <w:rFonts w:cs="Tahoma"/>
                <w:sz w:val="16"/>
                <w:szCs w:val="16"/>
              </w:rPr>
              <w:t>ja / neen*</w:t>
            </w:r>
          </w:p>
        </w:tc>
      </w:tr>
      <w:tr w:rsidR="00A45E68" w:rsidRPr="00A878D3" w14:paraId="0DE1EB1B" w14:textId="77777777" w:rsidTr="00702215">
        <w:trPr>
          <w:cantSplit/>
        </w:trPr>
        <w:tc>
          <w:tcPr>
            <w:tcW w:w="3170" w:type="dxa"/>
          </w:tcPr>
          <w:p w14:paraId="57E7108D" w14:textId="77777777" w:rsidR="00A45E68" w:rsidRPr="00A878D3" w:rsidRDefault="00A45E68" w:rsidP="00702215">
            <w:pPr>
              <w:ind w:right="33"/>
              <w:jc w:val="both"/>
              <w:rPr>
                <w:rFonts w:cs="Tahoma"/>
                <w:b/>
                <w:bCs/>
                <w:sz w:val="16"/>
                <w:szCs w:val="16"/>
              </w:rPr>
            </w:pPr>
            <w:r w:rsidRPr="00A878D3">
              <w:rPr>
                <w:rFonts w:cs="Tahoma"/>
                <w:sz w:val="16"/>
                <w:szCs w:val="16"/>
              </w:rPr>
              <w:t>Uitvoeringsperiode</w:t>
            </w:r>
          </w:p>
        </w:tc>
        <w:tc>
          <w:tcPr>
            <w:tcW w:w="5972" w:type="dxa"/>
          </w:tcPr>
          <w:p w14:paraId="5672D1A8" w14:textId="77777777" w:rsidR="00A45E68" w:rsidRPr="00A878D3" w:rsidRDefault="00A45E68" w:rsidP="00702215">
            <w:pPr>
              <w:ind w:right="33"/>
              <w:jc w:val="both"/>
              <w:rPr>
                <w:rFonts w:cs="Tahoma"/>
                <w:sz w:val="16"/>
                <w:szCs w:val="16"/>
              </w:rPr>
            </w:pPr>
          </w:p>
        </w:tc>
      </w:tr>
      <w:tr w:rsidR="00A45E68" w:rsidRPr="00A878D3" w14:paraId="15098F3C" w14:textId="77777777" w:rsidTr="00702215">
        <w:trPr>
          <w:cantSplit/>
        </w:trPr>
        <w:tc>
          <w:tcPr>
            <w:tcW w:w="3170" w:type="dxa"/>
          </w:tcPr>
          <w:p w14:paraId="2F0532D1" w14:textId="77777777" w:rsidR="00A45E68" w:rsidRPr="00A878D3" w:rsidRDefault="00A45E68" w:rsidP="00702215">
            <w:pPr>
              <w:ind w:right="33"/>
              <w:jc w:val="both"/>
              <w:rPr>
                <w:rFonts w:cs="Tahoma"/>
                <w:sz w:val="16"/>
                <w:szCs w:val="16"/>
              </w:rPr>
            </w:pPr>
            <w:r w:rsidRPr="00A878D3">
              <w:rPr>
                <w:rFonts w:cs="Tahoma"/>
                <w:sz w:val="16"/>
                <w:szCs w:val="16"/>
              </w:rPr>
              <w:t>Uitvoering als Hoofdaannemer</w:t>
            </w:r>
          </w:p>
        </w:tc>
        <w:tc>
          <w:tcPr>
            <w:tcW w:w="5972" w:type="dxa"/>
          </w:tcPr>
          <w:p w14:paraId="757B44C1" w14:textId="77777777" w:rsidR="00A45E68" w:rsidRPr="00A878D3" w:rsidRDefault="00A45E68" w:rsidP="00702215">
            <w:pPr>
              <w:ind w:right="33"/>
              <w:jc w:val="both"/>
              <w:rPr>
                <w:rFonts w:cs="Tahoma"/>
                <w:sz w:val="16"/>
                <w:szCs w:val="16"/>
              </w:rPr>
            </w:pPr>
            <w:r w:rsidRPr="00A878D3">
              <w:rPr>
                <w:rFonts w:cs="Tahoma"/>
                <w:sz w:val="16"/>
                <w:szCs w:val="16"/>
              </w:rPr>
              <w:t>Ja / neen*</w:t>
            </w:r>
          </w:p>
        </w:tc>
      </w:tr>
      <w:tr w:rsidR="00A45E68" w:rsidRPr="00A878D3" w14:paraId="31AEA0D8" w14:textId="77777777" w:rsidTr="00702215">
        <w:trPr>
          <w:cantSplit/>
        </w:trPr>
        <w:tc>
          <w:tcPr>
            <w:tcW w:w="3170" w:type="dxa"/>
          </w:tcPr>
          <w:p w14:paraId="2AC8B2A9" w14:textId="77777777" w:rsidR="00A45E68" w:rsidRPr="00A878D3" w:rsidRDefault="00A45E68" w:rsidP="00702215">
            <w:pPr>
              <w:ind w:right="33"/>
              <w:jc w:val="both"/>
              <w:rPr>
                <w:rFonts w:cs="Tahoma"/>
                <w:sz w:val="16"/>
                <w:szCs w:val="16"/>
              </w:rPr>
            </w:pPr>
            <w:r w:rsidRPr="00A878D3">
              <w:rPr>
                <w:rFonts w:cs="Tahoma"/>
                <w:sz w:val="16"/>
                <w:szCs w:val="16"/>
              </w:rPr>
              <w:t>Gebruik van Onderaannemer(s)</w:t>
            </w:r>
          </w:p>
        </w:tc>
        <w:tc>
          <w:tcPr>
            <w:tcW w:w="5972" w:type="dxa"/>
          </w:tcPr>
          <w:p w14:paraId="707ACA45" w14:textId="77777777" w:rsidR="00A45E68" w:rsidRPr="00A878D3" w:rsidRDefault="00A45E68" w:rsidP="00702215">
            <w:pPr>
              <w:ind w:right="33"/>
              <w:jc w:val="both"/>
              <w:rPr>
                <w:rFonts w:cs="Tahoma"/>
                <w:sz w:val="16"/>
                <w:szCs w:val="16"/>
              </w:rPr>
            </w:pPr>
            <w:r w:rsidRPr="00A878D3">
              <w:rPr>
                <w:rFonts w:cs="Tahoma"/>
                <w:sz w:val="16"/>
                <w:szCs w:val="16"/>
              </w:rPr>
              <w:t>Ja / neen*</w:t>
            </w:r>
          </w:p>
        </w:tc>
      </w:tr>
      <w:tr w:rsidR="00A45E68" w:rsidRPr="00C53758" w14:paraId="5EA2F088" w14:textId="77777777" w:rsidTr="00702215">
        <w:trPr>
          <w:cantSplit/>
        </w:trPr>
        <w:tc>
          <w:tcPr>
            <w:tcW w:w="3170" w:type="dxa"/>
          </w:tcPr>
          <w:p w14:paraId="135D47FA" w14:textId="77777777" w:rsidR="00A45E68" w:rsidRPr="00C53758" w:rsidRDefault="00A45E68" w:rsidP="00702215">
            <w:pPr>
              <w:ind w:right="33"/>
              <w:jc w:val="both"/>
              <w:rPr>
                <w:rFonts w:cs="Tahoma"/>
                <w:sz w:val="16"/>
                <w:szCs w:val="16"/>
              </w:rPr>
            </w:pPr>
            <w:r w:rsidRPr="00A878D3">
              <w:rPr>
                <w:rFonts w:cs="Tahoma"/>
                <w:sz w:val="16"/>
                <w:szCs w:val="16"/>
              </w:rPr>
              <w:t>Projectomschrijving (uit deze omschrijving dient te blijken dat de referentie voldoet aan de betreffende kerncompetentie)</w:t>
            </w:r>
          </w:p>
          <w:p w14:paraId="7C9EFC90" w14:textId="77777777" w:rsidR="00A45E68" w:rsidRPr="00C53758" w:rsidRDefault="00A45E68" w:rsidP="00702215">
            <w:pPr>
              <w:ind w:right="33"/>
              <w:jc w:val="both"/>
              <w:rPr>
                <w:rFonts w:cs="Tahoma"/>
                <w:sz w:val="16"/>
                <w:szCs w:val="16"/>
              </w:rPr>
            </w:pPr>
          </w:p>
        </w:tc>
        <w:tc>
          <w:tcPr>
            <w:tcW w:w="5972" w:type="dxa"/>
          </w:tcPr>
          <w:p w14:paraId="7A4C09BC" w14:textId="77777777" w:rsidR="00A45E68" w:rsidRPr="00C53758" w:rsidRDefault="00A45E68" w:rsidP="00702215">
            <w:pPr>
              <w:ind w:right="33"/>
              <w:jc w:val="both"/>
              <w:rPr>
                <w:rFonts w:cs="Tahoma"/>
                <w:sz w:val="16"/>
                <w:szCs w:val="16"/>
              </w:rPr>
            </w:pPr>
          </w:p>
          <w:p w14:paraId="521E6104" w14:textId="77777777" w:rsidR="00A45E68" w:rsidRPr="00C53758" w:rsidRDefault="00A45E68" w:rsidP="00702215">
            <w:pPr>
              <w:ind w:right="33"/>
              <w:jc w:val="both"/>
              <w:rPr>
                <w:rFonts w:cs="Tahoma"/>
                <w:sz w:val="16"/>
                <w:szCs w:val="16"/>
              </w:rPr>
            </w:pPr>
          </w:p>
          <w:p w14:paraId="727CA9B2" w14:textId="77777777" w:rsidR="00A45E68" w:rsidRPr="00C53758" w:rsidRDefault="00A45E68" w:rsidP="00702215">
            <w:pPr>
              <w:ind w:right="33"/>
              <w:jc w:val="both"/>
              <w:rPr>
                <w:rFonts w:cs="Tahoma"/>
                <w:sz w:val="16"/>
                <w:szCs w:val="16"/>
              </w:rPr>
            </w:pPr>
          </w:p>
          <w:p w14:paraId="33870A4D" w14:textId="77777777" w:rsidR="00A45E68" w:rsidRPr="00C53758" w:rsidRDefault="00A45E68" w:rsidP="00702215">
            <w:pPr>
              <w:ind w:right="33"/>
              <w:jc w:val="both"/>
              <w:rPr>
                <w:rFonts w:cs="Tahoma"/>
                <w:sz w:val="16"/>
                <w:szCs w:val="16"/>
              </w:rPr>
            </w:pPr>
          </w:p>
        </w:tc>
      </w:tr>
    </w:tbl>
    <w:p w14:paraId="1684540F" w14:textId="77777777" w:rsidR="0058262E" w:rsidRPr="00C53758" w:rsidRDefault="0058262E" w:rsidP="0058262E">
      <w:pPr>
        <w:pStyle w:val="Kop2"/>
        <w:numPr>
          <w:ilvl w:val="0"/>
          <w:numId w:val="0"/>
        </w:numPr>
        <w:rPr>
          <w:rFonts w:ascii="Verdana" w:hAnsi="Verdana" w:cs="Tahoma"/>
          <w:b w:val="0"/>
          <w:bCs/>
          <w:i w:val="0"/>
          <w:sz w:val="16"/>
          <w:szCs w:val="16"/>
        </w:rPr>
      </w:pPr>
      <w:r w:rsidRPr="00C53758">
        <w:rPr>
          <w:rFonts w:ascii="Verdana" w:hAnsi="Verdana" w:cs="Tahoma"/>
          <w:b w:val="0"/>
          <w:bCs/>
          <w:i w:val="0"/>
          <w:sz w:val="16"/>
          <w:szCs w:val="16"/>
        </w:rPr>
        <w:t>* Doorhalen wat niet van toepassing is</w:t>
      </w:r>
    </w:p>
    <w:p w14:paraId="16845410" w14:textId="77777777" w:rsidR="0058262E" w:rsidRDefault="0058262E" w:rsidP="00E12D10">
      <w:pPr>
        <w:pStyle w:val="Kop2"/>
        <w:numPr>
          <w:ilvl w:val="0"/>
          <w:numId w:val="0"/>
        </w:numPr>
        <w:rPr>
          <w:rFonts w:ascii="Verdana" w:hAnsi="Verdana" w:cs="Tahoma"/>
          <w:bCs/>
          <w:i w:val="0"/>
          <w:sz w:val="20"/>
        </w:rPr>
      </w:pPr>
    </w:p>
    <w:p w14:paraId="3D36060F" w14:textId="77777777" w:rsidR="000858B9" w:rsidRDefault="000858B9">
      <w:pPr>
        <w:widowControl/>
        <w:overflowPunct/>
        <w:autoSpaceDE/>
        <w:autoSpaceDN/>
        <w:adjustRightInd/>
        <w:spacing w:after="200" w:line="276" w:lineRule="auto"/>
        <w:textAlignment w:val="auto"/>
        <w:rPr>
          <w:rFonts w:cs="Tahoma"/>
          <w:b/>
          <w:noProof/>
          <w:color w:val="000000"/>
          <w:szCs w:val="18"/>
          <w:u w:val="single"/>
        </w:rPr>
      </w:pPr>
      <w:r>
        <w:rPr>
          <w:rFonts w:cs="Tahoma"/>
          <w:b/>
          <w:noProof/>
          <w:color w:val="000000"/>
          <w:szCs w:val="18"/>
          <w:u w:val="single"/>
        </w:rPr>
        <w:br w:type="page"/>
      </w:r>
    </w:p>
    <w:p w14:paraId="16845411" w14:textId="0B1B9BD6" w:rsidR="0058262E" w:rsidRPr="003F0000" w:rsidRDefault="003F0000" w:rsidP="003F0000">
      <w:pPr>
        <w:numPr>
          <w:ilvl w:val="12"/>
          <w:numId w:val="0"/>
        </w:numPr>
        <w:overflowPunct/>
        <w:autoSpaceDE/>
        <w:autoSpaceDN/>
        <w:adjustRightInd/>
        <w:spacing w:before="40"/>
        <w:textAlignment w:val="auto"/>
        <w:rPr>
          <w:rFonts w:cs="Tahoma"/>
          <w:b/>
          <w:noProof/>
          <w:color w:val="000000"/>
          <w:szCs w:val="18"/>
          <w:u w:val="single"/>
        </w:rPr>
      </w:pPr>
      <w:r w:rsidRPr="003F0000">
        <w:rPr>
          <w:rFonts w:cs="Tahoma"/>
          <w:b/>
          <w:noProof/>
          <w:color w:val="000000"/>
          <w:szCs w:val="18"/>
          <w:u w:val="single"/>
        </w:rPr>
        <w:lastRenderedPageBreak/>
        <w:t>Gunningcriterium duurzaamheid</w:t>
      </w:r>
      <w:r w:rsidR="008977A2">
        <w:rPr>
          <w:rFonts w:cs="Tahoma"/>
          <w:b/>
          <w:noProof/>
          <w:color w:val="000000"/>
          <w:szCs w:val="18"/>
          <w:u w:val="single"/>
        </w:rPr>
        <w:t xml:space="preserve"> (zie paragraaf </w:t>
      </w:r>
      <w:r w:rsidR="008D7435">
        <w:rPr>
          <w:rFonts w:cs="Tahoma"/>
          <w:b/>
          <w:noProof/>
          <w:color w:val="000000"/>
          <w:szCs w:val="18"/>
          <w:u w:val="single"/>
        </w:rPr>
        <w:t>7.5 van de Aanbestedingsleidraad)</w:t>
      </w:r>
    </w:p>
    <w:p w14:paraId="2C8B786A" w14:textId="77777777" w:rsidR="003F0000" w:rsidRDefault="003F0000" w:rsidP="0058262E"/>
    <w:p w14:paraId="59DE57AD" w14:textId="6374D247" w:rsidR="000858B9" w:rsidRPr="005451D3" w:rsidRDefault="005451D3" w:rsidP="003E671E">
      <w:pPr>
        <w:jc w:val="both"/>
        <w:rPr>
          <w:sz w:val="16"/>
          <w:szCs w:val="16"/>
        </w:rPr>
      </w:pPr>
      <w:r w:rsidRPr="005451D3">
        <w:rPr>
          <w:sz w:val="16"/>
          <w:szCs w:val="16"/>
        </w:rPr>
        <w:t xml:space="preserve">Inschrijver dient </w:t>
      </w:r>
      <w:r w:rsidR="009821DF">
        <w:rPr>
          <w:sz w:val="16"/>
          <w:szCs w:val="16"/>
        </w:rPr>
        <w:t>in onderstaande tabellen</w:t>
      </w:r>
      <w:r w:rsidRPr="005451D3">
        <w:rPr>
          <w:sz w:val="16"/>
          <w:szCs w:val="16"/>
        </w:rPr>
        <w:t xml:space="preserve"> aan te kruisen hoe duurzaam Inschrijver de voorliggende Opdracht</w:t>
      </w:r>
      <w:r w:rsidR="00212F8D">
        <w:rPr>
          <w:sz w:val="16"/>
          <w:szCs w:val="16"/>
        </w:rPr>
        <w:t xml:space="preserve"> gaat uitvoeren</w:t>
      </w:r>
      <w:r w:rsidRPr="005451D3">
        <w:rPr>
          <w:sz w:val="16"/>
          <w:szCs w:val="16"/>
        </w:rPr>
        <w:t xml:space="preserve">. Inschrijver kan de mate van duurzaamheid middels onderstaande criteria aantonen. Inschrijver dient bij elk van </w:t>
      </w:r>
      <w:r w:rsidR="003E671E">
        <w:rPr>
          <w:sz w:val="16"/>
          <w:szCs w:val="16"/>
        </w:rPr>
        <w:t xml:space="preserve">de </w:t>
      </w:r>
      <w:r w:rsidRPr="005451D3">
        <w:rPr>
          <w:sz w:val="16"/>
          <w:szCs w:val="16"/>
        </w:rPr>
        <w:t>twee criteria te onderbouwen op welke wijze Inschrijver aantoont dat de toezegging ook daadwerkelijk wordt nagekomen</w:t>
      </w:r>
      <w:r w:rsidR="00A74BDF">
        <w:rPr>
          <w:sz w:val="16"/>
          <w:szCs w:val="16"/>
        </w:rPr>
        <w:t xml:space="preserve"> en voor Opdrachtgever te controleren is</w:t>
      </w:r>
      <w:r w:rsidRPr="005451D3">
        <w:rPr>
          <w:sz w:val="16"/>
          <w:szCs w:val="16"/>
        </w:rPr>
        <w:t>. Daar waar in onderstaande tabel Inschrijver staat, is dit Inschrijver inclusief de eventuele door Inschrijver in te zetten onderaannemers. Het niet nakomen van de toezeggingen op het gebied van duurzaamheid is voor Opdrachtgever een mogelijkheid om de Overeenkomst te ontbinden.</w:t>
      </w:r>
    </w:p>
    <w:p w14:paraId="655A07A4" w14:textId="77777777" w:rsidR="000858B9" w:rsidRPr="005451D3" w:rsidRDefault="000858B9" w:rsidP="0058262E">
      <w:pPr>
        <w:rPr>
          <w:sz w:val="16"/>
          <w:szCs w:val="16"/>
        </w:rPr>
      </w:pPr>
    </w:p>
    <w:p w14:paraId="4F7230D8" w14:textId="77777777" w:rsidR="000858B9" w:rsidRPr="00933A43" w:rsidRDefault="000858B9" w:rsidP="0058262E">
      <w:pPr>
        <w:rPr>
          <w:sz w:val="16"/>
          <w:szCs w:val="16"/>
        </w:rPr>
      </w:pPr>
    </w:p>
    <w:tbl>
      <w:tblPr>
        <w:tblStyle w:val="Inkada"/>
        <w:tblW w:w="9072" w:type="dxa"/>
        <w:tblInd w:w="108" w:type="dxa"/>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
      <w:tblGrid>
        <w:gridCol w:w="1381"/>
        <w:gridCol w:w="6429"/>
        <w:gridCol w:w="1262"/>
      </w:tblGrid>
      <w:tr w:rsidR="00001E09" w:rsidRPr="00933A43" w14:paraId="5A40F274" w14:textId="77777777" w:rsidTr="009821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1" w:type="dxa"/>
            <w:shd w:val="clear" w:color="auto" w:fill="3366FF"/>
          </w:tcPr>
          <w:p w14:paraId="0D9F0921" w14:textId="77777777" w:rsidR="00001E09" w:rsidRPr="00933A43" w:rsidRDefault="00001E09" w:rsidP="000C753E">
            <w:pPr>
              <w:jc w:val="both"/>
              <w:rPr>
                <w:sz w:val="16"/>
                <w:szCs w:val="16"/>
              </w:rPr>
            </w:pPr>
            <w:r w:rsidRPr="00933A43">
              <w:rPr>
                <w:sz w:val="16"/>
                <w:szCs w:val="16"/>
              </w:rPr>
              <w:t xml:space="preserve">Criterium </w:t>
            </w:r>
          </w:p>
        </w:tc>
        <w:tc>
          <w:tcPr>
            <w:tcW w:w="6429" w:type="dxa"/>
            <w:shd w:val="clear" w:color="auto" w:fill="3366FF"/>
          </w:tcPr>
          <w:p w14:paraId="292DFA20" w14:textId="77777777" w:rsidR="00001E09" w:rsidRPr="00933A43" w:rsidRDefault="00001E09" w:rsidP="000C753E">
            <w:pPr>
              <w:ind w:left="423"/>
              <w:jc w:val="both"/>
              <w:cnfStyle w:val="100000000000" w:firstRow="1" w:lastRow="0" w:firstColumn="0" w:lastColumn="0" w:oddVBand="0" w:evenVBand="0" w:oddHBand="0" w:evenHBand="0" w:firstRowFirstColumn="0" w:firstRowLastColumn="0" w:lastRowFirstColumn="0" w:lastRowLastColumn="0"/>
              <w:rPr>
                <w:sz w:val="16"/>
                <w:szCs w:val="16"/>
              </w:rPr>
            </w:pPr>
            <w:r w:rsidRPr="00933A43">
              <w:rPr>
                <w:sz w:val="16"/>
                <w:szCs w:val="16"/>
              </w:rPr>
              <w:t xml:space="preserve">Omschrijving </w:t>
            </w:r>
          </w:p>
        </w:tc>
        <w:tc>
          <w:tcPr>
            <w:tcW w:w="1262" w:type="dxa"/>
            <w:shd w:val="clear" w:color="auto" w:fill="3366FF"/>
          </w:tcPr>
          <w:p w14:paraId="63E16DDF" w14:textId="1264A9CD" w:rsidR="00001E09" w:rsidRPr="00933A43" w:rsidRDefault="00560869" w:rsidP="00DF7EA0">
            <w:pPr>
              <w:ind w:left="-141" w:hanging="108"/>
              <w:jc w:val="center"/>
              <w:cnfStyle w:val="100000000000" w:firstRow="1" w:lastRow="0" w:firstColumn="0" w:lastColumn="0" w:oddVBand="0" w:evenVBand="0" w:oddHBand="0" w:evenHBand="0" w:firstRowFirstColumn="0" w:firstRowLastColumn="0" w:lastRowFirstColumn="0" w:lastRowLastColumn="0"/>
              <w:rPr>
                <w:sz w:val="16"/>
                <w:szCs w:val="16"/>
              </w:rPr>
            </w:pPr>
            <w:r>
              <w:rPr>
                <w:sz w:val="16"/>
                <w:szCs w:val="16"/>
              </w:rPr>
              <w:t>Antwoord Inschrijver</w:t>
            </w:r>
            <w:r w:rsidR="00973D37">
              <w:rPr>
                <w:sz w:val="16"/>
                <w:szCs w:val="16"/>
              </w:rPr>
              <w:t>*</w:t>
            </w:r>
          </w:p>
        </w:tc>
      </w:tr>
      <w:tr w:rsidR="00001E09" w:rsidRPr="00933A43" w14:paraId="1F937E27" w14:textId="77777777" w:rsidTr="009821DF">
        <w:tc>
          <w:tcPr>
            <w:cnfStyle w:val="001000000000" w:firstRow="0" w:lastRow="0" w:firstColumn="1" w:lastColumn="0" w:oddVBand="0" w:evenVBand="0" w:oddHBand="0" w:evenHBand="0" w:firstRowFirstColumn="0" w:firstRowLastColumn="0" w:lastRowFirstColumn="0" w:lastRowLastColumn="0"/>
            <w:tcW w:w="1381" w:type="dxa"/>
            <w:vMerge w:val="restart"/>
          </w:tcPr>
          <w:p w14:paraId="08A2424E" w14:textId="77777777" w:rsidR="00001E09" w:rsidRPr="00933A43" w:rsidRDefault="00001E09" w:rsidP="000C753E">
            <w:pPr>
              <w:rPr>
                <w:sz w:val="16"/>
                <w:szCs w:val="16"/>
              </w:rPr>
            </w:pPr>
            <w:r w:rsidRPr="00933A43">
              <w:rPr>
                <w:sz w:val="16"/>
                <w:szCs w:val="16"/>
              </w:rPr>
              <w:t>Euro 6</w:t>
            </w:r>
          </w:p>
        </w:tc>
        <w:tc>
          <w:tcPr>
            <w:tcW w:w="6429" w:type="dxa"/>
          </w:tcPr>
          <w:p w14:paraId="53D66EF8" w14:textId="77777777" w:rsidR="00001E09" w:rsidRPr="00933A43" w:rsidRDefault="00001E09" w:rsidP="000C753E">
            <w:pPr>
              <w:ind w:left="139"/>
              <w:jc w:val="both"/>
              <w:cnfStyle w:val="000000000000" w:firstRow="0" w:lastRow="0" w:firstColumn="0" w:lastColumn="0" w:oddVBand="0" w:evenVBand="0" w:oddHBand="0" w:evenHBand="0" w:firstRowFirstColumn="0" w:firstRowLastColumn="0" w:lastRowFirstColumn="0" w:lastRowLastColumn="0"/>
              <w:rPr>
                <w:sz w:val="16"/>
                <w:szCs w:val="16"/>
              </w:rPr>
            </w:pPr>
            <w:r w:rsidRPr="00933A43">
              <w:rPr>
                <w:rFonts w:cs="Segoe UI"/>
                <w:sz w:val="16"/>
                <w:szCs w:val="16"/>
                <w:lang w:eastAsia="nl-NL"/>
              </w:rPr>
              <w:t xml:space="preserve">Inschrijver zet voor minimaal 90,0% en maximaal 92,9% van de ritten die voor Opdrachtgever uitgevoerd worden een bus met een Euro 6 motor in. </w:t>
            </w:r>
          </w:p>
        </w:tc>
        <w:tc>
          <w:tcPr>
            <w:tcW w:w="1262" w:type="dxa"/>
          </w:tcPr>
          <w:p w14:paraId="646C089E" w14:textId="7973D773" w:rsidR="00001E09" w:rsidRPr="00933A43" w:rsidRDefault="00001E09" w:rsidP="000C753E">
            <w:pPr>
              <w:ind w:left="139"/>
              <w:jc w:val="center"/>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p>
        </w:tc>
      </w:tr>
      <w:tr w:rsidR="00001E09" w:rsidRPr="00933A43" w14:paraId="1E9B14EE" w14:textId="77777777" w:rsidTr="009821DF">
        <w:tc>
          <w:tcPr>
            <w:cnfStyle w:val="001000000000" w:firstRow="0" w:lastRow="0" w:firstColumn="1" w:lastColumn="0" w:oddVBand="0" w:evenVBand="0" w:oddHBand="0" w:evenHBand="0" w:firstRowFirstColumn="0" w:firstRowLastColumn="0" w:lastRowFirstColumn="0" w:lastRowLastColumn="0"/>
            <w:tcW w:w="1381" w:type="dxa"/>
            <w:vMerge/>
          </w:tcPr>
          <w:p w14:paraId="785B4F18" w14:textId="77777777" w:rsidR="00001E09" w:rsidRPr="00933A43" w:rsidRDefault="00001E09" w:rsidP="000C753E">
            <w:pPr>
              <w:jc w:val="both"/>
              <w:rPr>
                <w:sz w:val="16"/>
                <w:szCs w:val="16"/>
              </w:rPr>
            </w:pPr>
          </w:p>
        </w:tc>
        <w:tc>
          <w:tcPr>
            <w:tcW w:w="6429" w:type="dxa"/>
          </w:tcPr>
          <w:p w14:paraId="61F63D02" w14:textId="77777777" w:rsidR="00001E09" w:rsidRPr="00933A43" w:rsidRDefault="00001E09" w:rsidP="000C753E">
            <w:pPr>
              <w:ind w:left="139"/>
              <w:jc w:val="both"/>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r w:rsidRPr="00933A43">
              <w:rPr>
                <w:rFonts w:cs="Segoe UI"/>
                <w:sz w:val="16"/>
                <w:szCs w:val="16"/>
                <w:lang w:eastAsia="nl-NL"/>
              </w:rPr>
              <w:t>Inschrijver zet voor minimaal 93,0% en maximaal 96,9% van de ritten die voor Opdrachtgever uitgevoerd worden een bus met een Euro 6 motor in.</w:t>
            </w:r>
          </w:p>
        </w:tc>
        <w:tc>
          <w:tcPr>
            <w:tcW w:w="1262" w:type="dxa"/>
          </w:tcPr>
          <w:p w14:paraId="3E8F6824" w14:textId="6C1D5C86" w:rsidR="00001E09" w:rsidRPr="00933A43" w:rsidRDefault="00001E09" w:rsidP="000C753E">
            <w:pPr>
              <w:ind w:left="139"/>
              <w:jc w:val="center"/>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p>
        </w:tc>
      </w:tr>
      <w:tr w:rsidR="00001E09" w:rsidRPr="00933A43" w14:paraId="2F0AD38F" w14:textId="77777777" w:rsidTr="009821DF">
        <w:tc>
          <w:tcPr>
            <w:cnfStyle w:val="001000000000" w:firstRow="0" w:lastRow="0" w:firstColumn="1" w:lastColumn="0" w:oddVBand="0" w:evenVBand="0" w:oddHBand="0" w:evenHBand="0" w:firstRowFirstColumn="0" w:firstRowLastColumn="0" w:lastRowFirstColumn="0" w:lastRowLastColumn="0"/>
            <w:tcW w:w="1381" w:type="dxa"/>
            <w:vMerge/>
          </w:tcPr>
          <w:p w14:paraId="3E7EBEDC" w14:textId="77777777" w:rsidR="00001E09" w:rsidRPr="00933A43" w:rsidRDefault="00001E09" w:rsidP="000C753E">
            <w:pPr>
              <w:jc w:val="both"/>
              <w:rPr>
                <w:sz w:val="16"/>
                <w:szCs w:val="16"/>
              </w:rPr>
            </w:pPr>
          </w:p>
        </w:tc>
        <w:tc>
          <w:tcPr>
            <w:tcW w:w="6429" w:type="dxa"/>
          </w:tcPr>
          <w:p w14:paraId="1F6CD3F1" w14:textId="77777777" w:rsidR="00001E09" w:rsidRPr="00933A43" w:rsidRDefault="00001E09" w:rsidP="000C753E">
            <w:pPr>
              <w:ind w:left="139"/>
              <w:jc w:val="both"/>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r w:rsidRPr="00933A43">
              <w:rPr>
                <w:rFonts w:cs="Segoe UI"/>
                <w:sz w:val="16"/>
                <w:szCs w:val="16"/>
                <w:lang w:eastAsia="nl-NL"/>
              </w:rPr>
              <w:t>Inschrijver zet voor minimaal 97,0% en maximaal 100% van de ritten die voor Opdrachtgever uitgevoerd worden een bus met een Euro 6 motor in.</w:t>
            </w:r>
          </w:p>
        </w:tc>
        <w:tc>
          <w:tcPr>
            <w:tcW w:w="1262" w:type="dxa"/>
          </w:tcPr>
          <w:p w14:paraId="2D0B8C1C" w14:textId="3D73635C" w:rsidR="00001E09" w:rsidRPr="00933A43" w:rsidRDefault="00001E09" w:rsidP="000C753E">
            <w:pPr>
              <w:ind w:left="139"/>
              <w:jc w:val="center"/>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p>
        </w:tc>
      </w:tr>
      <w:tr w:rsidR="009821DF" w:rsidRPr="00933A43" w14:paraId="5743AD07" w14:textId="77777777" w:rsidTr="000E61FA">
        <w:tc>
          <w:tcPr>
            <w:cnfStyle w:val="001000000000" w:firstRow="0" w:lastRow="0" w:firstColumn="1" w:lastColumn="0" w:oddVBand="0" w:evenVBand="0" w:oddHBand="0" w:evenHBand="0" w:firstRowFirstColumn="0" w:firstRowLastColumn="0" w:lastRowFirstColumn="0" w:lastRowLastColumn="0"/>
            <w:tcW w:w="9072" w:type="dxa"/>
            <w:gridSpan w:val="3"/>
          </w:tcPr>
          <w:p w14:paraId="47C1220A" w14:textId="77777777" w:rsidR="009821DF" w:rsidRPr="00933A43" w:rsidRDefault="009821DF" w:rsidP="000C753E">
            <w:pPr>
              <w:ind w:left="139"/>
              <w:jc w:val="center"/>
              <w:rPr>
                <w:rFonts w:cs="Segoe UI"/>
                <w:sz w:val="16"/>
                <w:szCs w:val="16"/>
                <w:lang w:eastAsia="nl-NL"/>
              </w:rPr>
            </w:pPr>
          </w:p>
        </w:tc>
      </w:tr>
      <w:tr w:rsidR="00BA589F" w:rsidRPr="00933A43" w14:paraId="3B628FD6" w14:textId="77777777" w:rsidTr="009821DF">
        <w:trPr>
          <w:trHeight w:val="1899"/>
        </w:trPr>
        <w:tc>
          <w:tcPr>
            <w:cnfStyle w:val="001000000000" w:firstRow="0" w:lastRow="0" w:firstColumn="1" w:lastColumn="0" w:oddVBand="0" w:evenVBand="0" w:oddHBand="0" w:evenHBand="0" w:firstRowFirstColumn="0" w:firstRowLastColumn="0" w:lastRowFirstColumn="0" w:lastRowLastColumn="0"/>
            <w:tcW w:w="1381" w:type="dxa"/>
          </w:tcPr>
          <w:p w14:paraId="656729BF" w14:textId="0A73F0D3" w:rsidR="00BA589F" w:rsidRPr="00933A43" w:rsidRDefault="00BA589F" w:rsidP="000C753E">
            <w:pPr>
              <w:jc w:val="both"/>
              <w:rPr>
                <w:sz w:val="16"/>
                <w:szCs w:val="16"/>
              </w:rPr>
            </w:pPr>
            <w:r>
              <w:rPr>
                <w:sz w:val="16"/>
                <w:szCs w:val="16"/>
              </w:rPr>
              <w:t>Onderbouwing</w:t>
            </w:r>
            <w:r w:rsidR="00196CCB">
              <w:rPr>
                <w:sz w:val="16"/>
                <w:szCs w:val="16"/>
              </w:rPr>
              <w:t xml:space="preserve"> Inschrijver</w:t>
            </w:r>
          </w:p>
        </w:tc>
        <w:tc>
          <w:tcPr>
            <w:tcW w:w="7691" w:type="dxa"/>
            <w:gridSpan w:val="2"/>
          </w:tcPr>
          <w:p w14:paraId="15A108B4" w14:textId="77777777" w:rsidR="00BA589F" w:rsidRDefault="00BA589F" w:rsidP="00196CCB">
            <w:pPr>
              <w:ind w:left="139"/>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p>
          <w:p w14:paraId="3622D008" w14:textId="77777777" w:rsidR="00196CCB" w:rsidRDefault="00196CCB" w:rsidP="00196CCB">
            <w:pPr>
              <w:ind w:left="139"/>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p>
          <w:p w14:paraId="6925063D" w14:textId="77777777" w:rsidR="00196CCB" w:rsidRDefault="00196CCB" w:rsidP="00196CCB">
            <w:pPr>
              <w:ind w:left="139"/>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p>
          <w:p w14:paraId="16CA24CF" w14:textId="77777777" w:rsidR="00196CCB" w:rsidRDefault="00196CCB" w:rsidP="00196CCB">
            <w:pPr>
              <w:ind w:left="139"/>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p>
          <w:p w14:paraId="74E217AC" w14:textId="77777777" w:rsidR="00196CCB" w:rsidRDefault="00196CCB" w:rsidP="00196CCB">
            <w:pPr>
              <w:ind w:left="139"/>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p>
          <w:p w14:paraId="10F84785" w14:textId="77777777" w:rsidR="00196CCB" w:rsidRDefault="00196CCB" w:rsidP="00196CCB">
            <w:pPr>
              <w:ind w:left="139"/>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p>
          <w:p w14:paraId="042931A7" w14:textId="20B3134D" w:rsidR="00196CCB" w:rsidRPr="00933A43" w:rsidRDefault="00196CCB" w:rsidP="00196CCB">
            <w:pPr>
              <w:ind w:left="139"/>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p>
        </w:tc>
      </w:tr>
    </w:tbl>
    <w:p w14:paraId="3154D4B2" w14:textId="77777777" w:rsidR="000858B9" w:rsidRDefault="000858B9" w:rsidP="0058262E">
      <w:pPr>
        <w:rPr>
          <w:sz w:val="16"/>
          <w:szCs w:val="16"/>
        </w:rPr>
      </w:pPr>
    </w:p>
    <w:p w14:paraId="3FBE226A" w14:textId="77777777" w:rsidR="00001E09" w:rsidRPr="00933A43" w:rsidRDefault="00001E09" w:rsidP="0058262E">
      <w:pPr>
        <w:rPr>
          <w:sz w:val="16"/>
          <w:szCs w:val="16"/>
        </w:rPr>
      </w:pPr>
    </w:p>
    <w:tbl>
      <w:tblPr>
        <w:tblStyle w:val="Inkada"/>
        <w:tblW w:w="9072" w:type="dxa"/>
        <w:tblInd w:w="108" w:type="dxa"/>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4A0" w:firstRow="1" w:lastRow="0" w:firstColumn="1" w:lastColumn="0" w:noHBand="0" w:noVBand="1"/>
      </w:tblPr>
      <w:tblGrid>
        <w:gridCol w:w="1381"/>
        <w:gridCol w:w="6429"/>
        <w:gridCol w:w="1262"/>
      </w:tblGrid>
      <w:tr w:rsidR="00933A43" w:rsidRPr="00933A43" w14:paraId="336B41E3" w14:textId="77777777" w:rsidTr="00196C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1" w:type="dxa"/>
            <w:shd w:val="clear" w:color="auto" w:fill="3366FF"/>
          </w:tcPr>
          <w:p w14:paraId="7F7F9859" w14:textId="77777777" w:rsidR="00933A43" w:rsidRPr="00933A43" w:rsidRDefault="00933A43" w:rsidP="000C753E">
            <w:pPr>
              <w:jc w:val="both"/>
              <w:rPr>
                <w:sz w:val="16"/>
                <w:szCs w:val="16"/>
              </w:rPr>
            </w:pPr>
            <w:r w:rsidRPr="00933A43">
              <w:rPr>
                <w:sz w:val="16"/>
                <w:szCs w:val="16"/>
              </w:rPr>
              <w:t xml:space="preserve">Criterium </w:t>
            </w:r>
          </w:p>
        </w:tc>
        <w:tc>
          <w:tcPr>
            <w:tcW w:w="6429" w:type="dxa"/>
            <w:shd w:val="clear" w:color="auto" w:fill="3366FF"/>
          </w:tcPr>
          <w:p w14:paraId="5D048085" w14:textId="77777777" w:rsidR="00933A43" w:rsidRPr="00933A43" w:rsidRDefault="00933A43" w:rsidP="000C753E">
            <w:pPr>
              <w:ind w:left="423"/>
              <w:jc w:val="both"/>
              <w:cnfStyle w:val="100000000000" w:firstRow="1" w:lastRow="0" w:firstColumn="0" w:lastColumn="0" w:oddVBand="0" w:evenVBand="0" w:oddHBand="0" w:evenHBand="0" w:firstRowFirstColumn="0" w:firstRowLastColumn="0" w:lastRowFirstColumn="0" w:lastRowLastColumn="0"/>
              <w:rPr>
                <w:sz w:val="16"/>
                <w:szCs w:val="16"/>
              </w:rPr>
            </w:pPr>
            <w:r w:rsidRPr="00933A43">
              <w:rPr>
                <w:sz w:val="16"/>
                <w:szCs w:val="16"/>
              </w:rPr>
              <w:t xml:space="preserve">Omschrijving </w:t>
            </w:r>
          </w:p>
        </w:tc>
        <w:tc>
          <w:tcPr>
            <w:tcW w:w="1262" w:type="dxa"/>
            <w:shd w:val="clear" w:color="auto" w:fill="3366FF"/>
          </w:tcPr>
          <w:p w14:paraId="10C367A1" w14:textId="3AD2E3FB" w:rsidR="00933A43" w:rsidRPr="00933A43" w:rsidRDefault="00DF7EA0" w:rsidP="00973D37">
            <w:pPr>
              <w:ind w:left="-141" w:hanging="108"/>
              <w:jc w:val="center"/>
              <w:cnfStyle w:val="100000000000" w:firstRow="1" w:lastRow="0" w:firstColumn="0" w:lastColumn="0" w:oddVBand="0" w:evenVBand="0" w:oddHBand="0" w:evenHBand="0" w:firstRowFirstColumn="0" w:firstRowLastColumn="0" w:lastRowFirstColumn="0" w:lastRowLastColumn="0"/>
              <w:rPr>
                <w:sz w:val="16"/>
                <w:szCs w:val="16"/>
              </w:rPr>
            </w:pPr>
            <w:r>
              <w:rPr>
                <w:sz w:val="16"/>
                <w:szCs w:val="16"/>
              </w:rPr>
              <w:t>Antwoord Inschrijver</w:t>
            </w:r>
            <w:r w:rsidR="00973D37">
              <w:rPr>
                <w:sz w:val="16"/>
                <w:szCs w:val="16"/>
              </w:rPr>
              <w:t>*</w:t>
            </w:r>
          </w:p>
        </w:tc>
      </w:tr>
      <w:tr w:rsidR="00933A43" w:rsidRPr="00933A43" w14:paraId="4618E6D1" w14:textId="77777777" w:rsidTr="00196CCB">
        <w:tc>
          <w:tcPr>
            <w:cnfStyle w:val="001000000000" w:firstRow="0" w:lastRow="0" w:firstColumn="1" w:lastColumn="0" w:oddVBand="0" w:evenVBand="0" w:oddHBand="0" w:evenHBand="0" w:firstRowFirstColumn="0" w:firstRowLastColumn="0" w:lastRowFirstColumn="0" w:lastRowLastColumn="0"/>
            <w:tcW w:w="1381" w:type="dxa"/>
            <w:vMerge w:val="restart"/>
          </w:tcPr>
          <w:p w14:paraId="34CB765C" w14:textId="77777777" w:rsidR="00933A43" w:rsidRPr="00933A43" w:rsidRDefault="00933A43" w:rsidP="000C753E">
            <w:pPr>
              <w:rPr>
                <w:sz w:val="16"/>
                <w:szCs w:val="16"/>
              </w:rPr>
            </w:pPr>
            <w:r w:rsidRPr="00933A43">
              <w:rPr>
                <w:sz w:val="16"/>
                <w:szCs w:val="16"/>
              </w:rPr>
              <w:t>Elektrisch en/ of waterstof</w:t>
            </w:r>
          </w:p>
        </w:tc>
        <w:tc>
          <w:tcPr>
            <w:tcW w:w="6429" w:type="dxa"/>
          </w:tcPr>
          <w:p w14:paraId="7C88798A" w14:textId="77777777" w:rsidR="00933A43" w:rsidRPr="00933A43" w:rsidRDefault="00933A43" w:rsidP="000C753E">
            <w:pPr>
              <w:ind w:left="139"/>
              <w:jc w:val="both"/>
              <w:cnfStyle w:val="000000000000" w:firstRow="0" w:lastRow="0" w:firstColumn="0" w:lastColumn="0" w:oddVBand="0" w:evenVBand="0" w:oddHBand="0" w:evenHBand="0" w:firstRowFirstColumn="0" w:firstRowLastColumn="0" w:lastRowFirstColumn="0" w:lastRowLastColumn="0"/>
              <w:rPr>
                <w:sz w:val="16"/>
                <w:szCs w:val="16"/>
              </w:rPr>
            </w:pPr>
            <w:r w:rsidRPr="00933A43">
              <w:rPr>
                <w:rFonts w:cs="Segoe UI"/>
                <w:sz w:val="16"/>
                <w:szCs w:val="16"/>
                <w:lang w:eastAsia="nl-NL"/>
              </w:rPr>
              <w:t>Inschrijver heeft geen elektrische en/of waterstof bussen en geen elektrische en/of waterstof bussen in bestelling staan.</w:t>
            </w:r>
          </w:p>
        </w:tc>
        <w:tc>
          <w:tcPr>
            <w:tcW w:w="1262" w:type="dxa"/>
          </w:tcPr>
          <w:p w14:paraId="1AABA656" w14:textId="4780EB1A" w:rsidR="00933A43" w:rsidRPr="00933A43" w:rsidRDefault="00933A43" w:rsidP="000C753E">
            <w:pPr>
              <w:ind w:left="139"/>
              <w:jc w:val="center"/>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p>
        </w:tc>
      </w:tr>
      <w:tr w:rsidR="00933A43" w:rsidRPr="00933A43" w14:paraId="4B449F40" w14:textId="77777777" w:rsidTr="00196CCB">
        <w:tc>
          <w:tcPr>
            <w:cnfStyle w:val="001000000000" w:firstRow="0" w:lastRow="0" w:firstColumn="1" w:lastColumn="0" w:oddVBand="0" w:evenVBand="0" w:oddHBand="0" w:evenHBand="0" w:firstRowFirstColumn="0" w:firstRowLastColumn="0" w:lastRowFirstColumn="0" w:lastRowLastColumn="0"/>
            <w:tcW w:w="1381" w:type="dxa"/>
            <w:vMerge/>
          </w:tcPr>
          <w:p w14:paraId="445BB4E5" w14:textId="77777777" w:rsidR="00933A43" w:rsidRPr="00933A43" w:rsidRDefault="00933A43" w:rsidP="000C753E">
            <w:pPr>
              <w:jc w:val="both"/>
              <w:rPr>
                <w:sz w:val="16"/>
                <w:szCs w:val="16"/>
              </w:rPr>
            </w:pPr>
          </w:p>
        </w:tc>
        <w:tc>
          <w:tcPr>
            <w:tcW w:w="6429" w:type="dxa"/>
          </w:tcPr>
          <w:p w14:paraId="0D378E49" w14:textId="77777777" w:rsidR="00933A43" w:rsidRPr="00933A43" w:rsidRDefault="00933A43" w:rsidP="000C753E">
            <w:pPr>
              <w:ind w:left="139"/>
              <w:jc w:val="both"/>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r w:rsidRPr="00933A43">
              <w:rPr>
                <w:rFonts w:cs="Segoe UI"/>
                <w:sz w:val="16"/>
                <w:szCs w:val="16"/>
                <w:lang w:eastAsia="nl-NL"/>
              </w:rPr>
              <w:t>Inschrijver heeft en/of heeft in bestelling staan maximaal 2 elektrische en/of waterstof bussen die uiterlijk binnen 1 jaar na ingangsdatum van de overeenkomst voor Opdrachtgever inzetbaar zijn en ook ingezet worden.</w:t>
            </w:r>
          </w:p>
        </w:tc>
        <w:tc>
          <w:tcPr>
            <w:tcW w:w="1262" w:type="dxa"/>
          </w:tcPr>
          <w:p w14:paraId="275A38E0" w14:textId="37C812E5" w:rsidR="00933A43" w:rsidRPr="00933A43" w:rsidRDefault="00933A43" w:rsidP="000C753E">
            <w:pPr>
              <w:ind w:left="139"/>
              <w:jc w:val="center"/>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p>
        </w:tc>
      </w:tr>
      <w:tr w:rsidR="00933A43" w:rsidRPr="00933A43" w14:paraId="7ACEFE7B" w14:textId="77777777" w:rsidTr="00196CCB">
        <w:tc>
          <w:tcPr>
            <w:cnfStyle w:val="001000000000" w:firstRow="0" w:lastRow="0" w:firstColumn="1" w:lastColumn="0" w:oddVBand="0" w:evenVBand="0" w:oddHBand="0" w:evenHBand="0" w:firstRowFirstColumn="0" w:firstRowLastColumn="0" w:lastRowFirstColumn="0" w:lastRowLastColumn="0"/>
            <w:tcW w:w="1381" w:type="dxa"/>
            <w:vMerge/>
          </w:tcPr>
          <w:p w14:paraId="229E24BB" w14:textId="77777777" w:rsidR="00933A43" w:rsidRPr="00933A43" w:rsidRDefault="00933A43" w:rsidP="000C753E">
            <w:pPr>
              <w:jc w:val="both"/>
              <w:rPr>
                <w:sz w:val="16"/>
                <w:szCs w:val="16"/>
              </w:rPr>
            </w:pPr>
          </w:p>
        </w:tc>
        <w:tc>
          <w:tcPr>
            <w:tcW w:w="6429" w:type="dxa"/>
          </w:tcPr>
          <w:p w14:paraId="27F3E28A" w14:textId="77777777" w:rsidR="00933A43" w:rsidRPr="00933A43" w:rsidRDefault="00933A43" w:rsidP="000C753E">
            <w:pPr>
              <w:ind w:left="139"/>
              <w:jc w:val="both"/>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r w:rsidRPr="00933A43">
              <w:rPr>
                <w:rFonts w:cs="Segoe UI"/>
                <w:sz w:val="16"/>
                <w:szCs w:val="16"/>
                <w:lang w:eastAsia="nl-NL"/>
              </w:rPr>
              <w:t>Inschrijver heeft en/of heeft in bestelling staan minimaal 3 elektrische en/of waterstof bussen die uiterlijk binnen 1 jaar na ingangsdatum van de overeenkomst voor Opdrachtgever inzetbaar zijn en ook ingezet worden.</w:t>
            </w:r>
          </w:p>
        </w:tc>
        <w:tc>
          <w:tcPr>
            <w:tcW w:w="1262" w:type="dxa"/>
          </w:tcPr>
          <w:p w14:paraId="5246A258" w14:textId="1189BBDA" w:rsidR="00933A43" w:rsidRPr="00933A43" w:rsidRDefault="00933A43" w:rsidP="000C753E">
            <w:pPr>
              <w:ind w:left="139"/>
              <w:jc w:val="center"/>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p>
        </w:tc>
      </w:tr>
      <w:tr w:rsidR="009821DF" w:rsidRPr="00933A43" w14:paraId="119BF984" w14:textId="77777777" w:rsidTr="00626B06">
        <w:tc>
          <w:tcPr>
            <w:cnfStyle w:val="001000000000" w:firstRow="0" w:lastRow="0" w:firstColumn="1" w:lastColumn="0" w:oddVBand="0" w:evenVBand="0" w:oddHBand="0" w:evenHBand="0" w:firstRowFirstColumn="0" w:firstRowLastColumn="0" w:lastRowFirstColumn="0" w:lastRowLastColumn="0"/>
            <w:tcW w:w="9072" w:type="dxa"/>
            <w:gridSpan w:val="3"/>
          </w:tcPr>
          <w:p w14:paraId="752E706D" w14:textId="77777777" w:rsidR="009821DF" w:rsidRPr="00933A43" w:rsidRDefault="009821DF" w:rsidP="000C753E">
            <w:pPr>
              <w:ind w:left="139"/>
              <w:jc w:val="center"/>
              <w:rPr>
                <w:rFonts w:cs="Segoe UI"/>
                <w:sz w:val="16"/>
                <w:szCs w:val="16"/>
                <w:lang w:eastAsia="nl-NL"/>
              </w:rPr>
            </w:pPr>
          </w:p>
        </w:tc>
      </w:tr>
      <w:tr w:rsidR="00196CCB" w:rsidRPr="00933A43" w14:paraId="30DE9241" w14:textId="77777777" w:rsidTr="00196CCB">
        <w:tc>
          <w:tcPr>
            <w:cnfStyle w:val="001000000000" w:firstRow="0" w:lastRow="0" w:firstColumn="1" w:lastColumn="0" w:oddVBand="0" w:evenVBand="0" w:oddHBand="0" w:evenHBand="0" w:firstRowFirstColumn="0" w:firstRowLastColumn="0" w:lastRowFirstColumn="0" w:lastRowLastColumn="0"/>
            <w:tcW w:w="1381" w:type="dxa"/>
          </w:tcPr>
          <w:p w14:paraId="54A4BBCB" w14:textId="1145B00D" w:rsidR="00196CCB" w:rsidRPr="00933A43" w:rsidRDefault="00196CCB" w:rsidP="000C753E">
            <w:pPr>
              <w:jc w:val="both"/>
              <w:rPr>
                <w:sz w:val="16"/>
                <w:szCs w:val="16"/>
              </w:rPr>
            </w:pPr>
            <w:r>
              <w:rPr>
                <w:sz w:val="16"/>
                <w:szCs w:val="16"/>
              </w:rPr>
              <w:t>Onderbouwing Inschrijver</w:t>
            </w:r>
          </w:p>
        </w:tc>
        <w:tc>
          <w:tcPr>
            <w:tcW w:w="7691" w:type="dxa"/>
            <w:gridSpan w:val="2"/>
          </w:tcPr>
          <w:p w14:paraId="017FEE1E" w14:textId="77777777" w:rsidR="00196CCB" w:rsidRDefault="00196CCB" w:rsidP="00196CCB">
            <w:pPr>
              <w:ind w:left="139"/>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p>
          <w:p w14:paraId="31D126D3" w14:textId="77777777" w:rsidR="00196CCB" w:rsidRDefault="00196CCB" w:rsidP="00196CCB">
            <w:pPr>
              <w:ind w:left="139"/>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p>
          <w:p w14:paraId="6FFF63B0" w14:textId="77777777" w:rsidR="00196CCB" w:rsidRDefault="00196CCB" w:rsidP="00196CCB">
            <w:pPr>
              <w:ind w:left="139"/>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p>
          <w:p w14:paraId="24C0E55A" w14:textId="77777777" w:rsidR="00196CCB" w:rsidRDefault="00196CCB" w:rsidP="00196CCB">
            <w:pPr>
              <w:ind w:left="139"/>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p>
          <w:p w14:paraId="7B1E0E65" w14:textId="77777777" w:rsidR="00196CCB" w:rsidRDefault="00196CCB" w:rsidP="00196CCB">
            <w:pPr>
              <w:ind w:left="139"/>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p>
          <w:p w14:paraId="6518A6FF" w14:textId="77777777" w:rsidR="00196CCB" w:rsidRDefault="00196CCB" w:rsidP="00196CCB">
            <w:pPr>
              <w:ind w:left="139"/>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p>
          <w:p w14:paraId="019E4C37" w14:textId="1FDC64ED" w:rsidR="00196CCB" w:rsidRPr="00933A43" w:rsidRDefault="00196CCB" w:rsidP="00196CCB">
            <w:pPr>
              <w:ind w:left="139"/>
              <w:cnfStyle w:val="000000000000" w:firstRow="0" w:lastRow="0" w:firstColumn="0" w:lastColumn="0" w:oddVBand="0" w:evenVBand="0" w:oddHBand="0" w:evenHBand="0" w:firstRowFirstColumn="0" w:firstRowLastColumn="0" w:lastRowFirstColumn="0" w:lastRowLastColumn="0"/>
              <w:rPr>
                <w:rFonts w:cs="Segoe UI"/>
                <w:sz w:val="16"/>
                <w:szCs w:val="16"/>
                <w:lang w:eastAsia="nl-NL"/>
              </w:rPr>
            </w:pPr>
          </w:p>
        </w:tc>
      </w:tr>
    </w:tbl>
    <w:p w14:paraId="7EB609F4" w14:textId="77777777" w:rsidR="00001E09" w:rsidRDefault="00001E09" w:rsidP="0058262E">
      <w:pPr>
        <w:rPr>
          <w:sz w:val="16"/>
          <w:szCs w:val="16"/>
        </w:rPr>
      </w:pPr>
    </w:p>
    <w:p w14:paraId="319A3C35" w14:textId="199798B5" w:rsidR="00973D37" w:rsidRPr="00933A43" w:rsidRDefault="00973D37" w:rsidP="0058262E">
      <w:pPr>
        <w:rPr>
          <w:sz w:val="16"/>
          <w:szCs w:val="16"/>
        </w:rPr>
      </w:pPr>
      <w:r>
        <w:rPr>
          <w:sz w:val="16"/>
          <w:szCs w:val="16"/>
        </w:rPr>
        <w:t>* Inschrijver dient achter de juiste regel een kruisje te zetten</w:t>
      </w:r>
    </w:p>
    <w:sectPr w:rsidR="00973D37" w:rsidRPr="00933A43" w:rsidSect="0058262E">
      <w:pgSz w:w="11906" w:h="16838"/>
      <w:pgMar w:top="1417"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032E602"/>
    <w:lvl w:ilvl="0">
      <w:start w:val="1"/>
      <w:numFmt w:val="decimal"/>
      <w:pStyle w:val="Kop1"/>
      <w:lvlText w:val="%1."/>
      <w:lvlJc w:val="left"/>
      <w:pPr>
        <w:tabs>
          <w:tab w:val="num" w:pos="0"/>
        </w:tabs>
        <w:ind w:left="0" w:firstLine="0"/>
      </w:pPr>
      <w:rPr>
        <w:rFonts w:ascii="Tahoma" w:hAnsi="Tahoma" w:cs="Tahoma" w:hint="default"/>
        <w:sz w:val="24"/>
        <w:szCs w:val="24"/>
      </w:rPr>
    </w:lvl>
    <w:lvl w:ilvl="1">
      <w:start w:val="1"/>
      <w:numFmt w:val="none"/>
      <w:pStyle w:val="Kop2"/>
      <w:lvlText w:val=""/>
      <w:lvlJc w:val="left"/>
      <w:pPr>
        <w:tabs>
          <w:tab w:val="num" w:pos="250"/>
        </w:tabs>
        <w:ind w:left="250" w:firstLine="0"/>
      </w:pPr>
      <w:rPr>
        <w:rFonts w:hAnsi="Univers" w:hint="default"/>
        <w:b w:val="0"/>
        <w:i/>
        <w:caps/>
        <w:smallCaps w:val="0"/>
        <w:strike w:val="0"/>
        <w:outline w:val="0"/>
        <w:shadow w:val="0"/>
        <w:em w:val="none"/>
        <w:lang w:val="nl-NL" w:eastAsia="en-US" w:bidi="ar-SA"/>
      </w:rPr>
    </w:lvl>
    <w:lvl w:ilvl="2">
      <w:start w:val="1"/>
      <w:numFmt w:val="none"/>
      <w:pStyle w:val="Kop3"/>
      <w:lvlText w:val="8.1.1"/>
      <w:lvlJc w:val="left"/>
      <w:pPr>
        <w:tabs>
          <w:tab w:val="num" w:pos="400"/>
        </w:tabs>
        <w:ind w:left="400" w:firstLine="0"/>
      </w:pPr>
      <w:rPr>
        <w:rFonts w:hint="default"/>
        <w:b/>
        <w:i w:val="0"/>
        <w:caps w:val="0"/>
        <w:smallCaps w:val="0"/>
        <w:strike w:val="0"/>
        <w:outline w:val="0"/>
        <w:shadow w:val="0"/>
        <w:spacing w:val="19011"/>
        <w:sz w:val="20"/>
        <w:szCs w:val="20"/>
        <w:u w:val="none"/>
        <w:em w:val="none"/>
      </w:rPr>
    </w:lvl>
    <w:lvl w:ilvl="3">
      <w:start w:val="1"/>
      <w:numFmt w:val="decimal"/>
      <w:pStyle w:val="Kop4"/>
      <w:lvlText w:val="%1.%2.%3%4"/>
      <w:lvlJc w:val="left"/>
      <w:pPr>
        <w:tabs>
          <w:tab w:val="num" w:pos="0"/>
        </w:tabs>
        <w:ind w:left="0" w:firstLine="0"/>
      </w:pPr>
      <w:rPr>
        <w:rFonts w:hint="default"/>
      </w:rPr>
    </w:lvl>
    <w:lvl w:ilvl="4">
      <w:start w:val="1"/>
      <w:numFmt w:val="decimal"/>
      <w:pStyle w:val="Kop5"/>
      <w:lvlText w:val="%1.%2.%3.%4.%5"/>
      <w:lvlJc w:val="left"/>
      <w:pPr>
        <w:tabs>
          <w:tab w:val="num" w:pos="0"/>
        </w:tabs>
        <w:ind w:left="0" w:firstLine="0"/>
      </w:pPr>
      <w:rPr>
        <w:rFonts w:hint="default"/>
      </w:rPr>
    </w:lvl>
    <w:lvl w:ilvl="5">
      <w:start w:val="1"/>
      <w:numFmt w:val="decimal"/>
      <w:pStyle w:val="Kop6"/>
      <w:lvlText w:val="%1.%2.%3.%4.%5.%6"/>
      <w:lvlJc w:val="left"/>
      <w:pPr>
        <w:tabs>
          <w:tab w:val="num" w:pos="0"/>
        </w:tabs>
        <w:ind w:left="0" w:firstLine="0"/>
      </w:pPr>
      <w:rPr>
        <w:rFonts w:hint="default"/>
      </w:rPr>
    </w:lvl>
    <w:lvl w:ilvl="6">
      <w:start w:val="1"/>
      <w:numFmt w:val="decimal"/>
      <w:pStyle w:val="Kop7"/>
      <w:lvlText w:val="%1.%2.%3.%4.%5.%6.%7"/>
      <w:lvlJc w:val="left"/>
      <w:pPr>
        <w:tabs>
          <w:tab w:val="num" w:pos="0"/>
        </w:tabs>
        <w:ind w:left="0" w:firstLine="0"/>
      </w:pPr>
      <w:rPr>
        <w:rFonts w:hint="default"/>
      </w:rPr>
    </w:lvl>
    <w:lvl w:ilvl="7">
      <w:start w:val="1"/>
      <w:numFmt w:val="decimal"/>
      <w:pStyle w:val="Kop8"/>
      <w:lvlText w:val="%1.%2.%3.%4.%5.%6.%7.%8"/>
      <w:lvlJc w:val="left"/>
      <w:pPr>
        <w:tabs>
          <w:tab w:val="num" w:pos="0"/>
        </w:tabs>
        <w:ind w:left="0" w:firstLine="0"/>
      </w:pPr>
      <w:rPr>
        <w:rFonts w:hint="default"/>
      </w:rPr>
    </w:lvl>
    <w:lvl w:ilvl="8">
      <w:start w:val="1"/>
      <w:numFmt w:val="decimal"/>
      <w:pStyle w:val="Kop9"/>
      <w:lvlText w:val="%1.%2.%3.%4.%5.%6.%7.%8.%9"/>
      <w:lvlJc w:val="left"/>
      <w:pPr>
        <w:tabs>
          <w:tab w:val="num" w:pos="0"/>
        </w:tabs>
        <w:ind w:left="0" w:firstLine="0"/>
      </w:pPr>
      <w:rPr>
        <w:rFonts w:hint="default"/>
      </w:rPr>
    </w:lvl>
  </w:abstractNum>
  <w:abstractNum w:abstractNumId="1" w15:restartNumberingAfterBreak="0">
    <w:nsid w:val="24E104AC"/>
    <w:multiLevelType w:val="hybridMultilevel"/>
    <w:tmpl w:val="8D0699E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379519CA"/>
    <w:multiLevelType w:val="hybridMultilevel"/>
    <w:tmpl w:val="17A8E846"/>
    <w:lvl w:ilvl="0" w:tplc="0413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5A6DD9"/>
    <w:multiLevelType w:val="hybridMultilevel"/>
    <w:tmpl w:val="C52E19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05A7077"/>
    <w:multiLevelType w:val="hybridMultilevel"/>
    <w:tmpl w:val="C52E19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68000A0"/>
    <w:multiLevelType w:val="hybridMultilevel"/>
    <w:tmpl w:val="685AA154"/>
    <w:lvl w:ilvl="0" w:tplc="F364D318">
      <w:numFmt w:val="bullet"/>
      <w:lvlText w:val="-"/>
      <w:lvlJc w:val="left"/>
      <w:pPr>
        <w:tabs>
          <w:tab w:val="num" w:pos="360"/>
        </w:tabs>
        <w:ind w:left="360" w:hanging="360"/>
      </w:pPr>
      <w:rPr>
        <w:rFonts w:ascii="Times New Roman" w:hAnsi="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72D3BC1"/>
    <w:multiLevelType w:val="hybridMultilevel"/>
    <w:tmpl w:val="1D76AF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93580188">
    <w:abstractNumId w:val="0"/>
  </w:num>
  <w:num w:numId="2" w16cid:durableId="1012486952">
    <w:abstractNumId w:val="5"/>
  </w:num>
  <w:num w:numId="3" w16cid:durableId="334117879">
    <w:abstractNumId w:val="2"/>
  </w:num>
  <w:num w:numId="4" w16cid:durableId="1694111369">
    <w:abstractNumId w:val="1"/>
  </w:num>
  <w:num w:numId="5" w16cid:durableId="1592349028">
    <w:abstractNumId w:val="0"/>
  </w:num>
  <w:num w:numId="6" w16cid:durableId="1557274192">
    <w:abstractNumId w:val="0"/>
  </w:num>
  <w:num w:numId="7" w16cid:durableId="254048715">
    <w:abstractNumId w:val="6"/>
  </w:num>
  <w:num w:numId="8" w16cid:durableId="1454251150">
    <w:abstractNumId w:val="3"/>
  </w:num>
  <w:num w:numId="9" w16cid:durableId="16385622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94058"/>
    <w:rsid w:val="00001E09"/>
    <w:rsid w:val="00027736"/>
    <w:rsid w:val="00042231"/>
    <w:rsid w:val="00050F7A"/>
    <w:rsid w:val="000858B9"/>
    <w:rsid w:val="000E003F"/>
    <w:rsid w:val="000E4822"/>
    <w:rsid w:val="000F6187"/>
    <w:rsid w:val="00120214"/>
    <w:rsid w:val="00196CCB"/>
    <w:rsid w:val="001E02D3"/>
    <w:rsid w:val="00212F8D"/>
    <w:rsid w:val="002B5614"/>
    <w:rsid w:val="002D4372"/>
    <w:rsid w:val="00343845"/>
    <w:rsid w:val="003479C7"/>
    <w:rsid w:val="00390E09"/>
    <w:rsid w:val="003E671E"/>
    <w:rsid w:val="003F0000"/>
    <w:rsid w:val="004C211C"/>
    <w:rsid w:val="004D5A0D"/>
    <w:rsid w:val="005451D3"/>
    <w:rsid w:val="00560869"/>
    <w:rsid w:val="00560E86"/>
    <w:rsid w:val="0058262E"/>
    <w:rsid w:val="005C40F0"/>
    <w:rsid w:val="006815E6"/>
    <w:rsid w:val="00722843"/>
    <w:rsid w:val="007C07D4"/>
    <w:rsid w:val="008551BE"/>
    <w:rsid w:val="008977A2"/>
    <w:rsid w:val="008A3653"/>
    <w:rsid w:val="008D35CE"/>
    <w:rsid w:val="008D7435"/>
    <w:rsid w:val="008F18F5"/>
    <w:rsid w:val="00933A43"/>
    <w:rsid w:val="00973D37"/>
    <w:rsid w:val="009821DF"/>
    <w:rsid w:val="0099362D"/>
    <w:rsid w:val="009D1819"/>
    <w:rsid w:val="00A416D6"/>
    <w:rsid w:val="00A45E68"/>
    <w:rsid w:val="00A74BDF"/>
    <w:rsid w:val="00A878D3"/>
    <w:rsid w:val="00AE391C"/>
    <w:rsid w:val="00B56890"/>
    <w:rsid w:val="00BA589F"/>
    <w:rsid w:val="00BA78B9"/>
    <w:rsid w:val="00BB4780"/>
    <w:rsid w:val="00BC2ADE"/>
    <w:rsid w:val="00BD0EE1"/>
    <w:rsid w:val="00BD5BF4"/>
    <w:rsid w:val="00C04083"/>
    <w:rsid w:val="00C503B2"/>
    <w:rsid w:val="00C53758"/>
    <w:rsid w:val="00C8767E"/>
    <w:rsid w:val="00C94058"/>
    <w:rsid w:val="00CA2AB5"/>
    <w:rsid w:val="00CE692C"/>
    <w:rsid w:val="00DF7EA0"/>
    <w:rsid w:val="00E12D10"/>
    <w:rsid w:val="00E37CEF"/>
    <w:rsid w:val="00EC08F3"/>
    <w:rsid w:val="00EC0DD8"/>
    <w:rsid w:val="00EF0C92"/>
    <w:rsid w:val="00F37267"/>
    <w:rsid w:val="00FE34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45393"/>
  <w15:docId w15:val="{919C8EE3-C79F-405E-B493-42952B9FF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94058"/>
    <w:pPr>
      <w:widowControl w:val="0"/>
      <w:overflowPunct w:val="0"/>
      <w:autoSpaceDE w:val="0"/>
      <w:autoSpaceDN w:val="0"/>
      <w:adjustRightInd w:val="0"/>
      <w:spacing w:after="0" w:line="260" w:lineRule="exact"/>
      <w:textAlignment w:val="baseline"/>
    </w:pPr>
    <w:rPr>
      <w:rFonts w:ascii="Verdana" w:eastAsia="Times New Roman" w:hAnsi="Verdana" w:cs="Times New Roman"/>
      <w:sz w:val="18"/>
      <w:szCs w:val="20"/>
    </w:rPr>
  </w:style>
  <w:style w:type="paragraph" w:styleId="Kop1">
    <w:name w:val="heading 1"/>
    <w:aliases w:val="Hoofdstuk,Section Heading,hoofdstuk"/>
    <w:basedOn w:val="Standaard"/>
    <w:next w:val="Standaard"/>
    <w:link w:val="Kop1Char"/>
    <w:qFormat/>
    <w:rsid w:val="00C94058"/>
    <w:pPr>
      <w:keepNext/>
      <w:numPr>
        <w:numId w:val="1"/>
      </w:numPr>
      <w:spacing w:before="240" w:after="60"/>
      <w:outlineLvl w:val="0"/>
    </w:pPr>
    <w:rPr>
      <w:b/>
      <w:kern w:val="28"/>
      <w:sz w:val="28"/>
    </w:rPr>
  </w:style>
  <w:style w:type="paragraph" w:styleId="Kop2">
    <w:name w:val="heading 2"/>
    <w:aliases w:val="2scr,Chapter Title,h2 + Tahoma,10 pt,Onderstrepen,Uitvullen,Regelaf... ...,h2"/>
    <w:basedOn w:val="Standaard"/>
    <w:next w:val="Standaard"/>
    <w:link w:val="Kop2Char"/>
    <w:qFormat/>
    <w:rsid w:val="00C94058"/>
    <w:pPr>
      <w:keepNext/>
      <w:numPr>
        <w:ilvl w:val="1"/>
        <w:numId w:val="1"/>
      </w:numPr>
      <w:spacing w:before="240" w:after="60"/>
      <w:outlineLvl w:val="1"/>
    </w:pPr>
    <w:rPr>
      <w:rFonts w:ascii="Univers" w:hAnsi="Univers"/>
      <w:b/>
      <w:i/>
      <w:sz w:val="24"/>
    </w:rPr>
  </w:style>
  <w:style w:type="paragraph" w:styleId="Kop3">
    <w:name w:val="heading 3"/>
    <w:aliases w:val="3scr,h3"/>
    <w:basedOn w:val="Standaard"/>
    <w:next w:val="Standaard"/>
    <w:link w:val="Kop3Char"/>
    <w:qFormat/>
    <w:rsid w:val="00C94058"/>
    <w:pPr>
      <w:keepNext/>
      <w:numPr>
        <w:ilvl w:val="2"/>
        <w:numId w:val="1"/>
      </w:numPr>
      <w:spacing w:before="240" w:after="60"/>
      <w:outlineLvl w:val="2"/>
    </w:pPr>
    <w:rPr>
      <w:rFonts w:ascii="Univers" w:hAnsi="Univers"/>
      <w:b/>
      <w:sz w:val="24"/>
    </w:rPr>
  </w:style>
  <w:style w:type="paragraph" w:styleId="Kop4">
    <w:name w:val="heading 4"/>
    <w:basedOn w:val="Standaard"/>
    <w:next w:val="Standaard"/>
    <w:link w:val="Kop4Char"/>
    <w:qFormat/>
    <w:rsid w:val="00C94058"/>
    <w:pPr>
      <w:keepNext/>
      <w:numPr>
        <w:ilvl w:val="3"/>
        <w:numId w:val="1"/>
      </w:numPr>
      <w:spacing w:before="240" w:after="60"/>
      <w:outlineLvl w:val="3"/>
    </w:pPr>
    <w:rPr>
      <w:rFonts w:ascii="Univers" w:hAnsi="Univers"/>
      <w:b/>
      <w:sz w:val="24"/>
    </w:rPr>
  </w:style>
  <w:style w:type="paragraph" w:styleId="Kop5">
    <w:name w:val="heading 5"/>
    <w:basedOn w:val="Standaard"/>
    <w:next w:val="Standaard"/>
    <w:link w:val="Kop5Char"/>
    <w:qFormat/>
    <w:rsid w:val="00C94058"/>
    <w:pPr>
      <w:numPr>
        <w:ilvl w:val="4"/>
        <w:numId w:val="1"/>
      </w:numPr>
      <w:spacing w:before="240" w:after="60"/>
      <w:outlineLvl w:val="4"/>
    </w:pPr>
    <w:rPr>
      <w:sz w:val="24"/>
    </w:rPr>
  </w:style>
  <w:style w:type="paragraph" w:styleId="Kop6">
    <w:name w:val="heading 6"/>
    <w:basedOn w:val="Standaard"/>
    <w:next w:val="Standaard"/>
    <w:link w:val="Kop6Char"/>
    <w:qFormat/>
    <w:rsid w:val="00C94058"/>
    <w:pPr>
      <w:numPr>
        <w:ilvl w:val="5"/>
        <w:numId w:val="1"/>
      </w:numPr>
      <w:spacing w:before="240" w:after="60"/>
      <w:outlineLvl w:val="5"/>
    </w:pPr>
    <w:rPr>
      <w:i/>
      <w:sz w:val="22"/>
    </w:rPr>
  </w:style>
  <w:style w:type="paragraph" w:styleId="Kop7">
    <w:name w:val="heading 7"/>
    <w:basedOn w:val="Standaard"/>
    <w:next w:val="Standaard"/>
    <w:link w:val="Kop7Char"/>
    <w:qFormat/>
    <w:rsid w:val="00C94058"/>
    <w:pPr>
      <w:numPr>
        <w:ilvl w:val="6"/>
        <w:numId w:val="1"/>
      </w:numPr>
      <w:spacing w:before="240" w:after="60"/>
      <w:outlineLvl w:val="6"/>
    </w:pPr>
    <w:rPr>
      <w:sz w:val="22"/>
    </w:rPr>
  </w:style>
  <w:style w:type="paragraph" w:styleId="Kop8">
    <w:name w:val="heading 8"/>
    <w:basedOn w:val="Standaard"/>
    <w:next w:val="Standaard"/>
    <w:link w:val="Kop8Char"/>
    <w:qFormat/>
    <w:rsid w:val="00C94058"/>
    <w:pPr>
      <w:numPr>
        <w:ilvl w:val="7"/>
        <w:numId w:val="1"/>
      </w:numPr>
      <w:spacing w:before="240" w:after="60"/>
      <w:outlineLvl w:val="7"/>
    </w:pPr>
    <w:rPr>
      <w:i/>
    </w:rPr>
  </w:style>
  <w:style w:type="paragraph" w:styleId="Kop9">
    <w:name w:val="heading 9"/>
    <w:basedOn w:val="Standaard"/>
    <w:next w:val="Standaard"/>
    <w:link w:val="Kop9Char"/>
    <w:qFormat/>
    <w:rsid w:val="00C94058"/>
    <w:pPr>
      <w:numPr>
        <w:ilvl w:val="8"/>
        <w:numId w:val="1"/>
      </w:numPr>
      <w:spacing w:before="240" w:after="60"/>
      <w:outlineLvl w:val="8"/>
    </w:pPr>
    <w:rPr>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Section Heading Char,hoofdstuk Char"/>
    <w:basedOn w:val="Standaardalinea-lettertype"/>
    <w:link w:val="Kop1"/>
    <w:rsid w:val="00C94058"/>
    <w:rPr>
      <w:rFonts w:ascii="Verdana" w:eastAsia="Times New Roman" w:hAnsi="Verdana" w:cs="Times New Roman"/>
      <w:b/>
      <w:kern w:val="28"/>
      <w:sz w:val="28"/>
      <w:szCs w:val="20"/>
    </w:rPr>
  </w:style>
  <w:style w:type="character" w:customStyle="1" w:styleId="Kop2Char">
    <w:name w:val="Kop 2 Char"/>
    <w:aliases w:val="2scr Char,Chapter Title Char,h2 + Tahoma Char,10 pt Char,Onderstrepen Char,Uitvullen Char,Regelaf... ... Char,h2 Char"/>
    <w:basedOn w:val="Standaardalinea-lettertype"/>
    <w:link w:val="Kop2"/>
    <w:rsid w:val="00C94058"/>
    <w:rPr>
      <w:rFonts w:ascii="Univers" w:eastAsia="Times New Roman" w:hAnsi="Univers" w:cs="Times New Roman"/>
      <w:b/>
      <w:i/>
      <w:sz w:val="24"/>
      <w:szCs w:val="20"/>
    </w:rPr>
  </w:style>
  <w:style w:type="character" w:customStyle="1" w:styleId="Kop3Char">
    <w:name w:val="Kop 3 Char"/>
    <w:aliases w:val="3scr Char,h3 Char"/>
    <w:basedOn w:val="Standaardalinea-lettertype"/>
    <w:link w:val="Kop3"/>
    <w:rsid w:val="00C94058"/>
    <w:rPr>
      <w:rFonts w:ascii="Univers" w:eastAsia="Times New Roman" w:hAnsi="Univers" w:cs="Times New Roman"/>
      <w:b/>
      <w:sz w:val="24"/>
      <w:szCs w:val="20"/>
    </w:rPr>
  </w:style>
  <w:style w:type="character" w:customStyle="1" w:styleId="Kop4Char">
    <w:name w:val="Kop 4 Char"/>
    <w:basedOn w:val="Standaardalinea-lettertype"/>
    <w:link w:val="Kop4"/>
    <w:rsid w:val="00C94058"/>
    <w:rPr>
      <w:rFonts w:ascii="Univers" w:eastAsia="Times New Roman" w:hAnsi="Univers" w:cs="Times New Roman"/>
      <w:b/>
      <w:sz w:val="24"/>
      <w:szCs w:val="20"/>
    </w:rPr>
  </w:style>
  <w:style w:type="character" w:customStyle="1" w:styleId="Kop5Char">
    <w:name w:val="Kop 5 Char"/>
    <w:basedOn w:val="Standaardalinea-lettertype"/>
    <w:link w:val="Kop5"/>
    <w:rsid w:val="00C94058"/>
    <w:rPr>
      <w:rFonts w:ascii="Verdana" w:eastAsia="Times New Roman" w:hAnsi="Verdana" w:cs="Times New Roman"/>
      <w:sz w:val="24"/>
      <w:szCs w:val="20"/>
    </w:rPr>
  </w:style>
  <w:style w:type="character" w:customStyle="1" w:styleId="Kop6Char">
    <w:name w:val="Kop 6 Char"/>
    <w:basedOn w:val="Standaardalinea-lettertype"/>
    <w:link w:val="Kop6"/>
    <w:rsid w:val="00C94058"/>
    <w:rPr>
      <w:rFonts w:ascii="Verdana" w:eastAsia="Times New Roman" w:hAnsi="Verdana" w:cs="Times New Roman"/>
      <w:i/>
      <w:szCs w:val="20"/>
    </w:rPr>
  </w:style>
  <w:style w:type="character" w:customStyle="1" w:styleId="Kop7Char">
    <w:name w:val="Kop 7 Char"/>
    <w:basedOn w:val="Standaardalinea-lettertype"/>
    <w:link w:val="Kop7"/>
    <w:rsid w:val="00C94058"/>
    <w:rPr>
      <w:rFonts w:ascii="Verdana" w:eastAsia="Times New Roman" w:hAnsi="Verdana" w:cs="Times New Roman"/>
      <w:szCs w:val="20"/>
    </w:rPr>
  </w:style>
  <w:style w:type="character" w:customStyle="1" w:styleId="Kop8Char">
    <w:name w:val="Kop 8 Char"/>
    <w:basedOn w:val="Standaardalinea-lettertype"/>
    <w:link w:val="Kop8"/>
    <w:rsid w:val="00C94058"/>
    <w:rPr>
      <w:rFonts w:ascii="Verdana" w:eastAsia="Times New Roman" w:hAnsi="Verdana" w:cs="Times New Roman"/>
      <w:i/>
      <w:sz w:val="18"/>
      <w:szCs w:val="20"/>
    </w:rPr>
  </w:style>
  <w:style w:type="character" w:customStyle="1" w:styleId="Kop9Char">
    <w:name w:val="Kop 9 Char"/>
    <w:basedOn w:val="Standaardalinea-lettertype"/>
    <w:link w:val="Kop9"/>
    <w:rsid w:val="00C94058"/>
    <w:rPr>
      <w:rFonts w:ascii="Verdana" w:eastAsia="Times New Roman" w:hAnsi="Verdana" w:cs="Times New Roman"/>
      <w:b/>
      <w:i/>
      <w:sz w:val="18"/>
      <w:szCs w:val="20"/>
    </w:rPr>
  </w:style>
  <w:style w:type="paragraph" w:styleId="Plattetekst2">
    <w:name w:val="Body Text 2"/>
    <w:basedOn w:val="Standaard"/>
    <w:link w:val="Plattetekst2Char"/>
    <w:rsid w:val="00C94058"/>
    <w:pPr>
      <w:pBdr>
        <w:top w:val="single" w:sz="4" w:space="1" w:color="808080"/>
        <w:left w:val="single" w:sz="4" w:space="4" w:color="808080"/>
        <w:bottom w:val="single" w:sz="4" w:space="1" w:color="808080"/>
        <w:right w:val="single" w:sz="4" w:space="4" w:color="808080"/>
      </w:pBdr>
    </w:pPr>
    <w:rPr>
      <w:rFonts w:ascii="Univers" w:hAnsi="Univers"/>
      <w:i/>
      <w:iCs/>
      <w:sz w:val="21"/>
    </w:rPr>
  </w:style>
  <w:style w:type="character" w:customStyle="1" w:styleId="Plattetekst2Char">
    <w:name w:val="Platte tekst 2 Char"/>
    <w:basedOn w:val="Standaardalinea-lettertype"/>
    <w:link w:val="Plattetekst2"/>
    <w:rsid w:val="00C94058"/>
    <w:rPr>
      <w:rFonts w:ascii="Univers" w:eastAsia="Times New Roman" w:hAnsi="Univers" w:cs="Times New Roman"/>
      <w:i/>
      <w:iCs/>
      <w:sz w:val="21"/>
      <w:szCs w:val="20"/>
    </w:rPr>
  </w:style>
  <w:style w:type="paragraph" w:styleId="Plattetekst">
    <w:name w:val="Body Text"/>
    <w:basedOn w:val="Standaard"/>
    <w:link w:val="PlattetekstChar"/>
    <w:uiPriority w:val="99"/>
    <w:semiHidden/>
    <w:unhideWhenUsed/>
    <w:rsid w:val="00C94058"/>
    <w:pPr>
      <w:spacing w:after="120"/>
    </w:pPr>
  </w:style>
  <w:style w:type="character" w:customStyle="1" w:styleId="PlattetekstChar">
    <w:name w:val="Platte tekst Char"/>
    <w:basedOn w:val="Standaardalinea-lettertype"/>
    <w:link w:val="Plattetekst"/>
    <w:uiPriority w:val="99"/>
    <w:semiHidden/>
    <w:rsid w:val="00C94058"/>
    <w:rPr>
      <w:rFonts w:ascii="Verdana" w:eastAsia="Times New Roman" w:hAnsi="Verdana" w:cs="Times New Roman"/>
      <w:sz w:val="18"/>
      <w:szCs w:val="20"/>
    </w:rPr>
  </w:style>
  <w:style w:type="paragraph" w:styleId="Voettekst">
    <w:name w:val="footer"/>
    <w:basedOn w:val="Standaard"/>
    <w:link w:val="VoettekstChar"/>
    <w:rsid w:val="00C94058"/>
    <w:pPr>
      <w:tabs>
        <w:tab w:val="right" w:pos="8222"/>
      </w:tabs>
    </w:pPr>
  </w:style>
  <w:style w:type="character" w:customStyle="1" w:styleId="VoettekstChar">
    <w:name w:val="Voettekst Char"/>
    <w:basedOn w:val="Standaardalinea-lettertype"/>
    <w:link w:val="Voettekst"/>
    <w:rsid w:val="00C94058"/>
    <w:rPr>
      <w:rFonts w:ascii="Verdana" w:eastAsia="Times New Roman" w:hAnsi="Verdana" w:cs="Times New Roman"/>
      <w:sz w:val="18"/>
      <w:szCs w:val="20"/>
    </w:rPr>
  </w:style>
  <w:style w:type="paragraph" w:customStyle="1" w:styleId="OpmaakprofielKopBVet">
    <w:name w:val="Opmaakprofiel Kop B + Vet"/>
    <w:basedOn w:val="Standaard"/>
    <w:link w:val="OpmaakprofielKopBVetChar"/>
    <w:rsid w:val="00C94058"/>
    <w:pPr>
      <w:keepNext/>
      <w:spacing w:before="240" w:after="60"/>
      <w:outlineLvl w:val="0"/>
    </w:pPr>
    <w:rPr>
      <w:rFonts w:ascii="Tahoma" w:hAnsi="Tahoma" w:cs="Tahoma"/>
      <w:bCs/>
      <w:spacing w:val="-4"/>
      <w:kern w:val="28"/>
      <w:sz w:val="24"/>
      <w:szCs w:val="28"/>
      <w:lang w:eastAsia="nl-NL"/>
    </w:rPr>
  </w:style>
  <w:style w:type="character" w:customStyle="1" w:styleId="OpmaakprofielKopBVetChar">
    <w:name w:val="Opmaakprofiel Kop B + Vet Char"/>
    <w:link w:val="OpmaakprofielKopBVet"/>
    <w:rsid w:val="00C94058"/>
    <w:rPr>
      <w:rFonts w:ascii="Tahoma" w:eastAsia="Times New Roman" w:hAnsi="Tahoma" w:cs="Tahoma"/>
      <w:bCs/>
      <w:spacing w:val="-4"/>
      <w:kern w:val="28"/>
      <w:sz w:val="24"/>
      <w:szCs w:val="28"/>
      <w:lang w:eastAsia="nl-NL"/>
    </w:rPr>
  </w:style>
  <w:style w:type="paragraph" w:styleId="Lijstalinea">
    <w:name w:val="List Paragraph"/>
    <w:basedOn w:val="Standaard"/>
    <w:uiPriority w:val="34"/>
    <w:qFormat/>
    <w:rsid w:val="000E4822"/>
    <w:pPr>
      <w:ind w:left="720"/>
      <w:contextualSpacing/>
    </w:pPr>
  </w:style>
  <w:style w:type="character" w:styleId="Verwijzingopmerking">
    <w:name w:val="annotation reference"/>
    <w:basedOn w:val="Standaardalinea-lettertype"/>
    <w:semiHidden/>
    <w:unhideWhenUsed/>
    <w:rsid w:val="00E12D10"/>
    <w:rPr>
      <w:sz w:val="16"/>
      <w:szCs w:val="16"/>
    </w:rPr>
  </w:style>
  <w:style w:type="paragraph" w:styleId="Tekstopmerking">
    <w:name w:val="annotation text"/>
    <w:basedOn w:val="Standaard"/>
    <w:link w:val="TekstopmerkingChar"/>
    <w:semiHidden/>
    <w:unhideWhenUsed/>
    <w:rsid w:val="00E12D10"/>
    <w:pPr>
      <w:widowControl/>
      <w:overflowPunct/>
      <w:autoSpaceDE/>
      <w:autoSpaceDN/>
      <w:adjustRightInd/>
      <w:spacing w:line="240" w:lineRule="auto"/>
      <w:textAlignment w:val="auto"/>
    </w:pPr>
    <w:rPr>
      <w:rFonts w:eastAsiaTheme="minorHAnsi" w:cstheme="minorBidi"/>
      <w:sz w:val="20"/>
    </w:rPr>
  </w:style>
  <w:style w:type="character" w:customStyle="1" w:styleId="TekstopmerkingChar">
    <w:name w:val="Tekst opmerking Char"/>
    <w:basedOn w:val="Standaardalinea-lettertype"/>
    <w:link w:val="Tekstopmerking"/>
    <w:semiHidden/>
    <w:rsid w:val="00E12D10"/>
    <w:rPr>
      <w:rFonts w:ascii="Verdana" w:hAnsi="Verdana"/>
      <w:sz w:val="20"/>
      <w:szCs w:val="20"/>
    </w:rPr>
  </w:style>
  <w:style w:type="paragraph" w:styleId="Ballontekst">
    <w:name w:val="Balloon Text"/>
    <w:basedOn w:val="Standaard"/>
    <w:link w:val="BallontekstChar"/>
    <w:uiPriority w:val="99"/>
    <w:semiHidden/>
    <w:unhideWhenUsed/>
    <w:rsid w:val="00E12D1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12D10"/>
    <w:rPr>
      <w:rFonts w:ascii="Tahoma" w:eastAsia="Times New Roman" w:hAnsi="Tahoma" w:cs="Tahoma"/>
      <w:sz w:val="16"/>
      <w:szCs w:val="16"/>
    </w:rPr>
  </w:style>
  <w:style w:type="table" w:customStyle="1" w:styleId="Tabelraster1">
    <w:name w:val="Tabelraster1"/>
    <w:basedOn w:val="Standaardtabel"/>
    <w:next w:val="Tabelraster"/>
    <w:uiPriority w:val="59"/>
    <w:rsid w:val="00BD5BF4"/>
    <w:pPr>
      <w:spacing w:after="0" w:line="240" w:lineRule="auto"/>
      <w:ind w:left="709" w:hanging="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59"/>
    <w:rsid w:val="00BD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nkada">
    <w:name w:val="Inkada"/>
    <w:basedOn w:val="Standaardtabel"/>
    <w:uiPriority w:val="99"/>
    <w:qFormat/>
    <w:rsid w:val="00001E09"/>
    <w:pPr>
      <w:spacing w:after="0" w:line="240" w:lineRule="auto"/>
    </w:pPr>
    <w:rPr>
      <w:rFonts w:ascii="Verdana" w:hAnsi="Verdana"/>
      <w:sz w:val="16"/>
    </w:r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cPr>
      <w:shd w:val="clear" w:color="auto" w:fill="F2F2F2" w:themeFill="background1" w:themeFillShade="F2"/>
    </w:tcPr>
    <w:tblStylePr w:type="firstRow">
      <w:rPr>
        <w:b/>
        <w:color w:val="FFFFFF" w:themeColor="background1"/>
      </w:rPr>
      <w:tblPr/>
      <w:tcPr>
        <w:shd w:val="clear" w:color="auto" w:fill="4F81BD" w:themeFill="accent1"/>
      </w:tcPr>
    </w:tblStylePr>
    <w:tblStylePr w:type="firstCol">
      <w:tblPr/>
      <w:tcPr>
        <w:shd w:val="clear" w:color="auto" w:fill="BFBFBF" w:themeFill="background1" w:themeFillShade="B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807127-6dfe-4777-9fc9-8a2ccfc388c3">
      <Terms xmlns="http://schemas.microsoft.com/office/infopath/2007/PartnerControls"/>
    </lcf76f155ced4ddcb4097134ff3c332f>
    <TaxCatchAll xmlns="46c995e6-7f53-48aa-a5ad-a9d38912b46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5022422477C44CA0516C7EF458BDC6" ma:contentTypeVersion="16" ma:contentTypeDescription="Een nieuw document maken." ma:contentTypeScope="" ma:versionID="c6d9403666d96ba40324e184694503c2">
  <xsd:schema xmlns:xsd="http://www.w3.org/2001/XMLSchema" xmlns:xs="http://www.w3.org/2001/XMLSchema" xmlns:p="http://schemas.microsoft.com/office/2006/metadata/properties" xmlns:ns2="46c995e6-7f53-48aa-a5ad-a9d38912b46a" xmlns:ns3="5d807127-6dfe-4777-9fc9-8a2ccfc388c3" targetNamespace="http://schemas.microsoft.com/office/2006/metadata/properties" ma:root="true" ma:fieldsID="62d1ebe47228ed999d61fc3cbe4d7595" ns2:_="" ns3:_="">
    <xsd:import namespace="46c995e6-7f53-48aa-a5ad-a9d38912b46a"/>
    <xsd:import namespace="5d807127-6dfe-4777-9fc9-8a2ccfc388c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995e6-7f53-48aa-a5ad-a9d38912b46a"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886c822f-eec8-42d4-8054-049d3dc82beb}" ma:internalName="TaxCatchAll" ma:showField="CatchAllData" ma:web="46c995e6-7f53-48aa-a5ad-a9d38912b4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807127-6dfe-4777-9fc9-8a2ccfc388c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2568fe7-1f97-42b2-b87e-bec22f3baa5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4AC98F-955B-4FE0-97B9-1A6D0F30563E}">
  <ds:schemaRefs>
    <ds:schemaRef ds:uri="http://schemas.microsoft.com/office/2006/metadata/properties"/>
    <ds:schemaRef ds:uri="http://schemas.microsoft.com/office/infopath/2007/PartnerControls"/>
    <ds:schemaRef ds:uri="5d807127-6dfe-4777-9fc9-8a2ccfc388c3"/>
    <ds:schemaRef ds:uri="46c995e6-7f53-48aa-a5ad-a9d38912b46a"/>
  </ds:schemaRefs>
</ds:datastoreItem>
</file>

<file path=customXml/itemProps2.xml><?xml version="1.0" encoding="utf-8"?>
<ds:datastoreItem xmlns:ds="http://schemas.openxmlformats.org/officeDocument/2006/customXml" ds:itemID="{D8C6200D-C9F9-4E13-BCA8-20D8BDB265EF}">
  <ds:schemaRefs>
    <ds:schemaRef ds:uri="http://schemas.microsoft.com/sharepoint/v3/contenttype/forms"/>
  </ds:schemaRefs>
</ds:datastoreItem>
</file>

<file path=customXml/itemProps3.xml><?xml version="1.0" encoding="utf-8"?>
<ds:datastoreItem xmlns:ds="http://schemas.openxmlformats.org/officeDocument/2006/customXml" ds:itemID="{E39C2628-5ABF-4F37-B7D5-0D63423DE6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c995e6-7f53-48aa-a5ad-a9d38912b46a"/>
    <ds:schemaRef ds:uri="5d807127-6dfe-4777-9fc9-8a2ccfc388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2</Pages>
  <Words>459</Words>
  <Characters>2527</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Ramon Nieuwenhuizen</dc:creator>
  <cp:lastModifiedBy>Ramon Nieuwenhuizen | Inkada Inkoop &amp; Advies</cp:lastModifiedBy>
  <cp:revision>41</cp:revision>
  <cp:lastPrinted>2013-03-20T18:29:00Z</cp:lastPrinted>
  <dcterms:created xsi:type="dcterms:W3CDTF">2013-03-20T17:13:00Z</dcterms:created>
  <dcterms:modified xsi:type="dcterms:W3CDTF">2023-01-03T07:42:00Z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0x010100F05022422477C44CA0516C7EF458BDC6</vt:lpwstr>
  </property>
  <property fmtid="{D5CDD505-2E9C-101B-9397-08002B2CF9AE}" pid="3" name="MediaServiceImageTags">
    <vt:lpwstr/>
  </property>
</Properties>
</file>