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B2A" w:rsidRDefault="00915B2A" w:rsidP="00915B2A">
      <w:pPr>
        <w:pStyle w:val="BDKop1"/>
      </w:pPr>
      <w:bookmarkStart w:id="0" w:name="_Toc99110279"/>
      <w:r>
        <w:t xml:space="preserve">BIJLAGE C </w:t>
      </w:r>
      <w:r>
        <w:tab/>
        <w:t>FO</w:t>
      </w:r>
      <w:bookmarkStart w:id="1" w:name="_GoBack"/>
      <w:bookmarkEnd w:id="1"/>
      <w:r>
        <w:t>RMAT NOTA VAN INLICHTINGEN</w:t>
      </w:r>
      <w:bookmarkEnd w:id="0"/>
    </w:p>
    <w:p w:rsidR="00915B2A" w:rsidRPr="00644C65" w:rsidRDefault="00915B2A" w:rsidP="00915B2A">
      <w:pPr>
        <w:pStyle w:val="BDKop1"/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3"/>
        <w:gridCol w:w="6627"/>
      </w:tblGrid>
      <w:tr w:rsidR="00915B2A" w:rsidRPr="00644C65" w:rsidTr="009F161A">
        <w:trPr>
          <w:trHeight w:val="540"/>
        </w:trPr>
        <w:tc>
          <w:tcPr>
            <w:tcW w:w="2553" w:type="dxa"/>
            <w:shd w:val="clear" w:color="auto" w:fill="E0006D"/>
          </w:tcPr>
          <w:p w:rsidR="00915B2A" w:rsidRPr="00644C65" w:rsidRDefault="00915B2A" w:rsidP="009F161A">
            <w:pPr>
              <w:spacing w:after="200" w:line="480" w:lineRule="auto"/>
              <w:rPr>
                <w:rFonts w:eastAsiaTheme="minorHAnsi" w:cstheme="minorBidi"/>
                <w:b/>
                <w:color w:val="FFFFFF" w:themeColor="background1"/>
                <w:szCs w:val="18"/>
              </w:rPr>
            </w:pPr>
            <w:r w:rsidRPr="00644C65">
              <w:rPr>
                <w:rFonts w:eastAsiaTheme="minorHAnsi" w:cstheme="minorBidi"/>
                <w:b/>
                <w:color w:val="FFFFFF" w:themeColor="background1"/>
                <w:szCs w:val="18"/>
              </w:rPr>
              <w:t>Van</w:t>
            </w:r>
          </w:p>
        </w:tc>
        <w:tc>
          <w:tcPr>
            <w:tcW w:w="6627" w:type="dxa"/>
            <w:shd w:val="clear" w:color="auto" w:fill="F2F2F2" w:themeFill="background1" w:themeFillShade="F2"/>
          </w:tcPr>
          <w:p w:rsidR="00915B2A" w:rsidRPr="00644C65" w:rsidRDefault="00915B2A" w:rsidP="009F161A">
            <w:pPr>
              <w:spacing w:after="200" w:line="480" w:lineRule="auto"/>
              <w:rPr>
                <w:rFonts w:eastAsiaTheme="minorHAnsi" w:cstheme="minorBidi"/>
                <w:szCs w:val="18"/>
              </w:rPr>
            </w:pPr>
            <w:r w:rsidRPr="00644C65">
              <w:rPr>
                <w:rFonts w:eastAsiaTheme="minorHAnsi" w:cstheme="minorBidi"/>
                <w:szCs w:val="18"/>
              </w:rPr>
              <w:t>Dienst Publiek en Communicatie</w:t>
            </w:r>
          </w:p>
        </w:tc>
      </w:tr>
      <w:tr w:rsidR="00915B2A" w:rsidRPr="00644C65" w:rsidTr="009F161A">
        <w:trPr>
          <w:trHeight w:val="540"/>
        </w:trPr>
        <w:tc>
          <w:tcPr>
            <w:tcW w:w="2553" w:type="dxa"/>
            <w:shd w:val="clear" w:color="auto" w:fill="E0006D"/>
          </w:tcPr>
          <w:p w:rsidR="00915B2A" w:rsidRPr="00644C65" w:rsidRDefault="00915B2A" w:rsidP="009F161A">
            <w:pPr>
              <w:spacing w:after="200" w:line="480" w:lineRule="auto"/>
              <w:rPr>
                <w:rFonts w:eastAsiaTheme="minorHAnsi" w:cstheme="minorBidi"/>
                <w:b/>
                <w:color w:val="FFFFFF" w:themeColor="background1"/>
                <w:szCs w:val="18"/>
              </w:rPr>
            </w:pPr>
            <w:r w:rsidRPr="00644C65">
              <w:rPr>
                <w:rFonts w:eastAsiaTheme="minorHAnsi" w:cstheme="minorBidi"/>
                <w:b/>
                <w:color w:val="FFFFFF" w:themeColor="background1"/>
                <w:szCs w:val="18"/>
              </w:rPr>
              <w:t>Datum</w:t>
            </w:r>
          </w:p>
        </w:tc>
        <w:tc>
          <w:tcPr>
            <w:tcW w:w="6627" w:type="dxa"/>
            <w:shd w:val="clear" w:color="auto" w:fill="F2F2F2" w:themeFill="background1" w:themeFillShade="F2"/>
          </w:tcPr>
          <w:p w:rsidR="00915B2A" w:rsidRPr="00644C65" w:rsidRDefault="00915B2A" w:rsidP="009F161A">
            <w:pPr>
              <w:spacing w:after="200" w:line="480" w:lineRule="auto"/>
              <w:rPr>
                <w:rFonts w:eastAsiaTheme="minorHAnsi" w:cstheme="minorBidi"/>
                <w:szCs w:val="18"/>
              </w:rPr>
            </w:pPr>
            <w:r w:rsidRPr="00644C65">
              <w:rPr>
                <w:rFonts w:eastAsiaTheme="minorHAnsi" w:cstheme="minorBidi"/>
                <w:szCs w:val="18"/>
              </w:rPr>
              <w:t>…</w:t>
            </w:r>
          </w:p>
        </w:tc>
      </w:tr>
      <w:tr w:rsidR="00915B2A" w:rsidRPr="00644C65" w:rsidTr="009F161A">
        <w:trPr>
          <w:trHeight w:val="540"/>
        </w:trPr>
        <w:tc>
          <w:tcPr>
            <w:tcW w:w="2553" w:type="dxa"/>
            <w:shd w:val="clear" w:color="auto" w:fill="E0006D"/>
          </w:tcPr>
          <w:p w:rsidR="00915B2A" w:rsidRPr="00644C65" w:rsidRDefault="00915B2A" w:rsidP="009F161A">
            <w:pPr>
              <w:spacing w:after="200" w:line="480" w:lineRule="auto"/>
              <w:rPr>
                <w:rFonts w:eastAsiaTheme="minorHAnsi" w:cstheme="minorBidi"/>
                <w:b/>
                <w:color w:val="FFFFFF" w:themeColor="background1"/>
                <w:szCs w:val="18"/>
              </w:rPr>
            </w:pPr>
            <w:r w:rsidRPr="00644C65">
              <w:rPr>
                <w:rFonts w:eastAsiaTheme="minorHAnsi" w:cstheme="minorBidi"/>
                <w:b/>
                <w:color w:val="FFFFFF" w:themeColor="background1"/>
                <w:szCs w:val="18"/>
              </w:rPr>
              <w:t>Opdrachtnaam</w:t>
            </w:r>
          </w:p>
        </w:tc>
        <w:tc>
          <w:tcPr>
            <w:tcW w:w="6627" w:type="dxa"/>
            <w:shd w:val="clear" w:color="auto" w:fill="F2F2F2" w:themeFill="background1" w:themeFillShade="F2"/>
          </w:tcPr>
          <w:p w:rsidR="00915B2A" w:rsidRPr="00644C65" w:rsidRDefault="00915B2A" w:rsidP="009F161A">
            <w:pPr>
              <w:spacing w:after="200" w:line="480" w:lineRule="auto"/>
              <w:rPr>
                <w:rFonts w:eastAsiaTheme="minorHAnsi" w:cstheme="minorBidi"/>
                <w:szCs w:val="18"/>
              </w:rPr>
            </w:pPr>
            <w:r w:rsidRPr="00644C65">
              <w:rPr>
                <w:rFonts w:eastAsiaTheme="minorHAnsi" w:cstheme="minorBidi"/>
                <w:szCs w:val="18"/>
              </w:rPr>
              <w:t>Communicatieadvies en -uitvoering</w:t>
            </w:r>
          </w:p>
        </w:tc>
      </w:tr>
      <w:tr w:rsidR="00915B2A" w:rsidRPr="00644C65" w:rsidTr="009F161A">
        <w:trPr>
          <w:trHeight w:val="540"/>
        </w:trPr>
        <w:tc>
          <w:tcPr>
            <w:tcW w:w="2553" w:type="dxa"/>
            <w:shd w:val="clear" w:color="auto" w:fill="E0006D"/>
          </w:tcPr>
          <w:p w:rsidR="00915B2A" w:rsidRPr="00644C65" w:rsidRDefault="00915B2A" w:rsidP="009F161A">
            <w:pPr>
              <w:spacing w:after="200" w:line="480" w:lineRule="auto"/>
              <w:rPr>
                <w:rFonts w:eastAsiaTheme="minorHAnsi" w:cstheme="minorBidi"/>
                <w:b/>
                <w:color w:val="FFFFFF" w:themeColor="background1"/>
                <w:szCs w:val="18"/>
              </w:rPr>
            </w:pPr>
            <w:r w:rsidRPr="00644C65">
              <w:rPr>
                <w:rFonts w:eastAsiaTheme="minorHAnsi" w:cstheme="minorBidi"/>
                <w:b/>
                <w:color w:val="FFFFFF" w:themeColor="background1"/>
                <w:szCs w:val="18"/>
              </w:rPr>
              <w:t>Referentie</w:t>
            </w:r>
          </w:p>
        </w:tc>
        <w:tc>
          <w:tcPr>
            <w:tcW w:w="6627" w:type="dxa"/>
            <w:shd w:val="clear" w:color="auto" w:fill="F2F2F2" w:themeFill="background1" w:themeFillShade="F2"/>
          </w:tcPr>
          <w:p w:rsidR="00915B2A" w:rsidRPr="00644C65" w:rsidRDefault="00915B2A" w:rsidP="009F161A">
            <w:pPr>
              <w:spacing w:after="200" w:line="480" w:lineRule="auto"/>
              <w:rPr>
                <w:rFonts w:eastAsiaTheme="minorHAnsi" w:cstheme="minorBidi"/>
                <w:szCs w:val="18"/>
              </w:rPr>
            </w:pPr>
            <w:r w:rsidRPr="00644C65">
              <w:rPr>
                <w:rFonts w:eastAsiaTheme="minorHAnsi" w:cstheme="minorBidi"/>
                <w:szCs w:val="18"/>
              </w:rPr>
              <w:t>4256066</w:t>
            </w:r>
          </w:p>
        </w:tc>
      </w:tr>
      <w:tr w:rsidR="00915B2A" w:rsidRPr="00644C65" w:rsidTr="009F161A">
        <w:trPr>
          <w:trHeight w:val="540"/>
        </w:trPr>
        <w:tc>
          <w:tcPr>
            <w:tcW w:w="2553" w:type="dxa"/>
            <w:shd w:val="clear" w:color="auto" w:fill="E0006D"/>
          </w:tcPr>
          <w:p w:rsidR="00915B2A" w:rsidRPr="00644C65" w:rsidRDefault="00915B2A" w:rsidP="009F161A">
            <w:pPr>
              <w:spacing w:after="200" w:line="480" w:lineRule="auto"/>
              <w:rPr>
                <w:rFonts w:eastAsiaTheme="minorHAnsi" w:cstheme="minorBidi"/>
                <w:b/>
                <w:color w:val="FFFFFF" w:themeColor="background1"/>
                <w:szCs w:val="18"/>
              </w:rPr>
            </w:pPr>
            <w:r w:rsidRPr="00644C65">
              <w:rPr>
                <w:rFonts w:eastAsiaTheme="minorHAnsi" w:cstheme="minorBidi"/>
                <w:b/>
                <w:color w:val="FFFFFF" w:themeColor="background1"/>
                <w:szCs w:val="18"/>
              </w:rPr>
              <w:t>Aantal pagina’s</w:t>
            </w:r>
          </w:p>
        </w:tc>
        <w:tc>
          <w:tcPr>
            <w:tcW w:w="6627" w:type="dxa"/>
            <w:shd w:val="clear" w:color="auto" w:fill="F2F2F2" w:themeFill="background1" w:themeFillShade="F2"/>
          </w:tcPr>
          <w:p w:rsidR="00915B2A" w:rsidRPr="00644C65" w:rsidRDefault="00915B2A" w:rsidP="009F161A">
            <w:pPr>
              <w:spacing w:after="200" w:line="480" w:lineRule="auto"/>
              <w:rPr>
                <w:rFonts w:eastAsiaTheme="minorHAnsi" w:cstheme="minorBidi"/>
                <w:szCs w:val="18"/>
              </w:rPr>
            </w:pPr>
            <w:r w:rsidRPr="00644C65">
              <w:rPr>
                <w:rFonts w:eastAsiaTheme="minorHAnsi" w:cstheme="minorBidi"/>
                <w:szCs w:val="18"/>
              </w:rPr>
              <w:t>…</w:t>
            </w:r>
          </w:p>
        </w:tc>
      </w:tr>
    </w:tbl>
    <w:p w:rsidR="00915B2A" w:rsidRPr="00644C65" w:rsidRDefault="00915B2A" w:rsidP="00915B2A">
      <w:pPr>
        <w:spacing w:after="200" w:line="276" w:lineRule="auto"/>
        <w:rPr>
          <w:rFonts w:eastAsiaTheme="minorHAnsi" w:cstheme="minorBidi"/>
          <w:szCs w:val="18"/>
        </w:rPr>
      </w:pPr>
    </w:p>
    <w:p w:rsidR="00915B2A" w:rsidRPr="00644C65" w:rsidRDefault="00915B2A" w:rsidP="00915B2A">
      <w:pPr>
        <w:spacing w:after="200" w:line="276" w:lineRule="auto"/>
        <w:rPr>
          <w:rFonts w:eastAsiaTheme="minorHAnsi" w:cstheme="minorBidi"/>
          <w:b/>
          <w:szCs w:val="18"/>
          <w:u w:val="single"/>
        </w:rPr>
      </w:pPr>
      <w:r w:rsidRPr="00644C65">
        <w:rPr>
          <w:rFonts w:eastAsiaTheme="minorHAnsi" w:cstheme="minorBidi"/>
          <w:b/>
          <w:szCs w:val="18"/>
          <w:u w:val="single"/>
        </w:rPr>
        <w:t xml:space="preserve">Algemene informatie en mededelingen: </w:t>
      </w:r>
    </w:p>
    <w:p w:rsidR="00915B2A" w:rsidRPr="00644C65" w:rsidRDefault="00915B2A" w:rsidP="00915B2A">
      <w:pPr>
        <w:spacing w:after="200" w:line="276" w:lineRule="auto"/>
        <w:rPr>
          <w:rFonts w:eastAsiaTheme="minorHAnsi" w:cstheme="minorBidi"/>
          <w:szCs w:val="18"/>
        </w:rPr>
      </w:pPr>
      <w:r w:rsidRPr="00644C65">
        <w:rPr>
          <w:rFonts w:eastAsiaTheme="minorHAnsi" w:cstheme="minorBidi"/>
          <w:szCs w:val="18"/>
        </w:rPr>
        <w:t>…</w:t>
      </w:r>
    </w:p>
    <w:p w:rsidR="00915B2A" w:rsidRPr="00644C65" w:rsidRDefault="00915B2A" w:rsidP="00915B2A">
      <w:pPr>
        <w:spacing w:after="200" w:line="276" w:lineRule="auto"/>
        <w:rPr>
          <w:rFonts w:eastAsiaTheme="minorHAnsi" w:cstheme="minorBidi"/>
          <w:szCs w:val="18"/>
        </w:rPr>
      </w:pPr>
      <w:r w:rsidRPr="00644C65">
        <w:rPr>
          <w:rFonts w:eastAsiaTheme="minorHAnsi" w:cstheme="minorBidi"/>
          <w:szCs w:val="18"/>
        </w:rPr>
        <w:t>…</w:t>
      </w:r>
    </w:p>
    <w:p w:rsidR="00915B2A" w:rsidRPr="00644C65" w:rsidRDefault="00915B2A" w:rsidP="00915B2A">
      <w:pPr>
        <w:spacing w:after="200" w:line="276" w:lineRule="auto"/>
        <w:rPr>
          <w:rFonts w:eastAsiaTheme="minorHAnsi" w:cstheme="minorBidi"/>
          <w:szCs w:val="18"/>
        </w:rPr>
      </w:pPr>
      <w:r w:rsidRPr="00644C65">
        <w:rPr>
          <w:rFonts w:eastAsiaTheme="minorHAnsi" w:cstheme="minorBidi"/>
          <w:szCs w:val="18"/>
        </w:rPr>
        <w:t>…</w:t>
      </w:r>
    </w:p>
    <w:p w:rsidR="00915B2A" w:rsidRPr="00644C65" w:rsidRDefault="00915B2A" w:rsidP="00915B2A">
      <w:pPr>
        <w:spacing w:after="200" w:line="276" w:lineRule="auto"/>
        <w:rPr>
          <w:rFonts w:eastAsiaTheme="minorHAnsi" w:cstheme="minorBidi"/>
          <w:szCs w:val="18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1087"/>
        <w:gridCol w:w="1263"/>
        <w:gridCol w:w="3287"/>
        <w:gridCol w:w="3543"/>
      </w:tblGrid>
      <w:tr w:rsidR="00915B2A" w:rsidRPr="00644C65" w:rsidTr="009F161A">
        <w:tc>
          <w:tcPr>
            <w:tcW w:w="1087" w:type="dxa"/>
            <w:shd w:val="clear" w:color="auto" w:fill="E0006D"/>
          </w:tcPr>
          <w:p w:rsidR="00915B2A" w:rsidRPr="00644C65" w:rsidRDefault="00915B2A" w:rsidP="009F161A">
            <w:pPr>
              <w:rPr>
                <w:b/>
                <w:color w:val="FFFFFF" w:themeColor="background1"/>
                <w:szCs w:val="18"/>
              </w:rPr>
            </w:pPr>
            <w:r w:rsidRPr="00644C65">
              <w:rPr>
                <w:b/>
                <w:color w:val="FFFFFF" w:themeColor="background1"/>
                <w:szCs w:val="18"/>
              </w:rPr>
              <w:t>Nummer</w:t>
            </w:r>
          </w:p>
        </w:tc>
        <w:tc>
          <w:tcPr>
            <w:tcW w:w="1263" w:type="dxa"/>
            <w:shd w:val="clear" w:color="auto" w:fill="E0006D"/>
          </w:tcPr>
          <w:p w:rsidR="00915B2A" w:rsidRPr="00644C65" w:rsidRDefault="00915B2A" w:rsidP="009F161A">
            <w:pPr>
              <w:rPr>
                <w:b/>
                <w:color w:val="FFFFFF" w:themeColor="background1"/>
                <w:szCs w:val="18"/>
              </w:rPr>
            </w:pPr>
            <w:r w:rsidRPr="00644C65">
              <w:rPr>
                <w:b/>
                <w:color w:val="FFFFFF" w:themeColor="background1"/>
                <w:szCs w:val="18"/>
              </w:rPr>
              <w:t>Type vraag</w:t>
            </w:r>
          </w:p>
        </w:tc>
        <w:tc>
          <w:tcPr>
            <w:tcW w:w="3287" w:type="dxa"/>
            <w:shd w:val="clear" w:color="auto" w:fill="E0006D"/>
          </w:tcPr>
          <w:p w:rsidR="00915B2A" w:rsidRPr="00644C65" w:rsidRDefault="00915B2A" w:rsidP="009F161A">
            <w:pPr>
              <w:rPr>
                <w:b/>
                <w:color w:val="FFFFFF" w:themeColor="background1"/>
                <w:szCs w:val="18"/>
              </w:rPr>
            </w:pPr>
            <w:r w:rsidRPr="00644C65">
              <w:rPr>
                <w:b/>
                <w:color w:val="FFFFFF" w:themeColor="background1"/>
                <w:szCs w:val="18"/>
              </w:rPr>
              <w:t>Vraag</w:t>
            </w:r>
          </w:p>
        </w:tc>
        <w:tc>
          <w:tcPr>
            <w:tcW w:w="3543" w:type="dxa"/>
            <w:shd w:val="clear" w:color="auto" w:fill="E0006D"/>
          </w:tcPr>
          <w:p w:rsidR="00915B2A" w:rsidRPr="00644C65" w:rsidRDefault="00915B2A" w:rsidP="009F161A">
            <w:pPr>
              <w:rPr>
                <w:b/>
                <w:color w:val="FFFFFF" w:themeColor="background1"/>
                <w:szCs w:val="18"/>
              </w:rPr>
            </w:pPr>
            <w:r w:rsidRPr="00644C65">
              <w:rPr>
                <w:b/>
                <w:color w:val="FFFFFF" w:themeColor="background1"/>
                <w:szCs w:val="18"/>
              </w:rPr>
              <w:t>Antwoord</w:t>
            </w:r>
          </w:p>
        </w:tc>
      </w:tr>
      <w:tr w:rsidR="00915B2A" w:rsidRPr="00644C65" w:rsidTr="009F161A">
        <w:tc>
          <w:tcPr>
            <w:tcW w:w="1087" w:type="dxa"/>
            <w:shd w:val="clear" w:color="auto" w:fill="F2F2F2" w:themeFill="background1" w:themeFillShade="F2"/>
          </w:tcPr>
          <w:p w:rsidR="00915B2A" w:rsidRPr="00644C65" w:rsidRDefault="00915B2A" w:rsidP="009F161A">
            <w:pPr>
              <w:rPr>
                <w:rFonts w:cs="Arial"/>
                <w:color w:val="191614"/>
                <w:szCs w:val="18"/>
                <w:shd w:val="clear" w:color="auto" w:fill="FFFFFF"/>
              </w:rPr>
            </w:pPr>
            <w:r w:rsidRPr="00644C65">
              <w:rPr>
                <w:rFonts w:cs="Arial"/>
                <w:color w:val="191614"/>
                <w:szCs w:val="18"/>
                <w:shd w:val="clear" w:color="auto" w:fill="FFFFFF"/>
              </w:rPr>
              <w:t>1</w:t>
            </w:r>
          </w:p>
        </w:tc>
        <w:tc>
          <w:tcPr>
            <w:tcW w:w="1263" w:type="dxa"/>
            <w:shd w:val="clear" w:color="auto" w:fill="F2F2F2" w:themeFill="background1" w:themeFillShade="F2"/>
          </w:tcPr>
          <w:p w:rsidR="00915B2A" w:rsidRPr="00644C65" w:rsidRDefault="00915B2A" w:rsidP="009F161A">
            <w:pPr>
              <w:rPr>
                <w:szCs w:val="18"/>
              </w:rPr>
            </w:pPr>
            <w:r w:rsidRPr="00644C65">
              <w:rPr>
                <w:szCs w:val="18"/>
              </w:rPr>
              <w:t>…</w:t>
            </w:r>
          </w:p>
        </w:tc>
        <w:tc>
          <w:tcPr>
            <w:tcW w:w="3287" w:type="dxa"/>
            <w:shd w:val="clear" w:color="auto" w:fill="F2F2F2" w:themeFill="background1" w:themeFillShade="F2"/>
          </w:tcPr>
          <w:p w:rsidR="00915B2A" w:rsidRPr="00644C65" w:rsidRDefault="00915B2A" w:rsidP="009F161A">
            <w:pPr>
              <w:rPr>
                <w:szCs w:val="18"/>
              </w:rPr>
            </w:pPr>
            <w:r w:rsidRPr="00644C65">
              <w:rPr>
                <w:szCs w:val="18"/>
                <w:lang w:eastAsia="nl-NL"/>
              </w:rPr>
              <w:t xml:space="preserve">… </w:t>
            </w:r>
          </w:p>
        </w:tc>
        <w:tc>
          <w:tcPr>
            <w:tcW w:w="3543" w:type="dxa"/>
            <w:shd w:val="clear" w:color="auto" w:fill="F2F2F2" w:themeFill="background1" w:themeFillShade="F2"/>
          </w:tcPr>
          <w:p w:rsidR="00915B2A" w:rsidRPr="00644C65" w:rsidRDefault="00915B2A" w:rsidP="009F161A">
            <w:pPr>
              <w:rPr>
                <w:szCs w:val="18"/>
              </w:rPr>
            </w:pPr>
            <w:r w:rsidRPr="00644C65">
              <w:rPr>
                <w:szCs w:val="18"/>
              </w:rPr>
              <w:t>…</w:t>
            </w:r>
          </w:p>
          <w:p w:rsidR="00915B2A" w:rsidRPr="00644C65" w:rsidRDefault="00915B2A" w:rsidP="009F161A">
            <w:pPr>
              <w:rPr>
                <w:szCs w:val="18"/>
              </w:rPr>
            </w:pPr>
          </w:p>
          <w:p w:rsidR="00915B2A" w:rsidRPr="00644C65" w:rsidRDefault="00915B2A" w:rsidP="009F161A">
            <w:pPr>
              <w:rPr>
                <w:szCs w:val="18"/>
              </w:rPr>
            </w:pPr>
          </w:p>
        </w:tc>
      </w:tr>
      <w:tr w:rsidR="00915B2A" w:rsidRPr="00644C65" w:rsidTr="009F161A">
        <w:tc>
          <w:tcPr>
            <w:tcW w:w="1087" w:type="dxa"/>
            <w:shd w:val="clear" w:color="auto" w:fill="F2F2F2" w:themeFill="background1" w:themeFillShade="F2"/>
          </w:tcPr>
          <w:p w:rsidR="00915B2A" w:rsidRPr="00644C65" w:rsidRDefault="00915B2A" w:rsidP="009F161A">
            <w:pPr>
              <w:rPr>
                <w:rFonts w:cs="Arial"/>
                <w:color w:val="191614"/>
                <w:szCs w:val="18"/>
                <w:shd w:val="clear" w:color="auto" w:fill="FFFFFF"/>
              </w:rPr>
            </w:pPr>
            <w:r w:rsidRPr="00644C65">
              <w:rPr>
                <w:rFonts w:cs="Arial"/>
                <w:color w:val="191614"/>
                <w:szCs w:val="18"/>
                <w:shd w:val="clear" w:color="auto" w:fill="FFFFFF"/>
              </w:rPr>
              <w:t>2</w:t>
            </w:r>
          </w:p>
        </w:tc>
        <w:tc>
          <w:tcPr>
            <w:tcW w:w="1263" w:type="dxa"/>
            <w:shd w:val="clear" w:color="auto" w:fill="F2F2F2" w:themeFill="background1" w:themeFillShade="F2"/>
          </w:tcPr>
          <w:p w:rsidR="00915B2A" w:rsidRPr="00644C65" w:rsidRDefault="00915B2A" w:rsidP="009F161A">
            <w:pPr>
              <w:rPr>
                <w:szCs w:val="18"/>
              </w:rPr>
            </w:pPr>
            <w:r w:rsidRPr="00644C65">
              <w:rPr>
                <w:szCs w:val="18"/>
              </w:rPr>
              <w:t>…</w:t>
            </w:r>
          </w:p>
        </w:tc>
        <w:tc>
          <w:tcPr>
            <w:tcW w:w="3287" w:type="dxa"/>
            <w:shd w:val="clear" w:color="auto" w:fill="F2F2F2" w:themeFill="background1" w:themeFillShade="F2"/>
          </w:tcPr>
          <w:p w:rsidR="00915B2A" w:rsidRPr="00644C65" w:rsidRDefault="00915B2A" w:rsidP="009F161A">
            <w:pPr>
              <w:rPr>
                <w:szCs w:val="18"/>
              </w:rPr>
            </w:pPr>
            <w:r w:rsidRPr="00644C65">
              <w:rPr>
                <w:szCs w:val="18"/>
                <w:lang w:eastAsia="nl-NL"/>
              </w:rPr>
              <w:t xml:space="preserve">… </w:t>
            </w:r>
          </w:p>
        </w:tc>
        <w:tc>
          <w:tcPr>
            <w:tcW w:w="3543" w:type="dxa"/>
            <w:shd w:val="clear" w:color="auto" w:fill="F2F2F2" w:themeFill="background1" w:themeFillShade="F2"/>
          </w:tcPr>
          <w:p w:rsidR="00915B2A" w:rsidRPr="00644C65" w:rsidRDefault="00915B2A" w:rsidP="009F161A">
            <w:pPr>
              <w:rPr>
                <w:szCs w:val="18"/>
              </w:rPr>
            </w:pPr>
            <w:r w:rsidRPr="00644C65">
              <w:rPr>
                <w:szCs w:val="18"/>
              </w:rPr>
              <w:t>…</w:t>
            </w:r>
          </w:p>
          <w:p w:rsidR="00915B2A" w:rsidRPr="00644C65" w:rsidRDefault="00915B2A" w:rsidP="009F161A">
            <w:pPr>
              <w:rPr>
                <w:szCs w:val="18"/>
              </w:rPr>
            </w:pPr>
          </w:p>
          <w:p w:rsidR="00915B2A" w:rsidRPr="00644C65" w:rsidRDefault="00915B2A" w:rsidP="009F161A">
            <w:pPr>
              <w:rPr>
                <w:szCs w:val="18"/>
              </w:rPr>
            </w:pPr>
          </w:p>
        </w:tc>
      </w:tr>
      <w:tr w:rsidR="00915B2A" w:rsidRPr="00644C65" w:rsidTr="009F161A">
        <w:tc>
          <w:tcPr>
            <w:tcW w:w="1087" w:type="dxa"/>
            <w:shd w:val="clear" w:color="auto" w:fill="F2F2F2" w:themeFill="background1" w:themeFillShade="F2"/>
          </w:tcPr>
          <w:p w:rsidR="00915B2A" w:rsidRPr="00644C65" w:rsidRDefault="00915B2A" w:rsidP="009F161A">
            <w:pPr>
              <w:rPr>
                <w:rFonts w:cs="Arial"/>
                <w:color w:val="191614"/>
                <w:szCs w:val="18"/>
                <w:shd w:val="clear" w:color="auto" w:fill="FFFFFF"/>
              </w:rPr>
            </w:pPr>
            <w:r w:rsidRPr="00644C65">
              <w:rPr>
                <w:rFonts w:cs="Arial"/>
                <w:color w:val="191614"/>
                <w:szCs w:val="18"/>
                <w:shd w:val="clear" w:color="auto" w:fill="FFFFFF"/>
              </w:rPr>
              <w:t>3</w:t>
            </w:r>
          </w:p>
        </w:tc>
        <w:tc>
          <w:tcPr>
            <w:tcW w:w="1263" w:type="dxa"/>
            <w:shd w:val="clear" w:color="auto" w:fill="F2F2F2" w:themeFill="background1" w:themeFillShade="F2"/>
          </w:tcPr>
          <w:p w:rsidR="00915B2A" w:rsidRPr="00644C65" w:rsidRDefault="00915B2A" w:rsidP="009F161A">
            <w:pPr>
              <w:rPr>
                <w:szCs w:val="18"/>
              </w:rPr>
            </w:pPr>
            <w:r w:rsidRPr="00644C65">
              <w:rPr>
                <w:szCs w:val="18"/>
              </w:rPr>
              <w:t>…</w:t>
            </w:r>
          </w:p>
        </w:tc>
        <w:tc>
          <w:tcPr>
            <w:tcW w:w="3287" w:type="dxa"/>
            <w:shd w:val="clear" w:color="auto" w:fill="F2F2F2" w:themeFill="background1" w:themeFillShade="F2"/>
          </w:tcPr>
          <w:p w:rsidR="00915B2A" w:rsidRPr="00644C65" w:rsidRDefault="00915B2A" w:rsidP="009F161A">
            <w:pPr>
              <w:rPr>
                <w:szCs w:val="18"/>
              </w:rPr>
            </w:pPr>
            <w:r w:rsidRPr="00644C65">
              <w:rPr>
                <w:szCs w:val="18"/>
                <w:lang w:eastAsia="nl-NL"/>
              </w:rPr>
              <w:t>…</w:t>
            </w:r>
          </w:p>
        </w:tc>
        <w:tc>
          <w:tcPr>
            <w:tcW w:w="3543" w:type="dxa"/>
            <w:shd w:val="clear" w:color="auto" w:fill="F2F2F2" w:themeFill="background1" w:themeFillShade="F2"/>
          </w:tcPr>
          <w:p w:rsidR="00915B2A" w:rsidRPr="00644C65" w:rsidRDefault="00915B2A" w:rsidP="009F161A">
            <w:pPr>
              <w:rPr>
                <w:szCs w:val="18"/>
              </w:rPr>
            </w:pPr>
            <w:r w:rsidRPr="00644C65">
              <w:rPr>
                <w:szCs w:val="18"/>
              </w:rPr>
              <w:t>…</w:t>
            </w:r>
          </w:p>
          <w:p w:rsidR="00915B2A" w:rsidRPr="00644C65" w:rsidRDefault="00915B2A" w:rsidP="009F161A">
            <w:pPr>
              <w:rPr>
                <w:szCs w:val="18"/>
              </w:rPr>
            </w:pPr>
          </w:p>
          <w:p w:rsidR="00915B2A" w:rsidRPr="00644C65" w:rsidRDefault="00915B2A" w:rsidP="009F161A">
            <w:pPr>
              <w:rPr>
                <w:szCs w:val="18"/>
              </w:rPr>
            </w:pPr>
          </w:p>
        </w:tc>
      </w:tr>
    </w:tbl>
    <w:p w:rsidR="00915B2A" w:rsidRDefault="00915B2A" w:rsidP="00915B2A">
      <w:pPr>
        <w:pStyle w:val="Geenafstand"/>
      </w:pPr>
    </w:p>
    <w:p w:rsidR="00915B2A" w:rsidRDefault="00915B2A" w:rsidP="00915B2A">
      <w:pPr>
        <w:pStyle w:val="Geenafstand"/>
      </w:pPr>
    </w:p>
    <w:p w:rsidR="00915B2A" w:rsidRDefault="00915B2A" w:rsidP="00915B2A">
      <w:pPr>
        <w:pStyle w:val="Geenafstand"/>
      </w:pPr>
    </w:p>
    <w:p w:rsidR="00915B2A" w:rsidRDefault="00915B2A" w:rsidP="00915B2A">
      <w:pPr>
        <w:pStyle w:val="Geenafstand"/>
      </w:pPr>
    </w:p>
    <w:p w:rsidR="00915B2A" w:rsidRDefault="00915B2A" w:rsidP="00915B2A">
      <w:pPr>
        <w:pStyle w:val="Geenafstand"/>
      </w:pPr>
    </w:p>
    <w:p w:rsidR="00D322EC" w:rsidRDefault="00915B2A"/>
    <w:sectPr w:rsidR="00D32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B2A"/>
    <w:rsid w:val="00041B23"/>
    <w:rsid w:val="00067D0E"/>
    <w:rsid w:val="00071438"/>
    <w:rsid w:val="00084767"/>
    <w:rsid w:val="00087BE1"/>
    <w:rsid w:val="00090995"/>
    <w:rsid w:val="0009270E"/>
    <w:rsid w:val="00093D3C"/>
    <w:rsid w:val="000B524F"/>
    <w:rsid w:val="000C3F0F"/>
    <w:rsid w:val="000E2309"/>
    <w:rsid w:val="000E6136"/>
    <w:rsid w:val="000E63D0"/>
    <w:rsid w:val="0018045C"/>
    <w:rsid w:val="001940DF"/>
    <w:rsid w:val="001A2232"/>
    <w:rsid w:val="001C73B9"/>
    <w:rsid w:val="001D3AEB"/>
    <w:rsid w:val="00206F0D"/>
    <w:rsid w:val="00211DA6"/>
    <w:rsid w:val="00232037"/>
    <w:rsid w:val="00273C84"/>
    <w:rsid w:val="002805D1"/>
    <w:rsid w:val="00282577"/>
    <w:rsid w:val="002927F1"/>
    <w:rsid w:val="002B4D66"/>
    <w:rsid w:val="002D0DBD"/>
    <w:rsid w:val="002D4169"/>
    <w:rsid w:val="002E64AA"/>
    <w:rsid w:val="0032538E"/>
    <w:rsid w:val="00326140"/>
    <w:rsid w:val="00342B6F"/>
    <w:rsid w:val="003643EA"/>
    <w:rsid w:val="00366630"/>
    <w:rsid w:val="00367C57"/>
    <w:rsid w:val="00381D8B"/>
    <w:rsid w:val="003963E0"/>
    <w:rsid w:val="003A6932"/>
    <w:rsid w:val="003B081F"/>
    <w:rsid w:val="003B0A27"/>
    <w:rsid w:val="003C366F"/>
    <w:rsid w:val="003E79B3"/>
    <w:rsid w:val="00440B69"/>
    <w:rsid w:val="0044579A"/>
    <w:rsid w:val="00450302"/>
    <w:rsid w:val="004765E7"/>
    <w:rsid w:val="00497813"/>
    <w:rsid w:val="004A219F"/>
    <w:rsid w:val="004A5518"/>
    <w:rsid w:val="004A5A49"/>
    <w:rsid w:val="004B39A7"/>
    <w:rsid w:val="004C3143"/>
    <w:rsid w:val="004D7343"/>
    <w:rsid w:val="004F18FB"/>
    <w:rsid w:val="00501C01"/>
    <w:rsid w:val="00510FA9"/>
    <w:rsid w:val="00531097"/>
    <w:rsid w:val="00543214"/>
    <w:rsid w:val="0054695E"/>
    <w:rsid w:val="00563042"/>
    <w:rsid w:val="00587968"/>
    <w:rsid w:val="00591C47"/>
    <w:rsid w:val="005D58D8"/>
    <w:rsid w:val="00614ACC"/>
    <w:rsid w:val="00621F24"/>
    <w:rsid w:val="00656EDC"/>
    <w:rsid w:val="00694317"/>
    <w:rsid w:val="006A5BC6"/>
    <w:rsid w:val="006B1566"/>
    <w:rsid w:val="006E2262"/>
    <w:rsid w:val="00701967"/>
    <w:rsid w:val="007407E1"/>
    <w:rsid w:val="00753EDC"/>
    <w:rsid w:val="00772B14"/>
    <w:rsid w:val="00773946"/>
    <w:rsid w:val="00777526"/>
    <w:rsid w:val="00786DC5"/>
    <w:rsid w:val="007A3AA3"/>
    <w:rsid w:val="00815EA2"/>
    <w:rsid w:val="0085725C"/>
    <w:rsid w:val="008616BA"/>
    <w:rsid w:val="008663D7"/>
    <w:rsid w:val="0089306F"/>
    <w:rsid w:val="008A5CBC"/>
    <w:rsid w:val="008B3327"/>
    <w:rsid w:val="008C7CFF"/>
    <w:rsid w:val="008D029C"/>
    <w:rsid w:val="00902E37"/>
    <w:rsid w:val="00915B2A"/>
    <w:rsid w:val="009215A5"/>
    <w:rsid w:val="00923F0D"/>
    <w:rsid w:val="00931265"/>
    <w:rsid w:val="0096645F"/>
    <w:rsid w:val="0096646A"/>
    <w:rsid w:val="00972423"/>
    <w:rsid w:val="00990EAF"/>
    <w:rsid w:val="009A3520"/>
    <w:rsid w:val="009C7041"/>
    <w:rsid w:val="009C7B93"/>
    <w:rsid w:val="009E1C40"/>
    <w:rsid w:val="009F51AD"/>
    <w:rsid w:val="00A47DFE"/>
    <w:rsid w:val="00A52FDE"/>
    <w:rsid w:val="00A71413"/>
    <w:rsid w:val="00AA1F9B"/>
    <w:rsid w:val="00AC66DD"/>
    <w:rsid w:val="00AF72E0"/>
    <w:rsid w:val="00B13C6F"/>
    <w:rsid w:val="00B31A37"/>
    <w:rsid w:val="00B477A5"/>
    <w:rsid w:val="00B624B8"/>
    <w:rsid w:val="00B830E9"/>
    <w:rsid w:val="00BB1A99"/>
    <w:rsid w:val="00BE5313"/>
    <w:rsid w:val="00BF7FBC"/>
    <w:rsid w:val="00C132D9"/>
    <w:rsid w:val="00C375E7"/>
    <w:rsid w:val="00C41CD3"/>
    <w:rsid w:val="00C4287D"/>
    <w:rsid w:val="00C82374"/>
    <w:rsid w:val="00CA7834"/>
    <w:rsid w:val="00CB49C4"/>
    <w:rsid w:val="00CC5725"/>
    <w:rsid w:val="00CD06D1"/>
    <w:rsid w:val="00D04E74"/>
    <w:rsid w:val="00D0625F"/>
    <w:rsid w:val="00D101C1"/>
    <w:rsid w:val="00D4189F"/>
    <w:rsid w:val="00D478BF"/>
    <w:rsid w:val="00D55F36"/>
    <w:rsid w:val="00D60958"/>
    <w:rsid w:val="00D71A25"/>
    <w:rsid w:val="00D71DC2"/>
    <w:rsid w:val="00D80221"/>
    <w:rsid w:val="00D868BE"/>
    <w:rsid w:val="00DA3DC3"/>
    <w:rsid w:val="00DB1184"/>
    <w:rsid w:val="00DB4263"/>
    <w:rsid w:val="00DD3D11"/>
    <w:rsid w:val="00DE2555"/>
    <w:rsid w:val="00E149C5"/>
    <w:rsid w:val="00EF2DCF"/>
    <w:rsid w:val="00F02E74"/>
    <w:rsid w:val="00F56891"/>
    <w:rsid w:val="00F72712"/>
    <w:rsid w:val="00FD1520"/>
    <w:rsid w:val="00FE1B1F"/>
    <w:rsid w:val="00FF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5B2A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915B2A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color w:val="E0006D"/>
      <w:szCs w:val="26"/>
    </w:rPr>
  </w:style>
  <w:style w:type="paragraph" w:styleId="Geenafstand">
    <w:name w:val="No Spacing"/>
    <w:link w:val="GeenafstandChar"/>
    <w:qFormat/>
    <w:rsid w:val="00915B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character" w:customStyle="1" w:styleId="GeenafstandChar">
    <w:name w:val="Geen afstand Char"/>
    <w:basedOn w:val="Standaardalinea-lettertype"/>
    <w:link w:val="Geenafstand"/>
    <w:locked/>
    <w:rsid w:val="00915B2A"/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table" w:customStyle="1" w:styleId="Tabelraster2">
    <w:name w:val="Tabelraster2"/>
    <w:basedOn w:val="Standaardtabel"/>
    <w:next w:val="Tabelraster"/>
    <w:uiPriority w:val="59"/>
    <w:rsid w:val="00915B2A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915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5B2A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915B2A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color w:val="E0006D"/>
      <w:szCs w:val="26"/>
    </w:rPr>
  </w:style>
  <w:style w:type="paragraph" w:styleId="Geenafstand">
    <w:name w:val="No Spacing"/>
    <w:link w:val="GeenafstandChar"/>
    <w:qFormat/>
    <w:rsid w:val="00915B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character" w:customStyle="1" w:styleId="GeenafstandChar">
    <w:name w:val="Geen afstand Char"/>
    <w:basedOn w:val="Standaardalinea-lettertype"/>
    <w:link w:val="Geenafstand"/>
    <w:locked/>
    <w:rsid w:val="00915B2A"/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table" w:customStyle="1" w:styleId="Tabelraster2">
    <w:name w:val="Tabelraster2"/>
    <w:basedOn w:val="Standaardtabel"/>
    <w:next w:val="Tabelraster"/>
    <w:uiPriority w:val="59"/>
    <w:rsid w:val="00915B2A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915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249</Characters>
  <Application>Microsoft Office Word</Application>
  <DocSecurity>0</DocSecurity>
  <Lines>2</Lines>
  <Paragraphs>1</Paragraphs>
  <ScaleCrop>false</ScaleCrop>
  <Company>Ministerie van Algemene Zaken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Snijders, L.A.V.</dc:creator>
  <cp:lastModifiedBy>Snijders, L.A.V.</cp:lastModifiedBy>
  <cp:revision>1</cp:revision>
  <dcterms:created xsi:type="dcterms:W3CDTF">2022-04-01T10:16:00Z</dcterms:created>
  <dcterms:modified xsi:type="dcterms:W3CDTF">2022-04-01T10:21:00Z</dcterms:modified>
</cp:coreProperties>
</file>