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Start w:id="7" w:name="_GoBack"/>
      <w:bookmarkEnd w:id="6"/>
      <w:bookmarkEnd w:id="7"/>
    </w:p>
    <w:p w14:paraId="307074A6" w14:textId="4618FE9F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0A6E5E">
        <w:rPr>
          <w:rFonts w:ascii="Arial" w:eastAsia="MS Mincho" w:hAnsi="Arial" w:cs="Arial"/>
          <w:b/>
          <w:bCs/>
        </w:rPr>
        <w:t>De Wolden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F163A0">
        <w:rPr>
          <w:rFonts w:ascii="Arial" w:eastAsia="MS Mincho" w:hAnsi="Arial" w:cs="Arial"/>
          <w:b/>
          <w:bCs/>
        </w:rPr>
        <w:t xml:space="preserve"> 369766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6E5E"/>
    <w:rsid w:val="000A7310"/>
    <w:rsid w:val="000B5BFB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163A0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0A9821-9278-4C75-9317-7CBD6521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722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2022-07-15T12:16:00Z</dcterms:created>
  <dcterms:modified xsi:type="dcterms:W3CDTF">2022-07-15T12:16:00Z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