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8119" w14:textId="77777777" w:rsidR="00CD3F1F" w:rsidRDefault="00CD3F1F" w:rsidP="00CD3F1F">
      <w:pPr>
        <w:spacing w:after="200" w:line="276" w:lineRule="auto"/>
        <w:ind w:left="3540"/>
        <w:rPr>
          <w:rFonts w:eastAsia="Verdana" w:cs="Times New Roman"/>
          <w:szCs w:val="20"/>
        </w:rPr>
      </w:pPr>
    </w:p>
    <w:p w14:paraId="42E62918" w14:textId="77777777" w:rsidR="004349CD" w:rsidRDefault="004349CD" w:rsidP="00B40470">
      <w:pPr>
        <w:spacing w:after="200" w:line="276" w:lineRule="auto"/>
        <w:jc w:val="center"/>
        <w:rPr>
          <w:b/>
          <w:bCs/>
          <w:color w:val="620D69"/>
          <w:sz w:val="28"/>
          <w:szCs w:val="28"/>
        </w:rPr>
      </w:pPr>
    </w:p>
    <w:p w14:paraId="1077FF07" w14:textId="77777777" w:rsidR="00055F8E" w:rsidRDefault="00055F8E" w:rsidP="00B40470">
      <w:pPr>
        <w:spacing w:after="200" w:line="276" w:lineRule="auto"/>
        <w:jc w:val="center"/>
        <w:rPr>
          <w:b/>
          <w:bCs/>
          <w:color w:val="800080"/>
          <w:sz w:val="28"/>
          <w:szCs w:val="28"/>
        </w:rPr>
      </w:pPr>
    </w:p>
    <w:p w14:paraId="321E92CE" w14:textId="77777777" w:rsidR="00ED472E" w:rsidRDefault="00E44576" w:rsidP="00B40470">
      <w:pPr>
        <w:spacing w:after="200" w:line="276" w:lineRule="auto"/>
        <w:jc w:val="center"/>
        <w:rPr>
          <w:b/>
          <w:bCs/>
          <w:color w:val="800080"/>
          <w:sz w:val="28"/>
          <w:szCs w:val="28"/>
        </w:rPr>
      </w:pPr>
      <w:r>
        <w:rPr>
          <w:b/>
          <w:bCs/>
          <w:color w:val="800080"/>
          <w:sz w:val="28"/>
          <w:szCs w:val="28"/>
        </w:rPr>
        <w:t xml:space="preserve"> </w:t>
      </w:r>
    </w:p>
    <w:p w14:paraId="088A5756" w14:textId="6ACF26CC" w:rsidR="00EE7F78" w:rsidRDefault="00EE7F78" w:rsidP="00B40470">
      <w:pPr>
        <w:spacing w:after="200" w:line="276" w:lineRule="auto"/>
        <w:jc w:val="center"/>
        <w:rPr>
          <w:b/>
          <w:bCs/>
          <w:color w:val="800080"/>
          <w:sz w:val="28"/>
          <w:szCs w:val="28"/>
        </w:rPr>
      </w:pPr>
      <w:r>
        <w:rPr>
          <w:b/>
          <w:bCs/>
          <w:color w:val="800080"/>
          <w:sz w:val="28"/>
          <w:szCs w:val="28"/>
        </w:rPr>
        <w:t>Medewerker Vaccinaties</w:t>
      </w:r>
      <w:r w:rsidR="00AA6637">
        <w:rPr>
          <w:b/>
          <w:bCs/>
          <w:color w:val="800080"/>
          <w:sz w:val="28"/>
          <w:szCs w:val="28"/>
        </w:rPr>
        <w:t xml:space="preserve"> (prikker / optrekker</w:t>
      </w:r>
      <w:r w:rsidR="00AB39D0">
        <w:rPr>
          <w:b/>
          <w:bCs/>
          <w:color w:val="800080"/>
          <w:sz w:val="28"/>
          <w:szCs w:val="28"/>
        </w:rPr>
        <w:t xml:space="preserve"> / logistiek</w:t>
      </w:r>
      <w:r w:rsidR="00AA6637">
        <w:rPr>
          <w:b/>
          <w:bCs/>
          <w:color w:val="800080"/>
          <w:sz w:val="28"/>
          <w:szCs w:val="28"/>
        </w:rPr>
        <w:t>)</w:t>
      </w:r>
    </w:p>
    <w:p w14:paraId="539A8881" w14:textId="3B918D60" w:rsidR="009304E7" w:rsidRPr="00B40470" w:rsidRDefault="00EE7F78" w:rsidP="00B40470">
      <w:pPr>
        <w:spacing w:after="200" w:line="276" w:lineRule="auto"/>
        <w:jc w:val="center"/>
        <w:rPr>
          <w:rFonts w:eastAsia="Verdana" w:cs="Times New Roman"/>
          <w:b/>
          <w:sz w:val="28"/>
          <w:szCs w:val="28"/>
        </w:rPr>
      </w:pPr>
      <w:r>
        <w:rPr>
          <w:rFonts w:eastAsia="Verdana" w:cs="Times New Roman"/>
          <w:b/>
          <w:szCs w:val="20"/>
        </w:rPr>
        <w:t>3</w:t>
      </w:r>
      <w:r w:rsidR="00F47DA9">
        <w:rPr>
          <w:rFonts w:eastAsia="Verdana" w:cs="Times New Roman"/>
          <w:b/>
          <w:szCs w:val="20"/>
        </w:rPr>
        <w:t>2</w:t>
      </w:r>
      <w:r w:rsidR="00D55832">
        <w:rPr>
          <w:rFonts w:eastAsia="Verdana" w:cs="Times New Roman"/>
          <w:b/>
          <w:szCs w:val="20"/>
        </w:rPr>
        <w:t xml:space="preserve"> -36 </w:t>
      </w:r>
      <w:r w:rsidR="009304E7" w:rsidRPr="009304E7">
        <w:rPr>
          <w:rFonts w:eastAsia="Verdana" w:cs="Times New Roman"/>
          <w:b/>
          <w:szCs w:val="20"/>
        </w:rPr>
        <w:t xml:space="preserve">uur per week </w:t>
      </w:r>
      <w:r w:rsidR="00B40470">
        <w:rPr>
          <w:rFonts w:eastAsia="Verdana" w:cs="Times New Roman"/>
          <w:b/>
          <w:szCs w:val="20"/>
        </w:rPr>
        <w:t>|</w:t>
      </w:r>
      <w:r w:rsidR="009304E7" w:rsidRPr="009304E7">
        <w:rPr>
          <w:rFonts w:eastAsia="Verdana" w:cs="Times New Roman"/>
          <w:b/>
          <w:szCs w:val="20"/>
        </w:rPr>
        <w:t xml:space="preserve"> </w:t>
      </w:r>
      <w:r w:rsidR="00782D69">
        <w:rPr>
          <w:rFonts w:eastAsia="Verdana" w:cs="Times New Roman"/>
          <w:b/>
          <w:szCs w:val="20"/>
        </w:rPr>
        <w:t xml:space="preserve">vaccinatie </w:t>
      </w:r>
      <w:r w:rsidR="00705E6D">
        <w:rPr>
          <w:rFonts w:eastAsia="Verdana" w:cs="Times New Roman"/>
          <w:b/>
          <w:szCs w:val="20"/>
        </w:rPr>
        <w:t>locatie</w:t>
      </w:r>
      <w:r w:rsidR="00782D69">
        <w:rPr>
          <w:rFonts w:eastAsia="Verdana" w:cs="Times New Roman"/>
          <w:b/>
          <w:szCs w:val="20"/>
        </w:rPr>
        <w:t>s</w:t>
      </w:r>
      <w:r w:rsidR="009304E7" w:rsidRPr="009304E7">
        <w:rPr>
          <w:rFonts w:eastAsia="Verdana" w:cs="Times New Roman"/>
          <w:b/>
          <w:szCs w:val="20"/>
        </w:rPr>
        <w:t xml:space="preserve"> </w:t>
      </w:r>
      <w:r w:rsidR="00782D69">
        <w:rPr>
          <w:rFonts w:eastAsia="Verdana" w:cs="Times New Roman"/>
          <w:b/>
          <w:szCs w:val="20"/>
        </w:rPr>
        <w:t xml:space="preserve">Provincie </w:t>
      </w:r>
      <w:r w:rsidR="009304E7">
        <w:rPr>
          <w:rFonts w:eastAsia="Verdana" w:cs="Times New Roman"/>
          <w:b/>
          <w:szCs w:val="20"/>
        </w:rPr>
        <w:t>Utrecht</w:t>
      </w:r>
    </w:p>
    <w:p w14:paraId="5BB6805B" w14:textId="28AA88D9" w:rsidR="00A43755" w:rsidRPr="00A43755" w:rsidRDefault="000100A6" w:rsidP="00A43755">
      <w:pPr>
        <w:shd w:val="clear" w:color="auto" w:fill="FFFFFF"/>
        <w:spacing w:before="100" w:beforeAutospacing="1" w:after="100" w:afterAutospacing="1" w:line="240" w:lineRule="auto"/>
        <w:rPr>
          <w:rFonts w:eastAsia="Times New Roman" w:cstheme="minorHAnsi"/>
          <w:color w:val="212121"/>
          <w:szCs w:val="20"/>
          <w:lang w:eastAsia="nl-NL"/>
        </w:rPr>
      </w:pPr>
      <w:r w:rsidRPr="00143381">
        <w:rPr>
          <w:rFonts w:eastAsia="Verdana" w:cs="Times New Roman"/>
          <w:szCs w:val="20"/>
        </w:rPr>
        <w:t xml:space="preserve">Voor ons </w:t>
      </w:r>
      <w:r w:rsidR="009800A1" w:rsidRPr="00143381">
        <w:rPr>
          <w:rFonts w:eastAsia="Verdana" w:cs="Times New Roman"/>
          <w:szCs w:val="20"/>
        </w:rPr>
        <w:t>Coronabedrijf</w:t>
      </w:r>
      <w:r w:rsidRPr="00143381">
        <w:rPr>
          <w:rFonts w:eastAsia="Verdana" w:cs="Times New Roman"/>
          <w:szCs w:val="20"/>
        </w:rPr>
        <w:t xml:space="preserve"> zoeken</w:t>
      </w:r>
      <w:r w:rsidR="00DD00B2">
        <w:rPr>
          <w:rFonts w:eastAsia="Times New Roman" w:cstheme="minorHAnsi"/>
          <w:color w:val="212121"/>
          <w:szCs w:val="20"/>
          <w:lang w:eastAsia="nl-NL"/>
        </w:rPr>
        <w:t xml:space="preserve"> wij medewerkers vaccinatie</w:t>
      </w:r>
      <w:r w:rsidR="00A43755">
        <w:t xml:space="preserve">. </w:t>
      </w:r>
      <w:r w:rsidR="00A43755" w:rsidRPr="00A43755">
        <w:rPr>
          <w:rFonts w:eastAsia="Times New Roman" w:cstheme="minorHAnsi"/>
          <w:color w:val="212121"/>
          <w:szCs w:val="20"/>
          <w:lang w:eastAsia="nl-NL"/>
        </w:rPr>
        <w:t>Help jij vaccineren tegen het Coronavirus? Prik jij graag? Lees dan snel verder!</w:t>
      </w:r>
    </w:p>
    <w:p w14:paraId="068BB78D" w14:textId="3150BE35" w:rsidR="00143381" w:rsidRPr="00143381" w:rsidRDefault="00A43755" w:rsidP="00A43755">
      <w:pPr>
        <w:shd w:val="clear" w:color="auto" w:fill="FFFFFF"/>
        <w:spacing w:before="100" w:beforeAutospacing="1" w:after="100" w:afterAutospacing="1" w:line="240" w:lineRule="auto"/>
        <w:rPr>
          <w:rFonts w:eastAsia="Times New Roman" w:cstheme="minorHAnsi"/>
          <w:color w:val="212121"/>
          <w:szCs w:val="20"/>
          <w:lang w:eastAsia="nl-NL"/>
        </w:rPr>
      </w:pPr>
      <w:r w:rsidRPr="3AD3DCFE">
        <w:rPr>
          <w:rFonts w:eastAsia="Times New Roman"/>
          <w:color w:val="212121"/>
          <w:lang w:eastAsia="nl-NL"/>
        </w:rPr>
        <w:t xml:space="preserve">Wil jij graag jouw steentje bijdragen in deze coronacrisis, dan is dit de vacature voor jou. </w:t>
      </w:r>
    </w:p>
    <w:p w14:paraId="40B7ADA9" w14:textId="7769CDA0" w:rsidR="3AD3DCFE" w:rsidRDefault="3AD3DCFE" w:rsidP="3AD3DCFE">
      <w:pPr>
        <w:spacing w:after="0" w:line="276" w:lineRule="auto"/>
        <w:rPr>
          <w:rFonts w:eastAsia="Verdana" w:cs="Times New Roman"/>
          <w:b/>
          <w:bCs/>
          <w:color w:val="620D69"/>
        </w:rPr>
      </w:pPr>
    </w:p>
    <w:p w14:paraId="794F5C39" w14:textId="77777777" w:rsidR="0075040A" w:rsidRDefault="0075040A" w:rsidP="0075040A">
      <w:pPr>
        <w:spacing w:after="0" w:line="276" w:lineRule="auto"/>
        <w:rPr>
          <w:rFonts w:eastAsia="Verdana" w:cs="Times New Roman"/>
          <w:b/>
          <w:bCs/>
          <w:color w:val="620D69"/>
          <w:szCs w:val="20"/>
        </w:rPr>
      </w:pPr>
      <w:r w:rsidRPr="00631A01">
        <w:rPr>
          <w:rFonts w:eastAsia="Verdana" w:cs="Times New Roman"/>
          <w:b/>
          <w:bCs/>
          <w:color w:val="620D69"/>
          <w:szCs w:val="20"/>
        </w:rPr>
        <w:t>Wij verwachten dat</w:t>
      </w:r>
      <w:r>
        <w:rPr>
          <w:rFonts w:eastAsia="Verdana" w:cs="Times New Roman"/>
          <w:b/>
          <w:bCs/>
          <w:color w:val="620D69"/>
          <w:szCs w:val="20"/>
        </w:rPr>
        <w:t>:</w:t>
      </w:r>
    </w:p>
    <w:p w14:paraId="4FB7C236" w14:textId="77777777" w:rsidR="00604E59" w:rsidRPr="00604E59" w:rsidRDefault="00604E59" w:rsidP="00604E59">
      <w:pPr>
        <w:numPr>
          <w:ilvl w:val="0"/>
          <w:numId w:val="14"/>
        </w:numPr>
        <w:spacing w:after="0" w:line="240" w:lineRule="auto"/>
        <w:rPr>
          <w:rFonts w:eastAsia="Times New Roman" w:cs="Arial"/>
          <w:bCs/>
          <w:szCs w:val="20"/>
          <w:lang w:eastAsia="nl-NL"/>
        </w:rPr>
      </w:pPr>
      <w:r w:rsidRPr="00604E59">
        <w:rPr>
          <w:rFonts w:eastAsia="Times New Roman" w:cs="Arial"/>
          <w:bCs/>
          <w:szCs w:val="20"/>
          <w:lang w:eastAsia="nl-NL"/>
        </w:rPr>
        <w:t>Je bereidt de vaccinatiesessies voor;</w:t>
      </w:r>
    </w:p>
    <w:p w14:paraId="57A280CF" w14:textId="77777777" w:rsidR="00604E59" w:rsidRPr="00604E59" w:rsidRDefault="00604E59" w:rsidP="00604E59">
      <w:pPr>
        <w:numPr>
          <w:ilvl w:val="0"/>
          <w:numId w:val="14"/>
        </w:numPr>
        <w:spacing w:after="0" w:line="240" w:lineRule="auto"/>
        <w:rPr>
          <w:rFonts w:eastAsia="Times New Roman" w:cs="Arial"/>
          <w:bCs/>
          <w:szCs w:val="20"/>
          <w:lang w:eastAsia="nl-NL"/>
        </w:rPr>
      </w:pPr>
      <w:r w:rsidRPr="00604E59">
        <w:rPr>
          <w:rFonts w:eastAsia="Times New Roman" w:cs="Arial"/>
          <w:bCs/>
          <w:szCs w:val="20"/>
          <w:lang w:eastAsia="nl-NL"/>
        </w:rPr>
        <w:t>Je zorgt dat alle benodigde materialen aanwezig zijn op de vaccinatielocaties;</w:t>
      </w:r>
    </w:p>
    <w:p w14:paraId="29B106AD" w14:textId="77777777" w:rsidR="00604E59" w:rsidRPr="00604E59" w:rsidRDefault="00604E59" w:rsidP="00604E59">
      <w:pPr>
        <w:numPr>
          <w:ilvl w:val="0"/>
          <w:numId w:val="14"/>
        </w:numPr>
        <w:spacing w:after="0" w:line="240" w:lineRule="auto"/>
        <w:rPr>
          <w:rFonts w:eastAsia="Times New Roman" w:cs="Arial"/>
          <w:bCs/>
          <w:szCs w:val="20"/>
          <w:lang w:eastAsia="nl-NL"/>
        </w:rPr>
      </w:pPr>
      <w:r w:rsidRPr="00604E59">
        <w:rPr>
          <w:rFonts w:eastAsia="Times New Roman" w:cs="Arial"/>
          <w:bCs/>
          <w:szCs w:val="20"/>
          <w:lang w:eastAsia="nl-NL"/>
        </w:rPr>
        <w:t>Je zorgt voor de materialen en catering tijdens de vaccinatiesessies;</w:t>
      </w:r>
    </w:p>
    <w:p w14:paraId="0759E063" w14:textId="438B4742" w:rsidR="00604E59" w:rsidRPr="00604E59" w:rsidRDefault="00604E59" w:rsidP="00604E59">
      <w:pPr>
        <w:numPr>
          <w:ilvl w:val="0"/>
          <w:numId w:val="14"/>
        </w:numPr>
        <w:spacing w:after="0" w:line="240" w:lineRule="auto"/>
        <w:rPr>
          <w:rFonts w:eastAsia="Times New Roman" w:cs="Arial"/>
          <w:bCs/>
          <w:szCs w:val="20"/>
          <w:lang w:eastAsia="nl-NL"/>
        </w:rPr>
      </w:pPr>
      <w:r w:rsidRPr="00604E59">
        <w:rPr>
          <w:rFonts w:eastAsia="Times New Roman" w:cs="Arial"/>
          <w:bCs/>
          <w:szCs w:val="20"/>
          <w:lang w:eastAsia="nl-NL"/>
        </w:rPr>
        <w:t xml:space="preserve">Je registreert en beheert de voorraden van vaccins en andere materialen voor het </w:t>
      </w:r>
      <w:r w:rsidR="00241E2B">
        <w:rPr>
          <w:rFonts w:eastAsia="Times New Roman" w:cs="Arial"/>
          <w:bCs/>
          <w:szCs w:val="20"/>
          <w:lang w:eastAsia="nl-NL"/>
        </w:rPr>
        <w:t>vaccin</w:t>
      </w:r>
      <w:r w:rsidR="00B120F3">
        <w:rPr>
          <w:rFonts w:eastAsia="Times New Roman" w:cs="Arial"/>
          <w:bCs/>
          <w:szCs w:val="20"/>
          <w:lang w:eastAsia="nl-NL"/>
        </w:rPr>
        <w:t>;</w:t>
      </w:r>
    </w:p>
    <w:p w14:paraId="1E01D8A9" w14:textId="77777777" w:rsidR="00604E59" w:rsidRPr="00604E59" w:rsidRDefault="00604E59" w:rsidP="00604E59">
      <w:pPr>
        <w:numPr>
          <w:ilvl w:val="0"/>
          <w:numId w:val="14"/>
        </w:numPr>
        <w:spacing w:after="0" w:line="240" w:lineRule="auto"/>
        <w:rPr>
          <w:rFonts w:eastAsia="Times New Roman" w:cs="Arial"/>
          <w:bCs/>
          <w:szCs w:val="20"/>
          <w:lang w:eastAsia="nl-NL"/>
        </w:rPr>
      </w:pPr>
      <w:r w:rsidRPr="00604E59">
        <w:rPr>
          <w:rFonts w:eastAsia="Times New Roman" w:cs="Arial"/>
          <w:bCs/>
          <w:szCs w:val="20"/>
          <w:lang w:eastAsia="nl-NL"/>
        </w:rPr>
        <w:t>Je beheert de opslagruimte en houdt deze opgeruimd;</w:t>
      </w:r>
    </w:p>
    <w:p w14:paraId="7491F52F" w14:textId="51398F09" w:rsidR="0075040A" w:rsidRDefault="0075040A" w:rsidP="0075040A">
      <w:pPr>
        <w:numPr>
          <w:ilvl w:val="0"/>
          <w:numId w:val="14"/>
        </w:numPr>
        <w:spacing w:after="0" w:line="240" w:lineRule="auto"/>
        <w:rPr>
          <w:rFonts w:eastAsia="Times New Roman" w:cs="Arial"/>
          <w:bCs/>
          <w:szCs w:val="20"/>
          <w:lang w:eastAsia="nl-NL"/>
        </w:rPr>
      </w:pPr>
      <w:r>
        <w:rPr>
          <w:rFonts w:eastAsia="Times New Roman" w:cs="Arial"/>
          <w:bCs/>
          <w:szCs w:val="20"/>
          <w:lang w:eastAsia="nl-NL"/>
        </w:rPr>
        <w:t xml:space="preserve">je </w:t>
      </w:r>
      <w:r w:rsidRPr="00C17DDC">
        <w:rPr>
          <w:rFonts w:eastAsia="Times New Roman" w:cs="Arial"/>
          <w:bCs/>
          <w:szCs w:val="20"/>
          <w:lang w:eastAsia="nl-NL"/>
        </w:rPr>
        <w:t>c</w:t>
      </w:r>
      <w:r w:rsidRPr="00DD00B2">
        <w:rPr>
          <w:rFonts w:eastAsia="Times New Roman" w:cs="Arial"/>
          <w:bCs/>
          <w:szCs w:val="20"/>
          <w:lang w:eastAsia="nl-NL"/>
        </w:rPr>
        <w:t>ontrole</w:t>
      </w:r>
      <w:r w:rsidRPr="00C17DDC">
        <w:rPr>
          <w:rFonts w:eastAsia="Times New Roman" w:cs="Arial"/>
          <w:bCs/>
          <w:szCs w:val="20"/>
          <w:lang w:eastAsia="nl-NL"/>
        </w:rPr>
        <w:t>ert</w:t>
      </w:r>
      <w:r w:rsidRPr="00DD00B2">
        <w:rPr>
          <w:rFonts w:eastAsia="Times New Roman" w:cs="Arial"/>
          <w:bCs/>
          <w:szCs w:val="20"/>
          <w:lang w:eastAsia="nl-NL"/>
        </w:rPr>
        <w:t xml:space="preserve"> of je het juiste vaccin hebt </w:t>
      </w:r>
      <w:r w:rsidRPr="00C17DDC">
        <w:rPr>
          <w:rFonts w:eastAsia="Times New Roman" w:cs="Arial"/>
          <w:bCs/>
          <w:szCs w:val="20"/>
          <w:lang w:eastAsia="nl-NL"/>
        </w:rPr>
        <w:t>m</w:t>
      </w:r>
      <w:r w:rsidRPr="00DD00B2">
        <w:rPr>
          <w:rFonts w:eastAsia="Times New Roman" w:cs="Arial"/>
          <w:bCs/>
          <w:szCs w:val="20"/>
          <w:lang w:eastAsia="nl-NL"/>
        </w:rPr>
        <w:t>et een geldende expiratiedatum hebt alvorens te gaan vaccineren</w:t>
      </w:r>
      <w:r w:rsidR="00B120F3">
        <w:rPr>
          <w:rFonts w:eastAsia="Times New Roman" w:cs="Arial"/>
          <w:bCs/>
          <w:szCs w:val="20"/>
          <w:lang w:eastAsia="nl-NL"/>
        </w:rPr>
        <w:t>;</w:t>
      </w:r>
      <w:r w:rsidRPr="00DD00B2">
        <w:rPr>
          <w:rFonts w:eastAsia="Times New Roman" w:cs="Arial"/>
          <w:bCs/>
          <w:szCs w:val="20"/>
          <w:lang w:eastAsia="nl-NL"/>
        </w:rPr>
        <w:t xml:space="preserve"> </w:t>
      </w:r>
    </w:p>
    <w:p w14:paraId="1E77FD4B" w14:textId="77777777" w:rsidR="0075040A" w:rsidRDefault="0075040A" w:rsidP="0075040A">
      <w:pPr>
        <w:numPr>
          <w:ilvl w:val="0"/>
          <w:numId w:val="14"/>
        </w:numPr>
        <w:spacing w:after="0" w:line="240" w:lineRule="auto"/>
        <w:rPr>
          <w:rFonts w:eastAsia="Times New Roman" w:cs="Arial"/>
          <w:bCs/>
          <w:szCs w:val="20"/>
          <w:lang w:eastAsia="nl-NL"/>
        </w:rPr>
      </w:pPr>
      <w:r>
        <w:rPr>
          <w:rFonts w:eastAsia="Times New Roman" w:cs="Arial"/>
          <w:bCs/>
          <w:szCs w:val="20"/>
          <w:lang w:eastAsia="nl-NL"/>
        </w:rPr>
        <w:t>je diegene die geprikt moeten worden op zijn gemak stelt</w:t>
      </w:r>
    </w:p>
    <w:p w14:paraId="7C3CEB67" w14:textId="01313084" w:rsidR="0075040A" w:rsidRPr="00D262CF" w:rsidRDefault="0075040A" w:rsidP="0075040A">
      <w:pPr>
        <w:numPr>
          <w:ilvl w:val="0"/>
          <w:numId w:val="14"/>
        </w:numPr>
        <w:spacing w:after="0" w:line="240" w:lineRule="auto"/>
        <w:rPr>
          <w:rFonts w:eastAsia="Times New Roman" w:cs="Arial"/>
          <w:bCs/>
          <w:szCs w:val="20"/>
          <w:lang w:eastAsia="nl-NL"/>
        </w:rPr>
      </w:pPr>
      <w:r>
        <w:rPr>
          <w:rFonts w:eastAsia="Times New Roman" w:cs="Arial"/>
          <w:bCs/>
          <w:szCs w:val="20"/>
          <w:lang w:eastAsia="nl-NL"/>
        </w:rPr>
        <w:t xml:space="preserve">je de arm </w:t>
      </w:r>
      <w:r w:rsidRPr="00C17DDC">
        <w:rPr>
          <w:rFonts w:eastAsia="Times New Roman" w:cs="Arial"/>
          <w:bCs/>
          <w:szCs w:val="20"/>
          <w:lang w:eastAsia="nl-NL"/>
        </w:rPr>
        <w:t>fixeert</w:t>
      </w:r>
      <w:r>
        <w:rPr>
          <w:rFonts w:eastAsia="Times New Roman" w:cs="Arial"/>
          <w:bCs/>
          <w:szCs w:val="20"/>
          <w:lang w:eastAsia="nl-NL"/>
        </w:rPr>
        <w:t>, waarna je op de j</w:t>
      </w:r>
      <w:r w:rsidRPr="00C17DDC">
        <w:rPr>
          <w:rFonts w:eastAsia="Times New Roman" w:cs="Arial"/>
          <w:bCs/>
          <w:szCs w:val="20"/>
          <w:lang w:eastAsia="nl-NL"/>
        </w:rPr>
        <w:t xml:space="preserve">uiste wijze het </w:t>
      </w:r>
      <w:r w:rsidRPr="00DD00B2">
        <w:rPr>
          <w:rFonts w:eastAsia="Times New Roman" w:cs="Arial"/>
          <w:bCs/>
          <w:szCs w:val="20"/>
          <w:lang w:eastAsia="nl-NL"/>
        </w:rPr>
        <w:t>vaccin</w:t>
      </w:r>
      <w:r w:rsidRPr="00C17DDC">
        <w:rPr>
          <w:rFonts w:eastAsia="Times New Roman" w:cs="Arial"/>
          <w:bCs/>
          <w:szCs w:val="20"/>
          <w:lang w:eastAsia="nl-NL"/>
        </w:rPr>
        <w:t xml:space="preserve"> </w:t>
      </w:r>
      <w:r w:rsidRPr="00DD00B2">
        <w:rPr>
          <w:rFonts w:eastAsia="Times New Roman" w:cs="Arial"/>
          <w:bCs/>
          <w:szCs w:val="20"/>
          <w:lang w:eastAsia="nl-NL"/>
        </w:rPr>
        <w:t>toe</w:t>
      </w:r>
      <w:r>
        <w:rPr>
          <w:rFonts w:eastAsia="Times New Roman" w:cs="Arial"/>
          <w:bCs/>
          <w:szCs w:val="20"/>
          <w:lang w:eastAsia="nl-NL"/>
        </w:rPr>
        <w:t>dient</w:t>
      </w:r>
      <w:r w:rsidRPr="00DD00B2">
        <w:rPr>
          <w:rFonts w:eastAsia="Times New Roman" w:cs="Arial"/>
          <w:bCs/>
          <w:szCs w:val="20"/>
          <w:lang w:eastAsia="nl-NL"/>
        </w:rPr>
        <w:t xml:space="preserve"> (intramusculair in bovenarmspier)</w:t>
      </w:r>
      <w:r w:rsidR="00B120F3">
        <w:rPr>
          <w:rFonts w:eastAsia="Times New Roman" w:cs="Arial"/>
          <w:bCs/>
          <w:szCs w:val="20"/>
          <w:lang w:eastAsia="nl-NL"/>
        </w:rPr>
        <w:t>;</w:t>
      </w:r>
    </w:p>
    <w:p w14:paraId="481FC15C" w14:textId="571EEC07" w:rsidR="0075040A" w:rsidRDefault="0075040A" w:rsidP="0075040A">
      <w:pPr>
        <w:numPr>
          <w:ilvl w:val="0"/>
          <w:numId w:val="14"/>
        </w:numPr>
        <w:spacing w:after="0" w:line="240" w:lineRule="auto"/>
        <w:rPr>
          <w:rFonts w:eastAsia="Times New Roman" w:cs="Arial"/>
          <w:bCs/>
          <w:szCs w:val="20"/>
          <w:lang w:eastAsia="nl-NL"/>
        </w:rPr>
      </w:pPr>
      <w:r>
        <w:t>dat je voorber</w:t>
      </w:r>
      <w:r w:rsidRPr="00D262CF">
        <w:rPr>
          <w:rFonts w:eastAsia="Times New Roman" w:cs="Arial"/>
          <w:bCs/>
          <w:szCs w:val="20"/>
          <w:lang w:eastAsia="nl-NL"/>
        </w:rPr>
        <w:t>eidende handelingen</w:t>
      </w:r>
      <w:r>
        <w:rPr>
          <w:rFonts w:eastAsia="Times New Roman" w:cs="Arial"/>
          <w:bCs/>
          <w:szCs w:val="20"/>
          <w:lang w:eastAsia="nl-NL"/>
        </w:rPr>
        <w:t xml:space="preserve"> verricht</w:t>
      </w:r>
      <w:r w:rsidRPr="00D262CF">
        <w:rPr>
          <w:rFonts w:eastAsia="Times New Roman" w:cs="Arial"/>
          <w:bCs/>
          <w:szCs w:val="20"/>
          <w:lang w:eastAsia="nl-NL"/>
        </w:rPr>
        <w:t>, zoals het mengen en opzuigen van vaccinvloeistof</w:t>
      </w:r>
      <w:r w:rsidR="00B120F3">
        <w:rPr>
          <w:rFonts w:eastAsia="Times New Roman" w:cs="Arial"/>
          <w:bCs/>
          <w:szCs w:val="20"/>
          <w:lang w:eastAsia="nl-NL"/>
        </w:rPr>
        <w:t>;</w:t>
      </w:r>
    </w:p>
    <w:p w14:paraId="091E3BF3" w14:textId="5851AB99" w:rsidR="00993080" w:rsidRPr="00993080" w:rsidRDefault="00993080" w:rsidP="00993080">
      <w:pPr>
        <w:pStyle w:val="Lijstalinea"/>
        <w:numPr>
          <w:ilvl w:val="0"/>
          <w:numId w:val="14"/>
        </w:numPr>
        <w:rPr>
          <w:rFonts w:eastAsia="Times New Roman" w:cs="Arial"/>
          <w:bCs/>
          <w:szCs w:val="20"/>
          <w:lang w:eastAsia="nl-NL"/>
        </w:rPr>
      </w:pPr>
      <w:r w:rsidRPr="00993080">
        <w:rPr>
          <w:rFonts w:eastAsia="Times New Roman" w:cs="Arial"/>
          <w:bCs/>
          <w:szCs w:val="20"/>
          <w:lang w:eastAsia="nl-NL"/>
        </w:rPr>
        <w:t>je buiten het vaccineren ook zorg draagt voor het opgeruimd en schoonhouden van de vaccinatieplek</w:t>
      </w:r>
      <w:r w:rsidR="00B120F3">
        <w:rPr>
          <w:rFonts w:eastAsia="Times New Roman" w:cs="Arial"/>
          <w:bCs/>
          <w:szCs w:val="20"/>
          <w:lang w:eastAsia="nl-NL"/>
        </w:rPr>
        <w:t>;</w:t>
      </w:r>
    </w:p>
    <w:p w14:paraId="0549B27A" w14:textId="3A9A2912" w:rsidR="0075040A" w:rsidRDefault="0075040A" w:rsidP="0075040A">
      <w:pPr>
        <w:pStyle w:val="Lijstalinea"/>
        <w:numPr>
          <w:ilvl w:val="0"/>
          <w:numId w:val="14"/>
        </w:numPr>
        <w:rPr>
          <w:rFonts w:eastAsia="Times New Roman" w:cs="Arial"/>
          <w:bCs/>
          <w:szCs w:val="20"/>
          <w:lang w:eastAsia="nl-NL"/>
        </w:rPr>
      </w:pPr>
      <w:r w:rsidRPr="00F928F2">
        <w:rPr>
          <w:rFonts w:eastAsia="Times New Roman" w:cs="Arial"/>
          <w:bCs/>
          <w:szCs w:val="20"/>
          <w:lang w:eastAsia="nl-NL"/>
        </w:rPr>
        <w:t>Je multi-inzetbaar bent, de ene keer prik je, de andere keer trek je op</w:t>
      </w:r>
      <w:r w:rsidR="00C475BD">
        <w:rPr>
          <w:rFonts w:eastAsia="Times New Roman" w:cs="Arial"/>
          <w:bCs/>
          <w:szCs w:val="20"/>
          <w:lang w:eastAsia="nl-NL"/>
        </w:rPr>
        <w:t xml:space="preserve"> en de volgende keer ben je logistiek verantwoordelijk</w:t>
      </w:r>
      <w:r w:rsidRPr="00F928F2">
        <w:rPr>
          <w:rFonts w:eastAsia="Times New Roman" w:cs="Arial"/>
          <w:bCs/>
          <w:szCs w:val="20"/>
          <w:lang w:eastAsia="nl-NL"/>
        </w:rPr>
        <w:t xml:space="preserve">, </w:t>
      </w:r>
      <w:r>
        <w:rPr>
          <w:rFonts w:eastAsia="Times New Roman" w:cs="Arial"/>
          <w:bCs/>
          <w:szCs w:val="20"/>
          <w:lang w:eastAsia="nl-NL"/>
        </w:rPr>
        <w:t>j</w:t>
      </w:r>
      <w:r w:rsidRPr="00F928F2">
        <w:rPr>
          <w:rFonts w:eastAsia="Times New Roman" w:cs="Arial"/>
          <w:bCs/>
          <w:szCs w:val="20"/>
          <w:lang w:eastAsia="nl-NL"/>
        </w:rPr>
        <w:t xml:space="preserve">e vormt samen </w:t>
      </w:r>
      <w:r w:rsidR="00C475BD">
        <w:rPr>
          <w:rFonts w:eastAsia="Times New Roman" w:cs="Arial"/>
          <w:bCs/>
          <w:szCs w:val="20"/>
          <w:lang w:eastAsia="nl-NL"/>
        </w:rPr>
        <w:t xml:space="preserve">met de administratief medewerker een </w:t>
      </w:r>
      <w:r w:rsidRPr="00F928F2">
        <w:rPr>
          <w:rFonts w:eastAsia="Times New Roman" w:cs="Arial"/>
          <w:bCs/>
          <w:szCs w:val="20"/>
          <w:lang w:eastAsia="nl-NL"/>
        </w:rPr>
        <w:t xml:space="preserve">volledig zelfstandige priklijn. </w:t>
      </w:r>
    </w:p>
    <w:p w14:paraId="7750B3CE" w14:textId="77777777" w:rsidR="0075040A" w:rsidRPr="00F928F2" w:rsidRDefault="0075040A" w:rsidP="0075040A">
      <w:pPr>
        <w:rPr>
          <w:rFonts w:eastAsia="Times New Roman" w:cs="Arial"/>
          <w:bCs/>
          <w:szCs w:val="20"/>
          <w:lang w:eastAsia="nl-NL"/>
        </w:rPr>
      </w:pPr>
      <w:r>
        <w:rPr>
          <w:rFonts w:eastAsia="Times New Roman" w:cs="Arial"/>
          <w:bCs/>
          <w:szCs w:val="20"/>
          <w:lang w:eastAsia="nl-NL"/>
        </w:rPr>
        <w:t>J</w:t>
      </w:r>
      <w:r w:rsidRPr="00F928F2">
        <w:rPr>
          <w:rFonts w:eastAsia="Times New Roman" w:cs="Arial"/>
          <w:bCs/>
          <w:szCs w:val="20"/>
          <w:lang w:eastAsia="nl-NL"/>
        </w:rPr>
        <w:t>e kunt in overleg met elkaar de werkzaamheden laten rouleren mits de desbetreffende personen hiervoor bevoegd/bekwaam en ingewerkt zijn.</w:t>
      </w:r>
    </w:p>
    <w:p w14:paraId="58555A9E" w14:textId="77777777" w:rsidR="00E44576" w:rsidRPr="000001D7" w:rsidRDefault="00E44576" w:rsidP="00E44576">
      <w:pPr>
        <w:spacing w:after="0" w:line="276" w:lineRule="auto"/>
        <w:rPr>
          <w:rFonts w:eastAsia="Verdana" w:cs="Times New Roman"/>
          <w:szCs w:val="20"/>
        </w:rPr>
      </w:pPr>
    </w:p>
    <w:p w14:paraId="0E1D8876" w14:textId="77777777" w:rsidR="00FF32B7" w:rsidRDefault="00FF32B7">
      <w:pPr>
        <w:rPr>
          <w:b/>
          <w:bCs/>
          <w:color w:val="620D69"/>
          <w:szCs w:val="20"/>
        </w:rPr>
      </w:pPr>
      <w:r>
        <w:rPr>
          <w:b/>
          <w:bCs/>
          <w:color w:val="620D69"/>
          <w:szCs w:val="20"/>
        </w:rPr>
        <w:br w:type="page"/>
      </w:r>
    </w:p>
    <w:p w14:paraId="54020FB9" w14:textId="77777777" w:rsidR="00FF32B7" w:rsidRDefault="00FF32B7" w:rsidP="00583AC0">
      <w:pPr>
        <w:spacing w:after="0"/>
        <w:rPr>
          <w:b/>
          <w:bCs/>
          <w:color w:val="620D69"/>
          <w:szCs w:val="20"/>
        </w:rPr>
      </w:pPr>
    </w:p>
    <w:p w14:paraId="2CDE2E8C" w14:textId="77777777" w:rsidR="00FF32B7" w:rsidRDefault="00FF32B7" w:rsidP="00583AC0">
      <w:pPr>
        <w:spacing w:after="0"/>
        <w:rPr>
          <w:b/>
          <w:bCs/>
          <w:color w:val="620D69"/>
          <w:szCs w:val="20"/>
        </w:rPr>
      </w:pPr>
    </w:p>
    <w:p w14:paraId="0D71E7CF" w14:textId="77777777" w:rsidR="00FF32B7" w:rsidRDefault="00FF32B7" w:rsidP="00583AC0">
      <w:pPr>
        <w:spacing w:after="0"/>
        <w:rPr>
          <w:b/>
          <w:bCs/>
          <w:color w:val="620D69"/>
          <w:szCs w:val="20"/>
        </w:rPr>
      </w:pPr>
    </w:p>
    <w:p w14:paraId="7920952F" w14:textId="77777777" w:rsidR="00FF32B7" w:rsidRDefault="00FF32B7" w:rsidP="00583AC0">
      <w:pPr>
        <w:spacing w:after="0"/>
        <w:rPr>
          <w:b/>
          <w:bCs/>
          <w:color w:val="620D69"/>
          <w:szCs w:val="20"/>
        </w:rPr>
      </w:pPr>
    </w:p>
    <w:p w14:paraId="6E4BB2FC" w14:textId="65D6B668" w:rsidR="00E44576" w:rsidRPr="000001D7" w:rsidRDefault="001C08AB" w:rsidP="00583AC0">
      <w:pPr>
        <w:spacing w:after="0"/>
        <w:rPr>
          <w:rFonts w:eastAsia="Verdana" w:cs="Times New Roman"/>
          <w:szCs w:val="20"/>
        </w:rPr>
      </w:pPr>
      <w:r w:rsidRPr="00FC7778">
        <w:rPr>
          <w:b/>
          <w:bCs/>
          <w:color w:val="620D69"/>
          <w:szCs w:val="20"/>
        </w:rPr>
        <w:t xml:space="preserve">Wat </w:t>
      </w:r>
      <w:r w:rsidR="00D336AD">
        <w:rPr>
          <w:b/>
          <w:bCs/>
          <w:color w:val="620D69"/>
          <w:szCs w:val="20"/>
        </w:rPr>
        <w:t>zijn op zoek naar medewerkers met de volgende kwalificaties</w:t>
      </w:r>
      <w:r w:rsidRPr="00FC7778">
        <w:rPr>
          <w:b/>
          <w:bCs/>
          <w:color w:val="620D69"/>
          <w:szCs w:val="20"/>
        </w:rPr>
        <w:t>?</w:t>
      </w:r>
      <w:r w:rsidRPr="00FC7778">
        <w:rPr>
          <w:rFonts w:eastAsia="Verdana" w:cs="Times New Roman"/>
          <w:b/>
          <w:szCs w:val="20"/>
        </w:rPr>
        <w:t xml:space="preserve"> </w:t>
      </w:r>
      <w:r w:rsidRPr="00FC7778">
        <w:rPr>
          <w:rFonts w:eastAsia="Verdana" w:cs="Times New Roman"/>
          <w:b/>
          <w:szCs w:val="20"/>
        </w:rPr>
        <w:br/>
      </w:r>
    </w:p>
    <w:p w14:paraId="60D4119C" w14:textId="77777777" w:rsidR="005733C6" w:rsidRPr="005733C6" w:rsidRDefault="005733C6" w:rsidP="005733C6">
      <w:pPr>
        <w:spacing w:after="0" w:line="240" w:lineRule="auto"/>
        <w:rPr>
          <w:rFonts w:eastAsia="Calibri" w:cs="Consolas"/>
          <w:color w:val="000000"/>
          <w:szCs w:val="21"/>
        </w:rPr>
      </w:pPr>
      <w:bookmarkStart w:id="0" w:name="_Hlk59076483"/>
      <w:r w:rsidRPr="005733C6">
        <w:rPr>
          <w:rFonts w:eastAsia="Calibri" w:cs="Consolas"/>
          <w:color w:val="000000"/>
          <w:szCs w:val="21"/>
        </w:rPr>
        <w:t>Indeling op bevoegd en bekwaam ten aanzien van vaccinatie:</w:t>
      </w:r>
    </w:p>
    <w:p w14:paraId="42B46E1B" w14:textId="77777777" w:rsidR="005733C6" w:rsidRPr="005733C6" w:rsidRDefault="005733C6" w:rsidP="005733C6">
      <w:pPr>
        <w:spacing w:after="0" w:line="240" w:lineRule="auto"/>
        <w:rPr>
          <w:rFonts w:eastAsia="Calibri" w:cs="Consolas"/>
          <w:color w:val="000000"/>
          <w:szCs w:val="21"/>
        </w:rPr>
      </w:pPr>
    </w:p>
    <w:p w14:paraId="1EF0D2E2" w14:textId="77777777" w:rsidR="005733C6" w:rsidRPr="005733C6" w:rsidRDefault="005733C6" w:rsidP="005733C6">
      <w:pPr>
        <w:spacing w:after="0" w:line="240" w:lineRule="auto"/>
        <w:rPr>
          <w:rFonts w:eastAsia="Calibri" w:cs="Consolas"/>
          <w:color w:val="000000"/>
          <w:szCs w:val="21"/>
        </w:rPr>
      </w:pPr>
      <w:r w:rsidRPr="005733C6">
        <w:rPr>
          <w:rFonts w:eastAsia="Calibri" w:cs="Consolas"/>
          <w:color w:val="000000"/>
          <w:szCs w:val="21"/>
        </w:rPr>
        <w:t>Zelfstandig bevoegd:</w:t>
      </w:r>
    </w:p>
    <w:p w14:paraId="17D6F01C" w14:textId="64A8E405" w:rsidR="005733C6" w:rsidRPr="00D336AD" w:rsidRDefault="005733C6" w:rsidP="00D336AD">
      <w:pPr>
        <w:pStyle w:val="Lijstalinea"/>
        <w:numPr>
          <w:ilvl w:val="0"/>
          <w:numId w:val="16"/>
        </w:numPr>
        <w:spacing w:after="0" w:line="240" w:lineRule="auto"/>
        <w:rPr>
          <w:rFonts w:eastAsia="Calibri" w:cs="Consolas"/>
          <w:color w:val="000000"/>
          <w:szCs w:val="21"/>
        </w:rPr>
      </w:pPr>
      <w:r w:rsidRPr="00D336AD">
        <w:rPr>
          <w:rFonts w:eastAsia="Calibri" w:cs="Consolas"/>
          <w:color w:val="000000"/>
          <w:szCs w:val="21"/>
        </w:rPr>
        <w:t>Artsen met geldige BIG-registratie</w:t>
      </w:r>
    </w:p>
    <w:p w14:paraId="2BC62B01" w14:textId="3E4071B4" w:rsidR="005733C6" w:rsidRPr="00D336AD" w:rsidRDefault="005733C6" w:rsidP="00D336AD">
      <w:pPr>
        <w:pStyle w:val="Lijstalinea"/>
        <w:numPr>
          <w:ilvl w:val="0"/>
          <w:numId w:val="16"/>
        </w:numPr>
        <w:spacing w:after="0" w:line="240" w:lineRule="auto"/>
        <w:rPr>
          <w:rFonts w:eastAsia="Calibri" w:cs="Consolas"/>
          <w:color w:val="000000"/>
          <w:szCs w:val="21"/>
        </w:rPr>
      </w:pPr>
      <w:r w:rsidRPr="00D336AD">
        <w:rPr>
          <w:rFonts w:eastAsia="Calibri" w:cs="Consolas"/>
          <w:color w:val="000000"/>
          <w:szCs w:val="21"/>
        </w:rPr>
        <w:t>Verpleegkundig-specialist met geldige BIG-registratie</w:t>
      </w:r>
    </w:p>
    <w:p w14:paraId="6C6C8E1E" w14:textId="77777777" w:rsidR="005733C6" w:rsidRPr="005733C6" w:rsidRDefault="005733C6" w:rsidP="005733C6">
      <w:pPr>
        <w:spacing w:after="0" w:line="240" w:lineRule="auto"/>
        <w:rPr>
          <w:rFonts w:eastAsia="Calibri" w:cs="Consolas"/>
          <w:color w:val="000000"/>
          <w:szCs w:val="21"/>
        </w:rPr>
      </w:pPr>
    </w:p>
    <w:p w14:paraId="1B94FD0D" w14:textId="77777777" w:rsidR="005733C6" w:rsidRPr="005733C6" w:rsidRDefault="005733C6" w:rsidP="005733C6">
      <w:pPr>
        <w:spacing w:after="0" w:line="240" w:lineRule="auto"/>
        <w:rPr>
          <w:rFonts w:eastAsia="Calibri" w:cs="Consolas"/>
          <w:color w:val="000000"/>
          <w:szCs w:val="21"/>
        </w:rPr>
      </w:pPr>
      <w:r w:rsidRPr="005733C6">
        <w:rPr>
          <w:rFonts w:eastAsia="Calibri" w:cs="Consolas"/>
          <w:color w:val="000000"/>
          <w:szCs w:val="21"/>
        </w:rPr>
        <w:t>Functioneel zelfstandig:</w:t>
      </w:r>
    </w:p>
    <w:p w14:paraId="3DBCA1C8" w14:textId="30449CD9" w:rsidR="005733C6" w:rsidRPr="00D336AD" w:rsidRDefault="005733C6" w:rsidP="00D336AD">
      <w:pPr>
        <w:pStyle w:val="Lijstalinea"/>
        <w:numPr>
          <w:ilvl w:val="0"/>
          <w:numId w:val="17"/>
        </w:numPr>
        <w:spacing w:after="0" w:line="240" w:lineRule="auto"/>
        <w:rPr>
          <w:rFonts w:eastAsia="Calibri" w:cs="Consolas"/>
          <w:color w:val="000000"/>
          <w:szCs w:val="21"/>
        </w:rPr>
      </w:pPr>
      <w:r w:rsidRPr="00D336AD">
        <w:rPr>
          <w:rFonts w:eastAsia="Calibri" w:cs="Consolas"/>
          <w:color w:val="000000"/>
          <w:szCs w:val="21"/>
        </w:rPr>
        <w:t>Verpleegkundige met geldige BIG-registratie</w:t>
      </w:r>
    </w:p>
    <w:p w14:paraId="08974921" w14:textId="77777777" w:rsidR="005733C6" w:rsidRPr="005733C6" w:rsidRDefault="005733C6" w:rsidP="005733C6">
      <w:pPr>
        <w:spacing w:after="0" w:line="240" w:lineRule="auto"/>
        <w:rPr>
          <w:rFonts w:eastAsia="Calibri" w:cs="Consolas"/>
          <w:color w:val="000000"/>
          <w:szCs w:val="21"/>
        </w:rPr>
      </w:pPr>
    </w:p>
    <w:p w14:paraId="2EDD37CD" w14:textId="310A79DC" w:rsidR="005733C6" w:rsidRPr="005733C6" w:rsidRDefault="005733C6" w:rsidP="005733C6">
      <w:pPr>
        <w:spacing w:after="0" w:line="240" w:lineRule="auto"/>
        <w:rPr>
          <w:rFonts w:eastAsia="Calibri" w:cs="Consolas"/>
          <w:color w:val="000000"/>
          <w:szCs w:val="21"/>
        </w:rPr>
      </w:pPr>
      <w:r w:rsidRPr="005733C6">
        <w:rPr>
          <w:rFonts w:eastAsia="Calibri" w:cs="Consolas"/>
          <w:color w:val="000000"/>
          <w:szCs w:val="21"/>
        </w:rPr>
        <w:t>Anderen: (in volgorde van prioriteit)</w:t>
      </w:r>
    </w:p>
    <w:p w14:paraId="77B291E1" w14:textId="38435D00" w:rsidR="005733C6" w:rsidRPr="00D336AD" w:rsidRDefault="005733C6" w:rsidP="00D336AD">
      <w:pPr>
        <w:pStyle w:val="Lijstalinea"/>
        <w:numPr>
          <w:ilvl w:val="0"/>
          <w:numId w:val="18"/>
        </w:numPr>
        <w:spacing w:after="0" w:line="240" w:lineRule="auto"/>
        <w:rPr>
          <w:rFonts w:eastAsia="Calibri" w:cs="Consolas"/>
          <w:color w:val="000000"/>
          <w:szCs w:val="21"/>
        </w:rPr>
      </w:pPr>
      <w:r w:rsidRPr="00D336AD">
        <w:rPr>
          <w:rFonts w:eastAsia="Calibri" w:cs="Consolas"/>
          <w:color w:val="000000"/>
          <w:szCs w:val="21"/>
        </w:rPr>
        <w:t>Doktersassistent</w:t>
      </w:r>
    </w:p>
    <w:p w14:paraId="2C6FDBC9" w14:textId="2072FC9C" w:rsidR="00D336AD" w:rsidRPr="00D336AD" w:rsidRDefault="005733C6" w:rsidP="00D336AD">
      <w:pPr>
        <w:pStyle w:val="Lijstalinea"/>
        <w:numPr>
          <w:ilvl w:val="0"/>
          <w:numId w:val="18"/>
        </w:numPr>
        <w:spacing w:after="0" w:line="240" w:lineRule="auto"/>
        <w:rPr>
          <w:rFonts w:eastAsia="Calibri" w:cs="Consolas"/>
          <w:color w:val="000000"/>
          <w:szCs w:val="21"/>
        </w:rPr>
      </w:pPr>
      <w:proofErr w:type="spellStart"/>
      <w:r w:rsidRPr="00D336AD">
        <w:rPr>
          <w:rFonts w:eastAsia="Calibri" w:cs="Consolas"/>
          <w:color w:val="000000"/>
          <w:szCs w:val="21"/>
        </w:rPr>
        <w:t>Co-assistent</w:t>
      </w:r>
      <w:proofErr w:type="spellEnd"/>
      <w:r w:rsidRPr="00D336AD">
        <w:rPr>
          <w:rFonts w:eastAsia="Calibri" w:cs="Consolas"/>
          <w:color w:val="000000"/>
          <w:szCs w:val="21"/>
        </w:rPr>
        <w:t xml:space="preserve">, HBO-V verpleegkundig stagiair </w:t>
      </w:r>
    </w:p>
    <w:p w14:paraId="38AB8E21" w14:textId="38003ADE" w:rsidR="00D336AD" w:rsidRPr="00D336AD" w:rsidRDefault="005733C6" w:rsidP="00D336AD">
      <w:pPr>
        <w:pStyle w:val="Lijstalinea"/>
        <w:numPr>
          <w:ilvl w:val="0"/>
          <w:numId w:val="18"/>
        </w:numPr>
        <w:spacing w:after="0" w:line="240" w:lineRule="auto"/>
        <w:rPr>
          <w:rFonts w:eastAsia="Calibri" w:cs="Consolas"/>
          <w:color w:val="000000"/>
          <w:szCs w:val="21"/>
        </w:rPr>
      </w:pPr>
      <w:r w:rsidRPr="00D336AD">
        <w:rPr>
          <w:rFonts w:eastAsia="Calibri" w:cs="Consolas"/>
          <w:color w:val="000000"/>
          <w:szCs w:val="21"/>
        </w:rPr>
        <w:t xml:space="preserve">Arts, verpleegkundig-specialist, verpleegkundige zonder geldige BIG-registratie (LET OP de reden van niet hebben BIG-registratie!) </w:t>
      </w:r>
    </w:p>
    <w:p w14:paraId="2B1A6D09" w14:textId="3DCF6C03" w:rsidR="00D336AD" w:rsidRPr="00D336AD" w:rsidRDefault="005733C6" w:rsidP="00D336AD">
      <w:pPr>
        <w:pStyle w:val="Lijstalinea"/>
        <w:numPr>
          <w:ilvl w:val="0"/>
          <w:numId w:val="18"/>
        </w:numPr>
        <w:spacing w:after="0" w:line="240" w:lineRule="auto"/>
        <w:rPr>
          <w:rFonts w:eastAsia="Calibri" w:cs="Consolas"/>
          <w:color w:val="000000"/>
          <w:szCs w:val="21"/>
        </w:rPr>
      </w:pPr>
      <w:r w:rsidRPr="00D336AD">
        <w:rPr>
          <w:rFonts w:eastAsia="Calibri" w:cs="Consolas"/>
          <w:color w:val="000000"/>
          <w:szCs w:val="21"/>
        </w:rPr>
        <w:t xml:space="preserve">Andere met (para-)medische opleiding en BIG-registratie, bijvoorbeeld fysiotherapeut of tandarts </w:t>
      </w:r>
    </w:p>
    <w:p w14:paraId="18935FD9" w14:textId="25D0F08D" w:rsidR="005733C6" w:rsidRPr="00D336AD" w:rsidRDefault="005733C6" w:rsidP="00D336AD">
      <w:pPr>
        <w:pStyle w:val="Lijstalinea"/>
        <w:numPr>
          <w:ilvl w:val="0"/>
          <w:numId w:val="18"/>
        </w:numPr>
        <w:spacing w:after="0" w:line="240" w:lineRule="auto"/>
        <w:rPr>
          <w:rFonts w:eastAsia="Calibri" w:cs="Consolas"/>
          <w:color w:val="000000"/>
          <w:szCs w:val="21"/>
        </w:rPr>
      </w:pPr>
      <w:r w:rsidRPr="00D336AD">
        <w:rPr>
          <w:rFonts w:eastAsia="Calibri" w:cs="Consolas"/>
          <w:color w:val="000000"/>
          <w:szCs w:val="21"/>
        </w:rPr>
        <w:t>Andere met (para-)medische opleiding / achtergrond zonder BIG-registratie 6.Andere zonder (para-)medische opleiding / achtergrond</w:t>
      </w:r>
    </w:p>
    <w:p w14:paraId="20F26D95" w14:textId="77777777" w:rsidR="00AB3362" w:rsidRDefault="00AB3362" w:rsidP="00AB3362">
      <w:pPr>
        <w:pStyle w:val="Lijstalinea"/>
        <w:numPr>
          <w:ilvl w:val="0"/>
          <w:numId w:val="18"/>
        </w:numPr>
        <w:spacing w:after="0" w:line="240" w:lineRule="auto"/>
      </w:pPr>
      <w:r>
        <w:t>Andere zonder (para-)medische opleiding / achtergrond</w:t>
      </w:r>
    </w:p>
    <w:p w14:paraId="68D0CC17" w14:textId="77777777" w:rsidR="005733C6" w:rsidRPr="005733C6" w:rsidRDefault="005733C6" w:rsidP="005733C6">
      <w:pPr>
        <w:spacing w:after="0" w:line="240" w:lineRule="auto"/>
        <w:rPr>
          <w:rFonts w:eastAsia="Calibri" w:cs="Consolas"/>
          <w:color w:val="000000"/>
          <w:szCs w:val="21"/>
        </w:rPr>
      </w:pPr>
    </w:p>
    <w:p w14:paraId="2D327A67" w14:textId="78BD71BA" w:rsidR="005733C6" w:rsidRDefault="005733C6" w:rsidP="005733C6">
      <w:pPr>
        <w:spacing w:after="0" w:line="240" w:lineRule="auto"/>
        <w:rPr>
          <w:rFonts w:eastAsia="Calibri" w:cs="Consolas"/>
          <w:color w:val="000000"/>
          <w:szCs w:val="21"/>
        </w:rPr>
      </w:pPr>
      <w:r w:rsidRPr="005733C6">
        <w:rPr>
          <w:rFonts w:eastAsia="Calibri" w:cs="Consolas"/>
          <w:color w:val="000000"/>
          <w:szCs w:val="21"/>
        </w:rPr>
        <w:t>Voor categorie 4, 5 en 6 geldt mogelijk een uitgebreid(er) scholingstraject en traject tot bevoegd en bekwaam worden geacht. Deze categorieën dienen ook nog nader gedefinieerd te worden.</w:t>
      </w:r>
    </w:p>
    <w:p w14:paraId="16C0E8F5" w14:textId="4EBC23E6" w:rsidR="00350D57" w:rsidRDefault="00350D57" w:rsidP="005733C6">
      <w:pPr>
        <w:spacing w:after="0" w:line="240" w:lineRule="auto"/>
        <w:rPr>
          <w:rFonts w:eastAsia="Calibri" w:cs="Consolas"/>
          <w:color w:val="000000"/>
          <w:szCs w:val="21"/>
        </w:rPr>
      </w:pPr>
    </w:p>
    <w:p w14:paraId="22BA0FF7" w14:textId="57BDB052" w:rsidR="00350D57" w:rsidRDefault="00350D57" w:rsidP="005733C6">
      <w:pPr>
        <w:spacing w:after="0" w:line="240" w:lineRule="auto"/>
        <w:rPr>
          <w:rFonts w:eastAsia="Calibri" w:cs="Consolas"/>
          <w:color w:val="000000"/>
          <w:szCs w:val="21"/>
        </w:rPr>
      </w:pPr>
      <w:r>
        <w:rPr>
          <w:rFonts w:eastAsia="Calibri" w:cs="Consolas"/>
          <w:color w:val="000000"/>
          <w:szCs w:val="21"/>
        </w:rPr>
        <w:t>Verder ben je:</w:t>
      </w:r>
    </w:p>
    <w:p w14:paraId="16477765" w14:textId="3CBE9AB6" w:rsidR="00350D57" w:rsidRDefault="00350D57" w:rsidP="00350D57">
      <w:pPr>
        <w:pStyle w:val="Lijstalinea"/>
        <w:numPr>
          <w:ilvl w:val="0"/>
          <w:numId w:val="17"/>
        </w:numPr>
        <w:spacing w:after="0" w:line="240" w:lineRule="auto"/>
        <w:rPr>
          <w:rFonts w:eastAsia="Calibri" w:cs="Consolas"/>
          <w:color w:val="000000"/>
          <w:szCs w:val="21"/>
        </w:rPr>
      </w:pPr>
      <w:r w:rsidRPr="00350D57">
        <w:rPr>
          <w:rFonts w:eastAsia="Calibri" w:cs="Consolas"/>
          <w:color w:val="000000"/>
          <w:szCs w:val="21"/>
        </w:rPr>
        <w:t>flexibel inzetbaar (verschillende dagen en verschillende locaties)</w:t>
      </w:r>
    </w:p>
    <w:p w14:paraId="31E631DC" w14:textId="4174ED62" w:rsidR="00350D57" w:rsidRPr="00350D57" w:rsidRDefault="00AF00AC" w:rsidP="00350D57">
      <w:pPr>
        <w:pStyle w:val="Lijstalinea"/>
        <w:numPr>
          <w:ilvl w:val="0"/>
          <w:numId w:val="17"/>
        </w:numPr>
        <w:spacing w:after="0" w:line="240" w:lineRule="auto"/>
        <w:rPr>
          <w:rFonts w:eastAsia="Calibri" w:cs="Consolas"/>
          <w:color w:val="000000"/>
          <w:szCs w:val="21"/>
        </w:rPr>
      </w:pPr>
      <w:r>
        <w:rPr>
          <w:rFonts w:eastAsia="Calibri" w:cs="Consolas"/>
          <w:color w:val="000000"/>
          <w:szCs w:val="21"/>
        </w:rPr>
        <w:t xml:space="preserve">werkzaam op </w:t>
      </w:r>
      <w:r w:rsidR="00350D57" w:rsidRPr="00350D57">
        <w:rPr>
          <w:rFonts w:eastAsia="Calibri" w:cs="Consolas"/>
          <w:color w:val="000000"/>
          <w:szCs w:val="21"/>
        </w:rPr>
        <w:t>verschillende locaties in provincie Utrecht, dus het is handig als je in bezit bent van een auto.</w:t>
      </w:r>
    </w:p>
    <w:p w14:paraId="048E986A" w14:textId="77777777" w:rsidR="005733C6" w:rsidRPr="005733C6" w:rsidRDefault="005733C6" w:rsidP="005733C6">
      <w:pPr>
        <w:spacing w:after="0" w:line="240" w:lineRule="auto"/>
        <w:rPr>
          <w:rFonts w:eastAsia="Calibri" w:cs="Consolas"/>
          <w:color w:val="000000"/>
          <w:szCs w:val="21"/>
        </w:rPr>
      </w:pPr>
    </w:p>
    <w:bookmarkEnd w:id="0"/>
    <w:p w14:paraId="6E234E77" w14:textId="77777777" w:rsidR="003A3D2F" w:rsidRPr="003A3D2F" w:rsidRDefault="003A3D2F" w:rsidP="003A3D2F">
      <w:pPr>
        <w:spacing w:line="254" w:lineRule="auto"/>
        <w:rPr>
          <w:i/>
          <w:iCs/>
          <w:szCs w:val="20"/>
        </w:rPr>
      </w:pPr>
      <w:r w:rsidRPr="003A3D2F">
        <w:rPr>
          <w:b/>
          <w:bCs/>
          <w:color w:val="620D69"/>
          <w:szCs w:val="20"/>
        </w:rPr>
        <w:t xml:space="preserve">Quote Maaike Schaap / manager Uitbraak &amp; Vaccinatie: </w:t>
      </w:r>
      <w:r w:rsidRPr="003A3D2F">
        <w:rPr>
          <w:i/>
          <w:iCs/>
          <w:szCs w:val="20"/>
        </w:rPr>
        <w:t>“Als GGD krijgen we er weer een unieke en uitdagende opdracht bij door de vaccinaties. We kunnen nog lang niet alles plannen, maar onze voorbereiding wel zo goed mogelijk in gang zetten. Daar zet ik me graag samen met het team voor in”</w:t>
      </w:r>
    </w:p>
    <w:p w14:paraId="49452A42" w14:textId="77777777" w:rsidR="00ED6857" w:rsidRDefault="00ED6857" w:rsidP="003A3D2F">
      <w:pPr>
        <w:spacing w:after="0" w:line="276" w:lineRule="auto"/>
        <w:rPr>
          <w:rFonts w:eastAsia="Verdana" w:cs="Times New Roman"/>
          <w:b/>
          <w:bCs/>
          <w:color w:val="620D69"/>
          <w:szCs w:val="20"/>
        </w:rPr>
      </w:pPr>
    </w:p>
    <w:p w14:paraId="41E7598E" w14:textId="3109350E" w:rsidR="003A3D2F" w:rsidRPr="003A3D2F" w:rsidRDefault="003A3D2F" w:rsidP="003A3D2F">
      <w:pPr>
        <w:spacing w:after="0" w:line="276" w:lineRule="auto"/>
        <w:rPr>
          <w:rFonts w:eastAsia="Verdana" w:cs="Times New Roman"/>
          <w:b/>
          <w:bCs/>
          <w:color w:val="620D69"/>
          <w:szCs w:val="20"/>
        </w:rPr>
      </w:pPr>
      <w:r w:rsidRPr="003A3D2F">
        <w:rPr>
          <w:rFonts w:eastAsia="Verdana" w:cs="Times New Roman"/>
          <w:b/>
          <w:bCs/>
          <w:color w:val="620D69"/>
          <w:szCs w:val="20"/>
        </w:rPr>
        <w:t>Team Vaccinatie</w:t>
      </w:r>
    </w:p>
    <w:p w14:paraId="6363803D" w14:textId="0DAC259C" w:rsidR="003A3D2F" w:rsidRPr="003A3D2F" w:rsidRDefault="003A3D2F" w:rsidP="003A3D2F">
      <w:pPr>
        <w:rPr>
          <w:color w:val="000000" w:themeColor="text1"/>
          <w:szCs w:val="20"/>
        </w:rPr>
      </w:pPr>
      <w:r w:rsidRPr="003A3D2F">
        <w:rPr>
          <w:color w:val="000000" w:themeColor="text1"/>
          <w:szCs w:val="20"/>
        </w:rPr>
        <w:t>Team Vaccinatie is verantwoordelijk voor de Covid-19 vaccinatiecampagne voor de regio Utrecht</w:t>
      </w:r>
      <w:r w:rsidR="00697DD0">
        <w:rPr>
          <w:rFonts w:eastAsia="Verdana" w:cs="Times New Roman"/>
          <w:szCs w:val="20"/>
        </w:rPr>
        <w:t xml:space="preserve">, </w:t>
      </w:r>
      <w:r w:rsidR="00697DD0" w:rsidRPr="001229B5">
        <w:rPr>
          <w:rFonts w:eastAsia="Verdana" w:cs="Times New Roman"/>
          <w:szCs w:val="20"/>
        </w:rPr>
        <w:t>waarin je nauw samenwerkt met diverse medewerkers van de GGD: artsen Maatschappij &amp; Gezondheid, artsen infectieziektebestrijding, verpleegkundigen.</w:t>
      </w:r>
      <w:r w:rsidRPr="003A3D2F">
        <w:rPr>
          <w:color w:val="000000" w:themeColor="text1"/>
          <w:szCs w:val="20"/>
        </w:rPr>
        <w:t xml:space="preserve"> </w:t>
      </w:r>
    </w:p>
    <w:p w14:paraId="41D7EF0F" w14:textId="77777777" w:rsidR="00ED6857" w:rsidRDefault="00ED6857" w:rsidP="003A3D2F">
      <w:pPr>
        <w:spacing w:after="0" w:line="276" w:lineRule="auto"/>
        <w:rPr>
          <w:b/>
          <w:bCs/>
          <w:color w:val="620D69"/>
          <w:szCs w:val="20"/>
        </w:rPr>
      </w:pPr>
    </w:p>
    <w:p w14:paraId="03CB13AA" w14:textId="05A018F0" w:rsidR="00E05B85" w:rsidRPr="00F47DA9" w:rsidRDefault="00E05B85" w:rsidP="00F47DA9">
      <w:pPr>
        <w:rPr>
          <w:b/>
          <w:bCs/>
          <w:color w:val="620D69"/>
          <w:szCs w:val="20"/>
        </w:rPr>
      </w:pPr>
    </w:p>
    <w:p w14:paraId="363DBD6D" w14:textId="77777777" w:rsidR="00E05B85" w:rsidRDefault="00E05B85" w:rsidP="003041C0">
      <w:pPr>
        <w:spacing w:after="0" w:line="276" w:lineRule="auto"/>
        <w:rPr>
          <w:color w:val="000000" w:themeColor="text1"/>
          <w:sz w:val="16"/>
          <w:szCs w:val="16"/>
        </w:rPr>
      </w:pPr>
    </w:p>
    <w:p w14:paraId="79326128" w14:textId="77777777" w:rsidR="00E05B85" w:rsidRDefault="00E05B85" w:rsidP="003041C0">
      <w:pPr>
        <w:spacing w:after="0" w:line="276" w:lineRule="auto"/>
        <w:rPr>
          <w:color w:val="000000" w:themeColor="text1"/>
          <w:sz w:val="16"/>
          <w:szCs w:val="16"/>
        </w:rPr>
      </w:pPr>
    </w:p>
    <w:p w14:paraId="7A3980B3" w14:textId="77777777" w:rsidR="00E05B85" w:rsidRDefault="00E05B85" w:rsidP="003041C0">
      <w:pPr>
        <w:spacing w:after="0" w:line="276" w:lineRule="auto"/>
        <w:rPr>
          <w:color w:val="000000" w:themeColor="text1"/>
          <w:sz w:val="16"/>
          <w:szCs w:val="16"/>
        </w:rPr>
      </w:pPr>
    </w:p>
    <w:p w14:paraId="49A2117E" w14:textId="77777777" w:rsidR="00E05B85" w:rsidRDefault="00E05B85" w:rsidP="003041C0">
      <w:pPr>
        <w:spacing w:after="0" w:line="276" w:lineRule="auto"/>
        <w:rPr>
          <w:color w:val="000000" w:themeColor="text1"/>
          <w:sz w:val="16"/>
          <w:szCs w:val="16"/>
        </w:rPr>
      </w:pPr>
    </w:p>
    <w:sectPr w:rsidR="00E05B85">
      <w:head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D1D8" w14:textId="77777777" w:rsidR="00F60AD7" w:rsidRDefault="00F60AD7" w:rsidP="009304E7">
      <w:pPr>
        <w:spacing w:after="0" w:line="240" w:lineRule="auto"/>
      </w:pPr>
      <w:r>
        <w:separator/>
      </w:r>
    </w:p>
  </w:endnote>
  <w:endnote w:type="continuationSeparator" w:id="0">
    <w:p w14:paraId="2AEF4AFA" w14:textId="77777777" w:rsidR="00F60AD7" w:rsidRDefault="00F60AD7" w:rsidP="0093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CA7A" w14:textId="77777777" w:rsidR="00F60AD7" w:rsidRDefault="00F60AD7" w:rsidP="009304E7">
      <w:pPr>
        <w:spacing w:after="0" w:line="240" w:lineRule="auto"/>
      </w:pPr>
      <w:r>
        <w:separator/>
      </w:r>
    </w:p>
  </w:footnote>
  <w:footnote w:type="continuationSeparator" w:id="0">
    <w:p w14:paraId="7C4A406F" w14:textId="77777777" w:rsidR="00F60AD7" w:rsidRDefault="00F60AD7" w:rsidP="00930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DFC1" w14:textId="113F171D" w:rsidR="008D0683" w:rsidRDefault="008D0683" w:rsidP="009304E7">
    <w:pPr>
      <w:pStyle w:val="Koptekst"/>
      <w:jc w:val="right"/>
    </w:pPr>
    <w:r w:rsidRPr="009304E7">
      <w:rPr>
        <w:rFonts w:eastAsia="Times New Roman" w:cs="Times New Roman"/>
        <w:b/>
        <w:noProof/>
        <w:szCs w:val="20"/>
        <w:lang w:eastAsia="nl-NL"/>
      </w:rPr>
      <w:drawing>
        <wp:anchor distT="0" distB="0" distL="114300" distR="114300" simplePos="0" relativeHeight="251659264" behindDoc="0" locked="0" layoutInCell="1" allowOverlap="1" wp14:anchorId="78E874F0" wp14:editId="08DB0A03">
          <wp:simplePos x="0" y="0"/>
          <wp:positionH relativeFrom="margin">
            <wp:align>left</wp:align>
          </wp:positionH>
          <wp:positionV relativeFrom="margin">
            <wp:posOffset>-441325</wp:posOffset>
          </wp:positionV>
          <wp:extent cx="1655445" cy="888365"/>
          <wp:effectExtent l="0" t="0" r="1905" b="6985"/>
          <wp:wrapSquare wrapText="bothSides"/>
          <wp:docPr id="1" name="Afbeelding 1" descr="Beschrijving: U:\Diversen\Logo GGD-RU-(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U:\Diversen\Logo GGD-RU-(RGB)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544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9CD">
      <w:rPr>
        <w:b/>
        <w:bCs/>
      </w:rPr>
      <w:t>Tijdelijke rol Coronabedrijf GGDrU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AB"/>
    <w:multiLevelType w:val="hybridMultilevel"/>
    <w:tmpl w:val="25083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92F17"/>
    <w:multiLevelType w:val="hybridMultilevel"/>
    <w:tmpl w:val="74A2D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502A09"/>
    <w:multiLevelType w:val="hybridMultilevel"/>
    <w:tmpl w:val="904AE0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B25BA6"/>
    <w:multiLevelType w:val="hybridMultilevel"/>
    <w:tmpl w:val="75F80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850584"/>
    <w:multiLevelType w:val="hybridMultilevel"/>
    <w:tmpl w:val="AE1C1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947EAD"/>
    <w:multiLevelType w:val="hybridMultilevel"/>
    <w:tmpl w:val="07409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143434"/>
    <w:multiLevelType w:val="hybridMultilevel"/>
    <w:tmpl w:val="B4106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EF37FD"/>
    <w:multiLevelType w:val="hybridMultilevel"/>
    <w:tmpl w:val="3C2CC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CA5FE9"/>
    <w:multiLevelType w:val="hybridMultilevel"/>
    <w:tmpl w:val="60645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43692E"/>
    <w:multiLevelType w:val="hybridMultilevel"/>
    <w:tmpl w:val="8A86B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8E2EA8"/>
    <w:multiLevelType w:val="hybridMultilevel"/>
    <w:tmpl w:val="203AD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9562291"/>
    <w:multiLevelType w:val="hybridMultilevel"/>
    <w:tmpl w:val="AD541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412458"/>
    <w:multiLevelType w:val="hybridMultilevel"/>
    <w:tmpl w:val="5D3AF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A87FDF"/>
    <w:multiLevelType w:val="hybridMultilevel"/>
    <w:tmpl w:val="D9D2D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FD7AA7"/>
    <w:multiLevelType w:val="hybridMultilevel"/>
    <w:tmpl w:val="78AE1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3A44E5E"/>
    <w:multiLevelType w:val="hybridMultilevel"/>
    <w:tmpl w:val="74C4F5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D735A"/>
    <w:multiLevelType w:val="multilevel"/>
    <w:tmpl w:val="1C9C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11730"/>
    <w:multiLevelType w:val="hybridMultilevel"/>
    <w:tmpl w:val="7DC44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246A17"/>
    <w:multiLevelType w:val="hybridMultilevel"/>
    <w:tmpl w:val="5FF49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10"/>
  </w:num>
  <w:num w:numId="5">
    <w:abstractNumId w:val="1"/>
  </w:num>
  <w:num w:numId="6">
    <w:abstractNumId w:val="16"/>
  </w:num>
  <w:num w:numId="7">
    <w:abstractNumId w:val="9"/>
  </w:num>
  <w:num w:numId="8">
    <w:abstractNumId w:val="3"/>
  </w:num>
  <w:num w:numId="9">
    <w:abstractNumId w:val="18"/>
  </w:num>
  <w:num w:numId="10">
    <w:abstractNumId w:val="0"/>
  </w:num>
  <w:num w:numId="11">
    <w:abstractNumId w:val="14"/>
  </w:num>
  <w:num w:numId="12">
    <w:abstractNumId w:val="4"/>
  </w:num>
  <w:num w:numId="13">
    <w:abstractNumId w:val="7"/>
  </w:num>
  <w:num w:numId="14">
    <w:abstractNumId w:val="2"/>
  </w:num>
  <w:num w:numId="15">
    <w:abstractNumId w:val="6"/>
  </w:num>
  <w:num w:numId="16">
    <w:abstractNumId w:val="11"/>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E7"/>
    <w:rsid w:val="000001D7"/>
    <w:rsid w:val="000100A6"/>
    <w:rsid w:val="0001738F"/>
    <w:rsid w:val="00023C02"/>
    <w:rsid w:val="00027CDD"/>
    <w:rsid w:val="00035EC3"/>
    <w:rsid w:val="00055F8E"/>
    <w:rsid w:val="0006155F"/>
    <w:rsid w:val="000911C3"/>
    <w:rsid w:val="00091E2C"/>
    <w:rsid w:val="000972CA"/>
    <w:rsid w:val="000A686E"/>
    <w:rsid w:val="000B2F87"/>
    <w:rsid w:val="000D0DE3"/>
    <w:rsid w:val="000D577F"/>
    <w:rsid w:val="000E71EC"/>
    <w:rsid w:val="00105816"/>
    <w:rsid w:val="00105B95"/>
    <w:rsid w:val="001229B5"/>
    <w:rsid w:val="0013488B"/>
    <w:rsid w:val="00135798"/>
    <w:rsid w:val="001419C9"/>
    <w:rsid w:val="00143381"/>
    <w:rsid w:val="0016553A"/>
    <w:rsid w:val="00170D83"/>
    <w:rsid w:val="0017526D"/>
    <w:rsid w:val="001A15DC"/>
    <w:rsid w:val="001C08AB"/>
    <w:rsid w:val="001C7BB2"/>
    <w:rsid w:val="001D4774"/>
    <w:rsid w:val="001F43D3"/>
    <w:rsid w:val="001F68DA"/>
    <w:rsid w:val="00241E2B"/>
    <w:rsid w:val="002562F8"/>
    <w:rsid w:val="0026042C"/>
    <w:rsid w:val="00263444"/>
    <w:rsid w:val="00270E81"/>
    <w:rsid w:val="00283CB1"/>
    <w:rsid w:val="0029273C"/>
    <w:rsid w:val="002C46D3"/>
    <w:rsid w:val="002D476F"/>
    <w:rsid w:val="002E20AF"/>
    <w:rsid w:val="002E3E01"/>
    <w:rsid w:val="002E4FB3"/>
    <w:rsid w:val="002F347F"/>
    <w:rsid w:val="003041C0"/>
    <w:rsid w:val="003139DD"/>
    <w:rsid w:val="003165DC"/>
    <w:rsid w:val="0032458F"/>
    <w:rsid w:val="00335D21"/>
    <w:rsid w:val="00346E93"/>
    <w:rsid w:val="00350D57"/>
    <w:rsid w:val="00352483"/>
    <w:rsid w:val="00363F62"/>
    <w:rsid w:val="00386616"/>
    <w:rsid w:val="003A3D2F"/>
    <w:rsid w:val="003C12E7"/>
    <w:rsid w:val="003C1782"/>
    <w:rsid w:val="003C271C"/>
    <w:rsid w:val="003C3B25"/>
    <w:rsid w:val="003E264F"/>
    <w:rsid w:val="00404ACE"/>
    <w:rsid w:val="004068C5"/>
    <w:rsid w:val="004215C4"/>
    <w:rsid w:val="0042530A"/>
    <w:rsid w:val="004349CD"/>
    <w:rsid w:val="00443310"/>
    <w:rsid w:val="0046203A"/>
    <w:rsid w:val="004847A7"/>
    <w:rsid w:val="004855E3"/>
    <w:rsid w:val="004B1617"/>
    <w:rsid w:val="004D1B9D"/>
    <w:rsid w:val="004D2819"/>
    <w:rsid w:val="004D66E0"/>
    <w:rsid w:val="004E0DD5"/>
    <w:rsid w:val="004E25E6"/>
    <w:rsid w:val="004F3763"/>
    <w:rsid w:val="005035C5"/>
    <w:rsid w:val="00504DE7"/>
    <w:rsid w:val="005127F6"/>
    <w:rsid w:val="00516250"/>
    <w:rsid w:val="00533C07"/>
    <w:rsid w:val="00554CCB"/>
    <w:rsid w:val="005733C6"/>
    <w:rsid w:val="005806A6"/>
    <w:rsid w:val="00582A91"/>
    <w:rsid w:val="00583AC0"/>
    <w:rsid w:val="005932CB"/>
    <w:rsid w:val="00593355"/>
    <w:rsid w:val="005A111A"/>
    <w:rsid w:val="005A19AA"/>
    <w:rsid w:val="005B0DE9"/>
    <w:rsid w:val="005C5212"/>
    <w:rsid w:val="005D134D"/>
    <w:rsid w:val="005E2DAA"/>
    <w:rsid w:val="005F4A03"/>
    <w:rsid w:val="005F52F9"/>
    <w:rsid w:val="00600DA8"/>
    <w:rsid w:val="00602667"/>
    <w:rsid w:val="00604E59"/>
    <w:rsid w:val="00616CF2"/>
    <w:rsid w:val="00631A01"/>
    <w:rsid w:val="00634D21"/>
    <w:rsid w:val="006605A1"/>
    <w:rsid w:val="00664D8D"/>
    <w:rsid w:val="006724C1"/>
    <w:rsid w:val="00675FD9"/>
    <w:rsid w:val="00697DD0"/>
    <w:rsid w:val="006E44C1"/>
    <w:rsid w:val="006E7997"/>
    <w:rsid w:val="00703583"/>
    <w:rsid w:val="00705E6D"/>
    <w:rsid w:val="00706665"/>
    <w:rsid w:val="00716AA7"/>
    <w:rsid w:val="0074665A"/>
    <w:rsid w:val="007469F5"/>
    <w:rsid w:val="0075040A"/>
    <w:rsid w:val="00756D40"/>
    <w:rsid w:val="007714F0"/>
    <w:rsid w:val="00776067"/>
    <w:rsid w:val="00782D69"/>
    <w:rsid w:val="007B2E1E"/>
    <w:rsid w:val="007E4DCE"/>
    <w:rsid w:val="007F0E15"/>
    <w:rsid w:val="008036D4"/>
    <w:rsid w:val="00812255"/>
    <w:rsid w:val="008126BD"/>
    <w:rsid w:val="00813012"/>
    <w:rsid w:val="008446F6"/>
    <w:rsid w:val="00860C27"/>
    <w:rsid w:val="0087412C"/>
    <w:rsid w:val="00874350"/>
    <w:rsid w:val="008B10E1"/>
    <w:rsid w:val="008B6448"/>
    <w:rsid w:val="008D0683"/>
    <w:rsid w:val="008D068C"/>
    <w:rsid w:val="008D5406"/>
    <w:rsid w:val="008D79D0"/>
    <w:rsid w:val="008E17BB"/>
    <w:rsid w:val="008F48BC"/>
    <w:rsid w:val="00903815"/>
    <w:rsid w:val="00911219"/>
    <w:rsid w:val="00915D5E"/>
    <w:rsid w:val="009172BC"/>
    <w:rsid w:val="00920390"/>
    <w:rsid w:val="009304E7"/>
    <w:rsid w:val="00935A08"/>
    <w:rsid w:val="0096155F"/>
    <w:rsid w:val="009640C3"/>
    <w:rsid w:val="00964AA6"/>
    <w:rsid w:val="00966D0A"/>
    <w:rsid w:val="009800A1"/>
    <w:rsid w:val="00982888"/>
    <w:rsid w:val="00986A56"/>
    <w:rsid w:val="00990B72"/>
    <w:rsid w:val="00993080"/>
    <w:rsid w:val="0099787F"/>
    <w:rsid w:val="009A1B22"/>
    <w:rsid w:val="009B3559"/>
    <w:rsid w:val="009C0A49"/>
    <w:rsid w:val="009C4C76"/>
    <w:rsid w:val="009D4191"/>
    <w:rsid w:val="009E0C60"/>
    <w:rsid w:val="009F0552"/>
    <w:rsid w:val="009F5F96"/>
    <w:rsid w:val="009F6ACE"/>
    <w:rsid w:val="00A06E47"/>
    <w:rsid w:val="00A1381C"/>
    <w:rsid w:val="00A43755"/>
    <w:rsid w:val="00A559B6"/>
    <w:rsid w:val="00A6130C"/>
    <w:rsid w:val="00A71FDD"/>
    <w:rsid w:val="00A73CFC"/>
    <w:rsid w:val="00A96FA1"/>
    <w:rsid w:val="00AA6637"/>
    <w:rsid w:val="00AB3362"/>
    <w:rsid w:val="00AB39D0"/>
    <w:rsid w:val="00AC0930"/>
    <w:rsid w:val="00AC2AA8"/>
    <w:rsid w:val="00AE26E6"/>
    <w:rsid w:val="00AE2D7D"/>
    <w:rsid w:val="00AE723D"/>
    <w:rsid w:val="00AE7B28"/>
    <w:rsid w:val="00AF00AC"/>
    <w:rsid w:val="00AF77D7"/>
    <w:rsid w:val="00B120F3"/>
    <w:rsid w:val="00B40470"/>
    <w:rsid w:val="00B631F7"/>
    <w:rsid w:val="00B66ADC"/>
    <w:rsid w:val="00B7103B"/>
    <w:rsid w:val="00B85F6F"/>
    <w:rsid w:val="00BA6AE4"/>
    <w:rsid w:val="00BD0286"/>
    <w:rsid w:val="00BD167C"/>
    <w:rsid w:val="00BD4A21"/>
    <w:rsid w:val="00BF0CA3"/>
    <w:rsid w:val="00BF657F"/>
    <w:rsid w:val="00BF6EF2"/>
    <w:rsid w:val="00BF7AD3"/>
    <w:rsid w:val="00BF7B3D"/>
    <w:rsid w:val="00C0645B"/>
    <w:rsid w:val="00C17DDC"/>
    <w:rsid w:val="00C257D2"/>
    <w:rsid w:val="00C2623E"/>
    <w:rsid w:val="00C42602"/>
    <w:rsid w:val="00C475BD"/>
    <w:rsid w:val="00C73E39"/>
    <w:rsid w:val="00C83B7B"/>
    <w:rsid w:val="00C87E29"/>
    <w:rsid w:val="00C90829"/>
    <w:rsid w:val="00CB2215"/>
    <w:rsid w:val="00CC04FE"/>
    <w:rsid w:val="00CC177D"/>
    <w:rsid w:val="00CC585A"/>
    <w:rsid w:val="00CD3F1F"/>
    <w:rsid w:val="00CD4198"/>
    <w:rsid w:val="00D20592"/>
    <w:rsid w:val="00D262CF"/>
    <w:rsid w:val="00D321E5"/>
    <w:rsid w:val="00D336AD"/>
    <w:rsid w:val="00D47C8A"/>
    <w:rsid w:val="00D51DC1"/>
    <w:rsid w:val="00D55832"/>
    <w:rsid w:val="00D55DF0"/>
    <w:rsid w:val="00D609AD"/>
    <w:rsid w:val="00D65B25"/>
    <w:rsid w:val="00D679D6"/>
    <w:rsid w:val="00D8079C"/>
    <w:rsid w:val="00D808F1"/>
    <w:rsid w:val="00DA2ED3"/>
    <w:rsid w:val="00DA7C76"/>
    <w:rsid w:val="00DB5444"/>
    <w:rsid w:val="00DB72BD"/>
    <w:rsid w:val="00DC671A"/>
    <w:rsid w:val="00DD00B2"/>
    <w:rsid w:val="00DD4235"/>
    <w:rsid w:val="00DE639B"/>
    <w:rsid w:val="00DE6657"/>
    <w:rsid w:val="00E05B85"/>
    <w:rsid w:val="00E22E01"/>
    <w:rsid w:val="00E335BE"/>
    <w:rsid w:val="00E44576"/>
    <w:rsid w:val="00E4735E"/>
    <w:rsid w:val="00E533C7"/>
    <w:rsid w:val="00E54F4C"/>
    <w:rsid w:val="00E81DC0"/>
    <w:rsid w:val="00E96869"/>
    <w:rsid w:val="00E9799A"/>
    <w:rsid w:val="00EA11E7"/>
    <w:rsid w:val="00EA7BEF"/>
    <w:rsid w:val="00ED472E"/>
    <w:rsid w:val="00ED6857"/>
    <w:rsid w:val="00EE7F78"/>
    <w:rsid w:val="00EF301F"/>
    <w:rsid w:val="00EF6C13"/>
    <w:rsid w:val="00F01DDC"/>
    <w:rsid w:val="00F03F40"/>
    <w:rsid w:val="00F06FDC"/>
    <w:rsid w:val="00F10DDC"/>
    <w:rsid w:val="00F13A80"/>
    <w:rsid w:val="00F257F6"/>
    <w:rsid w:val="00F37709"/>
    <w:rsid w:val="00F4351A"/>
    <w:rsid w:val="00F44AB2"/>
    <w:rsid w:val="00F44B84"/>
    <w:rsid w:val="00F47DA9"/>
    <w:rsid w:val="00F542D9"/>
    <w:rsid w:val="00F55EED"/>
    <w:rsid w:val="00F60AD7"/>
    <w:rsid w:val="00F617F5"/>
    <w:rsid w:val="00F71CC8"/>
    <w:rsid w:val="00F7329E"/>
    <w:rsid w:val="00F75A0B"/>
    <w:rsid w:val="00F82677"/>
    <w:rsid w:val="00F8394F"/>
    <w:rsid w:val="00F83F8F"/>
    <w:rsid w:val="00F921CE"/>
    <w:rsid w:val="00FA0E0D"/>
    <w:rsid w:val="00FA166A"/>
    <w:rsid w:val="00FA3363"/>
    <w:rsid w:val="00FB2982"/>
    <w:rsid w:val="00FC7778"/>
    <w:rsid w:val="00FE1659"/>
    <w:rsid w:val="00FE6758"/>
    <w:rsid w:val="00FF07BE"/>
    <w:rsid w:val="00FF0B45"/>
    <w:rsid w:val="00FF32B7"/>
    <w:rsid w:val="3AD3D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84A6"/>
  <w15:chartTrackingRefBased/>
  <w15:docId w15:val="{16AF44C7-8879-4201-8674-5FB1A244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304E7"/>
    <w:rPr>
      <w:sz w:val="16"/>
      <w:szCs w:val="16"/>
    </w:rPr>
  </w:style>
  <w:style w:type="paragraph" w:customStyle="1" w:styleId="Tekstopmerking1">
    <w:name w:val="Tekst opmerking1"/>
    <w:basedOn w:val="Standaard"/>
    <w:next w:val="Tekstopmerking"/>
    <w:link w:val="TekstopmerkingChar"/>
    <w:uiPriority w:val="99"/>
    <w:semiHidden/>
    <w:unhideWhenUsed/>
    <w:rsid w:val="009304E7"/>
    <w:pPr>
      <w:spacing w:after="200" w:line="240" w:lineRule="auto"/>
    </w:pPr>
    <w:rPr>
      <w:rFonts w:eastAsia="Verdana" w:cs="Times New Roman"/>
      <w:lang w:val="en-US"/>
    </w:rPr>
  </w:style>
  <w:style w:type="character" w:customStyle="1" w:styleId="TekstopmerkingChar">
    <w:name w:val="Tekst opmerking Char"/>
    <w:basedOn w:val="Standaardalinea-lettertype"/>
    <w:link w:val="Tekstopmerking1"/>
    <w:uiPriority w:val="99"/>
    <w:semiHidden/>
    <w:rsid w:val="009304E7"/>
    <w:rPr>
      <w:rFonts w:ascii="Verdana" w:eastAsia="Verdana" w:hAnsi="Verdana" w:cs="Times New Roman"/>
      <w:lang w:val="en-US" w:eastAsia="en-US"/>
    </w:rPr>
  </w:style>
  <w:style w:type="paragraph" w:styleId="Tekstopmerking">
    <w:name w:val="annotation text"/>
    <w:basedOn w:val="Standaard"/>
    <w:link w:val="TekstopmerkingChar1"/>
    <w:uiPriority w:val="99"/>
    <w:semiHidden/>
    <w:unhideWhenUsed/>
    <w:rsid w:val="009304E7"/>
    <w:pPr>
      <w:spacing w:line="240" w:lineRule="auto"/>
    </w:pPr>
    <w:rPr>
      <w:szCs w:val="20"/>
    </w:rPr>
  </w:style>
  <w:style w:type="character" w:customStyle="1" w:styleId="TekstopmerkingChar1">
    <w:name w:val="Tekst opmerking Char1"/>
    <w:basedOn w:val="Standaardalinea-lettertype"/>
    <w:link w:val="Tekstopmerking"/>
    <w:uiPriority w:val="99"/>
    <w:semiHidden/>
    <w:rsid w:val="009304E7"/>
    <w:rPr>
      <w:szCs w:val="20"/>
    </w:rPr>
  </w:style>
  <w:style w:type="paragraph" w:styleId="Ballontekst">
    <w:name w:val="Balloon Text"/>
    <w:basedOn w:val="Standaard"/>
    <w:link w:val="BallontekstChar"/>
    <w:uiPriority w:val="99"/>
    <w:semiHidden/>
    <w:unhideWhenUsed/>
    <w:rsid w:val="009304E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04E7"/>
    <w:rPr>
      <w:rFonts w:ascii="Segoe UI" w:hAnsi="Segoe UI" w:cs="Segoe UI"/>
      <w:sz w:val="18"/>
      <w:szCs w:val="18"/>
    </w:rPr>
  </w:style>
  <w:style w:type="paragraph" w:styleId="Koptekst">
    <w:name w:val="header"/>
    <w:basedOn w:val="Standaard"/>
    <w:link w:val="KoptekstChar"/>
    <w:uiPriority w:val="99"/>
    <w:unhideWhenUsed/>
    <w:rsid w:val="00930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4E7"/>
  </w:style>
  <w:style w:type="paragraph" w:styleId="Voettekst">
    <w:name w:val="footer"/>
    <w:basedOn w:val="Standaard"/>
    <w:link w:val="VoettekstChar"/>
    <w:uiPriority w:val="99"/>
    <w:unhideWhenUsed/>
    <w:rsid w:val="00930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4E7"/>
  </w:style>
  <w:style w:type="paragraph" w:styleId="Lijstalinea">
    <w:name w:val="List Paragraph"/>
    <w:basedOn w:val="Standaard"/>
    <w:uiPriority w:val="34"/>
    <w:qFormat/>
    <w:rsid w:val="000100A6"/>
    <w:pPr>
      <w:ind w:left="720"/>
      <w:contextualSpacing/>
    </w:pPr>
  </w:style>
  <w:style w:type="character" w:styleId="Hyperlink">
    <w:name w:val="Hyperlink"/>
    <w:basedOn w:val="Standaardalinea-lettertype"/>
    <w:uiPriority w:val="99"/>
    <w:unhideWhenUsed/>
    <w:rsid w:val="00675FD9"/>
    <w:rPr>
      <w:color w:val="0563C1" w:themeColor="hyperlink"/>
      <w:u w:val="single"/>
    </w:rPr>
  </w:style>
  <w:style w:type="character" w:styleId="Onopgelostemelding">
    <w:name w:val="Unresolved Mention"/>
    <w:basedOn w:val="Standaardalinea-lettertype"/>
    <w:uiPriority w:val="99"/>
    <w:semiHidden/>
    <w:unhideWhenUsed/>
    <w:rsid w:val="00675FD9"/>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9F0552"/>
    <w:rPr>
      <w:b/>
      <w:bCs/>
    </w:rPr>
  </w:style>
  <w:style w:type="character" w:customStyle="1" w:styleId="OnderwerpvanopmerkingChar">
    <w:name w:val="Onderwerp van opmerking Char"/>
    <w:basedOn w:val="TekstopmerkingChar1"/>
    <w:link w:val="Onderwerpvanopmerking"/>
    <w:uiPriority w:val="99"/>
    <w:semiHidden/>
    <w:rsid w:val="009F0552"/>
    <w:rPr>
      <w:b/>
      <w:bCs/>
      <w:szCs w:val="20"/>
    </w:rPr>
  </w:style>
  <w:style w:type="paragraph" w:styleId="Normaalweb">
    <w:name w:val="Normal (Web)"/>
    <w:basedOn w:val="Standaard"/>
    <w:uiPriority w:val="99"/>
    <w:semiHidden/>
    <w:unhideWhenUsed/>
    <w:rsid w:val="009E0C6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628">
      <w:bodyDiv w:val="1"/>
      <w:marLeft w:val="0"/>
      <w:marRight w:val="0"/>
      <w:marTop w:val="0"/>
      <w:marBottom w:val="0"/>
      <w:divBdr>
        <w:top w:val="none" w:sz="0" w:space="0" w:color="auto"/>
        <w:left w:val="none" w:sz="0" w:space="0" w:color="auto"/>
        <w:bottom w:val="none" w:sz="0" w:space="0" w:color="auto"/>
        <w:right w:val="none" w:sz="0" w:space="0" w:color="auto"/>
      </w:divBdr>
    </w:div>
    <w:div w:id="198593858">
      <w:bodyDiv w:val="1"/>
      <w:marLeft w:val="0"/>
      <w:marRight w:val="0"/>
      <w:marTop w:val="0"/>
      <w:marBottom w:val="0"/>
      <w:divBdr>
        <w:top w:val="none" w:sz="0" w:space="0" w:color="auto"/>
        <w:left w:val="none" w:sz="0" w:space="0" w:color="auto"/>
        <w:bottom w:val="none" w:sz="0" w:space="0" w:color="auto"/>
        <w:right w:val="none" w:sz="0" w:space="0" w:color="auto"/>
      </w:divBdr>
    </w:div>
    <w:div w:id="228542009">
      <w:bodyDiv w:val="1"/>
      <w:marLeft w:val="0"/>
      <w:marRight w:val="0"/>
      <w:marTop w:val="0"/>
      <w:marBottom w:val="0"/>
      <w:divBdr>
        <w:top w:val="none" w:sz="0" w:space="0" w:color="auto"/>
        <w:left w:val="none" w:sz="0" w:space="0" w:color="auto"/>
        <w:bottom w:val="none" w:sz="0" w:space="0" w:color="auto"/>
        <w:right w:val="none" w:sz="0" w:space="0" w:color="auto"/>
      </w:divBdr>
    </w:div>
    <w:div w:id="350687607">
      <w:bodyDiv w:val="1"/>
      <w:marLeft w:val="0"/>
      <w:marRight w:val="0"/>
      <w:marTop w:val="0"/>
      <w:marBottom w:val="0"/>
      <w:divBdr>
        <w:top w:val="none" w:sz="0" w:space="0" w:color="auto"/>
        <w:left w:val="none" w:sz="0" w:space="0" w:color="auto"/>
        <w:bottom w:val="none" w:sz="0" w:space="0" w:color="auto"/>
        <w:right w:val="none" w:sz="0" w:space="0" w:color="auto"/>
      </w:divBdr>
      <w:divsChild>
        <w:div w:id="1270353419">
          <w:marLeft w:val="547"/>
          <w:marRight w:val="0"/>
          <w:marTop w:val="0"/>
          <w:marBottom w:val="0"/>
          <w:divBdr>
            <w:top w:val="none" w:sz="0" w:space="0" w:color="auto"/>
            <w:left w:val="none" w:sz="0" w:space="0" w:color="auto"/>
            <w:bottom w:val="none" w:sz="0" w:space="0" w:color="auto"/>
            <w:right w:val="none" w:sz="0" w:space="0" w:color="auto"/>
          </w:divBdr>
        </w:div>
        <w:div w:id="1950579768">
          <w:marLeft w:val="547"/>
          <w:marRight w:val="0"/>
          <w:marTop w:val="0"/>
          <w:marBottom w:val="0"/>
          <w:divBdr>
            <w:top w:val="none" w:sz="0" w:space="0" w:color="auto"/>
            <w:left w:val="none" w:sz="0" w:space="0" w:color="auto"/>
            <w:bottom w:val="none" w:sz="0" w:space="0" w:color="auto"/>
            <w:right w:val="none" w:sz="0" w:space="0" w:color="auto"/>
          </w:divBdr>
        </w:div>
      </w:divsChild>
    </w:div>
    <w:div w:id="574782729">
      <w:bodyDiv w:val="1"/>
      <w:marLeft w:val="0"/>
      <w:marRight w:val="0"/>
      <w:marTop w:val="0"/>
      <w:marBottom w:val="0"/>
      <w:divBdr>
        <w:top w:val="none" w:sz="0" w:space="0" w:color="auto"/>
        <w:left w:val="none" w:sz="0" w:space="0" w:color="auto"/>
        <w:bottom w:val="none" w:sz="0" w:space="0" w:color="auto"/>
        <w:right w:val="none" w:sz="0" w:space="0" w:color="auto"/>
      </w:divBdr>
    </w:div>
    <w:div w:id="723483027">
      <w:bodyDiv w:val="1"/>
      <w:marLeft w:val="0"/>
      <w:marRight w:val="0"/>
      <w:marTop w:val="0"/>
      <w:marBottom w:val="0"/>
      <w:divBdr>
        <w:top w:val="none" w:sz="0" w:space="0" w:color="auto"/>
        <w:left w:val="none" w:sz="0" w:space="0" w:color="auto"/>
        <w:bottom w:val="none" w:sz="0" w:space="0" w:color="auto"/>
        <w:right w:val="none" w:sz="0" w:space="0" w:color="auto"/>
      </w:divBdr>
    </w:div>
    <w:div w:id="940532373">
      <w:bodyDiv w:val="1"/>
      <w:marLeft w:val="0"/>
      <w:marRight w:val="0"/>
      <w:marTop w:val="0"/>
      <w:marBottom w:val="0"/>
      <w:divBdr>
        <w:top w:val="none" w:sz="0" w:space="0" w:color="auto"/>
        <w:left w:val="none" w:sz="0" w:space="0" w:color="auto"/>
        <w:bottom w:val="none" w:sz="0" w:space="0" w:color="auto"/>
        <w:right w:val="none" w:sz="0" w:space="0" w:color="auto"/>
      </w:divBdr>
    </w:div>
    <w:div w:id="1317490416">
      <w:bodyDiv w:val="1"/>
      <w:marLeft w:val="0"/>
      <w:marRight w:val="0"/>
      <w:marTop w:val="0"/>
      <w:marBottom w:val="0"/>
      <w:divBdr>
        <w:top w:val="none" w:sz="0" w:space="0" w:color="auto"/>
        <w:left w:val="none" w:sz="0" w:space="0" w:color="auto"/>
        <w:bottom w:val="none" w:sz="0" w:space="0" w:color="auto"/>
        <w:right w:val="none" w:sz="0" w:space="0" w:color="auto"/>
      </w:divBdr>
    </w:div>
    <w:div w:id="1522816144">
      <w:bodyDiv w:val="1"/>
      <w:marLeft w:val="0"/>
      <w:marRight w:val="0"/>
      <w:marTop w:val="0"/>
      <w:marBottom w:val="0"/>
      <w:divBdr>
        <w:top w:val="none" w:sz="0" w:space="0" w:color="auto"/>
        <w:left w:val="none" w:sz="0" w:space="0" w:color="auto"/>
        <w:bottom w:val="none" w:sz="0" w:space="0" w:color="auto"/>
        <w:right w:val="none" w:sz="0" w:space="0" w:color="auto"/>
      </w:divBdr>
    </w:div>
    <w:div w:id="16618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334da4-c630-45b1-95f0-858e998e8867">
      <UserInfo>
        <DisplayName/>
        <AccountId xsi:nil="true"/>
        <AccountType/>
      </UserInfo>
    </SharedWithUsers>
    <MediaLengthInSeconds xmlns="118699ed-b0bb-4314-a950-7636bf7a902d" xsi:nil="true"/>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038d388fd398806c6b98020819ac846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ecf799e1b37f214d2421f364ae625e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a9d3747-0adf-45aa-9c1e-fb974d95a85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1251E-B6FA-4B02-81D8-A20D88ADA4FD}">
  <ds:schemaRefs>
    <ds:schemaRef ds:uri="http://schemas.microsoft.com/sharepoint/v3/contenttype/forms"/>
  </ds:schemaRefs>
</ds:datastoreItem>
</file>

<file path=customXml/itemProps2.xml><?xml version="1.0" encoding="utf-8"?>
<ds:datastoreItem xmlns:ds="http://schemas.openxmlformats.org/officeDocument/2006/customXml" ds:itemID="{113C7F61-C856-40FC-BC68-EE963A0ACA39}">
  <ds:schemaRefs>
    <ds:schemaRef ds:uri="http://schemas.openxmlformats.org/package/2006/metadata/core-properties"/>
    <ds:schemaRef ds:uri="http://purl.org/dc/elements/1.1/"/>
    <ds:schemaRef ds:uri="http://purl.org/dc/terms/"/>
    <ds:schemaRef ds:uri="857f1b3a-ace3-4024-92b5-43eb15d0e218"/>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0ccf751f-d206-4375-9010-4099edb7b422"/>
    <ds:schemaRef ds:uri="http://purl.org/dc/dcmitype/"/>
  </ds:schemaRefs>
</ds:datastoreItem>
</file>

<file path=customXml/itemProps3.xml><?xml version="1.0" encoding="utf-8"?>
<ds:datastoreItem xmlns:ds="http://schemas.openxmlformats.org/officeDocument/2006/customXml" ds:itemID="{00A49318-1006-4DA5-9B1A-2D8254F1868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2780</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Dorith Rieder</dc:creator>
  <cp:keywords/>
  <dc:description/>
  <cp:lastModifiedBy>Astrid Arnold</cp:lastModifiedBy>
  <cp:revision>37</cp:revision>
  <cp:lastPrinted>2020-09-03T12:17:00Z</cp:lastPrinted>
  <dcterms:created xsi:type="dcterms:W3CDTF">2020-12-17T05:51:00Z</dcterms:created>
  <dcterms:modified xsi:type="dcterms:W3CDTF">2022-07-26T12:45:00Z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0x010100E2EF06D8F435AC40AD2C8C7AA5F9A6E1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