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583B" w:rsidP="002D2184" w:rsidRDefault="00B6583B" w14:paraId="53946547" w14:textId="77777777"/>
    <w:p w:rsidR="00DF10C5" w:rsidP="00DF10C5" w:rsidRDefault="001A03BD" w14:paraId="35A9D078" w14:textId="1F0600F6">
      <w:pPr>
        <w:rPr>
          <w:b/>
          <w:szCs w:val="18"/>
        </w:rPr>
      </w:pPr>
      <w:r>
        <w:rPr>
          <w:b/>
          <w:szCs w:val="18"/>
        </w:rPr>
        <w:t>Gegevens</w:t>
      </w:r>
      <w:r w:rsidR="00CC72E1">
        <w:rPr>
          <w:b/>
          <w:szCs w:val="18"/>
        </w:rPr>
        <w:t xml:space="preserve"> </w:t>
      </w:r>
      <w:r w:rsidR="00A0133E">
        <w:rPr>
          <w:b/>
          <w:szCs w:val="18"/>
        </w:rPr>
        <w:t>medewerker</w:t>
      </w:r>
      <w:r>
        <w:rPr>
          <w:b/>
          <w:szCs w:val="18"/>
        </w:rPr>
        <w:t xml:space="preserve">: </w:t>
      </w:r>
      <w:r w:rsidRPr="004612A0" w:rsidR="004612A0">
        <w:rPr>
          <w:b/>
          <w:szCs w:val="18"/>
        </w:rPr>
        <w:t xml:space="preserve"> </w:t>
      </w:r>
    </w:p>
    <w:p w:rsidR="009002DA" w:rsidP="00DF10C5" w:rsidRDefault="009002DA" w14:paraId="445F9E08" w14:textId="233E6962">
      <w:pPr>
        <w:rPr>
          <w:b/>
          <w:szCs w:val="18"/>
        </w:rPr>
      </w:pPr>
    </w:p>
    <w:p w:rsidRPr="009002DA" w:rsidR="009002DA" w:rsidP="00DF10C5" w:rsidRDefault="009002DA" w14:paraId="2C5D8B3A" w14:textId="68A13A68">
      <w:pPr/>
      <w:r w:rsidR="009002DA">
        <w:rPr/>
        <w:t>Schoonmaakbedrijf:</w:t>
      </w:r>
      <w:r w:rsidR="009002DA">
        <w:rPr/>
        <w:t>……………………………………………………………………………………………</w:t>
      </w:r>
      <w:r w:rsidR="009002DA">
        <w:rPr/>
        <w:t>…….</w:t>
      </w:r>
      <w:r w:rsidR="009002DA">
        <w:rPr/>
        <w:t>.</w:t>
      </w:r>
    </w:p>
    <w:p w:rsidR="00DF10C5" w:rsidP="00DF10C5" w:rsidRDefault="00DF10C5" w14:paraId="398E281A" w14:textId="1DA536A7">
      <w:pPr>
        <w:rPr>
          <w:bCs/>
          <w:szCs w:val="18"/>
        </w:rPr>
      </w:pPr>
    </w:p>
    <w:p w:rsidR="004612A0" w:rsidP="004612A0" w:rsidRDefault="004612A0" w14:paraId="503F07E4" w14:textId="2D221CB0">
      <w:pPr/>
      <w:r w:rsidR="004612A0">
        <w:rPr/>
        <w:t>Naam en voorletters</w:t>
      </w:r>
      <w:r w:rsidR="004612A0">
        <w:rPr/>
        <w:t>:</w:t>
      </w:r>
      <w:bookmarkStart w:name="_Hlk97799466" w:id="0"/>
      <w:r w:rsidR="00847BA3">
        <w:rPr/>
        <w:t>…</w:t>
      </w:r>
      <w:r w:rsidR="00847BA3">
        <w:rPr/>
        <w:t>……………………………………………………………………………</w:t>
      </w:r>
      <w:r w:rsidR="00847BA3">
        <w:rPr/>
        <w:t>………</w:t>
      </w:r>
      <w:r w:rsidR="009002DA">
        <w:rPr/>
        <w:t xml:space="preserve">   </w:t>
      </w:r>
      <w:proofErr w:type="gramStart"/>
      <w:r w:rsidR="009002DA">
        <w:rPr/>
        <w:t>M /</w:t>
      </w:r>
      <w:proofErr w:type="gramEnd"/>
      <w:r w:rsidR="009002DA">
        <w:rPr/>
        <w:t xml:space="preserve"> V </w:t>
      </w:r>
      <w:bookmarkEnd w:id="0"/>
      <w:r w:rsidR="009002DA">
        <w:rPr/>
        <w:t>…</w:t>
      </w:r>
    </w:p>
    <w:p w:rsidRPr="004612A0" w:rsidR="004612A0" w:rsidP="004612A0" w:rsidRDefault="004612A0" w14:paraId="46BD53FB" w14:textId="1DA4A447">
      <w:pPr>
        <w:rPr>
          <w:bCs/>
          <w:szCs w:val="18"/>
        </w:rPr>
      </w:pPr>
      <w:r w:rsidRPr="004612A0">
        <w:rPr>
          <w:bCs/>
          <w:szCs w:val="18"/>
        </w:rPr>
        <w:t xml:space="preserve"> </w:t>
      </w:r>
    </w:p>
    <w:p w:rsidRPr="004612A0" w:rsidR="004612A0" w:rsidP="004612A0" w:rsidRDefault="004612A0" w14:paraId="684BA032" w14:textId="758CC0FC">
      <w:pPr/>
      <w:r w:rsidR="004612A0">
        <w:rPr/>
        <w:t>Adres en woonplaats</w:t>
      </w:r>
      <w:r w:rsidR="004612A0">
        <w:rPr/>
        <w:t>:</w:t>
      </w:r>
      <w:r w:rsidR="004612A0">
        <w:rPr/>
        <w:t>…</w:t>
      </w:r>
      <w:r w:rsidR="004612A0">
        <w:rPr/>
        <w:t>……………………………………………………………………………</w:t>
      </w:r>
      <w:r w:rsidR="004612A0">
        <w:rPr/>
        <w:t>……………………</w:t>
      </w:r>
      <w:r w:rsidR="004612A0">
        <w:rPr/>
        <w:t xml:space="preserve">. </w:t>
      </w:r>
    </w:p>
    <w:p w:rsidRPr="004612A0" w:rsidR="004612A0" w:rsidP="004612A0" w:rsidRDefault="004612A0" w14:paraId="384D7A1A" w14:textId="77777777">
      <w:pPr>
        <w:rPr>
          <w:bCs/>
          <w:szCs w:val="18"/>
        </w:rPr>
      </w:pPr>
      <w:r w:rsidRPr="004612A0">
        <w:rPr>
          <w:bCs/>
          <w:szCs w:val="18"/>
        </w:rPr>
        <w:t xml:space="preserve"> </w:t>
      </w:r>
    </w:p>
    <w:p w:rsidRPr="004612A0" w:rsidR="004612A0" w:rsidP="004612A0" w:rsidRDefault="004612A0" w14:paraId="0F520C6B" w14:textId="435ADB0A">
      <w:pPr/>
      <w:r w:rsidR="004612A0">
        <w:rPr/>
        <w:t>Geboortedatum</w:t>
      </w:r>
      <w:r w:rsidR="004612A0">
        <w:rPr/>
        <w:t>:</w:t>
      </w:r>
      <w:r w:rsidR="004612A0">
        <w:rPr/>
        <w:t>…</w:t>
      </w:r>
      <w:r w:rsidR="004612A0">
        <w:rPr/>
        <w:t>……………………………………………………………………………</w:t>
      </w:r>
      <w:r w:rsidR="004612A0">
        <w:rPr/>
        <w:t>…………………….</w:t>
      </w:r>
      <w:r w:rsidR="004612A0">
        <w:rPr/>
        <w:t xml:space="preserve"> </w:t>
      </w:r>
    </w:p>
    <w:p w:rsidRPr="004612A0" w:rsidR="004612A0" w:rsidP="004612A0" w:rsidRDefault="004612A0" w14:paraId="59B31799" w14:textId="77777777">
      <w:pPr>
        <w:rPr>
          <w:bCs/>
          <w:szCs w:val="18"/>
        </w:rPr>
      </w:pPr>
      <w:r w:rsidRPr="004612A0">
        <w:rPr>
          <w:bCs/>
          <w:szCs w:val="18"/>
        </w:rPr>
        <w:t xml:space="preserve"> </w:t>
      </w:r>
    </w:p>
    <w:p w:rsidRPr="004612A0" w:rsidR="004612A0" w:rsidP="004612A0" w:rsidRDefault="004612A0" w14:paraId="3F8A3E56" w14:textId="25CFF732">
      <w:pPr>
        <w:rPr>
          <w:bCs/>
          <w:szCs w:val="18"/>
        </w:rPr>
      </w:pPr>
      <w:r w:rsidRPr="004612A0">
        <w:rPr>
          <w:bCs/>
          <w:szCs w:val="18"/>
        </w:rPr>
        <w:t>Werkzaam voor organisatie onderdeel</w:t>
      </w:r>
      <w:r>
        <w:rPr>
          <w:bCs/>
          <w:szCs w:val="18"/>
        </w:rPr>
        <w:t xml:space="preserve">:  </w:t>
      </w:r>
    </w:p>
    <w:p w:rsidRPr="004612A0" w:rsidR="004612A0" w:rsidP="004612A0" w:rsidRDefault="004612A0" w14:paraId="35863765" w14:textId="77777777">
      <w:pPr>
        <w:rPr>
          <w:bCs/>
          <w:szCs w:val="18"/>
        </w:rPr>
      </w:pPr>
      <w:r w:rsidRPr="004612A0">
        <w:rPr>
          <w:bCs/>
          <w:szCs w:val="18"/>
        </w:rPr>
        <w:t xml:space="preserve"> </w:t>
      </w:r>
    </w:p>
    <w:p w:rsidR="001A03BD" w:rsidP="004612A0" w:rsidRDefault="004612A0" w14:paraId="721CC468" w14:textId="2DC3F871">
      <w:pPr>
        <w:ind w:left="2230" w:hanging="2230"/>
      </w:pPr>
      <w:r w:rsidR="004612A0">
        <w:rPr/>
        <w:t>Aard werkrelatie</w:t>
      </w:r>
      <w:r w:rsidR="004612A0">
        <w:rPr/>
        <w:t xml:space="preserve">: </w:t>
      </w:r>
      <w:r>
        <w:tab/>
      </w:r>
      <w:r w:rsidR="004612A0">
        <w:rPr/>
        <w:t xml:space="preserve"> </w:t>
      </w:r>
      <w:r>
        <w:tab/>
      </w:r>
      <w:r w:rsidR="004612A0">
        <w:rPr/>
        <w:t xml:space="preserve">0 </w:t>
      </w:r>
      <w:r w:rsidR="00A0133E">
        <w:rPr/>
        <w:t>payroll medewerker</w:t>
      </w:r>
      <w:r w:rsidR="004612A0">
        <w:rPr/>
        <w:t xml:space="preserve"> </w:t>
      </w:r>
    </w:p>
    <w:p w:rsidR="001A03BD" w:rsidP="001A03BD" w:rsidRDefault="001A03BD" w14:paraId="799D901D" w14:textId="77777777">
      <w:pPr>
        <w:rPr>
          <w:bCs/>
          <w:szCs w:val="18"/>
        </w:rPr>
      </w:pPr>
      <w:r w:rsidRPr="004612A0">
        <w:rPr>
          <w:bCs/>
          <w:szCs w:val="18"/>
        </w:rPr>
        <w:t xml:space="preserve">(svp aankruisen)      </w:t>
      </w:r>
      <w:r>
        <w:rPr>
          <w:bCs/>
          <w:szCs w:val="18"/>
        </w:rPr>
        <w:tab/>
      </w:r>
      <w:r>
        <w:rPr>
          <w:bCs/>
          <w:szCs w:val="18"/>
        </w:rPr>
        <w:tab/>
      </w:r>
    </w:p>
    <w:p w:rsidRPr="004612A0" w:rsidR="004612A0" w:rsidP="001A03BD" w:rsidRDefault="004612A0" w14:paraId="7907E279" w14:textId="6DC354EA">
      <w:pPr>
        <w:ind w:left="2124" w:firstLine="708"/>
        <w:rPr>
          <w:bCs/>
          <w:szCs w:val="18"/>
        </w:rPr>
      </w:pPr>
      <w:r w:rsidRPr="004612A0">
        <w:rPr>
          <w:bCs/>
          <w:szCs w:val="18"/>
        </w:rPr>
        <w:t xml:space="preserve">0 uitzendkracht </w:t>
      </w:r>
    </w:p>
    <w:p w:rsidR="001A03BD" w:rsidP="004612A0" w:rsidRDefault="004612A0" w14:paraId="093A2921" w14:textId="77777777">
      <w:pPr>
        <w:tabs>
          <w:tab w:val="left" w:pos="1701"/>
        </w:tabs>
        <w:rPr>
          <w:bCs/>
          <w:szCs w:val="18"/>
        </w:rPr>
      </w:pPr>
      <w:r w:rsidRPr="004612A0">
        <w:rPr>
          <w:bCs/>
          <w:szCs w:val="18"/>
        </w:rPr>
        <w:t xml:space="preserve">    </w:t>
      </w:r>
      <w:r>
        <w:rPr>
          <w:bCs/>
          <w:szCs w:val="18"/>
        </w:rPr>
        <w:tab/>
      </w:r>
      <w:r>
        <w:rPr>
          <w:bCs/>
          <w:szCs w:val="18"/>
        </w:rPr>
        <w:tab/>
      </w:r>
      <w:r>
        <w:rPr>
          <w:bCs/>
          <w:szCs w:val="18"/>
        </w:rPr>
        <w:tab/>
      </w:r>
    </w:p>
    <w:p w:rsidRPr="004612A0" w:rsidR="004612A0" w:rsidP="004612A0" w:rsidRDefault="001A03BD" w14:paraId="0A031375" w14:textId="578CCDD7">
      <w:pPr>
        <w:tabs>
          <w:tab w:val="left" w:pos="1701"/>
        </w:tabs>
        <w:rPr>
          <w:bCs/>
          <w:szCs w:val="18"/>
        </w:rPr>
      </w:pPr>
      <w:r>
        <w:rPr>
          <w:bCs/>
          <w:szCs w:val="18"/>
        </w:rPr>
        <w:tab/>
      </w:r>
      <w:r>
        <w:rPr>
          <w:bCs/>
          <w:szCs w:val="18"/>
        </w:rPr>
        <w:tab/>
      </w:r>
      <w:r>
        <w:rPr>
          <w:bCs/>
          <w:szCs w:val="18"/>
        </w:rPr>
        <w:tab/>
      </w:r>
      <w:r w:rsidRPr="004612A0" w:rsidR="004612A0">
        <w:rPr>
          <w:bCs/>
          <w:szCs w:val="18"/>
        </w:rPr>
        <w:t>0 gedet</w:t>
      </w:r>
      <w:r>
        <w:rPr>
          <w:bCs/>
          <w:szCs w:val="18"/>
        </w:rPr>
        <w:t>a</w:t>
      </w:r>
      <w:r w:rsidRPr="004612A0" w:rsidR="004612A0">
        <w:rPr>
          <w:bCs/>
          <w:szCs w:val="18"/>
        </w:rPr>
        <w:t xml:space="preserve">cheerde arbeidskracht </w:t>
      </w:r>
    </w:p>
    <w:p w:rsidRPr="004612A0" w:rsidR="004612A0" w:rsidP="004612A0" w:rsidRDefault="004612A0" w14:paraId="330E2827" w14:textId="77777777">
      <w:pPr>
        <w:rPr>
          <w:bCs/>
          <w:szCs w:val="18"/>
        </w:rPr>
      </w:pPr>
      <w:r w:rsidRPr="004612A0">
        <w:rPr>
          <w:bCs/>
          <w:szCs w:val="18"/>
        </w:rPr>
        <w:t xml:space="preserve"> </w:t>
      </w:r>
    </w:p>
    <w:p w:rsidRPr="004612A0" w:rsidR="004612A0" w:rsidP="004612A0" w:rsidRDefault="004612A0" w14:paraId="41271FEF" w14:textId="49B47EA7">
      <w:pPr>
        <w:rPr>
          <w:bCs/>
          <w:szCs w:val="18"/>
        </w:rPr>
      </w:pPr>
      <w:r w:rsidRPr="004612A0">
        <w:rPr>
          <w:bCs/>
          <w:szCs w:val="18"/>
        </w:rPr>
        <w:t xml:space="preserve">    </w:t>
      </w:r>
      <w:r w:rsidR="001A03BD">
        <w:rPr>
          <w:bCs/>
          <w:szCs w:val="18"/>
        </w:rPr>
        <w:tab/>
      </w:r>
      <w:r w:rsidR="001A03BD">
        <w:rPr>
          <w:bCs/>
          <w:szCs w:val="18"/>
        </w:rPr>
        <w:tab/>
      </w:r>
      <w:r w:rsidR="001A03BD">
        <w:rPr>
          <w:bCs/>
          <w:szCs w:val="18"/>
        </w:rPr>
        <w:tab/>
      </w:r>
      <w:r w:rsidR="001A03BD">
        <w:rPr>
          <w:bCs/>
          <w:szCs w:val="18"/>
        </w:rPr>
        <w:tab/>
      </w:r>
      <w:r w:rsidRPr="004612A0">
        <w:rPr>
          <w:bCs/>
          <w:szCs w:val="18"/>
        </w:rPr>
        <w:t xml:space="preserve">0 inhuurkracht </w:t>
      </w:r>
    </w:p>
    <w:p w:rsidRPr="004612A0" w:rsidR="004612A0" w:rsidP="004612A0" w:rsidRDefault="004612A0" w14:paraId="1500DD68" w14:textId="77777777">
      <w:pPr>
        <w:rPr>
          <w:bCs/>
          <w:szCs w:val="18"/>
        </w:rPr>
      </w:pPr>
      <w:r w:rsidRPr="004612A0">
        <w:rPr>
          <w:bCs/>
          <w:szCs w:val="18"/>
        </w:rPr>
        <w:t xml:space="preserve"> </w:t>
      </w:r>
    </w:p>
    <w:p w:rsidRPr="004612A0" w:rsidR="004612A0" w:rsidP="004612A0" w:rsidRDefault="004612A0" w14:paraId="084CB3ED" w14:textId="2B7DED10">
      <w:pPr>
        <w:rPr>
          <w:bCs/>
          <w:szCs w:val="18"/>
        </w:rPr>
      </w:pPr>
      <w:r w:rsidRPr="004612A0">
        <w:rPr>
          <w:bCs/>
          <w:szCs w:val="18"/>
        </w:rPr>
        <w:t xml:space="preserve">      </w:t>
      </w:r>
      <w:r w:rsidR="001A03BD">
        <w:rPr>
          <w:bCs/>
          <w:szCs w:val="18"/>
        </w:rPr>
        <w:tab/>
      </w:r>
      <w:r w:rsidR="001A03BD">
        <w:rPr>
          <w:bCs/>
          <w:szCs w:val="18"/>
        </w:rPr>
        <w:tab/>
      </w:r>
      <w:r w:rsidR="001A03BD">
        <w:rPr>
          <w:bCs/>
          <w:szCs w:val="18"/>
        </w:rPr>
        <w:tab/>
      </w:r>
      <w:r w:rsidR="001A03BD">
        <w:rPr>
          <w:bCs/>
          <w:szCs w:val="18"/>
        </w:rPr>
        <w:tab/>
      </w:r>
      <w:r w:rsidRPr="004612A0" w:rsidR="00847BA3">
        <w:rPr>
          <w:bCs/>
          <w:szCs w:val="18"/>
        </w:rPr>
        <w:t>0</w:t>
      </w:r>
      <w:r w:rsidR="00847BA3">
        <w:rPr>
          <w:bCs/>
          <w:szCs w:val="18"/>
        </w:rPr>
        <w:t xml:space="preserve"> </w:t>
      </w:r>
      <w:r w:rsidRPr="004612A0">
        <w:rPr>
          <w:bCs/>
          <w:szCs w:val="18"/>
        </w:rPr>
        <w:t xml:space="preserve">stagiair </w:t>
      </w:r>
    </w:p>
    <w:p w:rsidRPr="004612A0" w:rsidR="004612A0" w:rsidP="004612A0" w:rsidRDefault="004612A0" w14:paraId="019F2D6B" w14:textId="77777777">
      <w:pPr>
        <w:rPr>
          <w:bCs/>
          <w:szCs w:val="18"/>
        </w:rPr>
      </w:pPr>
      <w:r w:rsidRPr="004612A0">
        <w:rPr>
          <w:bCs/>
          <w:szCs w:val="18"/>
        </w:rPr>
        <w:t xml:space="preserve"> </w:t>
      </w:r>
    </w:p>
    <w:p w:rsidR="008075B6" w:rsidP="004612A0" w:rsidRDefault="004612A0" w14:paraId="15C283B8" w14:textId="271B1E7A">
      <w:pPr/>
      <w:r w:rsidR="004612A0">
        <w:rPr/>
        <w:t xml:space="preserve">    </w:t>
      </w:r>
      <w:r>
        <w:tab/>
      </w:r>
      <w:r>
        <w:tab/>
      </w:r>
      <w:r>
        <w:tab/>
      </w:r>
      <w:r>
        <w:tab/>
      </w:r>
      <w:r w:rsidR="004612A0">
        <w:rPr/>
        <w:t>0 overig</w:t>
      </w:r>
      <w:r w:rsidR="001A03BD">
        <w:rPr/>
        <w:t>, te weten:</w:t>
      </w:r>
      <w:r w:rsidR="004612A0">
        <w:rPr/>
        <w:t>…………………………………………………………………</w:t>
      </w:r>
    </w:p>
    <w:p w:rsidR="008E3365" w:rsidP="003B3C35" w:rsidRDefault="008E3365" w14:paraId="16995E57" w14:textId="77777777">
      <w:pPr>
        <w:rPr>
          <w:b/>
          <w:szCs w:val="18"/>
        </w:rPr>
      </w:pPr>
    </w:p>
    <w:p w:rsidR="008075B6" w:rsidP="003B3C35" w:rsidRDefault="001A03BD" w14:paraId="7D80D2C6" w14:textId="3D057D01">
      <w:pPr>
        <w:rPr>
          <w:b/>
          <w:szCs w:val="18"/>
        </w:rPr>
      </w:pPr>
      <w:r w:rsidRPr="001A03BD">
        <w:rPr>
          <w:b/>
          <w:szCs w:val="18"/>
        </w:rPr>
        <w:t xml:space="preserve">Verklaart het volgende: </w:t>
      </w:r>
    </w:p>
    <w:p w:rsidR="001A03BD" w:rsidP="003B3C35" w:rsidRDefault="001A03BD" w14:paraId="678A61AB" w14:textId="42D1BDB4">
      <w:pPr>
        <w:rPr>
          <w:b/>
          <w:szCs w:val="18"/>
        </w:rPr>
      </w:pPr>
    </w:p>
    <w:p w:rsidR="001A03BD" w:rsidP="001A03BD" w:rsidRDefault="001A03BD" w14:paraId="03678167" w14:textId="11033F9F">
      <w:pPr>
        <w:pStyle w:val="Lijstalinea"/>
        <w:numPr>
          <w:ilvl w:val="0"/>
          <w:numId w:val="2"/>
        </w:numPr>
        <w:rPr>
          <w:b/>
          <w:szCs w:val="18"/>
        </w:rPr>
      </w:pPr>
      <w:r>
        <w:rPr>
          <w:b/>
          <w:szCs w:val="18"/>
        </w:rPr>
        <w:t>Geheimhouding</w:t>
      </w:r>
    </w:p>
    <w:p w:rsidR="001A03BD" w:rsidP="001A03BD" w:rsidRDefault="001A03BD" w14:paraId="26F08E01" w14:textId="31C6F650">
      <w:pPr>
        <w:rPr>
          <w:bCs/>
          <w:szCs w:val="18"/>
        </w:rPr>
      </w:pPr>
      <w:r w:rsidRPr="001A03BD">
        <w:rPr>
          <w:bCs/>
          <w:szCs w:val="18"/>
        </w:rPr>
        <w:t xml:space="preserve">Ik verklaar geheim te houden alle informatie </w:t>
      </w:r>
      <w:r w:rsidR="007A5447">
        <w:rPr>
          <w:bCs/>
          <w:szCs w:val="18"/>
        </w:rPr>
        <w:t xml:space="preserve">(zowel schriftelijk als mondeling) </w:t>
      </w:r>
      <w:r w:rsidRPr="001A03BD">
        <w:rPr>
          <w:bCs/>
          <w:szCs w:val="18"/>
        </w:rPr>
        <w:t xml:space="preserve">die mij gedurende mijn </w:t>
      </w:r>
      <w:r w:rsidR="008E3365">
        <w:rPr>
          <w:bCs/>
          <w:szCs w:val="18"/>
        </w:rPr>
        <w:t>werkzaamheden</w:t>
      </w:r>
      <w:r>
        <w:rPr>
          <w:bCs/>
          <w:szCs w:val="18"/>
        </w:rPr>
        <w:t xml:space="preserve"> bij of voor GGD Hollands Noorden</w:t>
      </w:r>
      <w:r w:rsidRPr="001A03BD">
        <w:rPr>
          <w:bCs/>
          <w:szCs w:val="18"/>
        </w:rPr>
        <w:t xml:space="preserve"> ter kennis komt waarvan ik weet of vermoed dat deze vertrouwelijk is.</w:t>
      </w:r>
    </w:p>
    <w:p w:rsidR="001A03BD" w:rsidP="001A03BD" w:rsidRDefault="001A03BD" w14:paraId="7DBB470A" w14:textId="1B171DAD">
      <w:pPr>
        <w:rPr>
          <w:bCs/>
          <w:szCs w:val="18"/>
        </w:rPr>
      </w:pPr>
      <w:r>
        <w:rPr>
          <w:bCs/>
          <w:szCs w:val="18"/>
        </w:rPr>
        <w:t>Dit zijn in ieder geval (bijzondere</w:t>
      </w:r>
      <w:r w:rsidR="004A63AC">
        <w:rPr>
          <w:bCs/>
          <w:szCs w:val="18"/>
        </w:rPr>
        <w:t>, waaronder ook medische</w:t>
      </w:r>
      <w:r>
        <w:rPr>
          <w:bCs/>
          <w:szCs w:val="18"/>
        </w:rPr>
        <w:t>) p</w:t>
      </w:r>
      <w:r w:rsidRPr="001A03BD">
        <w:rPr>
          <w:bCs/>
          <w:szCs w:val="18"/>
        </w:rPr>
        <w:t>ersoonsgegevens, financiële gegevens, klantgegevens, aanbestedingsgegevens</w:t>
      </w:r>
      <w:r w:rsidR="00B97B5D">
        <w:rPr>
          <w:bCs/>
          <w:szCs w:val="18"/>
        </w:rPr>
        <w:t>,</w:t>
      </w:r>
      <w:r w:rsidRPr="001A03BD">
        <w:rPr>
          <w:bCs/>
          <w:szCs w:val="18"/>
        </w:rPr>
        <w:t xml:space="preserve"> contractgegevens</w:t>
      </w:r>
      <w:r w:rsidR="00B97B5D">
        <w:rPr>
          <w:bCs/>
          <w:szCs w:val="18"/>
        </w:rPr>
        <w:t xml:space="preserve"> </w:t>
      </w:r>
      <w:r w:rsidR="000B64F7">
        <w:rPr>
          <w:bCs/>
          <w:szCs w:val="18"/>
        </w:rPr>
        <w:t>en informatie over de GGD Hollands Noorden</w:t>
      </w:r>
      <w:r w:rsidR="00C2247A">
        <w:rPr>
          <w:bCs/>
          <w:szCs w:val="18"/>
        </w:rPr>
        <w:t>.</w:t>
      </w:r>
      <w:r w:rsidR="00F50B54">
        <w:rPr>
          <w:bCs/>
          <w:szCs w:val="18"/>
        </w:rPr>
        <w:t xml:space="preserve"> </w:t>
      </w:r>
    </w:p>
    <w:p w:rsidR="001A03BD" w:rsidP="001A03BD" w:rsidRDefault="001A03BD" w14:paraId="3A8AB829" w14:textId="56A90841">
      <w:pPr>
        <w:rPr>
          <w:bCs/>
          <w:szCs w:val="18"/>
        </w:rPr>
      </w:pPr>
      <w:r w:rsidRPr="001A03BD">
        <w:rPr>
          <w:bCs/>
          <w:szCs w:val="18"/>
        </w:rPr>
        <w:t>Ik verstrek deze informatie niet aan anderen, ook niet binnen de</w:t>
      </w:r>
      <w:r w:rsidR="00434324">
        <w:rPr>
          <w:bCs/>
          <w:szCs w:val="18"/>
        </w:rPr>
        <w:t xml:space="preserve"> </w:t>
      </w:r>
      <w:r w:rsidRPr="001A03BD">
        <w:rPr>
          <w:bCs/>
          <w:szCs w:val="18"/>
        </w:rPr>
        <w:t>organisatie, tenzij dit noodzakelijk is voor de uitoefening van mijn taak of ik daartoe wettelijk verplicht ben. Bij twijfel neem ik contact op met de opdrachtgever of de leidinggevende</w:t>
      </w:r>
      <w:r w:rsidR="008F3DC3">
        <w:rPr>
          <w:bCs/>
          <w:szCs w:val="18"/>
        </w:rPr>
        <w:t xml:space="preserve"> van mijn eigen organisatie</w:t>
      </w:r>
      <w:r w:rsidRPr="001A03BD">
        <w:rPr>
          <w:bCs/>
          <w:szCs w:val="18"/>
        </w:rPr>
        <w:t>.</w:t>
      </w:r>
    </w:p>
    <w:p w:rsidRPr="008A1C7F" w:rsidR="008826CA" w:rsidP="001A03BD" w:rsidRDefault="008826CA" w14:paraId="2EC454C9" w14:textId="49955A62">
      <w:pPr>
        <w:rPr>
          <w:bCs/>
          <w:szCs w:val="18"/>
        </w:rPr>
      </w:pPr>
      <w:r>
        <w:rPr>
          <w:bCs/>
          <w:szCs w:val="18"/>
        </w:rPr>
        <w:t xml:space="preserve">Ik </w:t>
      </w:r>
      <w:r w:rsidR="002668A9">
        <w:rPr>
          <w:bCs/>
          <w:szCs w:val="18"/>
        </w:rPr>
        <w:t xml:space="preserve">weet dat deze geheimhoudingsplicht blijft bestaan na beëindiging van </w:t>
      </w:r>
      <w:r w:rsidR="00434324">
        <w:rPr>
          <w:bCs/>
          <w:szCs w:val="18"/>
        </w:rPr>
        <w:t xml:space="preserve">mijn werkzaamheden voor </w:t>
      </w:r>
      <w:r w:rsidRPr="008A1C7F" w:rsidR="00434324">
        <w:rPr>
          <w:bCs/>
          <w:szCs w:val="18"/>
        </w:rPr>
        <w:t xml:space="preserve">GGD Hollands Noorden. </w:t>
      </w:r>
    </w:p>
    <w:p w:rsidRPr="008A1C7F" w:rsidR="00D015CF" w:rsidP="008A1C7F" w:rsidRDefault="00D015CF" w14:paraId="01B92C9C" w14:textId="6EABED91">
      <w:pPr>
        <w:adjustRightInd w:val="0"/>
        <w:rPr>
          <w:rFonts w:cs="Lucida Sans Unicode"/>
          <w:szCs w:val="18"/>
        </w:rPr>
      </w:pPr>
      <w:r w:rsidRPr="008A1C7F">
        <w:rPr>
          <w:rFonts w:cs="Lucida Sans Unicode"/>
          <w:szCs w:val="18"/>
        </w:rPr>
        <w:t>Tevens verklaar ik mij integer te gedragen zoals dat van een goed medewerker in een ambtelijke organisatie mag worden verwacht.</w:t>
      </w:r>
    </w:p>
    <w:p w:rsidR="001A03BD" w:rsidP="001A03BD" w:rsidRDefault="001A03BD" w14:paraId="7D78248C" w14:textId="14A1527B">
      <w:pPr>
        <w:rPr>
          <w:bCs/>
          <w:szCs w:val="18"/>
        </w:rPr>
      </w:pPr>
    </w:p>
    <w:p w:rsidRPr="00C2247A" w:rsidR="00C2247A" w:rsidP="00C2247A" w:rsidRDefault="00C2247A" w14:paraId="2CAC4EF4" w14:textId="3D998D3E">
      <w:pPr>
        <w:pStyle w:val="Lijstalinea"/>
        <w:numPr>
          <w:ilvl w:val="0"/>
          <w:numId w:val="2"/>
        </w:numPr>
        <w:rPr>
          <w:b/>
          <w:szCs w:val="18"/>
        </w:rPr>
      </w:pPr>
      <w:r w:rsidRPr="00C2247A">
        <w:rPr>
          <w:b/>
          <w:szCs w:val="18"/>
        </w:rPr>
        <w:t>Omgang met informatie</w:t>
      </w:r>
    </w:p>
    <w:p w:rsidR="00C2247A" w:rsidP="00C2247A" w:rsidRDefault="00C2247A" w14:paraId="46CC5F29" w14:textId="6E63430B">
      <w:pPr>
        <w:rPr>
          <w:bCs/>
          <w:szCs w:val="18"/>
        </w:rPr>
      </w:pPr>
      <w:r>
        <w:rPr>
          <w:bCs/>
          <w:szCs w:val="18"/>
        </w:rPr>
        <w:t>Ik laat geen stukken onbeheerd achter</w:t>
      </w:r>
      <w:r w:rsidR="00F50B54">
        <w:rPr>
          <w:bCs/>
          <w:szCs w:val="18"/>
        </w:rPr>
        <w:t xml:space="preserve"> -</w:t>
      </w:r>
      <w:r>
        <w:rPr>
          <w:bCs/>
          <w:szCs w:val="18"/>
        </w:rPr>
        <w:t xml:space="preserve"> ook niet op mijn bureau, in de ruimte of (thuis)werkplek waar ik werk</w:t>
      </w:r>
      <w:r w:rsidR="00F50B54">
        <w:rPr>
          <w:bCs/>
          <w:szCs w:val="18"/>
        </w:rPr>
        <w:t xml:space="preserve"> - </w:t>
      </w:r>
      <w:r>
        <w:rPr>
          <w:bCs/>
          <w:szCs w:val="18"/>
        </w:rPr>
        <w:t xml:space="preserve"> waarvan </w:t>
      </w:r>
      <w:r w:rsidR="00394E5F">
        <w:rPr>
          <w:bCs/>
          <w:szCs w:val="18"/>
        </w:rPr>
        <w:t>i</w:t>
      </w:r>
      <w:r>
        <w:rPr>
          <w:bCs/>
          <w:szCs w:val="18"/>
        </w:rPr>
        <w:t xml:space="preserve">k weet of zou kunnen weten dat deze vertrouwelijk zijn. </w:t>
      </w:r>
    </w:p>
    <w:p w:rsidRPr="00C2247A" w:rsidR="00C2247A" w:rsidP="00C2247A" w:rsidRDefault="00C2247A" w14:paraId="30521309" w14:textId="7B9B7B3D">
      <w:pPr>
        <w:rPr>
          <w:bCs/>
          <w:szCs w:val="18"/>
        </w:rPr>
      </w:pPr>
      <w:r>
        <w:rPr>
          <w:bCs/>
          <w:szCs w:val="18"/>
        </w:rPr>
        <w:t>Ik houd mij op mijn (thuis)werkplek aan de regels voor de beveiliging van informatie</w:t>
      </w:r>
      <w:r w:rsidR="003A4FA9">
        <w:rPr>
          <w:bCs/>
          <w:szCs w:val="18"/>
        </w:rPr>
        <w:t xml:space="preserve"> (</w:t>
      </w:r>
      <w:r w:rsidR="008747DF">
        <w:rPr>
          <w:bCs/>
          <w:szCs w:val="18"/>
        </w:rPr>
        <w:t xml:space="preserve">zoals bijvoorbeeld </w:t>
      </w:r>
      <w:r w:rsidR="00FE0BD4">
        <w:rPr>
          <w:bCs/>
          <w:szCs w:val="18"/>
        </w:rPr>
        <w:t>clean desk, aanzetten schermbeveiliging bij afwezigheid, regelmatig wijzigen wachtwoorden</w:t>
      </w:r>
      <w:r w:rsidR="008747DF">
        <w:rPr>
          <w:bCs/>
          <w:szCs w:val="18"/>
        </w:rPr>
        <w:t>)</w:t>
      </w:r>
      <w:r>
        <w:rPr>
          <w:bCs/>
          <w:szCs w:val="18"/>
        </w:rPr>
        <w:t xml:space="preserve">. </w:t>
      </w:r>
    </w:p>
    <w:p w:rsidR="00C2247A" w:rsidP="00C2247A" w:rsidRDefault="00C2247A" w14:paraId="02DE5D3B" w14:textId="7660F2E2">
      <w:pPr>
        <w:pStyle w:val="Lijstalinea"/>
        <w:rPr>
          <w:bCs/>
          <w:szCs w:val="18"/>
        </w:rPr>
      </w:pPr>
    </w:p>
    <w:p w:rsidR="00C2247A" w:rsidP="00C2247A" w:rsidRDefault="00C2247A" w14:paraId="20923932" w14:textId="195A89C2">
      <w:pPr>
        <w:pStyle w:val="Lijstalinea"/>
        <w:numPr>
          <w:ilvl w:val="0"/>
          <w:numId w:val="2"/>
        </w:numPr>
        <w:rPr>
          <w:bCs/>
          <w:szCs w:val="18"/>
        </w:rPr>
      </w:pPr>
      <w:r w:rsidRPr="001A03BD">
        <w:rPr>
          <w:b/>
          <w:szCs w:val="18"/>
        </w:rPr>
        <w:lastRenderedPageBreak/>
        <w:t>Toegang tot gebouwen</w:t>
      </w:r>
      <w:r>
        <w:rPr>
          <w:bCs/>
          <w:szCs w:val="18"/>
        </w:rPr>
        <w:t xml:space="preserve"> </w:t>
      </w:r>
    </w:p>
    <w:p w:rsidR="00C2247A" w:rsidP="00C2247A" w:rsidRDefault="00C2247A" w14:paraId="24A8EA5A" w14:textId="4A9BAE49">
      <w:pPr>
        <w:rPr>
          <w:bCs/>
          <w:szCs w:val="18"/>
        </w:rPr>
      </w:pPr>
      <w:r>
        <w:rPr>
          <w:bCs/>
          <w:szCs w:val="18"/>
        </w:rPr>
        <w:t xml:space="preserve">Ik gebruik de hulpmiddelen voor toegang tot locaties, apparatuur en ruimten van GGD Hollands Noorden uitsluitend voor het doel waarvoor deze aan mij ter beschikking zijn gesteld. Bij vermissing, ontvreemding, misbruik of ander onrechtmatig gebruik van de mij verstrekte toegangspas, sleutels, toegangscodes, apparatuur of software stel ik </w:t>
      </w:r>
      <w:r w:rsidR="008F3DC3">
        <w:rPr>
          <w:bCs/>
          <w:szCs w:val="18"/>
        </w:rPr>
        <w:t>mijn direct leidinggevende</w:t>
      </w:r>
      <w:r>
        <w:rPr>
          <w:bCs/>
          <w:szCs w:val="18"/>
        </w:rPr>
        <w:t xml:space="preserve"> onmiddellijk</w:t>
      </w:r>
      <w:r w:rsidR="008F3DC3">
        <w:rPr>
          <w:bCs/>
          <w:szCs w:val="18"/>
        </w:rPr>
        <w:t xml:space="preserve">, uiterlijk binnen 24 uur schriftelijk </w:t>
      </w:r>
      <w:r>
        <w:rPr>
          <w:bCs/>
          <w:szCs w:val="18"/>
        </w:rPr>
        <w:t xml:space="preserve">op de hoogte. </w:t>
      </w:r>
    </w:p>
    <w:p w:rsidR="004A63AC" w:rsidP="00C2247A" w:rsidRDefault="004A63AC" w14:paraId="01FC42E0" w14:textId="4D460DD9">
      <w:pPr>
        <w:rPr>
          <w:bCs/>
          <w:szCs w:val="18"/>
        </w:rPr>
      </w:pPr>
    </w:p>
    <w:p w:rsidR="004A63AC" w:rsidP="00C2247A" w:rsidRDefault="004A63AC" w14:paraId="138E1C18" w14:textId="77777777">
      <w:pPr>
        <w:rPr>
          <w:bCs/>
          <w:szCs w:val="18"/>
        </w:rPr>
      </w:pPr>
    </w:p>
    <w:p w:rsidR="004A3340" w:rsidP="004A3340" w:rsidRDefault="00FB38C7" w14:paraId="194FEF7A" w14:textId="64310F7D">
      <w:pPr>
        <w:pStyle w:val="Lijstalinea"/>
        <w:numPr>
          <w:ilvl w:val="0"/>
          <w:numId w:val="2"/>
        </w:numPr>
        <w:rPr>
          <w:b/>
          <w:szCs w:val="18"/>
        </w:rPr>
      </w:pPr>
      <w:r w:rsidRPr="00FB38C7">
        <w:rPr>
          <w:b/>
          <w:szCs w:val="18"/>
        </w:rPr>
        <w:t>Omgang met bedrijfsmiddelen</w:t>
      </w:r>
    </w:p>
    <w:p w:rsidR="00FB38C7" w:rsidP="00FB38C7" w:rsidRDefault="00FB38C7" w14:paraId="492C27B8" w14:textId="5179F8DD">
      <w:pPr>
        <w:rPr>
          <w:bCs/>
          <w:szCs w:val="18"/>
        </w:rPr>
      </w:pPr>
      <w:r>
        <w:rPr>
          <w:bCs/>
          <w:szCs w:val="18"/>
        </w:rPr>
        <w:t xml:space="preserve">Ik ga zorgvuldig om met alle mij ter beschikking gestelde bedrijfsmiddelen, zowel op mijn (thuis)werkplek </w:t>
      </w:r>
      <w:r w:rsidR="00F42629">
        <w:rPr>
          <w:bCs/>
          <w:szCs w:val="18"/>
        </w:rPr>
        <w:t xml:space="preserve">als elders waar ik bedrijfsmiddelen gebruik. Ik laat geen (waardevolle) bedrijfsmiddelen </w:t>
      </w:r>
      <w:r w:rsidR="00F536F6">
        <w:rPr>
          <w:bCs/>
          <w:szCs w:val="18"/>
        </w:rPr>
        <w:t>onbeheerd achter.</w:t>
      </w:r>
    </w:p>
    <w:p w:rsidR="005702B4" w:rsidP="00FB38C7" w:rsidRDefault="005702B4" w14:paraId="6B82F0BE" w14:textId="77777777">
      <w:pPr>
        <w:rPr>
          <w:bCs/>
          <w:szCs w:val="18"/>
        </w:rPr>
      </w:pPr>
    </w:p>
    <w:p w:rsidRPr="00CC72E1" w:rsidR="00CC72E1" w:rsidP="00CC72E1" w:rsidRDefault="00CC72E1" w14:paraId="7F39F7FB" w14:textId="77777777">
      <w:pPr>
        <w:rPr>
          <w:bCs/>
          <w:szCs w:val="18"/>
        </w:rPr>
      </w:pPr>
      <w:r w:rsidRPr="00CC72E1">
        <w:rPr>
          <w:bCs/>
          <w:szCs w:val="18"/>
        </w:rPr>
        <w:t xml:space="preserve">En verklaart verder  </w:t>
      </w:r>
    </w:p>
    <w:p w:rsidRPr="00CC72E1" w:rsidR="00CC72E1" w:rsidP="00CC72E1" w:rsidRDefault="00CC72E1" w14:paraId="6DEB504B" w14:textId="77777777">
      <w:pPr>
        <w:rPr>
          <w:bCs/>
          <w:szCs w:val="18"/>
        </w:rPr>
      </w:pPr>
      <w:r w:rsidRPr="00CC72E1">
        <w:rPr>
          <w:bCs/>
          <w:szCs w:val="18"/>
        </w:rPr>
        <w:t xml:space="preserve"> </w:t>
      </w:r>
    </w:p>
    <w:p w:rsidR="00CC72E1" w:rsidP="00BD3BC2" w:rsidRDefault="00CC72E1" w14:paraId="286F4D38" w14:textId="77777777">
      <w:pPr>
        <w:pStyle w:val="Lijstalinea"/>
        <w:numPr>
          <w:ilvl w:val="0"/>
          <w:numId w:val="4"/>
        </w:numPr>
        <w:spacing w:line="240" w:lineRule="auto"/>
        <w:ind w:left="714" w:hanging="357"/>
        <w:rPr>
          <w:bCs/>
          <w:szCs w:val="18"/>
        </w:rPr>
      </w:pPr>
      <w:r w:rsidRPr="00CC72E1">
        <w:rPr>
          <w:bCs/>
          <w:szCs w:val="18"/>
        </w:rPr>
        <w:t xml:space="preserve">in kennis te zijn gesteld van de inhoud van dit formulier; </w:t>
      </w:r>
    </w:p>
    <w:p w:rsidR="00CC72E1" w:rsidP="00BD3BC2" w:rsidRDefault="00CC72E1" w14:paraId="0198C378" w14:textId="1A512BBE">
      <w:pPr>
        <w:pStyle w:val="Lijstalinea"/>
        <w:numPr>
          <w:ilvl w:val="0"/>
          <w:numId w:val="4"/>
        </w:numPr>
        <w:spacing w:line="240" w:lineRule="auto"/>
        <w:ind w:left="714" w:hanging="357"/>
        <w:rPr>
          <w:bCs/>
          <w:szCs w:val="18"/>
        </w:rPr>
      </w:pPr>
      <w:r w:rsidRPr="00CC72E1">
        <w:rPr>
          <w:bCs/>
          <w:szCs w:val="18"/>
        </w:rPr>
        <w:t>zich te zullen houden aan alle in dit formulier genoemde (spel)regels</w:t>
      </w:r>
      <w:r w:rsidR="004A63AC">
        <w:rPr>
          <w:bCs/>
          <w:szCs w:val="18"/>
        </w:rPr>
        <w:t xml:space="preserve"> en verplichtingen</w:t>
      </w:r>
      <w:r w:rsidRPr="00CC72E1">
        <w:rPr>
          <w:bCs/>
          <w:szCs w:val="18"/>
        </w:rPr>
        <w:t xml:space="preserve">; </w:t>
      </w:r>
    </w:p>
    <w:p w:rsidRPr="00CC72E1" w:rsidR="00CC72E1" w:rsidP="00BD3BC2" w:rsidRDefault="00CC72E1" w14:paraId="77742DAD" w14:textId="072028D9">
      <w:pPr>
        <w:pStyle w:val="Lijstalinea"/>
        <w:numPr>
          <w:ilvl w:val="0"/>
          <w:numId w:val="4"/>
        </w:numPr>
        <w:spacing w:line="240" w:lineRule="auto"/>
        <w:ind w:left="714" w:hanging="357"/>
        <w:rPr>
          <w:bCs/>
          <w:szCs w:val="18"/>
        </w:rPr>
      </w:pPr>
      <w:r w:rsidRPr="00CC72E1">
        <w:rPr>
          <w:bCs/>
          <w:szCs w:val="18"/>
        </w:rPr>
        <w:t xml:space="preserve">bekend te zijn met de verplichting aangifte te doen van elke schending van de geheimhoudingsplicht. Dit onverminderd hetgeen is bepaald in artikel 162 van het wetboek van Strafvordering. </w:t>
      </w:r>
    </w:p>
    <w:p w:rsidRPr="00CC72E1" w:rsidR="00CC72E1" w:rsidP="00CC72E1" w:rsidRDefault="00CC72E1" w14:paraId="3F093D5C" w14:textId="77777777">
      <w:pPr>
        <w:rPr>
          <w:bCs/>
          <w:szCs w:val="18"/>
        </w:rPr>
      </w:pPr>
      <w:r w:rsidRPr="00CC72E1">
        <w:rPr>
          <w:bCs/>
          <w:szCs w:val="18"/>
        </w:rPr>
        <w:t xml:space="preserve"> </w:t>
      </w:r>
    </w:p>
    <w:p w:rsidRPr="00CC72E1" w:rsidR="00CC72E1" w:rsidP="00CC72E1" w:rsidRDefault="00CC72E1" w14:paraId="6083C178" w14:textId="77777777">
      <w:pPr>
        <w:rPr>
          <w:bCs/>
          <w:szCs w:val="18"/>
        </w:rPr>
      </w:pPr>
      <w:r w:rsidRPr="00CC72E1">
        <w:rPr>
          <w:bCs/>
          <w:szCs w:val="18"/>
        </w:rPr>
        <w:t xml:space="preserve"> </w:t>
      </w:r>
    </w:p>
    <w:p w:rsidRPr="00CC72E1" w:rsidR="00CC72E1" w:rsidP="00CC72E1" w:rsidRDefault="00CC72E1" w14:paraId="39A20AA3" w14:textId="77777777">
      <w:pPr>
        <w:rPr>
          <w:bCs/>
          <w:szCs w:val="18"/>
        </w:rPr>
      </w:pPr>
      <w:r w:rsidRPr="00CC72E1">
        <w:rPr>
          <w:bCs/>
          <w:szCs w:val="18"/>
        </w:rPr>
        <w:t xml:space="preserve"> </w:t>
      </w:r>
    </w:p>
    <w:p w:rsidRPr="005702B4" w:rsidR="00CC72E1" w:rsidP="00CC72E1" w:rsidRDefault="00CC72E1" w14:paraId="187ED43A" w14:textId="75AF05BC">
      <w:pPr>
        <w:rPr>
          <w:b/>
          <w:szCs w:val="18"/>
        </w:rPr>
      </w:pPr>
      <w:r w:rsidRPr="005702B4">
        <w:rPr>
          <w:b/>
          <w:szCs w:val="18"/>
        </w:rPr>
        <w:t xml:space="preserve">Ondertekening </w:t>
      </w:r>
      <w:r w:rsidR="006B426C">
        <w:rPr>
          <w:b/>
          <w:szCs w:val="18"/>
        </w:rPr>
        <w:t>medewerker</w:t>
      </w:r>
      <w:r w:rsidRPr="005702B4">
        <w:rPr>
          <w:b/>
          <w:szCs w:val="18"/>
        </w:rPr>
        <w:t xml:space="preserve">:  </w:t>
      </w:r>
    </w:p>
    <w:p w:rsidRPr="00CC72E1" w:rsidR="00CC72E1" w:rsidP="00CC72E1" w:rsidRDefault="00CC72E1" w14:paraId="54A073B6" w14:textId="77777777">
      <w:pPr>
        <w:rPr>
          <w:bCs/>
          <w:szCs w:val="18"/>
        </w:rPr>
      </w:pPr>
      <w:r w:rsidRPr="00CC72E1">
        <w:rPr>
          <w:bCs/>
          <w:szCs w:val="18"/>
        </w:rPr>
        <w:t xml:space="preserve"> </w:t>
      </w:r>
    </w:p>
    <w:p w:rsidR="00CC72E1" w:rsidP="00CC72E1" w:rsidRDefault="00CC72E1" w14:paraId="2065A082" w14:textId="00F5BD9D">
      <w:pPr>
        <w:rPr>
          <w:bCs/>
          <w:szCs w:val="18"/>
        </w:rPr>
      </w:pPr>
      <w:r w:rsidRPr="00CC72E1">
        <w:rPr>
          <w:bCs/>
          <w:szCs w:val="18"/>
        </w:rPr>
        <w:t>Plaats   :</w:t>
      </w:r>
      <w:r>
        <w:rPr>
          <w:bCs/>
          <w:szCs w:val="18"/>
        </w:rPr>
        <w:t xml:space="preserve">                              </w:t>
      </w:r>
      <w:r w:rsidR="00AF6584">
        <w:rPr>
          <w:bCs/>
          <w:szCs w:val="18"/>
        </w:rPr>
        <w:t>……………………………………………………………………………………………….</w:t>
      </w:r>
    </w:p>
    <w:p w:rsidRPr="00CC72E1" w:rsidR="00C97A0A" w:rsidP="00CC72E1" w:rsidRDefault="00C97A0A" w14:paraId="10BC17ED" w14:textId="77777777">
      <w:pPr>
        <w:rPr>
          <w:bCs/>
          <w:szCs w:val="18"/>
        </w:rPr>
      </w:pPr>
    </w:p>
    <w:p w:rsidRPr="00CC72E1" w:rsidR="00CC72E1" w:rsidP="00CC72E1" w:rsidRDefault="00CC72E1" w14:paraId="75CB548B" w14:textId="1C95CFE4">
      <w:pPr>
        <w:rPr>
          <w:bCs/>
          <w:szCs w:val="18"/>
        </w:rPr>
      </w:pPr>
      <w:r w:rsidRPr="00CC72E1">
        <w:rPr>
          <w:bCs/>
          <w:szCs w:val="18"/>
        </w:rPr>
        <w:t>Datum  :</w:t>
      </w:r>
      <w:r>
        <w:rPr>
          <w:bCs/>
          <w:szCs w:val="18"/>
        </w:rPr>
        <w:t xml:space="preserve">                              </w:t>
      </w:r>
      <w:r w:rsidRPr="00CC72E1">
        <w:rPr>
          <w:bCs/>
          <w:szCs w:val="18"/>
        </w:rPr>
        <w:t xml:space="preserve">……………………………………………………………………………………………….. </w:t>
      </w:r>
    </w:p>
    <w:p w:rsidRPr="00CC72E1" w:rsidR="00CC72E1" w:rsidP="00CC72E1" w:rsidRDefault="00CC72E1" w14:paraId="147756FA" w14:textId="77777777">
      <w:pPr>
        <w:rPr>
          <w:bCs/>
          <w:szCs w:val="18"/>
        </w:rPr>
      </w:pPr>
      <w:r w:rsidRPr="00CC72E1">
        <w:rPr>
          <w:bCs/>
          <w:szCs w:val="18"/>
        </w:rPr>
        <w:t xml:space="preserve"> </w:t>
      </w:r>
    </w:p>
    <w:p w:rsidR="00F536F6" w:rsidP="00CC72E1" w:rsidRDefault="00CC72E1" w14:paraId="175F7A0C" w14:textId="459E4478">
      <w:pPr>
        <w:rPr>
          <w:bCs/>
          <w:szCs w:val="18"/>
        </w:rPr>
      </w:pPr>
      <w:r w:rsidRPr="00CC72E1">
        <w:rPr>
          <w:bCs/>
          <w:szCs w:val="18"/>
        </w:rPr>
        <w:t>Handtekening :</w:t>
      </w:r>
      <w:r>
        <w:rPr>
          <w:bCs/>
          <w:szCs w:val="18"/>
        </w:rPr>
        <w:t xml:space="preserve">                    </w:t>
      </w:r>
      <w:r w:rsidRPr="00CC72E1">
        <w:rPr>
          <w:bCs/>
          <w:szCs w:val="18"/>
        </w:rPr>
        <w:t>………………………………………………………………………………………………..</w:t>
      </w:r>
    </w:p>
    <w:p w:rsidR="004A63AC" w:rsidP="00CC72E1" w:rsidRDefault="004A63AC" w14:paraId="63B5992B" w14:textId="48C1F4D7">
      <w:pPr>
        <w:rPr>
          <w:bCs/>
          <w:szCs w:val="18"/>
        </w:rPr>
      </w:pPr>
    </w:p>
    <w:p w:rsidR="004A63AC" w:rsidP="00CC72E1" w:rsidRDefault="004A63AC" w14:paraId="53DABD5D" w14:textId="19B8C786">
      <w:pPr>
        <w:rPr>
          <w:bCs/>
          <w:szCs w:val="18"/>
        </w:rPr>
      </w:pPr>
    </w:p>
    <w:p w:rsidR="004A63AC" w:rsidP="00CC72E1" w:rsidRDefault="004A63AC" w14:paraId="60CB3133" w14:textId="7ADF2678">
      <w:pPr>
        <w:rPr>
          <w:bCs/>
          <w:szCs w:val="18"/>
        </w:rPr>
      </w:pPr>
    </w:p>
    <w:p w:rsidR="004A63AC" w:rsidP="00CC72E1" w:rsidRDefault="004A63AC" w14:paraId="43AA050F" w14:textId="6C90DD66">
      <w:pPr>
        <w:rPr>
          <w:bCs/>
          <w:szCs w:val="18"/>
        </w:rPr>
      </w:pPr>
    </w:p>
    <w:p w:rsidRPr="00FB38C7" w:rsidR="004A63AC" w:rsidP="00CC72E1" w:rsidRDefault="004A63AC" w14:paraId="0C8A80CD" w14:textId="77777777">
      <w:pPr>
        <w:rPr>
          <w:bCs/>
          <w:szCs w:val="18"/>
        </w:rPr>
      </w:pPr>
    </w:p>
    <w:sectPr w:rsidRPr="00FB38C7" w:rsidR="004A63AC">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7E92" w:rsidRDefault="00B87E92" w14:paraId="7E9B3983" w14:textId="77777777">
      <w:r>
        <w:separator/>
      </w:r>
    </w:p>
  </w:endnote>
  <w:endnote w:type="continuationSeparator" w:id="0">
    <w:p w:rsidR="00B87E92" w:rsidRDefault="00B87E92" w14:paraId="53203B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3AC" w:rsidP="004A63AC" w:rsidRDefault="004A63AC" w14:paraId="7D1CA2E1" w14:textId="61EC9CBE">
    <w:pPr>
      <w:pStyle w:val="Voettekst"/>
      <w:tabs>
        <w:tab w:val="clear" w:pos="4536"/>
        <w:tab w:val="clear" w:pos="9072"/>
      </w:tabs>
    </w:pPr>
    <w: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7E92" w:rsidRDefault="00B87E92" w14:paraId="7C09BE8D" w14:textId="77777777">
      <w:r>
        <w:separator/>
      </w:r>
    </w:p>
  </w:footnote>
  <w:footnote w:type="continuationSeparator" w:id="0">
    <w:p w:rsidR="00B87E92" w:rsidRDefault="00B87E92" w14:paraId="5EB70D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A18B0" w:rsidR="006F7715" w:rsidRDefault="00C72069" w14:paraId="53946567" w14:textId="0CC023EC">
    <w:pPr>
      <w:rPr>
        <w:rFonts w:cs="Lucida Sans Unicode"/>
        <w:b/>
      </w:rPr>
    </w:pPr>
    <w:r>
      <w:rPr>
        <w:noProof/>
      </w:rPr>
      <w:drawing>
        <wp:anchor distT="0" distB="0" distL="114300" distR="114300" simplePos="0" relativeHeight="251678208" behindDoc="0" locked="0" layoutInCell="1" allowOverlap="1" wp14:anchorId="5394657E" wp14:editId="5394657F">
          <wp:simplePos x="0" y="0"/>
          <wp:positionH relativeFrom="column">
            <wp:posOffset>-114300</wp:posOffset>
          </wp:positionH>
          <wp:positionV relativeFrom="paragraph">
            <wp:posOffset>-235585</wp:posOffset>
          </wp:positionV>
          <wp:extent cx="1604010" cy="800100"/>
          <wp:effectExtent l="0" t="0" r="0" b="0"/>
          <wp:wrapNone/>
          <wp:docPr id="1" name="Afbeelding 3" descr="logo_GGD_def_RGB 18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logo_GGD_def_RGB 1807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0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7715">
      <w:tab/>
    </w:r>
  </w:p>
  <w:tbl>
    <w:tblPr>
      <w:tblW w:w="0" w:type="auto"/>
      <w:tblInd w:w="2628" w:type="dxa"/>
      <w:tblLook w:val="01E0" w:firstRow="1" w:lastRow="1" w:firstColumn="1" w:lastColumn="1" w:noHBand="0" w:noVBand="0"/>
    </w:tblPr>
    <w:tblGrid>
      <w:gridCol w:w="6444"/>
    </w:tblGrid>
    <w:tr w:rsidRPr="00B22445" w:rsidR="008311FD" w14:paraId="53946569" w14:textId="77777777">
      <w:tc>
        <w:tcPr>
          <w:tcW w:w="6480" w:type="dxa"/>
          <w:shd w:val="clear" w:color="auto" w:fill="auto"/>
        </w:tcPr>
        <w:p w:rsidRPr="004612A0" w:rsidR="008311FD" w:rsidP="009002DA" w:rsidRDefault="004612A0" w14:paraId="53946568" w14:textId="7764D222">
          <w:pPr>
            <w:ind w:left="2052"/>
            <w:jc w:val="center"/>
            <w:rPr>
              <w:rFonts w:cs="Lucida Sans Unicode"/>
              <w:b/>
              <w:sz w:val="24"/>
              <w:szCs w:val="24"/>
            </w:rPr>
          </w:pPr>
          <w:r w:rsidRPr="004612A0">
            <w:rPr>
              <w:rFonts w:cs="Lucida Sans Unicode"/>
              <w:b/>
              <w:sz w:val="24"/>
              <w:szCs w:val="24"/>
            </w:rPr>
            <w:t>GEHEIMHOUDINGSVERKLARING</w:t>
          </w:r>
          <w:r w:rsidR="009002DA">
            <w:rPr>
              <w:rFonts w:cs="Lucida Sans Unicode"/>
              <w:b/>
              <w:sz w:val="24"/>
              <w:szCs w:val="24"/>
            </w:rPr>
            <w:t xml:space="preserve"> SCHOONMAAK</w:t>
          </w:r>
        </w:p>
      </w:tc>
    </w:tr>
  </w:tbl>
  <w:p w:rsidRPr="00AA18B0" w:rsidR="006F7715" w:rsidRDefault="006F7715" w14:paraId="5394656A" w14:textId="77777777">
    <w:pPr>
      <w:rPr>
        <w:rFonts w:cs="Lucida Sans Unicode"/>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34118"/>
    <w:multiLevelType w:val="hybridMultilevel"/>
    <w:tmpl w:val="3200B48E"/>
    <w:lvl w:ilvl="0" w:tplc="9370AE8E">
      <w:start w:val="4"/>
      <w:numFmt w:val="bullet"/>
      <w:lvlText w:val="-"/>
      <w:lvlJc w:val="left"/>
      <w:pPr>
        <w:ind w:left="720" w:hanging="360"/>
      </w:pPr>
      <w:rPr>
        <w:rFonts w:hint="default" w:ascii="Lucida Sans Unicode" w:hAnsi="Lucida Sans Unicode" w:eastAsia="Times New Roman" w:cs="Lucida Sans Unicode"/>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E1751A1"/>
    <w:multiLevelType w:val="hybridMultilevel"/>
    <w:tmpl w:val="4CF0F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597EF1"/>
    <w:multiLevelType w:val="hybridMultilevel"/>
    <w:tmpl w:val="CD9C67C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2113F62"/>
    <w:multiLevelType w:val="hybridMultilevel"/>
    <w:tmpl w:val="DD1E74AA"/>
    <w:lvl w:ilvl="0" w:tplc="2C10E38E">
      <w:start w:val="1"/>
      <w:numFmt w:val="decimal"/>
      <w:lvlText w:val="%1."/>
      <w:lvlJc w:val="left"/>
      <w:pPr>
        <w:ind w:left="360" w:hanging="360"/>
      </w:pPr>
      <w:rPr>
        <w:rFonts w:hint="default"/>
        <w:b/>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HNRH" w:val="X"/>
    <w:docVar w:name="DNAAM" w:val="X"/>
    <w:docVar w:name="DPCH" w:val="X"/>
    <w:docVar w:name="DREGNR" w:val="X"/>
    <w:docVar w:name="DWD" w:val="X"/>
    <w:docVar w:name="PDIENST" w:val="X"/>
    <w:docVar w:name="PEMAIL" w:val="sdekker@ggdhollandsnoorden.nl"/>
    <w:docVar w:name="PFUNCT" w:val="systeembeheer"/>
    <w:docVar w:name="PGEBDAT" w:val="22"/>
    <w:docVar w:name="PLOC" w:val="Schagen"/>
    <w:docVar w:name="PNAAM" w:val="Sandra Dekker"/>
    <w:docVar w:name="PSECT" w:val="Bedrijfsvoering"/>
    <w:docVar w:name="PSTAND" w:val="GGD Schagen Gebouw Zuiderkaag, Kaagweg 7, 1741 LC Schagen"/>
    <w:docVar w:name="PTELF" w:val="1506"/>
    <w:docVar w:name="PWOONPL" w:val="Zuidschermer"/>
  </w:docVars>
  <w:rsids>
    <w:rsidRoot w:val="00C72069"/>
    <w:rsid w:val="000115B2"/>
    <w:rsid w:val="00027D3A"/>
    <w:rsid w:val="000300F7"/>
    <w:rsid w:val="00037B60"/>
    <w:rsid w:val="0005425F"/>
    <w:rsid w:val="00057026"/>
    <w:rsid w:val="000842F6"/>
    <w:rsid w:val="000943B7"/>
    <w:rsid w:val="000960D7"/>
    <w:rsid w:val="000A3E19"/>
    <w:rsid w:val="000B64F7"/>
    <w:rsid w:val="000B77C7"/>
    <w:rsid w:val="000C3E6A"/>
    <w:rsid w:val="000C4E13"/>
    <w:rsid w:val="000D5A1A"/>
    <w:rsid w:val="00110CF2"/>
    <w:rsid w:val="0011249E"/>
    <w:rsid w:val="00121033"/>
    <w:rsid w:val="00166296"/>
    <w:rsid w:val="001752EA"/>
    <w:rsid w:val="0019066D"/>
    <w:rsid w:val="001A03BD"/>
    <w:rsid w:val="001B74CC"/>
    <w:rsid w:val="001D3C3E"/>
    <w:rsid w:val="001E0614"/>
    <w:rsid w:val="001E7D6E"/>
    <w:rsid w:val="001F71FE"/>
    <w:rsid w:val="00204C9D"/>
    <w:rsid w:val="00214306"/>
    <w:rsid w:val="00216FB2"/>
    <w:rsid w:val="00217B0E"/>
    <w:rsid w:val="00224541"/>
    <w:rsid w:val="00246FCB"/>
    <w:rsid w:val="002577D9"/>
    <w:rsid w:val="002668A9"/>
    <w:rsid w:val="00275669"/>
    <w:rsid w:val="00297533"/>
    <w:rsid w:val="002D2184"/>
    <w:rsid w:val="002D5FFE"/>
    <w:rsid w:val="00300EF6"/>
    <w:rsid w:val="00302942"/>
    <w:rsid w:val="00306F3A"/>
    <w:rsid w:val="00346756"/>
    <w:rsid w:val="00351A72"/>
    <w:rsid w:val="003560EA"/>
    <w:rsid w:val="00357EBA"/>
    <w:rsid w:val="00394E5F"/>
    <w:rsid w:val="00397F46"/>
    <w:rsid w:val="003A3550"/>
    <w:rsid w:val="003A4FA9"/>
    <w:rsid w:val="003B3C35"/>
    <w:rsid w:val="00400E32"/>
    <w:rsid w:val="00434324"/>
    <w:rsid w:val="00441AA1"/>
    <w:rsid w:val="004473C4"/>
    <w:rsid w:val="00456C77"/>
    <w:rsid w:val="004612A0"/>
    <w:rsid w:val="00461AD6"/>
    <w:rsid w:val="0046631C"/>
    <w:rsid w:val="004864E8"/>
    <w:rsid w:val="00494C68"/>
    <w:rsid w:val="004A3340"/>
    <w:rsid w:val="004A63AC"/>
    <w:rsid w:val="005114D8"/>
    <w:rsid w:val="00511A24"/>
    <w:rsid w:val="005121D3"/>
    <w:rsid w:val="00522611"/>
    <w:rsid w:val="0052737B"/>
    <w:rsid w:val="005416AB"/>
    <w:rsid w:val="00555262"/>
    <w:rsid w:val="00565ACE"/>
    <w:rsid w:val="00566255"/>
    <w:rsid w:val="005702B4"/>
    <w:rsid w:val="00577C59"/>
    <w:rsid w:val="005B2D1A"/>
    <w:rsid w:val="005D118A"/>
    <w:rsid w:val="005E0767"/>
    <w:rsid w:val="005F01E7"/>
    <w:rsid w:val="005F4809"/>
    <w:rsid w:val="006272AD"/>
    <w:rsid w:val="0063147C"/>
    <w:rsid w:val="00647C8C"/>
    <w:rsid w:val="00682AB1"/>
    <w:rsid w:val="006A53CA"/>
    <w:rsid w:val="006B0035"/>
    <w:rsid w:val="006B426C"/>
    <w:rsid w:val="006B73C9"/>
    <w:rsid w:val="006C0CB8"/>
    <w:rsid w:val="006C174A"/>
    <w:rsid w:val="006C39D5"/>
    <w:rsid w:val="006E4BAB"/>
    <w:rsid w:val="006E58F6"/>
    <w:rsid w:val="006F7715"/>
    <w:rsid w:val="00745F6D"/>
    <w:rsid w:val="00775DE5"/>
    <w:rsid w:val="00797D64"/>
    <w:rsid w:val="007A5447"/>
    <w:rsid w:val="007C5BE1"/>
    <w:rsid w:val="007E0D3A"/>
    <w:rsid w:val="008075B6"/>
    <w:rsid w:val="008247C5"/>
    <w:rsid w:val="008311FD"/>
    <w:rsid w:val="00843CC7"/>
    <w:rsid w:val="00847BA3"/>
    <w:rsid w:val="00873CB0"/>
    <w:rsid w:val="008747DF"/>
    <w:rsid w:val="008804FE"/>
    <w:rsid w:val="008826CA"/>
    <w:rsid w:val="008A1C7F"/>
    <w:rsid w:val="008B0E90"/>
    <w:rsid w:val="008C1F52"/>
    <w:rsid w:val="008C723D"/>
    <w:rsid w:val="008D60ED"/>
    <w:rsid w:val="008E3365"/>
    <w:rsid w:val="008F3DC3"/>
    <w:rsid w:val="008F627D"/>
    <w:rsid w:val="009002DA"/>
    <w:rsid w:val="00905816"/>
    <w:rsid w:val="009276D5"/>
    <w:rsid w:val="00950B99"/>
    <w:rsid w:val="0095575E"/>
    <w:rsid w:val="009619D2"/>
    <w:rsid w:val="00963C65"/>
    <w:rsid w:val="00975239"/>
    <w:rsid w:val="00996A13"/>
    <w:rsid w:val="009A4FAC"/>
    <w:rsid w:val="00A0133E"/>
    <w:rsid w:val="00A063B4"/>
    <w:rsid w:val="00A35E59"/>
    <w:rsid w:val="00A40B45"/>
    <w:rsid w:val="00A64BE7"/>
    <w:rsid w:val="00A703EF"/>
    <w:rsid w:val="00AA18B0"/>
    <w:rsid w:val="00AA7FAC"/>
    <w:rsid w:val="00AF6584"/>
    <w:rsid w:val="00B06557"/>
    <w:rsid w:val="00B22445"/>
    <w:rsid w:val="00B224E9"/>
    <w:rsid w:val="00B315EA"/>
    <w:rsid w:val="00B3745C"/>
    <w:rsid w:val="00B427D3"/>
    <w:rsid w:val="00B4649C"/>
    <w:rsid w:val="00B516A5"/>
    <w:rsid w:val="00B6583B"/>
    <w:rsid w:val="00B87E92"/>
    <w:rsid w:val="00B91501"/>
    <w:rsid w:val="00B97B5D"/>
    <w:rsid w:val="00BB4F4A"/>
    <w:rsid w:val="00BC355B"/>
    <w:rsid w:val="00BC6720"/>
    <w:rsid w:val="00BD3BC2"/>
    <w:rsid w:val="00BE1F41"/>
    <w:rsid w:val="00BE7950"/>
    <w:rsid w:val="00C048EE"/>
    <w:rsid w:val="00C2247A"/>
    <w:rsid w:val="00C474AE"/>
    <w:rsid w:val="00C72069"/>
    <w:rsid w:val="00C73349"/>
    <w:rsid w:val="00C97A0A"/>
    <w:rsid w:val="00CB1E5D"/>
    <w:rsid w:val="00CC05E6"/>
    <w:rsid w:val="00CC706B"/>
    <w:rsid w:val="00CC72E1"/>
    <w:rsid w:val="00CD2284"/>
    <w:rsid w:val="00CF55D1"/>
    <w:rsid w:val="00D015CF"/>
    <w:rsid w:val="00D1328D"/>
    <w:rsid w:val="00D14D0B"/>
    <w:rsid w:val="00DA1231"/>
    <w:rsid w:val="00DA5E4F"/>
    <w:rsid w:val="00DB02CE"/>
    <w:rsid w:val="00DC0709"/>
    <w:rsid w:val="00DC4DC1"/>
    <w:rsid w:val="00DE7C6A"/>
    <w:rsid w:val="00DF10C5"/>
    <w:rsid w:val="00E00F8E"/>
    <w:rsid w:val="00E07864"/>
    <w:rsid w:val="00E2453B"/>
    <w:rsid w:val="00E34202"/>
    <w:rsid w:val="00E44ACA"/>
    <w:rsid w:val="00E618E5"/>
    <w:rsid w:val="00E6346E"/>
    <w:rsid w:val="00E761F7"/>
    <w:rsid w:val="00E87778"/>
    <w:rsid w:val="00EA4B5C"/>
    <w:rsid w:val="00EA770B"/>
    <w:rsid w:val="00EA7E0D"/>
    <w:rsid w:val="00EC7126"/>
    <w:rsid w:val="00EE7793"/>
    <w:rsid w:val="00EF3334"/>
    <w:rsid w:val="00F264A9"/>
    <w:rsid w:val="00F3460E"/>
    <w:rsid w:val="00F42629"/>
    <w:rsid w:val="00F50B54"/>
    <w:rsid w:val="00F536F6"/>
    <w:rsid w:val="00F70CEA"/>
    <w:rsid w:val="00F74C4C"/>
    <w:rsid w:val="00F754D0"/>
    <w:rsid w:val="00F86805"/>
    <w:rsid w:val="00F9157B"/>
    <w:rsid w:val="00F9188E"/>
    <w:rsid w:val="00FA21AC"/>
    <w:rsid w:val="00FB38C7"/>
    <w:rsid w:val="00FE0BD4"/>
    <w:rsid w:val="00FE4E21"/>
    <w:rsid w:val="00FF4A9E"/>
    <w:rsid w:val="00FF5F8E"/>
    <w:rsid w:val="17AF794A"/>
    <w:rsid w:val="6C58787B"/>
    <w:rsid w:val="75138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3946546"/>
  <w15:chartTrackingRefBased/>
  <w15:docId w15:val="{ABE00BA3-5040-44E5-9546-CA85CF571D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00F8E"/>
    <w:rPr>
      <w:rFonts w:ascii="Lucida Sans Unicode" w:hAnsi="Lucida Sans Unicode"/>
      <w:sz w:val="18"/>
    </w:rPr>
  </w:style>
  <w:style w:type="paragraph" w:styleId="Kop1">
    <w:name w:val="heading 1"/>
    <w:basedOn w:val="Standaard"/>
    <w:next w:val="Standaard"/>
    <w:qFormat/>
    <w:rsid w:val="008804FE"/>
    <w:pPr>
      <w:outlineLvl w:val="0"/>
    </w:pPr>
    <w:rPr>
      <w:b/>
      <w:sz w:val="32"/>
    </w:rPr>
  </w:style>
  <w:style w:type="paragraph" w:styleId="Kop2">
    <w:name w:val="heading 2"/>
    <w:basedOn w:val="Standaard"/>
    <w:next w:val="Standaard"/>
    <w:qFormat/>
    <w:rsid w:val="008804FE"/>
    <w:pPr>
      <w:keepNext/>
      <w:spacing w:before="240" w:after="60"/>
      <w:outlineLvl w:val="1"/>
    </w:pPr>
    <w:rPr>
      <w:rFonts w:cs="Arial"/>
      <w:b/>
      <w:bCs/>
      <w:i/>
      <w:iCs/>
      <w:sz w:val="22"/>
      <w:szCs w:val="28"/>
    </w:rPr>
  </w:style>
  <w:style w:type="paragraph" w:styleId="Kop3">
    <w:name w:val="heading 3"/>
    <w:basedOn w:val="Standaard"/>
    <w:next w:val="Standaard"/>
    <w:qFormat/>
    <w:rsid w:val="008804FE"/>
    <w:pPr>
      <w:keepNext/>
      <w:spacing w:before="240" w:after="60"/>
      <w:outlineLvl w:val="2"/>
    </w:pPr>
    <w:rPr>
      <w:rFonts w:cs="Arial"/>
      <w:bCs/>
      <w:i/>
      <w:sz w:val="22"/>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rsid w:val="008804FE"/>
    <w:rPr>
      <w:rFonts w:ascii="Lucida Sans Unicode" w:hAnsi="Lucida Sans Unico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 w:customStyle="1">
    <w:name w:val="Kop"/>
    <w:rsid w:val="00DC0709"/>
    <w:rPr>
      <w:rFonts w:ascii="Lucida Sans Unicode" w:hAnsi="Lucida Sans Unicode"/>
      <w:b/>
      <w:bCs/>
      <w:sz w:val="20"/>
    </w:rPr>
  </w:style>
  <w:style w:type="paragraph" w:styleId="Voettekst">
    <w:name w:val="footer"/>
    <w:basedOn w:val="Standaard"/>
    <w:rsid w:val="008804FE"/>
    <w:pPr>
      <w:tabs>
        <w:tab w:val="center" w:pos="4536"/>
        <w:tab w:val="right" w:pos="9072"/>
      </w:tabs>
    </w:pPr>
    <w:rPr>
      <w:sz w:val="16"/>
    </w:rPr>
  </w:style>
  <w:style w:type="paragraph" w:styleId="Koptekst">
    <w:name w:val="header"/>
    <w:basedOn w:val="Standaard"/>
    <w:rsid w:val="00217B0E"/>
    <w:pPr>
      <w:tabs>
        <w:tab w:val="center" w:pos="4536"/>
        <w:tab w:val="right" w:pos="9072"/>
      </w:tabs>
    </w:pPr>
  </w:style>
  <w:style w:type="character" w:styleId="Verwijzingopmerking">
    <w:name w:val="annotation reference"/>
    <w:semiHidden/>
    <w:rsid w:val="006F7715"/>
    <w:rPr>
      <w:sz w:val="16"/>
      <w:szCs w:val="16"/>
    </w:rPr>
  </w:style>
  <w:style w:type="paragraph" w:styleId="Tekstopmerking">
    <w:name w:val="annotation text"/>
    <w:basedOn w:val="Standaard"/>
    <w:semiHidden/>
    <w:rsid w:val="006F7715"/>
  </w:style>
  <w:style w:type="paragraph" w:styleId="Onderwerpvanopmerking">
    <w:name w:val="annotation subject"/>
    <w:basedOn w:val="Tekstopmerking"/>
    <w:next w:val="Tekstopmerking"/>
    <w:semiHidden/>
    <w:rsid w:val="006F7715"/>
    <w:rPr>
      <w:b/>
      <w:bCs/>
    </w:rPr>
  </w:style>
  <w:style w:type="paragraph" w:styleId="Ballontekst">
    <w:name w:val="Balloon Text"/>
    <w:basedOn w:val="Standaard"/>
    <w:semiHidden/>
    <w:rsid w:val="006F7715"/>
    <w:rPr>
      <w:rFonts w:ascii="Tahoma" w:hAnsi="Tahoma" w:cs="Tahoma"/>
      <w:sz w:val="16"/>
      <w:szCs w:val="16"/>
    </w:rPr>
  </w:style>
  <w:style w:type="paragraph" w:styleId="Lijstalinea">
    <w:name w:val="List Paragraph"/>
    <w:basedOn w:val="Standaard"/>
    <w:uiPriority w:val="34"/>
    <w:qFormat/>
    <w:rsid w:val="00950B99"/>
    <w:pPr>
      <w:spacing w:line="192" w:lineRule="auto"/>
      <w:ind w:left="720"/>
      <w:contextualSpacing/>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427F351B5F604B81835087D459D926" ma:contentTypeVersion="2" ma:contentTypeDescription="Een nieuw document maken." ma:contentTypeScope="" ma:versionID="af79893a37f523a42756612dd2085174">
  <xsd:schema xmlns:xsd="http://www.w3.org/2001/XMLSchema" xmlns:xs="http://www.w3.org/2001/XMLSchema" xmlns:p="http://schemas.microsoft.com/office/2006/metadata/properties" xmlns:ns2="458fd6c8-71ef-43ef-82b1-714dbe1c3d09" targetNamespace="http://schemas.microsoft.com/office/2006/metadata/properties" ma:root="true" ma:fieldsID="b5accf958d8a977d431882161d0641e1" ns2:_="">
    <xsd:import namespace="458fd6c8-71ef-43ef-82b1-714dbe1c3d0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fd6c8-71ef-43ef-82b1-714dbe1c3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D1355-9933-4F1A-9994-D07805F3D001}">
  <ds:schemaRefs>
    <ds:schemaRef ds:uri="http://schemas.microsoft.com/sharepoint/v3/contenttype/forms"/>
  </ds:schemaRefs>
</ds:datastoreItem>
</file>

<file path=customXml/itemProps2.xml><?xml version="1.0" encoding="utf-8"?>
<ds:datastoreItem xmlns:ds="http://schemas.openxmlformats.org/officeDocument/2006/customXml" ds:itemID="{FED0EB87-4A46-45F5-B4D5-E391AC4DB0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C6B6C7-1742-4F6D-A66C-1CF5DEC30836}">
  <ds:schemaRefs>
    <ds:schemaRef ds:uri="http://schemas.openxmlformats.org/officeDocument/2006/bibliography"/>
  </ds:schemaRefs>
</ds:datastoreItem>
</file>

<file path=customXml/itemProps4.xml><?xml version="1.0" encoding="utf-8"?>
<ds:datastoreItem xmlns:ds="http://schemas.openxmlformats.org/officeDocument/2006/customXml" ds:itemID="{15CDBB4F-93E1-4B20-9AE0-8AD2A77541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GGD Hollands Noorden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MEMO</dc:title>
  <dc:subject/>
  <dc:creator>Yvonne Koopen</dc:creator>
  <keywords>MEMO</keywords>
  <lastModifiedBy>Björn Eizenga</lastModifiedBy>
  <revision>3</revision>
  <lastPrinted>2013-05-28T13:09:00.0000000Z</lastPrinted>
  <dcterms:created xsi:type="dcterms:W3CDTF">2022-03-10T09:15:00.0000000Z</dcterms:created>
  <dcterms:modified xsi:type="dcterms:W3CDTF">2022-03-15T12:56:02.3287168Z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0x01010077427F351B5F604B81835087D459D926</vt:lpwstr>
  </property>
</Properties>
</file>