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308" w:rsidRPr="00CD72B0" w:rsidRDefault="00032308" w:rsidP="00032308">
      <w:pPr>
        <w:pStyle w:val="Kop4"/>
        <w:rPr>
          <w:color w:val="auto"/>
        </w:rPr>
      </w:pPr>
      <w:bookmarkStart w:id="0" w:name="_Toc234497540"/>
      <w:bookmarkStart w:id="1" w:name="_Toc430260792"/>
      <w:bookmarkStart w:id="2" w:name="_Toc53492965"/>
      <w:r w:rsidRPr="00CD72B0">
        <w:rPr>
          <w:color w:val="auto"/>
        </w:rPr>
        <w:t>Bijlage 3 – Referentieverklaring</w:t>
      </w:r>
      <w:bookmarkEnd w:id="0"/>
      <w:bookmarkEnd w:id="1"/>
      <w:bookmarkEnd w:id="2"/>
    </w:p>
    <w:p w:rsidR="00032308" w:rsidRPr="00F947E7" w:rsidRDefault="00032308" w:rsidP="00032308">
      <w:pPr>
        <w:autoSpaceDE/>
        <w:autoSpaceDN/>
        <w:spacing w:line="240" w:lineRule="auto"/>
        <w:ind w:right="95"/>
      </w:pPr>
    </w:p>
    <w:p w:rsidR="00032308" w:rsidRPr="00F947E7" w:rsidRDefault="00032308" w:rsidP="00032308">
      <w:pPr>
        <w:pStyle w:val="Gemiddeldraster21"/>
        <w:spacing w:line="320" w:lineRule="exact"/>
        <w:ind w:right="95"/>
        <w:rPr>
          <w:rFonts w:ascii="Arial" w:hAnsi="Arial" w:cs="Arial"/>
        </w:rPr>
      </w:pPr>
      <w:r w:rsidRPr="00F947E7">
        <w:rPr>
          <w:rFonts w:ascii="Arial" w:hAnsi="Arial" w:cs="Arial"/>
        </w:rPr>
        <w:t xml:space="preserve">U dient gebruik te maken van onderstaand model voor referenties. Voor meer informatie over de voorwaarden die </w:t>
      </w:r>
      <w:r>
        <w:rPr>
          <w:rFonts w:ascii="Arial" w:hAnsi="Arial" w:cs="Arial"/>
        </w:rPr>
        <w:t>Erasmus MC</w:t>
      </w:r>
      <w:r w:rsidRPr="00F947E7">
        <w:rPr>
          <w:rFonts w:ascii="Arial" w:hAnsi="Arial" w:cs="Arial"/>
        </w:rPr>
        <w:t xml:space="preserve"> stelt aan referenties, zie paragraaf </w:t>
      </w:r>
      <w:r w:rsidRPr="00F947E7">
        <w:rPr>
          <w:rFonts w:ascii="Arial" w:hAnsi="Arial" w:cs="Arial"/>
        </w:rPr>
        <w:fldChar w:fldCharType="begin"/>
      </w:r>
      <w:r w:rsidRPr="00F947E7">
        <w:rPr>
          <w:rFonts w:ascii="Arial" w:hAnsi="Arial" w:cs="Arial"/>
        </w:rPr>
        <w:instrText xml:space="preserve"> REF _Ref252737748 \r \h </w:instrText>
      </w:r>
      <w:r w:rsidRPr="00F947E7">
        <w:rPr>
          <w:rFonts w:ascii="Arial" w:hAnsi="Arial" w:cs="Arial"/>
        </w:rPr>
      </w:r>
      <w:r w:rsidRPr="00F947E7">
        <w:rPr>
          <w:rFonts w:ascii="Arial" w:hAnsi="Arial" w:cs="Arial"/>
        </w:rPr>
        <w:fldChar w:fldCharType="separate"/>
      </w:r>
      <w:r w:rsidRPr="00F947E7">
        <w:rPr>
          <w:rFonts w:ascii="Arial" w:hAnsi="Arial" w:cs="Arial"/>
        </w:rPr>
        <w:t>5.2.2</w:t>
      </w:r>
      <w:r w:rsidRPr="00F947E7">
        <w:rPr>
          <w:rFonts w:ascii="Arial" w:hAnsi="Arial" w:cs="Arial"/>
        </w:rPr>
        <w:fldChar w:fldCharType="end"/>
      </w:r>
      <w:r w:rsidRPr="00F947E7">
        <w:rPr>
          <w:rFonts w:ascii="Arial" w:hAnsi="Arial" w:cs="Arial"/>
        </w:rPr>
        <w:t xml:space="preserve">. Uw beschrijving van de aard van het referentieproject dient zodanig te zijn dat het </w:t>
      </w:r>
      <w:r>
        <w:rPr>
          <w:rFonts w:ascii="Arial" w:hAnsi="Arial" w:cs="Arial"/>
        </w:rPr>
        <w:t>Erasmus MC</w:t>
      </w:r>
      <w:r w:rsidRPr="00F947E7">
        <w:rPr>
          <w:rFonts w:ascii="Arial" w:hAnsi="Arial" w:cs="Arial"/>
        </w:rPr>
        <w:t xml:space="preserve"> voldoende inzicht verschaft om te kunnen beoordelen of aan alle te beoordelen aspecten is voldaan.</w:t>
      </w:r>
      <w:bookmarkStart w:id="3" w:name="_GoBack"/>
      <w:bookmarkEnd w:id="3"/>
    </w:p>
    <w:p w:rsidR="00032308" w:rsidRPr="00F947E7" w:rsidRDefault="00032308" w:rsidP="00032308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032308" w:rsidRPr="00F947E7" w:rsidRDefault="00032308" w:rsidP="00032308">
      <w:pPr>
        <w:pStyle w:val="Kleurrijkelijst-accent12"/>
        <w:ind w:left="0" w:right="95"/>
      </w:pPr>
      <w:r w:rsidRPr="00F947E7">
        <w:rPr>
          <w:b/>
          <w:bCs/>
        </w:rPr>
        <w:t xml:space="preserve">Opmerking: </w:t>
      </w:r>
      <w:r>
        <w:t>Erasmus MC</w:t>
      </w:r>
      <w:r w:rsidRPr="00F947E7">
        <w:t xml:space="preserve">  behoudt zich het recht voor om zonder tussenkomst van de Inschrijver contact op te nemen met de referenten.</w:t>
      </w:r>
    </w:p>
    <w:p w:rsidR="00032308" w:rsidRPr="00F947E7" w:rsidRDefault="00032308" w:rsidP="00032308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032308" w:rsidRPr="00F947E7" w:rsidRDefault="00032308" w:rsidP="00032308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032308" w:rsidRPr="00F947E7" w:rsidRDefault="00032308" w:rsidP="00032308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032308" w:rsidRPr="00F947E7" w:rsidRDefault="00032308" w:rsidP="00032308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032308" w:rsidRPr="00F947E7" w:rsidRDefault="00032308" w:rsidP="00032308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032308" w:rsidRPr="00F947E7" w:rsidRDefault="00032308" w:rsidP="00032308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032308" w:rsidRPr="00F947E7" w:rsidRDefault="00032308" w:rsidP="00032308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032308" w:rsidTr="00462F45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:rsidR="00032308" w:rsidRDefault="00032308" w:rsidP="00462F45">
            <w:pPr>
              <w:ind w:left="34" w:right="95"/>
              <w:outlineLvl w:val="0"/>
              <w:rPr>
                <w:rFonts w:cs="Tahoma"/>
                <w:u w:val="single"/>
              </w:rPr>
            </w:pPr>
            <w:r>
              <w:t xml:space="preserve">KERNCOMPETENTIE 1: </w:t>
            </w:r>
            <w:r w:rsidR="00075EB9">
              <w:t xml:space="preserve"> </w:t>
            </w:r>
            <w:r w:rsidR="00075EB9" w:rsidRPr="00075EB9">
              <w:t xml:space="preserve"> Inschrijver is in staat om 60% van de gevraagde aantallen producten (met vergelijkbare eisen zoals Erasmus MC in deze aanbesteding stelt) te leveren aan een zorginstelling in Nede</w:t>
            </w:r>
            <w:r w:rsidR="00075EB9">
              <w:t>rland.</w:t>
            </w:r>
            <w:r w:rsidRPr="00C11238">
              <w:rPr>
                <w:rStyle w:val="Verwijzingopmerking"/>
                <w:rFonts w:cs="Garamond"/>
              </w:rPr>
              <w:t xml:space="preserve"> </w:t>
            </w:r>
          </w:p>
          <w:p w:rsidR="00032308" w:rsidRPr="00FE66F8" w:rsidRDefault="00032308" w:rsidP="00462F45">
            <w:pPr>
              <w:ind w:left="34" w:right="95"/>
              <w:outlineLvl w:val="0"/>
              <w:rPr>
                <w:rFonts w:cs="Tahoma"/>
                <w:u w:val="single"/>
              </w:rPr>
            </w:pPr>
          </w:p>
        </w:tc>
      </w:tr>
      <w:tr w:rsidR="00032308" w:rsidTr="00462F45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032308" w:rsidTr="00462F4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032308" w:rsidTr="00462F4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032308" w:rsidTr="00462F45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032308" w:rsidTr="00462F45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032308" w:rsidTr="00462F45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032308" w:rsidTr="00462F4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032308" w:rsidTr="00462F4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032308" w:rsidTr="00462F45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032308" w:rsidTr="00462F4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032308" w:rsidTr="00462F4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032308" w:rsidTr="00462F4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032308" w:rsidTr="00462F4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:rsidR="00032308" w:rsidRDefault="00032308" w:rsidP="00032308">
      <w:pPr>
        <w:ind w:right="95"/>
        <w:rPr>
          <w:snapToGrid w:val="0"/>
        </w:rPr>
      </w:pPr>
    </w:p>
    <w:p w:rsidR="00032308" w:rsidRDefault="00032308" w:rsidP="00032308">
      <w:pPr>
        <w:ind w:right="95"/>
        <w:rPr>
          <w:snapToGrid w:val="0"/>
        </w:rPr>
      </w:pPr>
    </w:p>
    <w:p w:rsidR="00032308" w:rsidRPr="00F947E7" w:rsidRDefault="00032308" w:rsidP="00032308">
      <w:pPr>
        <w:ind w:right="95"/>
        <w:rPr>
          <w:snapToGrid w:val="0"/>
        </w:rPr>
      </w:pPr>
      <w:r w:rsidRPr="00F947E7">
        <w:rPr>
          <w:snapToGrid w:val="0"/>
        </w:rPr>
        <w:lastRenderedPageBreak/>
        <w:t xml:space="preserve">Inschrijver verklaart bovenstaande projecten op een vakkundige en regelmatige wijze te hebben uitgevoerd en deze verklaring naar waarheid te hebben ingevuld. </w:t>
      </w:r>
    </w:p>
    <w:p w:rsidR="00032308" w:rsidRPr="00F947E7" w:rsidRDefault="00032308" w:rsidP="00032308">
      <w:pPr>
        <w:pStyle w:val="Gemiddeldraster21"/>
        <w:spacing w:line="320" w:lineRule="exact"/>
        <w:ind w:right="95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032308" w:rsidTr="00462F45">
        <w:tc>
          <w:tcPr>
            <w:tcW w:w="2268" w:type="dxa"/>
            <w:shd w:val="clear" w:color="auto" w:fill="E6E6E6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Naam</w:t>
            </w:r>
          </w:p>
        </w:tc>
        <w:tc>
          <w:tcPr>
            <w:tcW w:w="5670" w:type="dxa"/>
            <w:shd w:val="clear" w:color="auto" w:fill="auto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032308" w:rsidTr="00462F45">
        <w:tc>
          <w:tcPr>
            <w:tcW w:w="2268" w:type="dxa"/>
            <w:shd w:val="clear" w:color="auto" w:fill="E6E6E6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Functie</w:t>
            </w:r>
          </w:p>
        </w:tc>
        <w:tc>
          <w:tcPr>
            <w:tcW w:w="5670" w:type="dxa"/>
            <w:shd w:val="clear" w:color="auto" w:fill="auto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032308" w:rsidTr="00462F45">
        <w:trPr>
          <w:trHeight w:val="297"/>
        </w:trPr>
        <w:tc>
          <w:tcPr>
            <w:tcW w:w="2268" w:type="dxa"/>
            <w:shd w:val="clear" w:color="auto" w:fill="E6E6E6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Onderneming</w:t>
            </w:r>
          </w:p>
        </w:tc>
        <w:tc>
          <w:tcPr>
            <w:tcW w:w="5670" w:type="dxa"/>
            <w:shd w:val="clear" w:color="auto" w:fill="auto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032308" w:rsidTr="00462F45">
        <w:tc>
          <w:tcPr>
            <w:tcW w:w="2268" w:type="dxa"/>
            <w:shd w:val="clear" w:color="auto" w:fill="E6E6E6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Handtekening</w:t>
            </w:r>
          </w:p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032308" w:rsidTr="00462F45">
        <w:tc>
          <w:tcPr>
            <w:tcW w:w="2268" w:type="dxa"/>
            <w:shd w:val="clear" w:color="auto" w:fill="E6E6E6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Plaats en datum</w:t>
            </w:r>
          </w:p>
        </w:tc>
        <w:tc>
          <w:tcPr>
            <w:tcW w:w="5670" w:type="dxa"/>
            <w:shd w:val="clear" w:color="auto" w:fill="auto"/>
          </w:tcPr>
          <w:p w:rsidR="00032308" w:rsidRPr="00C11238" w:rsidRDefault="00032308" w:rsidP="00462F4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</w:tbl>
    <w:p w:rsidR="00032308" w:rsidRPr="00F947E7" w:rsidRDefault="00032308" w:rsidP="00032308">
      <w:pPr>
        <w:pStyle w:val="Kleurrijkelijst-accent12"/>
        <w:ind w:right="95"/>
        <w:rPr>
          <w:snapToGrid w:val="0"/>
        </w:rPr>
      </w:pPr>
    </w:p>
    <w:p w:rsidR="00032308" w:rsidRPr="00F947E7" w:rsidRDefault="00032308" w:rsidP="00032308">
      <w:pPr>
        <w:pStyle w:val="Kleurrijkelijst-accent12"/>
        <w:ind w:right="95"/>
        <w:rPr>
          <w:snapToGrid w:val="0"/>
        </w:rPr>
      </w:pPr>
    </w:p>
    <w:p w:rsidR="00032308" w:rsidRPr="00F947E7" w:rsidRDefault="00032308" w:rsidP="00032308">
      <w:pPr>
        <w:pStyle w:val="Kleurrijkelijst-accent12"/>
        <w:ind w:right="95"/>
        <w:rPr>
          <w:snapToGrid w:val="0"/>
        </w:rPr>
      </w:pPr>
    </w:p>
    <w:p w:rsidR="00032308" w:rsidRPr="00F947E7" w:rsidRDefault="00032308" w:rsidP="00032308">
      <w:pPr>
        <w:pStyle w:val="Kleurrijkelijst-accent12"/>
        <w:ind w:right="95"/>
        <w:rPr>
          <w:snapToGrid w:val="0"/>
        </w:rPr>
      </w:pPr>
    </w:p>
    <w:p w:rsidR="00032308" w:rsidRPr="00F947E7" w:rsidRDefault="00032308" w:rsidP="00032308">
      <w:pPr>
        <w:pStyle w:val="Kleurrijkelijst-accent12"/>
        <w:ind w:right="95"/>
        <w:rPr>
          <w:snapToGrid w:val="0"/>
        </w:rPr>
      </w:pPr>
    </w:p>
    <w:p w:rsidR="00032308" w:rsidRPr="00F947E7" w:rsidRDefault="00032308" w:rsidP="00032308">
      <w:pPr>
        <w:pStyle w:val="Kleurrijkelijst-accent12"/>
        <w:ind w:right="95"/>
        <w:rPr>
          <w:snapToGrid w:val="0"/>
        </w:rPr>
      </w:pPr>
    </w:p>
    <w:p w:rsidR="00032308" w:rsidRPr="00F947E7" w:rsidRDefault="00032308" w:rsidP="00032308">
      <w:pPr>
        <w:ind w:right="95"/>
      </w:pPr>
    </w:p>
    <w:p w:rsidR="000B3E16" w:rsidRDefault="000B3E16"/>
    <w:sectPr w:rsidR="000B3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308"/>
    <w:rsid w:val="00032308"/>
    <w:rsid w:val="00075EB9"/>
    <w:rsid w:val="000B3E16"/>
    <w:rsid w:val="009A067F"/>
    <w:rsid w:val="00CD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B10EF5-55D9-40F2-84B4-AEA683DC9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32308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323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032308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eastAsia="Calibri" w:hAnsi="Arial" w:cs="Arial"/>
      <w:b/>
      <w:bCs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032308"/>
    <w:rPr>
      <w:rFonts w:ascii="Arial" w:eastAsia="Calibri" w:hAnsi="Arial" w:cs="Arial"/>
      <w:b/>
      <w:bCs/>
      <w:color w:val="86D2ED"/>
      <w:sz w:val="28"/>
      <w:szCs w:val="24"/>
    </w:rPr>
  </w:style>
  <w:style w:type="character" w:styleId="Verwijzingopmerking">
    <w:name w:val="annotation reference"/>
    <w:uiPriority w:val="99"/>
    <w:semiHidden/>
    <w:unhideWhenUsed/>
    <w:rsid w:val="00032308"/>
    <w:rPr>
      <w:sz w:val="18"/>
      <w:szCs w:val="18"/>
    </w:rPr>
  </w:style>
  <w:style w:type="paragraph" w:customStyle="1" w:styleId="Gemiddeldraster21">
    <w:name w:val="Gemiddeld raster 21"/>
    <w:uiPriority w:val="1"/>
    <w:qFormat/>
    <w:rsid w:val="0003230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Kleurrijkelijst-accent12">
    <w:name w:val="Kleurrijke lijst - accent 12"/>
    <w:basedOn w:val="Standaard"/>
    <w:uiPriority w:val="34"/>
    <w:qFormat/>
    <w:rsid w:val="00032308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3230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J.V. Snoek - Post</dc:creator>
  <cp:keywords/>
  <dc:description/>
  <cp:lastModifiedBy>J.V. Snoek - Post</cp:lastModifiedBy>
  <cp:revision>3</cp:revision>
  <dcterms:created xsi:type="dcterms:W3CDTF">2020-10-20T07:51:00Z</dcterms:created>
  <dcterms:modified xsi:type="dcterms:W3CDTF">2021-01-14T18:42:00Z</dcterms:modified>
</cp:coreProperties>
</file>